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E83" w:rsidRDefault="002E4E83" w:rsidP="00545B56">
      <w:pPr>
        <w:pStyle w:val="statymopavad"/>
        <w:spacing w:line="240" w:lineRule="auto"/>
        <w:ind w:left="8384" w:firstLine="0"/>
        <w:jc w:val="left"/>
        <w:rPr>
          <w:rFonts w:ascii="Times New Roman" w:hAnsi="Times New Roman"/>
          <w:b/>
          <w:caps w:val="0"/>
          <w:noProof/>
          <w:lang w:eastAsia="lt-LT"/>
        </w:rPr>
      </w:pPr>
      <w:r>
        <w:rPr>
          <w:rFonts w:ascii="Times New Roman" w:hAnsi="Times New Roman"/>
          <w:b/>
          <w:noProof/>
          <w:lang w:eastAsia="lt-LT"/>
        </w:rPr>
        <w:t>P</w:t>
      </w:r>
      <w:r>
        <w:rPr>
          <w:rFonts w:ascii="Times New Roman" w:hAnsi="Times New Roman"/>
          <w:b/>
          <w:caps w:val="0"/>
          <w:noProof/>
          <w:lang w:eastAsia="lt-LT"/>
        </w:rPr>
        <w:t xml:space="preserve">rojekto </w:t>
      </w:r>
    </w:p>
    <w:p w:rsidR="00150BA2" w:rsidRDefault="00150BA2" w:rsidP="002E4E83">
      <w:pPr>
        <w:pStyle w:val="statymopavad"/>
        <w:spacing w:line="240" w:lineRule="auto"/>
        <w:ind w:left="7088" w:firstLine="0"/>
        <w:jc w:val="left"/>
        <w:rPr>
          <w:rFonts w:ascii="Times New Roman" w:hAnsi="Times New Roman"/>
          <w:b/>
          <w:caps w:val="0"/>
          <w:noProof/>
          <w:lang w:eastAsia="lt-LT"/>
        </w:rPr>
      </w:pPr>
      <w:r>
        <w:rPr>
          <w:b/>
          <w:szCs w:val="24"/>
        </w:rPr>
        <w:t xml:space="preserve">        Nr</w:t>
      </w:r>
      <w:bookmarkStart w:id="0" w:name="_GoBack"/>
      <w:bookmarkEnd w:id="0"/>
      <w:r w:rsidRPr="00617C2C">
        <w:rPr>
          <w:b/>
          <w:szCs w:val="24"/>
        </w:rPr>
        <w:t>. XIIIP-401(2)</w:t>
      </w:r>
    </w:p>
    <w:p w:rsidR="002E4E83" w:rsidRDefault="002E4E83" w:rsidP="002E4E83">
      <w:pPr>
        <w:pStyle w:val="statymopavad"/>
        <w:spacing w:line="240" w:lineRule="auto"/>
        <w:ind w:left="7088" w:firstLine="0"/>
        <w:jc w:val="left"/>
        <w:rPr>
          <w:rFonts w:ascii="Times New Roman" w:hAnsi="Times New Roman"/>
          <w:b/>
          <w:sz w:val="22"/>
        </w:rPr>
      </w:pPr>
      <w:r>
        <w:rPr>
          <w:rFonts w:ascii="Times New Roman" w:hAnsi="Times New Roman"/>
          <w:b/>
          <w:caps w:val="0"/>
          <w:noProof/>
          <w:lang w:eastAsia="lt-LT"/>
        </w:rPr>
        <w:t>lyginamasis variantas</w:t>
      </w:r>
    </w:p>
    <w:p w:rsidR="002E4E83" w:rsidRDefault="002E4E83" w:rsidP="002E4E83">
      <w:pPr>
        <w:spacing w:line="360" w:lineRule="auto"/>
        <w:rPr>
          <w:caps/>
          <w:szCs w:val="24"/>
        </w:rPr>
      </w:pPr>
    </w:p>
    <w:p w:rsidR="00B1608A" w:rsidRPr="00B64F68" w:rsidRDefault="002E4E83" w:rsidP="00B64F68">
      <w:pPr>
        <w:jc w:val="center"/>
        <w:rPr>
          <w:b/>
          <w:caps/>
        </w:rPr>
      </w:pPr>
      <w:r>
        <w:rPr>
          <w:b/>
          <w:caps/>
        </w:rPr>
        <w:t>LIETUVOS RESPUBLIKOS</w:t>
      </w:r>
      <w:r w:rsidR="00B64F68">
        <w:rPr>
          <w:b/>
          <w:caps/>
        </w:rPr>
        <w:t xml:space="preserve"> </w:t>
      </w:r>
      <w:r w:rsidR="00B1608A">
        <w:rPr>
          <w:b/>
          <w:caps/>
        </w:rPr>
        <w:t>žemės</w:t>
      </w:r>
      <w:r>
        <w:rPr>
          <w:b/>
          <w:caps/>
        </w:rPr>
        <w:t xml:space="preserve"> ĮSTATYMO NR. </w:t>
      </w:r>
      <w:r w:rsidR="00B1608A" w:rsidRPr="00B1608A">
        <w:rPr>
          <w:b/>
          <w:szCs w:val="24"/>
        </w:rPr>
        <w:t>Nr. I-446</w:t>
      </w:r>
    </w:p>
    <w:p w:rsidR="00B1608A" w:rsidRDefault="00B1608A" w:rsidP="00B64F68">
      <w:pPr>
        <w:ind w:firstLine="600"/>
        <w:jc w:val="center"/>
        <w:rPr>
          <w:b/>
          <w:szCs w:val="24"/>
        </w:rPr>
      </w:pPr>
      <w:r>
        <w:rPr>
          <w:b/>
          <w:szCs w:val="24"/>
        </w:rPr>
        <w:t>2,</w:t>
      </w:r>
      <w:r w:rsidRPr="00227673">
        <w:rPr>
          <w:b/>
          <w:szCs w:val="24"/>
        </w:rPr>
        <w:t xml:space="preserve"> 7, 8, 9, 10, 12, </w:t>
      </w:r>
      <w:r w:rsidR="002104E4">
        <w:rPr>
          <w:b/>
          <w:szCs w:val="24"/>
        </w:rPr>
        <w:t xml:space="preserve">13, </w:t>
      </w:r>
      <w:r w:rsidRPr="00227673">
        <w:rPr>
          <w:b/>
          <w:szCs w:val="24"/>
        </w:rPr>
        <w:t>22, 23, 31, 32, 45, 46, 47, 48, 49, 51, 52 STRAIPSNIŲ</w:t>
      </w:r>
    </w:p>
    <w:p w:rsidR="00B1608A" w:rsidRPr="00617C2C" w:rsidRDefault="00B1608A" w:rsidP="00B64F68">
      <w:pPr>
        <w:pStyle w:val="statymopavad"/>
        <w:spacing w:line="240" w:lineRule="auto"/>
        <w:ind w:left="-426" w:right="-284" w:firstLine="0"/>
        <w:rPr>
          <w:rFonts w:ascii="Times New Roman" w:hAnsi="Times New Roman"/>
          <w:b/>
        </w:rPr>
      </w:pPr>
      <w:r w:rsidRPr="00227673">
        <w:rPr>
          <w:rFonts w:ascii="Times New Roman" w:hAnsi="Times New Roman"/>
          <w:b/>
          <w:szCs w:val="24"/>
        </w:rPr>
        <w:t>PAKEITIMO IR PAPILDYMO</w:t>
      </w:r>
      <w:r>
        <w:rPr>
          <w:rFonts w:ascii="Times New Roman" w:hAnsi="Times New Roman"/>
          <w:b/>
        </w:rPr>
        <w:t xml:space="preserve"> ĮSTATYMAS</w:t>
      </w:r>
      <w:r w:rsidR="00617C2C" w:rsidRPr="00617C2C">
        <w:rPr>
          <w:szCs w:val="24"/>
        </w:rPr>
        <w:t xml:space="preserve"> </w:t>
      </w:r>
    </w:p>
    <w:p w:rsidR="002E4E83" w:rsidRDefault="002E4E83" w:rsidP="002E4E83">
      <w:pPr>
        <w:spacing w:line="360" w:lineRule="auto"/>
        <w:jc w:val="center"/>
        <w:rPr>
          <w:b/>
          <w:caps/>
        </w:rPr>
      </w:pPr>
    </w:p>
    <w:p w:rsidR="002E4E83" w:rsidRPr="00545B56" w:rsidRDefault="006E356D" w:rsidP="002E4E83">
      <w:pPr>
        <w:jc w:val="center"/>
        <w:rPr>
          <w:szCs w:val="24"/>
        </w:rPr>
      </w:pPr>
      <w:r w:rsidRPr="00545B56">
        <w:rPr>
          <w:szCs w:val="24"/>
        </w:rPr>
        <w:t xml:space="preserve">2017 </w:t>
      </w:r>
      <w:r w:rsidR="002E4E83" w:rsidRPr="00545B56">
        <w:rPr>
          <w:szCs w:val="24"/>
        </w:rPr>
        <w:t xml:space="preserve">m. </w:t>
      </w:r>
      <w:r w:rsidR="00B1608A" w:rsidRPr="00545B56">
        <w:rPr>
          <w:szCs w:val="24"/>
        </w:rPr>
        <w:t xml:space="preserve">                     </w:t>
      </w:r>
      <w:r w:rsidR="002E4E83" w:rsidRPr="00545B56">
        <w:rPr>
          <w:szCs w:val="24"/>
        </w:rPr>
        <w:t xml:space="preserve">d. </w:t>
      </w:r>
    </w:p>
    <w:p w:rsidR="002E4E83" w:rsidRPr="00545B56" w:rsidRDefault="002E4E83" w:rsidP="002E4E83">
      <w:pPr>
        <w:jc w:val="center"/>
        <w:rPr>
          <w:b/>
          <w:szCs w:val="24"/>
        </w:rPr>
      </w:pPr>
      <w:r w:rsidRPr="00545B56">
        <w:rPr>
          <w:szCs w:val="24"/>
        </w:rPr>
        <w:t>Vilnius</w:t>
      </w:r>
    </w:p>
    <w:p w:rsidR="002E4E83" w:rsidRDefault="002E4E83" w:rsidP="002E4E83">
      <w:pPr>
        <w:spacing w:line="360" w:lineRule="auto"/>
        <w:rPr>
          <w:sz w:val="16"/>
          <w:szCs w:val="16"/>
        </w:rPr>
      </w:pPr>
    </w:p>
    <w:p w:rsidR="002E4E83" w:rsidRDefault="002E4E83" w:rsidP="002E4E83">
      <w:pPr>
        <w:spacing w:line="360" w:lineRule="auto"/>
        <w:rPr>
          <w:szCs w:val="24"/>
        </w:rPr>
      </w:pPr>
    </w:p>
    <w:p w:rsidR="00B1608A" w:rsidRPr="002D5B4D" w:rsidRDefault="00B1608A" w:rsidP="00D168F1">
      <w:pPr>
        <w:ind w:right="-284" w:firstLine="283"/>
        <w:rPr>
          <w:szCs w:val="24"/>
        </w:rPr>
      </w:pPr>
      <w:r>
        <w:rPr>
          <w:b/>
          <w:bCs/>
          <w:szCs w:val="24"/>
        </w:rPr>
        <w:t>1 straipsnis. 2</w:t>
      </w:r>
      <w:r w:rsidRPr="00054F7F">
        <w:rPr>
          <w:b/>
          <w:szCs w:val="24"/>
        </w:rPr>
        <w:t xml:space="preserve"> straipsnio pakeitimas</w:t>
      </w:r>
    </w:p>
    <w:p w:rsidR="00B43CE2" w:rsidRDefault="00B43CE2" w:rsidP="00B43CE2">
      <w:pPr>
        <w:ind w:left="-426" w:right="-284" w:firstLine="709"/>
        <w:jc w:val="both"/>
        <w:rPr>
          <w:szCs w:val="24"/>
        </w:rPr>
      </w:pPr>
      <w:r>
        <w:rPr>
          <w:szCs w:val="24"/>
        </w:rPr>
        <w:t xml:space="preserve">   Pakeisti 2 straipsnio 12 dalį ir ją išdėstyti taip: </w:t>
      </w:r>
    </w:p>
    <w:p w:rsidR="00B1608A" w:rsidRDefault="00B1608A" w:rsidP="00B1608A">
      <w:pPr>
        <w:ind w:left="-426" w:right="-284" w:firstLine="709"/>
        <w:jc w:val="both"/>
        <w:rPr>
          <w:color w:val="000000"/>
          <w:szCs w:val="24"/>
        </w:rPr>
      </w:pPr>
      <w:r>
        <w:rPr>
          <w:szCs w:val="24"/>
        </w:rPr>
        <w:t xml:space="preserve"> „</w:t>
      </w:r>
      <w:r w:rsidR="001B1285">
        <w:rPr>
          <w:szCs w:val="24"/>
        </w:rPr>
        <w:t xml:space="preserve">12. </w:t>
      </w:r>
      <w:r w:rsidRPr="009C52C3">
        <w:rPr>
          <w:bCs/>
          <w:color w:val="000000"/>
          <w:szCs w:val="24"/>
        </w:rPr>
        <w:t>Žemės paėmimas visuomenės poreikiams</w:t>
      </w:r>
      <w:r w:rsidRPr="00AE7256">
        <w:rPr>
          <w:color w:val="000000"/>
          <w:szCs w:val="24"/>
        </w:rPr>
        <w:t xml:space="preserve"> – šio įstatymo nustatyta tvarka ir atvejais žemės</w:t>
      </w:r>
      <w:r>
        <w:rPr>
          <w:color w:val="000000"/>
          <w:szCs w:val="24"/>
        </w:rPr>
        <w:t xml:space="preserve">, </w:t>
      </w:r>
      <w:r w:rsidRPr="00490984">
        <w:rPr>
          <w:b/>
          <w:color w:val="000000"/>
          <w:szCs w:val="24"/>
        </w:rPr>
        <w:t>esančios</w:t>
      </w:r>
      <w:r w:rsidR="001C5E90" w:rsidRPr="00490984">
        <w:rPr>
          <w:b/>
          <w:color w:val="000000"/>
          <w:szCs w:val="24"/>
        </w:rPr>
        <w:t xml:space="preserve"> </w:t>
      </w:r>
      <w:r w:rsidR="004B426A" w:rsidRPr="00490984">
        <w:rPr>
          <w:b/>
          <w:szCs w:val="24"/>
        </w:rPr>
        <w:t>s</w:t>
      </w:r>
      <w:r w:rsidR="004B426A">
        <w:rPr>
          <w:b/>
          <w:szCs w:val="24"/>
        </w:rPr>
        <w:t>avivaldybių</w:t>
      </w:r>
      <w:r w:rsidRPr="001C5E90">
        <w:rPr>
          <w:b/>
          <w:szCs w:val="24"/>
        </w:rPr>
        <w:t xml:space="preserve"> </w:t>
      </w:r>
      <w:r w:rsidR="00B43CE2">
        <w:rPr>
          <w:b/>
          <w:szCs w:val="24"/>
        </w:rPr>
        <w:t>teritorijose</w:t>
      </w:r>
      <w:r w:rsidRPr="001C5E90">
        <w:rPr>
          <w:szCs w:val="24"/>
        </w:rPr>
        <w:t xml:space="preserve"> </w:t>
      </w:r>
      <w:r w:rsidRPr="00AE7256">
        <w:rPr>
          <w:color w:val="000000"/>
          <w:szCs w:val="24"/>
        </w:rPr>
        <w:t xml:space="preserve">išpirkimas (teisingai atlyginant) iš žemės savininkų, kai </w:t>
      </w:r>
      <w:r w:rsidR="001C5E90" w:rsidRPr="001C5E90">
        <w:rPr>
          <w:strike/>
          <w:color w:val="000000"/>
          <w:sz w:val="22"/>
          <w:szCs w:val="22"/>
        </w:rPr>
        <w:t>Nacionalinė žemės tarnyba prie Žemės ūkio ministerijos (toliau – Nacionalinė žemės tarnyba)</w:t>
      </w:r>
      <w:r w:rsidR="001C5E90">
        <w:rPr>
          <w:color w:val="000000"/>
          <w:sz w:val="22"/>
          <w:szCs w:val="22"/>
        </w:rPr>
        <w:t xml:space="preserve"> </w:t>
      </w:r>
      <w:r w:rsidRPr="001C5E90">
        <w:rPr>
          <w:b/>
          <w:szCs w:val="24"/>
        </w:rPr>
        <w:t>savivaldybės taryba</w:t>
      </w:r>
      <w:r w:rsidRPr="001C5E90">
        <w:rPr>
          <w:szCs w:val="24"/>
        </w:rPr>
        <w:t xml:space="preserve"> </w:t>
      </w:r>
      <w:r w:rsidRPr="00AE7256">
        <w:rPr>
          <w:color w:val="000000"/>
          <w:szCs w:val="24"/>
        </w:rPr>
        <w:t>priima sprendimą, kad ši žemė yra būtina visuomenės poreikiams.</w:t>
      </w:r>
      <w:r w:rsidR="002D5B4D">
        <w:rPr>
          <w:color w:val="000000"/>
          <w:szCs w:val="24"/>
        </w:rPr>
        <w:t>”</w:t>
      </w:r>
    </w:p>
    <w:p w:rsidR="00B1608A" w:rsidRPr="00880977" w:rsidRDefault="00B1608A" w:rsidP="00B1608A">
      <w:pPr>
        <w:ind w:left="-426" w:right="-284" w:firstLine="709"/>
        <w:jc w:val="both"/>
        <w:rPr>
          <w:color w:val="000000"/>
          <w:szCs w:val="24"/>
        </w:rPr>
      </w:pPr>
    </w:p>
    <w:p w:rsidR="001C5E90" w:rsidRDefault="001C5E90" w:rsidP="001C5E90">
      <w:pPr>
        <w:ind w:left="-426" w:right="-284" w:firstLine="283"/>
        <w:jc w:val="both"/>
        <w:rPr>
          <w:b/>
          <w:szCs w:val="24"/>
        </w:rPr>
      </w:pPr>
      <w:r>
        <w:rPr>
          <w:b/>
          <w:bCs/>
          <w:szCs w:val="24"/>
        </w:rPr>
        <w:t xml:space="preserve">    </w:t>
      </w:r>
      <w:r w:rsidR="00D168F1">
        <w:rPr>
          <w:b/>
          <w:bCs/>
          <w:szCs w:val="24"/>
        </w:rPr>
        <w:t xml:space="preserve">    </w:t>
      </w:r>
      <w:r w:rsidR="00B1608A">
        <w:rPr>
          <w:b/>
          <w:bCs/>
          <w:szCs w:val="24"/>
        </w:rPr>
        <w:t xml:space="preserve">2 </w:t>
      </w:r>
      <w:r w:rsidR="00B1608A" w:rsidRPr="001016E8">
        <w:rPr>
          <w:b/>
          <w:bCs/>
          <w:szCs w:val="24"/>
        </w:rPr>
        <w:t xml:space="preserve">straipsnis. 7 straipsnio </w:t>
      </w:r>
      <w:r w:rsidR="001B1285">
        <w:rPr>
          <w:b/>
          <w:szCs w:val="24"/>
        </w:rPr>
        <w:t>pakeitimas</w:t>
      </w:r>
    </w:p>
    <w:p w:rsidR="001C5E90" w:rsidRDefault="001C5E90" w:rsidP="001C5E90">
      <w:pPr>
        <w:ind w:left="-426" w:right="-284" w:firstLine="283"/>
        <w:jc w:val="both"/>
        <w:rPr>
          <w:b/>
          <w:szCs w:val="24"/>
        </w:rPr>
      </w:pPr>
      <w:r>
        <w:rPr>
          <w:b/>
          <w:szCs w:val="24"/>
        </w:rPr>
        <w:tab/>
        <w:t xml:space="preserve">     </w:t>
      </w:r>
      <w:r w:rsidR="00B43CE2">
        <w:rPr>
          <w:szCs w:val="24"/>
        </w:rPr>
        <w:t xml:space="preserve">1.  Pripažinti </w:t>
      </w:r>
      <w:r w:rsidR="00B43CE2" w:rsidRPr="00714B93">
        <w:rPr>
          <w:szCs w:val="24"/>
        </w:rPr>
        <w:t>7 straipsnio 1 dalies 1 punktą netekusiu galios</w:t>
      </w:r>
      <w:r w:rsidR="00B43CE2">
        <w:rPr>
          <w:szCs w:val="24"/>
        </w:rPr>
        <w:t>.</w:t>
      </w:r>
    </w:p>
    <w:p w:rsidR="00B1608A" w:rsidRPr="00B43CE2" w:rsidRDefault="001C5E90" w:rsidP="00ED6581">
      <w:pPr>
        <w:ind w:left="-426" w:right="-285" w:firstLine="720"/>
        <w:jc w:val="both"/>
        <w:rPr>
          <w:strike/>
          <w:szCs w:val="24"/>
          <w:lang w:eastAsia="lt-LT"/>
        </w:rPr>
      </w:pPr>
      <w:bookmarkStart w:id="1" w:name="part_00e8066c2c0e4719b5a8021ef93e3740"/>
      <w:bookmarkEnd w:id="1"/>
      <w:r w:rsidRPr="00B43CE2">
        <w:rPr>
          <w:strike/>
          <w:szCs w:val="24"/>
          <w:lang w:eastAsia="lt-LT"/>
        </w:rPr>
        <w:t>1) Nacionalinė žemės tarnyba visos Lietuvos Respublikos valstybinės žemės, išskyrus žemę, kuri šio ir kitų įstatymų nustatyta tvarka patikėjimo teise perduota kitiems subjektams;</w:t>
      </w:r>
    </w:p>
    <w:p w:rsidR="00B43CE2" w:rsidRDefault="00B1608A" w:rsidP="00B43CE2">
      <w:pPr>
        <w:ind w:left="-426" w:right="-284" w:firstLine="426"/>
        <w:jc w:val="both"/>
        <w:rPr>
          <w:szCs w:val="24"/>
        </w:rPr>
      </w:pPr>
      <w:r>
        <w:rPr>
          <w:b/>
          <w:szCs w:val="24"/>
        </w:rPr>
        <w:t xml:space="preserve">    </w:t>
      </w:r>
      <w:r w:rsidR="007A054F">
        <w:rPr>
          <w:b/>
          <w:szCs w:val="24"/>
        </w:rPr>
        <w:t xml:space="preserve"> </w:t>
      </w:r>
      <w:r w:rsidR="00B43CE2">
        <w:rPr>
          <w:szCs w:val="24"/>
        </w:rPr>
        <w:t xml:space="preserve">2.  Pakeisti </w:t>
      </w:r>
      <w:r w:rsidR="00B43CE2" w:rsidRPr="00714B93">
        <w:rPr>
          <w:szCs w:val="24"/>
        </w:rPr>
        <w:t>7 straipsnio 1 dalies 2 punktą ir</w:t>
      </w:r>
      <w:r w:rsidR="00B43CE2">
        <w:rPr>
          <w:szCs w:val="24"/>
        </w:rPr>
        <w:t xml:space="preserve"> jį</w:t>
      </w:r>
      <w:r w:rsidR="00B43CE2" w:rsidRPr="00714B93">
        <w:rPr>
          <w:szCs w:val="24"/>
        </w:rPr>
        <w:t xml:space="preserve"> išdėstyti taip: </w:t>
      </w:r>
    </w:p>
    <w:p w:rsidR="00B1608A" w:rsidRPr="002D5B4D" w:rsidRDefault="00B43CE2" w:rsidP="00B1608A">
      <w:pPr>
        <w:ind w:left="-426" w:right="-284" w:firstLine="283"/>
        <w:jc w:val="both"/>
        <w:rPr>
          <w:b/>
          <w:szCs w:val="24"/>
        </w:rPr>
      </w:pPr>
      <w:r>
        <w:rPr>
          <w:szCs w:val="24"/>
        </w:rPr>
        <w:t xml:space="preserve">        „</w:t>
      </w:r>
      <w:r w:rsidR="00ED6581" w:rsidRPr="002D5B4D">
        <w:rPr>
          <w:szCs w:val="24"/>
        </w:rPr>
        <w:t xml:space="preserve">2) savivaldybė – </w:t>
      </w:r>
      <w:r w:rsidRPr="00B43CE2">
        <w:rPr>
          <w:strike/>
          <w:szCs w:val="24"/>
        </w:rPr>
        <w:t>valstybinės žemės, perduotos savivaldybėms patikėjimo teise Vyriausybės nutarimais ir jos nustatyta tvarka</w:t>
      </w:r>
      <w:r w:rsidRPr="002D5B4D">
        <w:rPr>
          <w:szCs w:val="24"/>
          <w:lang w:eastAsia="lt-LT"/>
        </w:rPr>
        <w:t>,</w:t>
      </w:r>
      <w:r>
        <w:rPr>
          <w:szCs w:val="24"/>
          <w:lang w:eastAsia="lt-LT"/>
        </w:rPr>
        <w:t xml:space="preserve"> </w:t>
      </w:r>
      <w:r w:rsidRPr="00B43CE2">
        <w:rPr>
          <w:b/>
          <w:szCs w:val="24"/>
        </w:rPr>
        <w:t>savivaldybių teritorijose esančios visos Lietuvos Respublikos valstybinės žemės</w:t>
      </w:r>
      <w:r>
        <w:rPr>
          <w:b/>
          <w:szCs w:val="24"/>
        </w:rPr>
        <w:t>,</w:t>
      </w:r>
      <w:r w:rsidR="00ED6581" w:rsidRPr="002D5B4D">
        <w:rPr>
          <w:szCs w:val="24"/>
          <w:lang w:eastAsia="lt-LT"/>
        </w:rPr>
        <w:t xml:space="preserve">  </w:t>
      </w:r>
      <w:r w:rsidR="00ED6581" w:rsidRPr="002D5B4D">
        <w:rPr>
          <w:b/>
          <w:szCs w:val="24"/>
          <w:lang w:eastAsia="lt-LT"/>
        </w:rPr>
        <w:t>išskyrus žemę, kuri šio ir kitų įstatymų nustatyta tvarka patikėjimo teise perduota kitiems subjektams;</w:t>
      </w:r>
      <w:r w:rsidR="00B1608A" w:rsidRPr="002D5B4D">
        <w:rPr>
          <w:szCs w:val="24"/>
        </w:rPr>
        <w:t>”</w:t>
      </w:r>
    </w:p>
    <w:p w:rsidR="00B43CE2" w:rsidRDefault="00B1608A" w:rsidP="00B43CE2">
      <w:pPr>
        <w:ind w:left="-426" w:right="-284" w:firstLine="283"/>
        <w:jc w:val="both"/>
        <w:rPr>
          <w:szCs w:val="24"/>
        </w:rPr>
      </w:pPr>
      <w:r>
        <w:rPr>
          <w:b/>
          <w:szCs w:val="24"/>
        </w:rPr>
        <w:t xml:space="preserve">     </w:t>
      </w:r>
      <w:r w:rsidR="007A054F">
        <w:rPr>
          <w:b/>
          <w:szCs w:val="24"/>
        </w:rPr>
        <w:t xml:space="preserve">   </w:t>
      </w:r>
      <w:r w:rsidR="00B43CE2" w:rsidRPr="00714B93">
        <w:rPr>
          <w:szCs w:val="24"/>
        </w:rPr>
        <w:t xml:space="preserve">3.  </w:t>
      </w:r>
      <w:r w:rsidR="00B43CE2">
        <w:rPr>
          <w:szCs w:val="24"/>
        </w:rPr>
        <w:t xml:space="preserve">Pripažinti </w:t>
      </w:r>
      <w:r w:rsidR="00B43CE2" w:rsidRPr="00714B93">
        <w:rPr>
          <w:szCs w:val="24"/>
        </w:rPr>
        <w:t>7 straipsnio 2 dalį netekusia galios.</w:t>
      </w:r>
    </w:p>
    <w:p w:rsidR="00ED6581" w:rsidRPr="001A2889" w:rsidRDefault="007A054F" w:rsidP="007A054F">
      <w:pPr>
        <w:ind w:left="-426" w:right="-284" w:firstLine="710"/>
        <w:jc w:val="both"/>
        <w:rPr>
          <w:strike/>
          <w:szCs w:val="24"/>
          <w:lang w:eastAsia="lt-LT"/>
        </w:rPr>
      </w:pPr>
      <w:r>
        <w:rPr>
          <w:szCs w:val="24"/>
          <w:lang w:eastAsia="lt-LT"/>
        </w:rPr>
        <w:t xml:space="preserve">   </w:t>
      </w:r>
      <w:r w:rsidR="00ED6581" w:rsidRPr="001A2889">
        <w:rPr>
          <w:strike/>
          <w:szCs w:val="24"/>
          <w:lang w:eastAsia="lt-LT"/>
        </w:rPr>
        <w:t xml:space="preserve">2. Valstybinės žemės sklypai perduodami savivaldybėms patikėjimo teise Vyriausybės nutarimais ir jos nustatyta tvarka šioms reikmėms: </w:t>
      </w:r>
    </w:p>
    <w:p w:rsidR="00ED6581" w:rsidRPr="001A2889" w:rsidRDefault="00ED6581" w:rsidP="001A2889">
      <w:pPr>
        <w:ind w:firstLine="284"/>
        <w:jc w:val="both"/>
        <w:rPr>
          <w:strike/>
          <w:szCs w:val="24"/>
          <w:lang w:eastAsia="lt-LT"/>
        </w:rPr>
      </w:pPr>
      <w:bookmarkStart w:id="2" w:name="part_ba5b9b439131401db2396e8837234021"/>
      <w:bookmarkEnd w:id="2"/>
      <w:r w:rsidRPr="001A2889">
        <w:rPr>
          <w:strike/>
          <w:szCs w:val="24"/>
          <w:lang w:eastAsia="lt-LT"/>
        </w:rPr>
        <w:t>1) viešosios paskirties rekreacijai ir poilsiui;</w:t>
      </w:r>
    </w:p>
    <w:p w:rsidR="00ED6581" w:rsidRPr="001A2889" w:rsidRDefault="00ED6581" w:rsidP="001A2889">
      <w:pPr>
        <w:ind w:firstLine="284"/>
        <w:jc w:val="both"/>
        <w:rPr>
          <w:strike/>
          <w:szCs w:val="24"/>
          <w:lang w:eastAsia="lt-LT"/>
        </w:rPr>
      </w:pPr>
      <w:bookmarkStart w:id="3" w:name="part_0715356db61a47c189b89a8feb267e7c"/>
      <w:bookmarkEnd w:id="3"/>
      <w:r w:rsidRPr="001A2889">
        <w:rPr>
          <w:strike/>
          <w:szCs w:val="24"/>
          <w:lang w:eastAsia="lt-LT"/>
        </w:rPr>
        <w:t>2) viešojo naudojimo poilsio objektams;</w:t>
      </w:r>
    </w:p>
    <w:p w:rsidR="00ED6581" w:rsidRPr="001A2889" w:rsidRDefault="00ED6581" w:rsidP="001A2889">
      <w:pPr>
        <w:ind w:firstLine="284"/>
        <w:jc w:val="both"/>
        <w:rPr>
          <w:strike/>
          <w:szCs w:val="24"/>
          <w:lang w:eastAsia="lt-LT"/>
        </w:rPr>
      </w:pPr>
      <w:bookmarkStart w:id="4" w:name="part_c079d12e04a44bfba4a0d98815b88b17"/>
      <w:bookmarkEnd w:id="4"/>
      <w:r w:rsidRPr="001A2889">
        <w:rPr>
          <w:strike/>
          <w:szCs w:val="24"/>
          <w:lang w:eastAsia="lt-LT"/>
        </w:rPr>
        <w:t xml:space="preserve">3) gatvėms ir vietiniams keliams; </w:t>
      </w:r>
    </w:p>
    <w:p w:rsidR="00ED6581" w:rsidRPr="001A2889" w:rsidRDefault="00ED6581" w:rsidP="001A2889">
      <w:pPr>
        <w:ind w:firstLine="284"/>
        <w:jc w:val="both"/>
        <w:rPr>
          <w:strike/>
          <w:szCs w:val="24"/>
          <w:lang w:eastAsia="lt-LT"/>
        </w:rPr>
      </w:pPr>
      <w:bookmarkStart w:id="5" w:name="part_9ad94f1762544fbf876bf1b9b5fd2d9f"/>
      <w:bookmarkEnd w:id="5"/>
      <w:r w:rsidRPr="001A2889">
        <w:rPr>
          <w:strike/>
          <w:szCs w:val="24"/>
          <w:lang w:eastAsia="lt-LT"/>
        </w:rPr>
        <w:t>4) komunaliniams inžineriniams tinklams tiesti</w:t>
      </w:r>
      <w:r w:rsidRPr="001A2889">
        <w:rPr>
          <w:b/>
          <w:bCs/>
          <w:strike/>
          <w:szCs w:val="24"/>
          <w:lang w:eastAsia="lt-LT"/>
        </w:rPr>
        <w:t xml:space="preserve"> </w:t>
      </w:r>
      <w:r w:rsidRPr="001A2889">
        <w:rPr>
          <w:strike/>
          <w:szCs w:val="24"/>
          <w:lang w:eastAsia="lt-LT"/>
        </w:rPr>
        <w:t>ir (ar)</w:t>
      </w:r>
      <w:r w:rsidRPr="001A2889">
        <w:rPr>
          <w:b/>
          <w:bCs/>
          <w:strike/>
          <w:szCs w:val="24"/>
          <w:lang w:eastAsia="lt-LT"/>
        </w:rPr>
        <w:t xml:space="preserve"> </w:t>
      </w:r>
      <w:r w:rsidRPr="001A2889">
        <w:rPr>
          <w:strike/>
          <w:szCs w:val="24"/>
          <w:lang w:eastAsia="lt-LT"/>
        </w:rPr>
        <w:t xml:space="preserve">eksploatuoti; </w:t>
      </w:r>
    </w:p>
    <w:p w:rsidR="00ED6581" w:rsidRPr="001A2889" w:rsidRDefault="00ED6581" w:rsidP="001A2889">
      <w:pPr>
        <w:ind w:firstLine="284"/>
        <w:jc w:val="both"/>
        <w:rPr>
          <w:strike/>
          <w:szCs w:val="24"/>
          <w:lang w:eastAsia="lt-LT"/>
        </w:rPr>
      </w:pPr>
      <w:bookmarkStart w:id="6" w:name="part_9e16110df7cb46d9af1580c71868444f"/>
      <w:bookmarkEnd w:id="6"/>
      <w:r w:rsidRPr="001A2889">
        <w:rPr>
          <w:strike/>
          <w:szCs w:val="24"/>
          <w:lang w:eastAsia="lt-LT"/>
        </w:rPr>
        <w:t>5) gyvenamiesiems namams statyti</w:t>
      </w:r>
      <w:r w:rsidRPr="001A2889">
        <w:rPr>
          <w:b/>
          <w:bCs/>
          <w:strike/>
          <w:szCs w:val="24"/>
          <w:lang w:eastAsia="lt-LT"/>
        </w:rPr>
        <w:t xml:space="preserve"> </w:t>
      </w:r>
      <w:r w:rsidRPr="001A2889">
        <w:rPr>
          <w:strike/>
          <w:szCs w:val="24"/>
          <w:lang w:eastAsia="lt-LT"/>
        </w:rPr>
        <w:t>ir (ar) eksploatuoti;</w:t>
      </w:r>
    </w:p>
    <w:p w:rsidR="00ED6581" w:rsidRPr="001A2889" w:rsidRDefault="00ED6581" w:rsidP="001A2889">
      <w:pPr>
        <w:ind w:firstLine="284"/>
        <w:jc w:val="both"/>
        <w:rPr>
          <w:strike/>
          <w:szCs w:val="24"/>
          <w:lang w:eastAsia="lt-LT"/>
        </w:rPr>
      </w:pPr>
      <w:bookmarkStart w:id="7" w:name="part_ad4e1e060ee1496d9e38575a09390f3c"/>
      <w:bookmarkEnd w:id="7"/>
      <w:r w:rsidRPr="001A2889">
        <w:rPr>
          <w:strike/>
          <w:szCs w:val="24"/>
          <w:lang w:eastAsia="lt-LT"/>
        </w:rPr>
        <w:t>6) ūkinei komercinei veiklai.</w:t>
      </w:r>
    </w:p>
    <w:p w:rsidR="007A054F" w:rsidRDefault="007A054F" w:rsidP="007A054F">
      <w:pPr>
        <w:ind w:left="-426" w:right="-284"/>
        <w:jc w:val="both"/>
        <w:rPr>
          <w:szCs w:val="24"/>
        </w:rPr>
      </w:pPr>
      <w:r>
        <w:rPr>
          <w:szCs w:val="24"/>
        </w:rPr>
        <w:t xml:space="preserve">           </w:t>
      </w:r>
      <w:r w:rsidRPr="00714B93">
        <w:rPr>
          <w:szCs w:val="24"/>
        </w:rPr>
        <w:t>4.</w:t>
      </w:r>
      <w:r>
        <w:rPr>
          <w:szCs w:val="24"/>
        </w:rPr>
        <w:t xml:space="preserve">  Pakeisti 7 straipsnio 3 dalį ir ją išdėstyti taip: </w:t>
      </w:r>
    </w:p>
    <w:p w:rsidR="00B1608A" w:rsidRDefault="001B1285" w:rsidP="007A054F">
      <w:pPr>
        <w:ind w:left="-426" w:right="-284" w:firstLine="709"/>
        <w:jc w:val="both"/>
        <w:rPr>
          <w:szCs w:val="24"/>
        </w:rPr>
      </w:pPr>
      <w:r>
        <w:rPr>
          <w:szCs w:val="24"/>
        </w:rPr>
        <w:t xml:space="preserve"> „3. </w:t>
      </w:r>
      <w:r w:rsidR="00B1608A" w:rsidRPr="009C52C3">
        <w:rPr>
          <w:szCs w:val="24"/>
        </w:rPr>
        <w:t>Vyriausybės nutarimais valstybinės miško žemės sklypai gali būti</w:t>
      </w:r>
      <w:r w:rsidR="00B1608A" w:rsidRPr="009C52C3">
        <w:rPr>
          <w:b/>
          <w:bCs/>
          <w:szCs w:val="24"/>
        </w:rPr>
        <w:t xml:space="preserve"> </w:t>
      </w:r>
      <w:r w:rsidR="00B1608A" w:rsidRPr="009C52C3">
        <w:rPr>
          <w:szCs w:val="24"/>
        </w:rPr>
        <w:t>perduodami patikėjimo teise Miškų įstatymo nustatytiems subjektams valstybinėms funkcijoms atlikti. Valstybinės žemės sklypai Vyriausybės nutarimais gali būti perduodami patikėjimo teise ir kitiems Valstybės ir savivaldybių turto valdymo, naudojimo ir disponavimo juo įstatyme nurodytiems subjektams, kai įstatymais jiems priskiriamos valstybinės funkcijos.</w:t>
      </w:r>
      <w:r w:rsidR="00B1608A" w:rsidRPr="009C52C3">
        <w:rPr>
          <w:b/>
          <w:bCs/>
          <w:szCs w:val="24"/>
        </w:rPr>
        <w:t xml:space="preserve"> </w:t>
      </w:r>
      <w:r w:rsidR="00284BFE" w:rsidRPr="00284BFE">
        <w:rPr>
          <w:strike/>
          <w:sz w:val="22"/>
          <w:szCs w:val="22"/>
        </w:rPr>
        <w:t>Nacionalinė žemės tarnyba</w:t>
      </w:r>
      <w:r w:rsidR="00284BFE" w:rsidRPr="00A01E30">
        <w:rPr>
          <w:color w:val="FF0000"/>
          <w:szCs w:val="24"/>
        </w:rPr>
        <w:t xml:space="preserve"> </w:t>
      </w:r>
      <w:r w:rsidR="00B1608A" w:rsidRPr="00284BFE">
        <w:rPr>
          <w:b/>
          <w:szCs w:val="24"/>
        </w:rPr>
        <w:t>Savivaldybė</w:t>
      </w:r>
      <w:r w:rsidR="00DC5AB9">
        <w:rPr>
          <w:b/>
          <w:szCs w:val="24"/>
        </w:rPr>
        <w:t>s</w:t>
      </w:r>
      <w:r w:rsidR="00B1608A" w:rsidRPr="00A01E30">
        <w:rPr>
          <w:color w:val="FF0000"/>
          <w:szCs w:val="24"/>
        </w:rPr>
        <w:t xml:space="preserve"> </w:t>
      </w:r>
      <w:r w:rsidR="00B1608A" w:rsidRPr="009C52C3">
        <w:rPr>
          <w:szCs w:val="24"/>
        </w:rPr>
        <w:t>privalo prižiūrėti, kad Vyriausybės nutarimas perduoti žemės sklypą patikėjimo teise būtų tinkamai vykdomas. Jeigu šie subjektai nebeatlieka funkcijų, kurioms įgyvendinti jiems patikėjimo teise buvo perduoti valstybinės miško žemės sklypai ar kiti žemės sklypai, Vyriausybė priima</w:t>
      </w:r>
      <w:r w:rsidR="00B1608A" w:rsidRPr="009C52C3">
        <w:rPr>
          <w:b/>
          <w:bCs/>
          <w:szCs w:val="24"/>
        </w:rPr>
        <w:t xml:space="preserve"> </w:t>
      </w:r>
      <w:r w:rsidR="00B1608A" w:rsidRPr="009C52C3">
        <w:rPr>
          <w:szCs w:val="24"/>
        </w:rPr>
        <w:t xml:space="preserve">nutarimą dėl šių subjektų patikėjimo teisės pasibaigimo ir nuo šio Vyriausybės nutarimo įsigaliojimo šių valstybinės miško žemės sklypų ar kitų </w:t>
      </w:r>
      <w:r w:rsidR="00DC5AB9">
        <w:rPr>
          <w:szCs w:val="24"/>
        </w:rPr>
        <w:t xml:space="preserve">žemės sklypų </w:t>
      </w:r>
      <w:r w:rsidR="00DC5AB9" w:rsidRPr="00DC5AB9">
        <w:rPr>
          <w:szCs w:val="24"/>
        </w:rPr>
        <w:t xml:space="preserve">patikėtiniu </w:t>
      </w:r>
      <w:r w:rsidR="00DC5AB9" w:rsidRPr="00DC5AB9">
        <w:rPr>
          <w:strike/>
          <w:szCs w:val="24"/>
        </w:rPr>
        <w:t>laikoma</w:t>
      </w:r>
      <w:r w:rsidR="00B1608A" w:rsidRPr="00DC5AB9">
        <w:rPr>
          <w:strike/>
          <w:szCs w:val="24"/>
        </w:rPr>
        <w:t xml:space="preserve"> </w:t>
      </w:r>
      <w:r w:rsidR="00284BFE" w:rsidRPr="00DC5AB9">
        <w:rPr>
          <w:strike/>
          <w:szCs w:val="24"/>
        </w:rPr>
        <w:t>Nacionalinė žemės tarnyba</w:t>
      </w:r>
      <w:r w:rsidR="00DC5AB9" w:rsidRPr="00DC5AB9">
        <w:rPr>
          <w:szCs w:val="24"/>
        </w:rPr>
        <w:t xml:space="preserve"> </w:t>
      </w:r>
      <w:r w:rsidR="00DC5AB9" w:rsidRPr="00DC5AB9">
        <w:rPr>
          <w:b/>
          <w:szCs w:val="24"/>
        </w:rPr>
        <w:t>laikomos</w:t>
      </w:r>
      <w:r w:rsidR="00284BFE" w:rsidRPr="00DC5AB9">
        <w:rPr>
          <w:b/>
          <w:color w:val="FF0000"/>
          <w:szCs w:val="24"/>
        </w:rPr>
        <w:t xml:space="preserve"> </w:t>
      </w:r>
      <w:r w:rsidR="00B1608A" w:rsidRPr="00DC5AB9">
        <w:rPr>
          <w:b/>
          <w:szCs w:val="24"/>
        </w:rPr>
        <w:t>savivaldybė</w:t>
      </w:r>
      <w:r w:rsidR="00DC5AB9" w:rsidRPr="00DC5AB9">
        <w:rPr>
          <w:b/>
          <w:szCs w:val="24"/>
        </w:rPr>
        <w:t>s</w:t>
      </w:r>
      <w:r w:rsidR="007B0A77">
        <w:rPr>
          <w:b/>
          <w:szCs w:val="24"/>
        </w:rPr>
        <w:t>,</w:t>
      </w:r>
      <w:r w:rsidR="007B0A77" w:rsidRPr="007B0A77">
        <w:rPr>
          <w:szCs w:val="24"/>
          <w:lang w:eastAsia="lt-LT"/>
        </w:rPr>
        <w:t xml:space="preserve"> </w:t>
      </w:r>
      <w:r w:rsidR="007B0A77" w:rsidRPr="007B0A77">
        <w:rPr>
          <w:b/>
          <w:szCs w:val="24"/>
          <w:lang w:eastAsia="lt-LT"/>
        </w:rPr>
        <w:t>kurios teritorijoje yra valstybinės žemės sklypai</w:t>
      </w:r>
      <w:r w:rsidR="007B0A77" w:rsidRPr="007B0A77">
        <w:rPr>
          <w:b/>
          <w:szCs w:val="24"/>
        </w:rPr>
        <w:t>.</w:t>
      </w:r>
      <w:r w:rsidR="007B0A77" w:rsidRPr="001B1285">
        <w:rPr>
          <w:szCs w:val="24"/>
        </w:rPr>
        <w:t>"</w:t>
      </w:r>
    </w:p>
    <w:p w:rsidR="007A054F" w:rsidRDefault="00B1608A" w:rsidP="00284BFE">
      <w:pPr>
        <w:ind w:left="-426" w:right="-284" w:firstLine="709"/>
        <w:jc w:val="both"/>
        <w:rPr>
          <w:szCs w:val="24"/>
        </w:rPr>
      </w:pPr>
      <w:r>
        <w:rPr>
          <w:szCs w:val="24"/>
        </w:rPr>
        <w:t xml:space="preserve">  </w:t>
      </w:r>
      <w:r w:rsidR="007A054F">
        <w:rPr>
          <w:szCs w:val="24"/>
        </w:rPr>
        <w:t>5. Pakeisti 7 straipsnio 5 dalį ją išdėstyti taip:</w:t>
      </w:r>
    </w:p>
    <w:p w:rsidR="00284BFE" w:rsidRDefault="007A054F" w:rsidP="00284BFE">
      <w:pPr>
        <w:ind w:left="-426" w:right="-284" w:firstLine="709"/>
        <w:jc w:val="both"/>
        <w:rPr>
          <w:szCs w:val="24"/>
        </w:rPr>
      </w:pPr>
      <w:r>
        <w:rPr>
          <w:szCs w:val="24"/>
        </w:rPr>
        <w:t xml:space="preserve">  </w:t>
      </w:r>
      <w:r w:rsidR="00284BFE">
        <w:rPr>
          <w:szCs w:val="24"/>
        </w:rPr>
        <w:t xml:space="preserve"> </w:t>
      </w:r>
      <w:r w:rsidR="001B1285">
        <w:t xml:space="preserve">„5. </w:t>
      </w:r>
      <w:r w:rsidR="00B1608A" w:rsidRPr="009C52C3">
        <w:rPr>
          <w:szCs w:val="24"/>
        </w:rPr>
        <w:t>Valstybinės žemės sklypo, perduodamo</w:t>
      </w:r>
      <w:r w:rsidR="00B1608A" w:rsidRPr="009C52C3">
        <w:rPr>
          <w:b/>
          <w:bCs/>
          <w:szCs w:val="24"/>
        </w:rPr>
        <w:t xml:space="preserve"> </w:t>
      </w:r>
      <w:r w:rsidR="00B1608A" w:rsidRPr="009C52C3">
        <w:rPr>
          <w:szCs w:val="24"/>
        </w:rPr>
        <w:t xml:space="preserve">patikėjimo teise šio straipsnio </w:t>
      </w:r>
      <w:r w:rsidR="00B1608A" w:rsidRPr="0049044D">
        <w:rPr>
          <w:strike/>
          <w:szCs w:val="24"/>
        </w:rPr>
        <w:t>2 ir</w:t>
      </w:r>
      <w:r w:rsidR="00B1608A" w:rsidRPr="009C52C3">
        <w:rPr>
          <w:szCs w:val="24"/>
        </w:rPr>
        <w:t xml:space="preserve"> 3 </w:t>
      </w:r>
      <w:proofErr w:type="spellStart"/>
      <w:r w:rsidR="00B1608A" w:rsidRPr="009C52C3">
        <w:rPr>
          <w:szCs w:val="24"/>
        </w:rPr>
        <w:t>daly</w:t>
      </w:r>
      <w:r w:rsidR="00B1608A" w:rsidRPr="0049044D">
        <w:rPr>
          <w:strike/>
          <w:szCs w:val="24"/>
        </w:rPr>
        <w:t>se</w:t>
      </w:r>
      <w:r w:rsidR="0049044D">
        <w:rPr>
          <w:szCs w:val="24"/>
        </w:rPr>
        <w:t>je</w:t>
      </w:r>
      <w:proofErr w:type="spellEnd"/>
      <w:r w:rsidR="00B1608A" w:rsidRPr="009C52C3">
        <w:rPr>
          <w:szCs w:val="24"/>
        </w:rPr>
        <w:t xml:space="preserve"> </w:t>
      </w:r>
      <w:proofErr w:type="spellStart"/>
      <w:r w:rsidR="00B1608A" w:rsidRPr="009C52C3">
        <w:rPr>
          <w:szCs w:val="24"/>
        </w:rPr>
        <w:t>nurodyt</w:t>
      </w:r>
      <w:r w:rsidR="00B1608A" w:rsidRPr="0049044D">
        <w:rPr>
          <w:strike/>
          <w:szCs w:val="24"/>
        </w:rPr>
        <w:t>iems</w:t>
      </w:r>
      <w:r w:rsidR="0049044D">
        <w:rPr>
          <w:szCs w:val="24"/>
        </w:rPr>
        <w:t>am</w:t>
      </w:r>
      <w:proofErr w:type="spellEnd"/>
      <w:r w:rsidR="00B1608A" w:rsidRPr="009C52C3">
        <w:rPr>
          <w:szCs w:val="24"/>
        </w:rPr>
        <w:t xml:space="preserve"> </w:t>
      </w:r>
      <w:proofErr w:type="spellStart"/>
      <w:r w:rsidR="00B1608A" w:rsidRPr="009C52C3">
        <w:rPr>
          <w:szCs w:val="24"/>
        </w:rPr>
        <w:t>subjekt</w:t>
      </w:r>
      <w:r w:rsidR="00B1608A" w:rsidRPr="0049044D">
        <w:rPr>
          <w:strike/>
          <w:szCs w:val="24"/>
        </w:rPr>
        <w:t>ams</w:t>
      </w:r>
      <w:r w:rsidR="0049044D">
        <w:rPr>
          <w:szCs w:val="24"/>
        </w:rPr>
        <w:t>ui</w:t>
      </w:r>
      <w:proofErr w:type="spellEnd"/>
      <w:r w:rsidR="00B1608A" w:rsidRPr="009C52C3">
        <w:rPr>
          <w:szCs w:val="24"/>
        </w:rPr>
        <w:t xml:space="preserve">, perdavimo-priėmimo aktą pasirašo Vyriausybės įgaliotas asmuo. Valstybinės žemės patikėtiniui per 3 mėnesius nuo perdavimo-priėmimo akto pasirašymo neįregistravus patikėjimo teisės Nekilnojamojo turto registre, Vyriausybė priima nutarimą dėl šio patikėtinio patikėjimo </w:t>
      </w:r>
      <w:r w:rsidR="00B1608A" w:rsidRPr="009C52C3">
        <w:rPr>
          <w:szCs w:val="24"/>
        </w:rPr>
        <w:lastRenderedPageBreak/>
        <w:t>teisės pasibaigimo ir nuo šio Vyriausybės nutarimo įsiga</w:t>
      </w:r>
      <w:r w:rsidR="00DC5AB9">
        <w:rPr>
          <w:szCs w:val="24"/>
        </w:rPr>
        <w:t xml:space="preserve">liojimo žemės sklypo </w:t>
      </w:r>
      <w:r w:rsidR="00DC5AB9" w:rsidRPr="00C47623">
        <w:rPr>
          <w:szCs w:val="24"/>
        </w:rPr>
        <w:t>patikėtiniu laikoma</w:t>
      </w:r>
      <w:r w:rsidR="00B1608A" w:rsidRPr="00DC5AB9">
        <w:rPr>
          <w:strike/>
          <w:szCs w:val="24"/>
        </w:rPr>
        <w:t xml:space="preserve"> </w:t>
      </w:r>
      <w:r w:rsidR="00284BFE" w:rsidRPr="00DC5AB9">
        <w:rPr>
          <w:strike/>
          <w:sz w:val="22"/>
          <w:szCs w:val="22"/>
        </w:rPr>
        <w:t>Nacionalinė</w:t>
      </w:r>
      <w:r w:rsidR="00284BFE" w:rsidRPr="00284BFE">
        <w:rPr>
          <w:strike/>
          <w:sz w:val="22"/>
          <w:szCs w:val="22"/>
        </w:rPr>
        <w:t xml:space="preserve"> žemės tarnyba</w:t>
      </w:r>
      <w:r w:rsidR="00284BFE" w:rsidRPr="00A01E30">
        <w:rPr>
          <w:color w:val="FF0000"/>
          <w:szCs w:val="24"/>
        </w:rPr>
        <w:t xml:space="preserve"> </w:t>
      </w:r>
      <w:r w:rsidR="00B1608A" w:rsidRPr="00284BFE">
        <w:rPr>
          <w:b/>
          <w:szCs w:val="24"/>
        </w:rPr>
        <w:t>savivaldybė</w:t>
      </w:r>
      <w:r w:rsidR="0049044D">
        <w:rPr>
          <w:b/>
          <w:szCs w:val="24"/>
        </w:rPr>
        <w:t>,</w:t>
      </w:r>
      <w:r w:rsidR="0049044D" w:rsidRPr="008A1CCD">
        <w:rPr>
          <w:szCs w:val="24"/>
          <w:lang w:eastAsia="lt-LT"/>
        </w:rPr>
        <w:t xml:space="preserve"> </w:t>
      </w:r>
      <w:r w:rsidR="0049044D" w:rsidRPr="0049044D">
        <w:rPr>
          <w:b/>
          <w:szCs w:val="24"/>
          <w:lang w:eastAsia="lt-LT"/>
        </w:rPr>
        <w:t>kurios teritorijoje yra šis žemės sklypas</w:t>
      </w:r>
      <w:r w:rsidR="00B1608A" w:rsidRPr="0049044D">
        <w:rPr>
          <w:b/>
          <w:szCs w:val="24"/>
        </w:rPr>
        <w:t>.</w:t>
      </w:r>
      <w:r w:rsidR="002D5B4D" w:rsidRPr="001B1285">
        <w:rPr>
          <w:szCs w:val="24"/>
        </w:rPr>
        <w:t>"</w:t>
      </w:r>
    </w:p>
    <w:p w:rsidR="00284BFE" w:rsidRDefault="00284BFE" w:rsidP="00284BFE">
      <w:pPr>
        <w:ind w:left="-426" w:right="-284" w:firstLine="709"/>
        <w:jc w:val="both"/>
        <w:rPr>
          <w:szCs w:val="24"/>
        </w:rPr>
      </w:pPr>
    </w:p>
    <w:p w:rsidR="00284BFE" w:rsidRDefault="00B1608A" w:rsidP="00284BFE">
      <w:pPr>
        <w:ind w:left="-426" w:right="-284" w:firstLine="709"/>
        <w:jc w:val="both"/>
        <w:rPr>
          <w:b/>
          <w:szCs w:val="24"/>
        </w:rPr>
      </w:pPr>
      <w:r>
        <w:rPr>
          <w:b/>
          <w:szCs w:val="24"/>
        </w:rPr>
        <w:t xml:space="preserve">3 </w:t>
      </w:r>
      <w:r w:rsidRPr="00054F7F">
        <w:rPr>
          <w:b/>
          <w:szCs w:val="24"/>
        </w:rPr>
        <w:t xml:space="preserve">straipsnis. 8 straipsnio </w:t>
      </w:r>
      <w:r w:rsidR="002D5B4D">
        <w:rPr>
          <w:b/>
          <w:szCs w:val="24"/>
        </w:rPr>
        <w:t>pakeitimas</w:t>
      </w:r>
    </w:p>
    <w:p w:rsidR="007A054F" w:rsidRDefault="007A054F" w:rsidP="007A054F">
      <w:pPr>
        <w:ind w:left="-426" w:right="-284" w:firstLine="426"/>
        <w:jc w:val="both"/>
        <w:rPr>
          <w:szCs w:val="24"/>
        </w:rPr>
      </w:pPr>
      <w:r>
        <w:rPr>
          <w:szCs w:val="24"/>
        </w:rPr>
        <w:t xml:space="preserve">    1. Pakeisti </w:t>
      </w:r>
      <w:r w:rsidRPr="00714B93">
        <w:rPr>
          <w:szCs w:val="24"/>
        </w:rPr>
        <w:t>8</w:t>
      </w:r>
      <w:r>
        <w:rPr>
          <w:szCs w:val="24"/>
        </w:rPr>
        <w:t xml:space="preserve"> straipsnio 1 dalį ir ją išdėstyti taip:</w:t>
      </w:r>
    </w:p>
    <w:p w:rsidR="00B1608A" w:rsidRPr="00284BFE" w:rsidRDefault="001B1285" w:rsidP="00284BFE">
      <w:pPr>
        <w:ind w:left="-426" w:right="-284" w:firstLine="709"/>
        <w:jc w:val="both"/>
        <w:rPr>
          <w:szCs w:val="24"/>
        </w:rPr>
      </w:pPr>
      <w:r>
        <w:rPr>
          <w:szCs w:val="24"/>
        </w:rPr>
        <w:t xml:space="preserve">„1. </w:t>
      </w:r>
      <w:r w:rsidR="00B1608A" w:rsidRPr="00E82183">
        <w:rPr>
          <w:szCs w:val="24"/>
        </w:rPr>
        <w:t xml:space="preserve">Sudarant valstybinės žemės panaudos sutartis, valstybinė žemė gali būti perduodama laikinai neatlygintinai naudotis valstybės institucijoms, </w:t>
      </w:r>
      <w:r w:rsidR="00B1608A" w:rsidRPr="00284BFE">
        <w:rPr>
          <w:b/>
          <w:szCs w:val="24"/>
        </w:rPr>
        <w:t>kitoms</w:t>
      </w:r>
      <w:r w:rsidR="00B1608A" w:rsidRPr="00284BFE">
        <w:rPr>
          <w:szCs w:val="24"/>
        </w:rPr>
        <w:t xml:space="preserve"> </w:t>
      </w:r>
      <w:r w:rsidR="00B1608A" w:rsidRPr="004B426A">
        <w:rPr>
          <w:b/>
          <w:szCs w:val="24"/>
        </w:rPr>
        <w:t>savivaldybėms,</w:t>
      </w:r>
      <w:r w:rsidR="00B1608A" w:rsidRPr="00E82183">
        <w:rPr>
          <w:szCs w:val="24"/>
        </w:rPr>
        <w:t xml:space="preserve"> miškų urėdijoms, valstybinių rezervatų direkcijoms, valstybinių parkų direkcijoms, kitoms iš valstybės ar savivaldybių biudžetų išlaikomoms įstaigoms, tradicinėms religinėms bendruomenėms ir bendrijoms, viešosioms įstaigoms, veikiančioms pagal Viešųjų įstaigų įstatymą, kai bent vienas iš jų dalininkų</w:t>
      </w:r>
      <w:r w:rsidR="00B1608A" w:rsidRPr="00E82183">
        <w:rPr>
          <w:b/>
          <w:bCs/>
          <w:szCs w:val="24"/>
        </w:rPr>
        <w:t xml:space="preserve"> </w:t>
      </w:r>
      <w:r w:rsidR="00B1608A" w:rsidRPr="00E82183">
        <w:rPr>
          <w:szCs w:val="24"/>
        </w:rPr>
        <w:t>yra valstybės ar savivaldybės institucija, ir viešosioms įstaigoms – mokykloms. Kitiems Valstybės ir savivaldybių turto valdymo, naudojimo ir disponavimo juo įstatymo 14 straipsnyje nurodytiems asmenims, kuriems valstybės turtas (statiniai ar įrenginiai) perduotas panaudos pagrindais neatlygintinai naudotis, gali būti perduodami laikinai neatlygintinai naudotis valstybinės žemės sklypai, reikalingi šiems statiniams ar įrenginiams eksploatuoti. Tuo atveju, kai panaudos pagrindais perduodamas žemės sklypas yra reikalingas panaudos pagrindais perduotiems statiniams ar įrenginiams eksploatuoti, žemės panaudos sutarties terminas negali būti ilgesnis už statinių ar įrenginių panaudos sutarties terminą. Valstybinė žemė perduodama neatlygintinai naudotis Vyriausybės nustatyta t</w:t>
      </w:r>
      <w:r w:rsidR="007A054F">
        <w:rPr>
          <w:szCs w:val="24"/>
        </w:rPr>
        <w:t>varka.”</w:t>
      </w:r>
    </w:p>
    <w:p w:rsidR="007A054F" w:rsidRDefault="007A054F" w:rsidP="00B1608A">
      <w:pPr>
        <w:ind w:left="-426" w:right="-284" w:firstLine="720"/>
        <w:jc w:val="both"/>
        <w:rPr>
          <w:szCs w:val="24"/>
        </w:rPr>
      </w:pPr>
      <w:r>
        <w:rPr>
          <w:szCs w:val="24"/>
        </w:rPr>
        <w:t xml:space="preserve">2. Pakeisti 8 straipsnio 3 dalies 1 punktą ir jį išdėstyti taip: </w:t>
      </w:r>
    </w:p>
    <w:p w:rsidR="00B1608A" w:rsidRDefault="00B1608A" w:rsidP="00B1608A">
      <w:pPr>
        <w:ind w:left="-426" w:right="-284" w:firstLine="720"/>
        <w:jc w:val="both"/>
      </w:pPr>
      <w:r>
        <w:rPr>
          <w:szCs w:val="24"/>
        </w:rPr>
        <w:t>„</w:t>
      </w:r>
      <w:bookmarkStart w:id="8" w:name="part_83098bb3f0004605ab0fc2dbd038e754"/>
      <w:bookmarkEnd w:id="8"/>
      <w:r w:rsidR="001B1285">
        <w:rPr>
          <w:szCs w:val="24"/>
        </w:rPr>
        <w:t xml:space="preserve">1) </w:t>
      </w:r>
      <w:r w:rsidRPr="00B454ED">
        <w:t>savivaldybė –</w:t>
      </w:r>
      <w:r>
        <w:t xml:space="preserve"> </w:t>
      </w:r>
      <w:r w:rsidR="00DD7D9B" w:rsidRPr="00DD7D9B">
        <w:rPr>
          <w:strike/>
          <w:sz w:val="22"/>
          <w:szCs w:val="22"/>
        </w:rPr>
        <w:t>kai valstybinės žemės sklypai Vyriausybės nutarimais perduoti patikėjimo teise savivaldybėms</w:t>
      </w:r>
      <w:r w:rsidR="007A054F">
        <w:rPr>
          <w:strike/>
          <w:sz w:val="22"/>
          <w:szCs w:val="22"/>
        </w:rPr>
        <w:t>.</w:t>
      </w:r>
      <w:r w:rsidR="00DD7D9B">
        <w:rPr>
          <w:color w:val="FF0000"/>
          <w:szCs w:val="24"/>
        </w:rPr>
        <w:t xml:space="preserve"> </w:t>
      </w:r>
      <w:r w:rsidR="00DC5AB9" w:rsidRPr="00DC5AB9">
        <w:rPr>
          <w:b/>
          <w:szCs w:val="24"/>
        </w:rPr>
        <w:t>kai valstybinė</w:t>
      </w:r>
      <w:r w:rsidR="00DC5AB9">
        <w:rPr>
          <w:b/>
          <w:szCs w:val="24"/>
        </w:rPr>
        <w:t>s žemės sklypas yra tos saviva</w:t>
      </w:r>
      <w:r w:rsidR="00DC5AB9" w:rsidRPr="00DC5AB9">
        <w:rPr>
          <w:b/>
          <w:szCs w:val="24"/>
        </w:rPr>
        <w:t>ldybės teritorijoje ir nėra šio ir kitų įstatymų nustatyta tvarka patikėjimo teise perduotas kitiems subjektams.</w:t>
      </w:r>
      <w:r w:rsidR="00DC5AB9">
        <w:rPr>
          <w:color w:val="FF0000"/>
          <w:szCs w:val="24"/>
        </w:rPr>
        <w:t xml:space="preserve"> </w:t>
      </w:r>
      <w:r w:rsidRPr="00B454ED">
        <w:t xml:space="preserve">Sprendimą perduoti neatlygintinai naudotis valstybinės žemės sklypą priima </w:t>
      </w:r>
      <w:r w:rsidRPr="00DD7D9B">
        <w:t>savivaldybės taryba,</w:t>
      </w:r>
      <w:r w:rsidRPr="00B454ED">
        <w:t xml:space="preserve"> o valstybinės žemės panaudos sutartį sudaro </w:t>
      </w:r>
      <w:r w:rsidRPr="00DD7D9B">
        <w:t xml:space="preserve">savivaldybės administracijos direktorius </w:t>
      </w:r>
      <w:r w:rsidRPr="00B454ED">
        <w:t>arba jo įgaliotas kitas savivaldybės admini</w:t>
      </w:r>
      <w:r>
        <w:t>stracijos valstybės tarnautojas.“</w:t>
      </w:r>
    </w:p>
    <w:p w:rsidR="00B1608A" w:rsidRPr="00A455C5" w:rsidRDefault="007A054F" w:rsidP="00B1608A">
      <w:pPr>
        <w:ind w:left="-426" w:right="-284" w:firstLine="720"/>
        <w:jc w:val="both"/>
        <w:rPr>
          <w:szCs w:val="24"/>
        </w:rPr>
      </w:pPr>
      <w:r>
        <w:t xml:space="preserve"> </w:t>
      </w:r>
      <w:r w:rsidRPr="00E67E22">
        <w:rPr>
          <w:szCs w:val="24"/>
        </w:rPr>
        <w:t>3</w:t>
      </w:r>
      <w:r>
        <w:rPr>
          <w:szCs w:val="24"/>
        </w:rPr>
        <w:t>.</w:t>
      </w:r>
      <w:r w:rsidRPr="00E67E22">
        <w:rPr>
          <w:szCs w:val="24"/>
        </w:rPr>
        <w:t xml:space="preserve"> </w:t>
      </w:r>
      <w:r>
        <w:rPr>
          <w:szCs w:val="24"/>
        </w:rPr>
        <w:t xml:space="preserve">Pripažinti </w:t>
      </w:r>
      <w:r w:rsidRPr="00E67E22">
        <w:rPr>
          <w:szCs w:val="24"/>
        </w:rPr>
        <w:t>8 straipsnio 3 dalies 4 punktą netekusi</w:t>
      </w:r>
      <w:r>
        <w:rPr>
          <w:szCs w:val="24"/>
        </w:rPr>
        <w:t>u</w:t>
      </w:r>
      <w:r w:rsidRPr="00E67E22">
        <w:rPr>
          <w:szCs w:val="24"/>
        </w:rPr>
        <w:t xml:space="preserve"> galios.</w:t>
      </w:r>
    </w:p>
    <w:p w:rsidR="00B1608A" w:rsidRPr="00DD7D9B" w:rsidRDefault="001A2889" w:rsidP="001A2889">
      <w:pPr>
        <w:ind w:left="-426" w:right="-284"/>
        <w:jc w:val="both"/>
        <w:rPr>
          <w:b/>
          <w:bCs/>
          <w:strike/>
          <w:szCs w:val="24"/>
        </w:rPr>
      </w:pPr>
      <w:bookmarkStart w:id="9" w:name="part_a70c08a84ca64233ae7e5596981da6c5"/>
      <w:bookmarkEnd w:id="9"/>
      <w:r w:rsidRPr="001A2889">
        <w:rPr>
          <w:szCs w:val="24"/>
        </w:rPr>
        <w:t xml:space="preserve">                </w:t>
      </w:r>
      <w:r w:rsidR="00DD7D9B" w:rsidRPr="001A2889">
        <w:rPr>
          <w:strike/>
          <w:szCs w:val="24"/>
        </w:rPr>
        <w:t>4) Nacionalinė žemės tarnyba – visais kitais atvejais. Sprendimą perduoti neatlygintinai naudotis valstybinės žemės sklypą priima ir valstybinės žemės panaudos sutartį sudaro Nacionalinės žemės tarnybos vadovas arba jo įgaliotas teritorinio padalinio vadovas</w:t>
      </w:r>
      <w:r w:rsidR="00DD7D9B" w:rsidRPr="00DD7D9B">
        <w:rPr>
          <w:strike/>
          <w:sz w:val="22"/>
          <w:szCs w:val="22"/>
        </w:rPr>
        <w:t>.</w:t>
      </w:r>
    </w:p>
    <w:p w:rsidR="00DD7D9B" w:rsidRDefault="00B1608A" w:rsidP="00B1608A">
      <w:pPr>
        <w:ind w:left="-426" w:right="-284"/>
        <w:jc w:val="both"/>
        <w:rPr>
          <w:b/>
          <w:bCs/>
          <w:szCs w:val="24"/>
        </w:rPr>
      </w:pPr>
      <w:r>
        <w:rPr>
          <w:b/>
          <w:bCs/>
          <w:szCs w:val="24"/>
        </w:rPr>
        <w:t xml:space="preserve">     </w:t>
      </w:r>
    </w:p>
    <w:p w:rsidR="00B1608A" w:rsidRDefault="00B1608A" w:rsidP="00DD7D9B">
      <w:pPr>
        <w:ind w:left="-426" w:right="-284" w:firstLine="709"/>
        <w:jc w:val="both"/>
        <w:rPr>
          <w:b/>
          <w:bCs/>
          <w:szCs w:val="24"/>
        </w:rPr>
      </w:pPr>
      <w:r>
        <w:rPr>
          <w:b/>
          <w:bCs/>
          <w:szCs w:val="24"/>
        </w:rPr>
        <w:t xml:space="preserve"> 4</w:t>
      </w:r>
      <w:r>
        <w:rPr>
          <w:b/>
          <w:szCs w:val="24"/>
        </w:rPr>
        <w:t xml:space="preserve"> straipsnis. 9</w:t>
      </w:r>
      <w:r w:rsidRPr="00054F7F">
        <w:rPr>
          <w:b/>
          <w:szCs w:val="24"/>
        </w:rPr>
        <w:t xml:space="preserve"> straipsnio </w:t>
      </w:r>
      <w:r>
        <w:rPr>
          <w:b/>
          <w:szCs w:val="24"/>
        </w:rPr>
        <w:t xml:space="preserve">pakeitimas </w:t>
      </w:r>
    </w:p>
    <w:p w:rsidR="007A054F" w:rsidRPr="007A054F" w:rsidRDefault="007A054F" w:rsidP="007A054F">
      <w:pPr>
        <w:ind w:left="300" w:right="-284"/>
        <w:jc w:val="both"/>
        <w:rPr>
          <w:bCs/>
          <w:szCs w:val="24"/>
        </w:rPr>
      </w:pPr>
      <w:r>
        <w:rPr>
          <w:bCs/>
          <w:szCs w:val="24"/>
        </w:rPr>
        <w:t xml:space="preserve">  1.</w:t>
      </w:r>
      <w:r w:rsidRPr="007A054F">
        <w:rPr>
          <w:bCs/>
          <w:szCs w:val="24"/>
        </w:rPr>
        <w:t xml:space="preserve"> Pakeisti 9 straipsnio 1 dalies 1 punktą ir jį išdėstyti taip: </w:t>
      </w:r>
    </w:p>
    <w:p w:rsidR="00B1608A" w:rsidRDefault="00B1608A" w:rsidP="00B1608A">
      <w:pPr>
        <w:ind w:left="-426" w:right="-284" w:firstLine="709"/>
        <w:jc w:val="both"/>
        <w:rPr>
          <w:bCs/>
          <w:szCs w:val="24"/>
        </w:rPr>
      </w:pPr>
      <w:r w:rsidRPr="00DF6309">
        <w:rPr>
          <w:bCs/>
          <w:szCs w:val="24"/>
        </w:rPr>
        <w:t xml:space="preserve"> </w:t>
      </w:r>
      <w:r w:rsidR="007A054F">
        <w:rPr>
          <w:bCs/>
          <w:szCs w:val="24"/>
        </w:rPr>
        <w:t xml:space="preserve"> </w:t>
      </w:r>
      <w:r w:rsidRPr="00DF6309">
        <w:rPr>
          <w:bCs/>
          <w:szCs w:val="24"/>
        </w:rPr>
        <w:t>„</w:t>
      </w:r>
      <w:r w:rsidR="001B1285">
        <w:rPr>
          <w:bCs/>
          <w:szCs w:val="24"/>
        </w:rPr>
        <w:t xml:space="preserve">1) </w:t>
      </w:r>
      <w:r w:rsidR="004B426A" w:rsidRPr="004B426A">
        <w:rPr>
          <w:strike/>
          <w:szCs w:val="24"/>
        </w:rPr>
        <w:t>savivaldybė</w:t>
      </w:r>
      <w:r w:rsidR="004B426A" w:rsidRPr="00DC5AB9">
        <w:rPr>
          <w:b/>
          <w:szCs w:val="24"/>
        </w:rPr>
        <w:t xml:space="preserve"> </w:t>
      </w:r>
      <w:r w:rsidRPr="00DC5AB9">
        <w:rPr>
          <w:b/>
          <w:szCs w:val="24"/>
        </w:rPr>
        <w:t>savivaldy</w:t>
      </w:r>
      <w:r w:rsidR="00DC5AB9">
        <w:rPr>
          <w:b/>
          <w:szCs w:val="24"/>
        </w:rPr>
        <w:t xml:space="preserve">bės </w:t>
      </w:r>
      <w:r>
        <w:rPr>
          <w:szCs w:val="24"/>
        </w:rPr>
        <w:t xml:space="preserve">– </w:t>
      </w:r>
      <w:r w:rsidR="00DD7D9B" w:rsidRPr="00DD7D9B">
        <w:rPr>
          <w:strike/>
          <w:sz w:val="22"/>
          <w:szCs w:val="22"/>
        </w:rPr>
        <w:t>valstybinės žemės sklypus, Vyriausybės nutarimais perduotus patikėjimo teise savivaldybėms</w:t>
      </w:r>
      <w:r w:rsidR="00DD7D9B">
        <w:rPr>
          <w:color w:val="FF0000"/>
          <w:szCs w:val="24"/>
        </w:rPr>
        <w:t xml:space="preserve"> </w:t>
      </w:r>
      <w:r w:rsidR="00DC5AB9">
        <w:rPr>
          <w:b/>
          <w:szCs w:val="24"/>
        </w:rPr>
        <w:t>savivaldybių</w:t>
      </w:r>
      <w:r w:rsidRPr="00DD7D9B">
        <w:rPr>
          <w:b/>
          <w:szCs w:val="24"/>
        </w:rPr>
        <w:t xml:space="preserve"> </w:t>
      </w:r>
      <w:r w:rsidR="00DC5AB9">
        <w:rPr>
          <w:b/>
          <w:szCs w:val="24"/>
        </w:rPr>
        <w:t>teritorijose</w:t>
      </w:r>
      <w:r w:rsidRPr="00DD7D9B">
        <w:rPr>
          <w:b/>
          <w:szCs w:val="24"/>
        </w:rPr>
        <w:t xml:space="preserve"> esančią</w:t>
      </w:r>
      <w:r w:rsidRPr="00DD7D9B">
        <w:rPr>
          <w:szCs w:val="24"/>
        </w:rPr>
        <w:t xml:space="preserve"> </w:t>
      </w:r>
      <w:r w:rsidRPr="00DD7D9B">
        <w:rPr>
          <w:b/>
          <w:szCs w:val="24"/>
        </w:rPr>
        <w:t>Lietuvos Respublikos valstybinę žemę</w:t>
      </w:r>
      <w:r w:rsidR="004B426A">
        <w:rPr>
          <w:szCs w:val="24"/>
        </w:rPr>
        <w:t xml:space="preserve">. </w:t>
      </w:r>
      <w:r w:rsidRPr="00DF6309">
        <w:rPr>
          <w:szCs w:val="24"/>
        </w:rPr>
        <w:t xml:space="preserve">Sprendimą išnuomoti valstybinės žemės sklypą priima </w:t>
      </w:r>
      <w:r w:rsidR="004B426A" w:rsidRPr="002104E4">
        <w:rPr>
          <w:szCs w:val="24"/>
        </w:rPr>
        <w:t>savivaldybės taryba</w:t>
      </w:r>
      <w:r w:rsidR="002104E4">
        <w:rPr>
          <w:szCs w:val="24"/>
        </w:rPr>
        <w:t>,</w:t>
      </w:r>
      <w:r w:rsidR="004B426A" w:rsidRPr="004B426A">
        <w:rPr>
          <w:b/>
          <w:szCs w:val="24"/>
        </w:rPr>
        <w:t xml:space="preserve"> </w:t>
      </w:r>
      <w:r w:rsidR="002104E4" w:rsidRPr="002104E4">
        <w:rPr>
          <w:szCs w:val="24"/>
        </w:rPr>
        <w:t>o</w:t>
      </w:r>
      <w:r w:rsidR="002104E4">
        <w:rPr>
          <w:b/>
          <w:szCs w:val="24"/>
        </w:rPr>
        <w:t xml:space="preserve"> </w:t>
      </w:r>
      <w:r w:rsidRPr="00DF6309">
        <w:rPr>
          <w:szCs w:val="24"/>
        </w:rPr>
        <w:t xml:space="preserve">valstybinės žemės nuomos sutartį sudaro </w:t>
      </w:r>
      <w:r w:rsidRPr="004B426A">
        <w:rPr>
          <w:szCs w:val="24"/>
        </w:rPr>
        <w:t>savivaldybės administracijos direktorius</w:t>
      </w:r>
      <w:r w:rsidR="00F02DBD">
        <w:rPr>
          <w:szCs w:val="24"/>
        </w:rPr>
        <w:t xml:space="preserve"> </w:t>
      </w:r>
      <w:r w:rsidRPr="00DF6309">
        <w:rPr>
          <w:szCs w:val="24"/>
        </w:rPr>
        <w:t>arba jo įgaliotas kitas savivaldybės administracijos valstybės tarnautojas;</w:t>
      </w:r>
      <w:r w:rsidR="001B1285">
        <w:rPr>
          <w:szCs w:val="24"/>
        </w:rPr>
        <w:t>“</w:t>
      </w:r>
      <w:r w:rsidRPr="00DF6309">
        <w:rPr>
          <w:bCs/>
          <w:szCs w:val="24"/>
        </w:rPr>
        <w:t xml:space="preserve"> </w:t>
      </w:r>
    </w:p>
    <w:p w:rsidR="00B1608A" w:rsidRPr="007A054F" w:rsidRDefault="00B1608A" w:rsidP="007A054F">
      <w:pPr>
        <w:ind w:right="-284"/>
        <w:jc w:val="both"/>
        <w:rPr>
          <w:b/>
          <w:bCs/>
          <w:szCs w:val="24"/>
        </w:rPr>
      </w:pPr>
      <w:r>
        <w:rPr>
          <w:bCs/>
          <w:szCs w:val="24"/>
        </w:rPr>
        <w:t xml:space="preserve">     </w:t>
      </w:r>
      <w:r w:rsidR="007A054F">
        <w:rPr>
          <w:bCs/>
          <w:szCs w:val="24"/>
        </w:rPr>
        <w:t xml:space="preserve">  2. </w:t>
      </w:r>
      <w:r w:rsidR="007A054F" w:rsidRPr="00A673BB">
        <w:rPr>
          <w:bCs/>
          <w:szCs w:val="24"/>
        </w:rPr>
        <w:t xml:space="preserve"> Pripažinti </w:t>
      </w:r>
      <w:r w:rsidR="007A054F" w:rsidRPr="00A673BB">
        <w:t xml:space="preserve">9 straipsnio 1 dalies 4 punktą </w:t>
      </w:r>
      <w:r w:rsidR="007A054F" w:rsidRPr="00A673BB">
        <w:rPr>
          <w:szCs w:val="24"/>
        </w:rPr>
        <w:t>netekusi galios.</w:t>
      </w:r>
    </w:p>
    <w:p w:rsidR="00B1608A" w:rsidRPr="007A054F" w:rsidRDefault="001A2889" w:rsidP="001A2889">
      <w:pPr>
        <w:ind w:left="-426" w:right="-284" w:firstLine="709"/>
        <w:jc w:val="both"/>
        <w:rPr>
          <w:strike/>
          <w:szCs w:val="24"/>
        </w:rPr>
      </w:pPr>
      <w:r>
        <w:rPr>
          <w:szCs w:val="24"/>
        </w:rPr>
        <w:t xml:space="preserve">     </w:t>
      </w:r>
      <w:r w:rsidR="00DD7D9B" w:rsidRPr="007A054F">
        <w:rPr>
          <w:strike/>
          <w:szCs w:val="24"/>
        </w:rPr>
        <w:t>4) Nacionalinė žemės tarnyba – visais kitais atvejais. Sprendimą išnuomoti valstybinės žemės sklypą priima ir valstybinės žemės nuomos sutartį sudaro Nacionalinės žemės tarnybos vadovas arba jo įgaliotas teritorinio padalinio vadovas.</w:t>
      </w:r>
    </w:p>
    <w:p w:rsidR="00DD7D9B" w:rsidRDefault="00DD7D9B" w:rsidP="00B1608A">
      <w:pPr>
        <w:ind w:right="-284"/>
        <w:jc w:val="both"/>
        <w:rPr>
          <w:b/>
          <w:bCs/>
          <w:szCs w:val="24"/>
        </w:rPr>
      </w:pPr>
    </w:p>
    <w:p w:rsidR="00B1608A" w:rsidRDefault="00B1608A" w:rsidP="00DD7D9B">
      <w:pPr>
        <w:ind w:right="-284" w:firstLine="283"/>
        <w:jc w:val="both"/>
        <w:rPr>
          <w:b/>
          <w:bCs/>
          <w:szCs w:val="24"/>
        </w:rPr>
      </w:pPr>
      <w:r>
        <w:rPr>
          <w:b/>
          <w:bCs/>
          <w:szCs w:val="24"/>
        </w:rPr>
        <w:t>5</w:t>
      </w:r>
      <w:r>
        <w:rPr>
          <w:b/>
          <w:szCs w:val="24"/>
        </w:rPr>
        <w:t xml:space="preserve"> straipsnis. 10</w:t>
      </w:r>
      <w:r w:rsidRPr="00054F7F">
        <w:rPr>
          <w:b/>
          <w:szCs w:val="24"/>
        </w:rPr>
        <w:t xml:space="preserve"> straipsnio </w:t>
      </w:r>
      <w:r>
        <w:rPr>
          <w:b/>
          <w:bCs/>
          <w:szCs w:val="24"/>
        </w:rPr>
        <w:t>pakeitimas</w:t>
      </w:r>
    </w:p>
    <w:p w:rsidR="007A054F" w:rsidRDefault="00B1608A" w:rsidP="00B1608A">
      <w:pPr>
        <w:ind w:left="-426" w:right="-284" w:firstLine="709"/>
        <w:jc w:val="both"/>
        <w:rPr>
          <w:bCs/>
          <w:szCs w:val="24"/>
        </w:rPr>
      </w:pPr>
      <w:r>
        <w:rPr>
          <w:b/>
          <w:bCs/>
          <w:szCs w:val="24"/>
        </w:rPr>
        <w:t xml:space="preserve">    </w:t>
      </w:r>
      <w:r w:rsidR="007A054F" w:rsidRPr="00A673BB">
        <w:rPr>
          <w:bCs/>
          <w:szCs w:val="24"/>
        </w:rPr>
        <w:t xml:space="preserve">Pakeisti 10 straipsnio 1 dalies 4 punktą ir </w:t>
      </w:r>
      <w:r w:rsidR="007A054F">
        <w:rPr>
          <w:bCs/>
          <w:szCs w:val="24"/>
        </w:rPr>
        <w:t xml:space="preserve">jį išdėstyti taip: </w:t>
      </w:r>
    </w:p>
    <w:p w:rsidR="00B1608A" w:rsidRPr="001B1285" w:rsidRDefault="007A054F" w:rsidP="00B1608A">
      <w:pPr>
        <w:ind w:left="-426" w:right="-284" w:firstLine="709"/>
        <w:jc w:val="both"/>
        <w:rPr>
          <w:szCs w:val="24"/>
        </w:rPr>
      </w:pPr>
      <w:r>
        <w:rPr>
          <w:bCs/>
          <w:szCs w:val="24"/>
        </w:rPr>
        <w:t xml:space="preserve">   </w:t>
      </w:r>
      <w:r w:rsidR="001B1285">
        <w:rPr>
          <w:bCs/>
          <w:szCs w:val="24"/>
        </w:rPr>
        <w:t xml:space="preserve">„4) </w:t>
      </w:r>
      <w:r w:rsidR="00D168F1" w:rsidRPr="00D168F1">
        <w:rPr>
          <w:strike/>
          <w:szCs w:val="24"/>
        </w:rPr>
        <w:t>Nacionalinė žemės tarnyba</w:t>
      </w:r>
      <w:r w:rsidR="00D168F1">
        <w:rPr>
          <w:sz w:val="22"/>
          <w:szCs w:val="22"/>
        </w:rPr>
        <w:t xml:space="preserve"> </w:t>
      </w:r>
      <w:r w:rsidR="00B1608A" w:rsidRPr="00D168F1">
        <w:rPr>
          <w:b/>
          <w:szCs w:val="24"/>
        </w:rPr>
        <w:t>Savivaldybė</w:t>
      </w:r>
      <w:r w:rsidR="00DC5AB9">
        <w:rPr>
          <w:b/>
          <w:szCs w:val="24"/>
        </w:rPr>
        <w:t>s</w:t>
      </w:r>
      <w:r w:rsidR="00B1608A" w:rsidRPr="009756D0">
        <w:rPr>
          <w:szCs w:val="24"/>
        </w:rPr>
        <w:t xml:space="preserve"> – visais kitais atvejais. Sprendimą parduoti valstybinės žemės sklypą</w:t>
      </w:r>
      <w:r w:rsidR="00B1608A">
        <w:rPr>
          <w:szCs w:val="24"/>
        </w:rPr>
        <w:t xml:space="preserve">, </w:t>
      </w:r>
      <w:r w:rsidR="00B1608A" w:rsidRPr="00D168F1">
        <w:rPr>
          <w:b/>
          <w:szCs w:val="24"/>
        </w:rPr>
        <w:t xml:space="preserve">esantį savivaldybės </w:t>
      </w:r>
      <w:r w:rsidR="002104E4">
        <w:rPr>
          <w:b/>
          <w:szCs w:val="24"/>
        </w:rPr>
        <w:t>teritorijoje</w:t>
      </w:r>
      <w:r w:rsidR="00B1608A">
        <w:rPr>
          <w:szCs w:val="24"/>
        </w:rPr>
        <w:t>,</w:t>
      </w:r>
      <w:r w:rsidR="00B1608A" w:rsidRPr="009756D0">
        <w:rPr>
          <w:szCs w:val="24"/>
        </w:rPr>
        <w:t xml:space="preserve"> priima </w:t>
      </w:r>
      <w:r w:rsidR="00B1608A" w:rsidRPr="00D168F1">
        <w:rPr>
          <w:b/>
        </w:rPr>
        <w:t>savivaldybės taryba</w:t>
      </w:r>
      <w:r w:rsidR="00D168F1">
        <w:rPr>
          <w:szCs w:val="24"/>
        </w:rPr>
        <w:t xml:space="preserve"> ir</w:t>
      </w:r>
      <w:r w:rsidR="00B1608A" w:rsidRPr="009756D0">
        <w:rPr>
          <w:szCs w:val="24"/>
        </w:rPr>
        <w:t xml:space="preserve"> valstybinės žemės pirkimo–pardavimo sutartį sudaro </w:t>
      </w:r>
      <w:r w:rsidR="00D168F1" w:rsidRPr="00D168F1">
        <w:rPr>
          <w:strike/>
          <w:sz w:val="22"/>
          <w:szCs w:val="22"/>
        </w:rPr>
        <w:t>Nacionalinės žemės tarnybos vadovas arba jo įgaliotas teritorinio padalinio vadovas</w:t>
      </w:r>
      <w:r w:rsidR="00D168F1" w:rsidRPr="009756D0">
        <w:rPr>
          <w:color w:val="FF0000"/>
          <w:szCs w:val="24"/>
        </w:rPr>
        <w:t xml:space="preserve"> </w:t>
      </w:r>
      <w:r w:rsidR="00B1608A" w:rsidRPr="00D168F1">
        <w:rPr>
          <w:b/>
          <w:szCs w:val="24"/>
        </w:rPr>
        <w:t>savivaldybės administracijos direktorius</w:t>
      </w:r>
      <w:r w:rsidR="001B1285">
        <w:rPr>
          <w:b/>
          <w:szCs w:val="24"/>
        </w:rPr>
        <w:t>.</w:t>
      </w:r>
      <w:r w:rsidR="001B1285">
        <w:rPr>
          <w:szCs w:val="24"/>
        </w:rPr>
        <w:t>“</w:t>
      </w:r>
    </w:p>
    <w:p w:rsidR="007A054F" w:rsidRDefault="007A054F" w:rsidP="00D168F1">
      <w:pPr>
        <w:ind w:right="-284" w:firstLine="283"/>
        <w:jc w:val="both"/>
        <w:rPr>
          <w:b/>
          <w:bCs/>
          <w:szCs w:val="24"/>
        </w:rPr>
      </w:pPr>
    </w:p>
    <w:p w:rsidR="00B1608A" w:rsidRPr="006C3428" w:rsidRDefault="00B1608A" w:rsidP="00D168F1">
      <w:pPr>
        <w:ind w:right="-284" w:firstLine="283"/>
        <w:jc w:val="both"/>
        <w:rPr>
          <w:b/>
          <w:bCs/>
          <w:szCs w:val="24"/>
        </w:rPr>
      </w:pPr>
      <w:r w:rsidRPr="006C3428">
        <w:rPr>
          <w:b/>
          <w:bCs/>
          <w:szCs w:val="24"/>
        </w:rPr>
        <w:t>6</w:t>
      </w:r>
      <w:r w:rsidRPr="006C3428">
        <w:rPr>
          <w:b/>
          <w:szCs w:val="24"/>
        </w:rPr>
        <w:t xml:space="preserve"> straipsnis. 12 straipsnio </w:t>
      </w:r>
      <w:r w:rsidRPr="006C3428">
        <w:rPr>
          <w:b/>
          <w:bCs/>
          <w:szCs w:val="24"/>
        </w:rPr>
        <w:t>pakeitimas</w:t>
      </w:r>
    </w:p>
    <w:p w:rsidR="007A054F" w:rsidRDefault="00B1608A" w:rsidP="00B528E3">
      <w:pPr>
        <w:ind w:left="-426" w:right="-284" w:firstLine="709"/>
        <w:jc w:val="both"/>
        <w:rPr>
          <w:bCs/>
          <w:szCs w:val="24"/>
        </w:rPr>
      </w:pPr>
      <w:r w:rsidRPr="00605AB1">
        <w:rPr>
          <w:bCs/>
          <w:i/>
          <w:color w:val="FF0000"/>
          <w:szCs w:val="24"/>
        </w:rPr>
        <w:t xml:space="preserve">    </w:t>
      </w:r>
      <w:r w:rsidR="007A054F">
        <w:rPr>
          <w:bCs/>
          <w:szCs w:val="24"/>
        </w:rPr>
        <w:t>Pakeisti 12 straipsnį</w:t>
      </w:r>
      <w:r w:rsidR="007A054F" w:rsidRPr="006C3428">
        <w:rPr>
          <w:bCs/>
          <w:szCs w:val="24"/>
        </w:rPr>
        <w:t xml:space="preserve"> ir </w:t>
      </w:r>
      <w:r w:rsidR="007A054F">
        <w:rPr>
          <w:bCs/>
          <w:szCs w:val="24"/>
        </w:rPr>
        <w:t>jį išdėstyti taip:</w:t>
      </w:r>
      <w:r w:rsidRPr="006C3428">
        <w:rPr>
          <w:bCs/>
          <w:szCs w:val="24"/>
        </w:rPr>
        <w:t xml:space="preserve"> </w:t>
      </w:r>
    </w:p>
    <w:p w:rsidR="00B528E3" w:rsidRDefault="007A054F" w:rsidP="007A054F">
      <w:pPr>
        <w:ind w:left="-426" w:right="-284" w:firstLine="709"/>
        <w:jc w:val="both"/>
        <w:rPr>
          <w:bCs/>
          <w:color w:val="FF0000"/>
          <w:szCs w:val="24"/>
        </w:rPr>
      </w:pPr>
      <w:r>
        <w:rPr>
          <w:bCs/>
          <w:szCs w:val="24"/>
        </w:rPr>
        <w:t xml:space="preserve">   </w:t>
      </w:r>
      <w:r w:rsidR="00B1608A" w:rsidRPr="006C3428">
        <w:rPr>
          <w:bCs/>
          <w:szCs w:val="24"/>
        </w:rPr>
        <w:t>„</w:t>
      </w:r>
      <w:r w:rsidR="00B1608A" w:rsidRPr="006C3428">
        <w:rPr>
          <w:szCs w:val="24"/>
        </w:rPr>
        <w:t>Bendroji dalinė valstybės ir savivaldybių arba</w:t>
      </w:r>
      <w:r w:rsidR="00B1608A" w:rsidRPr="006C3428">
        <w:rPr>
          <w:b/>
          <w:bCs/>
          <w:szCs w:val="24"/>
        </w:rPr>
        <w:t xml:space="preserve"> </w:t>
      </w:r>
      <w:r w:rsidR="00B1608A" w:rsidRPr="006C3428">
        <w:rPr>
          <w:szCs w:val="24"/>
        </w:rPr>
        <w:t>kitų</w:t>
      </w:r>
      <w:r w:rsidR="00B1608A" w:rsidRPr="006C3428">
        <w:rPr>
          <w:b/>
          <w:bCs/>
          <w:szCs w:val="24"/>
        </w:rPr>
        <w:t xml:space="preserve"> </w:t>
      </w:r>
      <w:r w:rsidR="00B1608A" w:rsidRPr="006C3428">
        <w:rPr>
          <w:szCs w:val="24"/>
        </w:rPr>
        <w:t>asmenų žemės nuosavybė atsiranda teisės aktų nustatyta tvarka įsigijus iš valstybės ar valstybei įsigijus iš savivaldybių arba kitų</w:t>
      </w:r>
      <w:r w:rsidR="00B1608A" w:rsidRPr="006C3428">
        <w:rPr>
          <w:b/>
          <w:bCs/>
          <w:szCs w:val="24"/>
        </w:rPr>
        <w:t xml:space="preserve"> </w:t>
      </w:r>
      <w:r w:rsidR="00B1608A" w:rsidRPr="006C3428">
        <w:rPr>
          <w:szCs w:val="24"/>
        </w:rPr>
        <w:t xml:space="preserve">asmenų statinio ar įrenginio užimto žemės sklypo arba vandens telkinio dalį, pagal įstatymus, reglamentuojančius piliečių nuosavybės teisių į išlikusį nekilnojamąjį turtą atkūrimą, atkūrus nuosavybės teises į pagal teritorijų </w:t>
      </w:r>
      <w:r w:rsidR="00B1608A" w:rsidRPr="006C3428">
        <w:rPr>
          <w:szCs w:val="24"/>
        </w:rPr>
        <w:lastRenderedPageBreak/>
        <w:t>planavimo dokumentą</w:t>
      </w:r>
      <w:r w:rsidR="00B1608A" w:rsidRPr="006C3428">
        <w:rPr>
          <w:b/>
          <w:bCs/>
          <w:szCs w:val="24"/>
        </w:rPr>
        <w:t xml:space="preserve"> </w:t>
      </w:r>
      <w:r w:rsidR="00B1608A" w:rsidRPr="006C3428">
        <w:rPr>
          <w:szCs w:val="24"/>
        </w:rPr>
        <w:t>ar žemės valdos projektą</w:t>
      </w:r>
      <w:r w:rsidR="00B1608A" w:rsidRPr="006C3428">
        <w:rPr>
          <w:b/>
          <w:bCs/>
          <w:szCs w:val="24"/>
        </w:rPr>
        <w:t xml:space="preserve"> </w:t>
      </w:r>
      <w:r w:rsidR="00B1608A" w:rsidRPr="006C3428">
        <w:rPr>
          <w:szCs w:val="24"/>
        </w:rPr>
        <w:t xml:space="preserve">suformuoto neužstatyto žemės sklypo dalį, taip pat kitais įstatymų nustatytais atvejais. Šiais atvejais valstybės vardu veikia ir bendraturčio teises į žemės sklypą įgyvendina </w:t>
      </w:r>
      <w:r w:rsidR="00D168F1" w:rsidRPr="00D168F1">
        <w:rPr>
          <w:strike/>
          <w:sz w:val="22"/>
          <w:szCs w:val="22"/>
        </w:rPr>
        <w:t>Nacionalinė žemės tarnyba</w:t>
      </w:r>
      <w:r w:rsidR="00D168F1">
        <w:rPr>
          <w:sz w:val="22"/>
          <w:szCs w:val="22"/>
        </w:rPr>
        <w:t xml:space="preserve"> </w:t>
      </w:r>
      <w:r w:rsidR="00B1608A" w:rsidRPr="00B528E3">
        <w:rPr>
          <w:b/>
          <w:szCs w:val="24"/>
        </w:rPr>
        <w:t>savivaldybė</w:t>
      </w:r>
      <w:r w:rsidR="00EF5926">
        <w:rPr>
          <w:b/>
          <w:szCs w:val="24"/>
        </w:rPr>
        <w:t>s</w:t>
      </w:r>
      <w:r w:rsidR="00D168F1" w:rsidRPr="00B528E3">
        <w:rPr>
          <w:b/>
          <w:szCs w:val="24"/>
        </w:rPr>
        <w:t xml:space="preserve"> </w:t>
      </w:r>
      <w:r w:rsidR="00B1608A" w:rsidRPr="006C3428">
        <w:rPr>
          <w:szCs w:val="24"/>
        </w:rPr>
        <w:t>arba kitas valstybinės žemės patikėtinis, kuriam šio ar kitų įstatymų nustatyta tvarka perduota valstybei priklausanti bendrosios dalinės nuosavybės teise valdomo žemės sklypo dalis</w:t>
      </w:r>
      <w:r w:rsidR="00367A9A">
        <w:rPr>
          <w:szCs w:val="24"/>
        </w:rPr>
        <w:t>.</w:t>
      </w:r>
      <w:r w:rsidR="00B1608A" w:rsidRPr="006C3428">
        <w:rPr>
          <w:szCs w:val="24"/>
        </w:rPr>
        <w:t>”</w:t>
      </w:r>
    </w:p>
    <w:p w:rsidR="00B528E3" w:rsidRDefault="00B528E3" w:rsidP="00B528E3">
      <w:pPr>
        <w:ind w:left="-426" w:right="-284" w:firstLine="709"/>
        <w:jc w:val="both"/>
        <w:rPr>
          <w:bCs/>
          <w:color w:val="FF0000"/>
          <w:szCs w:val="24"/>
        </w:rPr>
      </w:pPr>
    </w:p>
    <w:p w:rsidR="00367A9A" w:rsidRPr="004F5411" w:rsidRDefault="00367A9A" w:rsidP="00367A9A">
      <w:pPr>
        <w:ind w:left="-426" w:right="-284"/>
        <w:jc w:val="both"/>
        <w:rPr>
          <w:szCs w:val="24"/>
          <w:lang w:eastAsia="lt-LT"/>
        </w:rPr>
      </w:pPr>
      <w:r>
        <w:rPr>
          <w:b/>
          <w:bCs/>
          <w:szCs w:val="24"/>
        </w:rPr>
        <w:tab/>
        <w:t xml:space="preserve">   </w:t>
      </w:r>
      <w:r w:rsidRPr="004F5411">
        <w:rPr>
          <w:b/>
          <w:bCs/>
          <w:szCs w:val="24"/>
        </w:rPr>
        <w:t>7</w:t>
      </w:r>
      <w:r w:rsidRPr="004F5411">
        <w:rPr>
          <w:b/>
          <w:szCs w:val="24"/>
        </w:rPr>
        <w:t xml:space="preserve"> straipsnis. </w:t>
      </w:r>
      <w:r w:rsidRPr="004F5411">
        <w:rPr>
          <w:b/>
          <w:bCs/>
          <w:color w:val="000000"/>
          <w:szCs w:val="24"/>
          <w:lang w:eastAsia="lt-LT"/>
        </w:rPr>
        <w:t>13 straipsni</w:t>
      </w:r>
      <w:r w:rsidRPr="004F5411">
        <w:rPr>
          <w:b/>
          <w:bCs/>
          <w:color w:val="000000"/>
          <w:szCs w:val="24"/>
        </w:rPr>
        <w:t>o pakeitimas</w:t>
      </w:r>
    </w:p>
    <w:p w:rsidR="00367A9A" w:rsidRPr="004F5411" w:rsidRDefault="00367A9A" w:rsidP="00367A9A">
      <w:pPr>
        <w:ind w:left="-426" w:right="-284" w:firstLine="720"/>
        <w:jc w:val="both"/>
        <w:rPr>
          <w:szCs w:val="24"/>
        </w:rPr>
      </w:pPr>
      <w:r>
        <w:rPr>
          <w:bCs/>
          <w:szCs w:val="24"/>
        </w:rPr>
        <w:t xml:space="preserve">  Pakeisti 13 straipsnio 1 dalį</w:t>
      </w:r>
      <w:r w:rsidRPr="004F5411">
        <w:rPr>
          <w:bCs/>
          <w:szCs w:val="24"/>
        </w:rPr>
        <w:t xml:space="preserve"> ir </w:t>
      </w:r>
      <w:r>
        <w:rPr>
          <w:bCs/>
          <w:szCs w:val="24"/>
        </w:rPr>
        <w:t>ją</w:t>
      </w:r>
      <w:r w:rsidRPr="004F5411">
        <w:rPr>
          <w:bCs/>
          <w:szCs w:val="24"/>
        </w:rPr>
        <w:t xml:space="preserve"> išdėstyti taip:</w:t>
      </w:r>
    </w:p>
    <w:p w:rsidR="00367A9A" w:rsidRPr="004F5411" w:rsidRDefault="001B1285" w:rsidP="00367A9A">
      <w:pPr>
        <w:ind w:left="-426" w:right="-284" w:firstLine="720"/>
        <w:jc w:val="both"/>
        <w:rPr>
          <w:szCs w:val="24"/>
          <w:lang w:eastAsia="lt-LT"/>
        </w:rPr>
      </w:pPr>
      <w:r>
        <w:rPr>
          <w:szCs w:val="24"/>
        </w:rPr>
        <w:t xml:space="preserve"> „1. </w:t>
      </w:r>
      <w:r w:rsidR="00367A9A" w:rsidRPr="004F5411">
        <w:rPr>
          <w:szCs w:val="24"/>
          <w:lang w:eastAsia="lt-LT"/>
        </w:rPr>
        <w:t>Laisvos valstybinės žemės fondą šio Įstatymo ir Vyriausybės nustatyta tvarka tvarko</w:t>
      </w:r>
      <w:r w:rsidR="00367A9A">
        <w:rPr>
          <w:szCs w:val="24"/>
          <w:lang w:eastAsia="lt-LT"/>
        </w:rPr>
        <w:t xml:space="preserve"> </w:t>
      </w:r>
      <w:r w:rsidR="00367A9A" w:rsidRPr="00367A9A">
        <w:rPr>
          <w:strike/>
          <w:szCs w:val="24"/>
          <w:lang w:eastAsia="lt-LT"/>
        </w:rPr>
        <w:t>Nacionalinė žemės tarnyba</w:t>
      </w:r>
      <w:r w:rsidR="00367A9A" w:rsidRPr="004F5411">
        <w:rPr>
          <w:szCs w:val="24"/>
          <w:lang w:eastAsia="lt-LT"/>
        </w:rPr>
        <w:t xml:space="preserve"> </w:t>
      </w:r>
      <w:r w:rsidR="00367A9A" w:rsidRPr="00367A9A">
        <w:rPr>
          <w:b/>
          <w:szCs w:val="24"/>
        </w:rPr>
        <w:t>savivaldybės</w:t>
      </w:r>
      <w:r w:rsidR="00367A9A" w:rsidRPr="00367A9A">
        <w:rPr>
          <w:b/>
          <w:szCs w:val="24"/>
          <w:lang w:eastAsia="lt-LT"/>
        </w:rPr>
        <w:t xml:space="preserve"> </w:t>
      </w:r>
      <w:r w:rsidR="00367A9A" w:rsidRPr="004F5411">
        <w:rPr>
          <w:szCs w:val="24"/>
          <w:lang w:eastAsia="lt-LT"/>
        </w:rPr>
        <w:t>ir kiti valstybinės žemės patikėtiniai, jiems perduotus valstybinės žemės sklypus, taip pat šio Įstatymo nustatytais atvejais – Valstybės žemės fondas.</w:t>
      </w:r>
      <w:r w:rsidR="00367A9A">
        <w:rPr>
          <w:szCs w:val="24"/>
        </w:rPr>
        <w:t>"</w:t>
      </w:r>
      <w:r w:rsidR="00367A9A" w:rsidRPr="004F5411">
        <w:rPr>
          <w:szCs w:val="24"/>
          <w:lang w:eastAsia="lt-LT"/>
        </w:rPr>
        <w:t xml:space="preserve"> </w:t>
      </w:r>
    </w:p>
    <w:p w:rsidR="00367A9A" w:rsidRDefault="00367A9A" w:rsidP="00B528E3">
      <w:pPr>
        <w:ind w:left="-426" w:right="-284" w:firstLine="709"/>
        <w:jc w:val="both"/>
        <w:rPr>
          <w:bCs/>
          <w:color w:val="FF0000"/>
          <w:szCs w:val="24"/>
        </w:rPr>
      </w:pPr>
    </w:p>
    <w:p w:rsidR="00B1608A" w:rsidRPr="00B528E3" w:rsidRDefault="00326BBB" w:rsidP="00B528E3">
      <w:pPr>
        <w:ind w:left="-426" w:right="-284" w:firstLine="709"/>
        <w:jc w:val="both"/>
        <w:rPr>
          <w:bCs/>
          <w:color w:val="FF0000"/>
          <w:szCs w:val="24"/>
        </w:rPr>
      </w:pPr>
      <w:r>
        <w:rPr>
          <w:b/>
        </w:rPr>
        <w:t>8</w:t>
      </w:r>
      <w:r w:rsidR="00B1608A" w:rsidRPr="00273A94">
        <w:rPr>
          <w:b/>
          <w:bCs/>
          <w:color w:val="000000"/>
        </w:rPr>
        <w:t xml:space="preserve"> </w:t>
      </w:r>
      <w:r w:rsidR="00B1608A">
        <w:rPr>
          <w:b/>
          <w:bCs/>
          <w:color w:val="000000"/>
        </w:rPr>
        <w:t>straipsnis. 22 straipsnio pakeitimas</w:t>
      </w:r>
    </w:p>
    <w:p w:rsidR="000F0A5E" w:rsidRDefault="00B1608A" w:rsidP="000F0A5E">
      <w:pPr>
        <w:ind w:left="-426" w:right="-284"/>
        <w:jc w:val="both"/>
        <w:rPr>
          <w:szCs w:val="24"/>
        </w:rPr>
      </w:pPr>
      <w:r>
        <w:rPr>
          <w:szCs w:val="24"/>
        </w:rPr>
        <w:t xml:space="preserve">            </w:t>
      </w:r>
      <w:r w:rsidR="000F0A5E">
        <w:rPr>
          <w:szCs w:val="24"/>
        </w:rPr>
        <w:t>1. Pakeisti 22 straipsnio 10 dalį ir ją išdėstyti taip:</w:t>
      </w:r>
    </w:p>
    <w:p w:rsidR="000F0A5E" w:rsidRPr="000F0A5E" w:rsidRDefault="001B1285" w:rsidP="00904C98">
      <w:pPr>
        <w:ind w:left="-426" w:right="-284"/>
        <w:jc w:val="both"/>
        <w:rPr>
          <w:szCs w:val="24"/>
        </w:rPr>
      </w:pPr>
      <w:r>
        <w:rPr>
          <w:bCs/>
          <w:szCs w:val="24"/>
        </w:rPr>
        <w:tab/>
        <w:t xml:space="preserve">     „10. </w:t>
      </w:r>
      <w:r w:rsidR="000F0A5E" w:rsidRPr="00C345A6">
        <w:rPr>
          <w:szCs w:val="24"/>
        </w:rPr>
        <w:t xml:space="preserve">Jeigu formuojant žemės sklypą (teritorijose, kuriose iki teritorijų planavimo dokumentų </w:t>
      </w:r>
      <w:r w:rsidR="000F0A5E" w:rsidRPr="00C345A6">
        <w:rPr>
          <w:bCs/>
          <w:szCs w:val="24"/>
          <w:lang w:eastAsia="lt-LT"/>
        </w:rPr>
        <w:t>ar žemės valdos projektų</w:t>
      </w:r>
      <w:r w:rsidR="000F0A5E" w:rsidRPr="00C345A6">
        <w:rPr>
          <w:szCs w:val="24"/>
        </w:rPr>
        <w:t xml:space="preserve"> patvirtinimo nebuvo suformuoti žemės sklypai) jam taikytinos specialiosios žemės naudojimo sąlygos nekilnojamojo daikto kadastro duomenų byloje nebuvo nurodytos ir (ar) įrašytos į Nekilnojamojo turto kadastrą ir Nekilnojamojo turto registrą, šių žemės sklypo kadastro duomenų – žemės sklypo formavimo metu taikytinų specialiųjų žemės naudojimo sąlygų – įrašymą į Nekilnojamojo turto kadastrą ir Nekilnojamojo turto registrą organizuoja </w:t>
      </w:r>
      <w:r w:rsidR="000F0A5E" w:rsidRPr="000F0A5E">
        <w:rPr>
          <w:bCs/>
          <w:strike/>
          <w:szCs w:val="24"/>
        </w:rPr>
        <w:t>Nacionalinės žemės tarnybos teritorinio padalinio vadovas</w:t>
      </w:r>
      <w:r w:rsidR="000F0A5E" w:rsidRPr="000F0A5E">
        <w:rPr>
          <w:b/>
          <w:bCs/>
          <w:szCs w:val="24"/>
        </w:rPr>
        <w:t xml:space="preserve"> savivaldybė</w:t>
      </w:r>
      <w:r w:rsidR="00490984">
        <w:rPr>
          <w:b/>
          <w:bCs/>
          <w:szCs w:val="24"/>
        </w:rPr>
        <w:t>s administracijos direktorius</w:t>
      </w:r>
      <w:r w:rsidR="000F0A5E" w:rsidRPr="000F0A5E">
        <w:rPr>
          <w:b/>
          <w:bCs/>
          <w:szCs w:val="24"/>
        </w:rPr>
        <w:t>.</w:t>
      </w:r>
      <w:r w:rsidR="000F0A5E" w:rsidRPr="001B1285">
        <w:rPr>
          <w:bCs/>
          <w:szCs w:val="24"/>
        </w:rPr>
        <w:t>"</w:t>
      </w:r>
      <w:r w:rsidR="00B1608A" w:rsidRPr="000F0A5E">
        <w:rPr>
          <w:szCs w:val="24"/>
        </w:rPr>
        <w:t xml:space="preserve">  </w:t>
      </w:r>
    </w:p>
    <w:p w:rsidR="00904C98" w:rsidRDefault="000F0A5E" w:rsidP="00904C98">
      <w:pPr>
        <w:ind w:left="-426" w:right="-284"/>
        <w:jc w:val="both"/>
        <w:rPr>
          <w:szCs w:val="24"/>
        </w:rPr>
      </w:pPr>
      <w:r>
        <w:rPr>
          <w:szCs w:val="24"/>
        </w:rPr>
        <w:tab/>
        <w:t xml:space="preserve">     2. </w:t>
      </w:r>
      <w:r w:rsidR="00904C98">
        <w:rPr>
          <w:szCs w:val="24"/>
        </w:rPr>
        <w:t xml:space="preserve">Pakeisti </w:t>
      </w:r>
      <w:r w:rsidR="00904C98" w:rsidRPr="00580418">
        <w:rPr>
          <w:szCs w:val="24"/>
        </w:rPr>
        <w:t xml:space="preserve">22 straipsnio </w:t>
      </w:r>
      <w:r w:rsidR="00904C98">
        <w:rPr>
          <w:szCs w:val="24"/>
        </w:rPr>
        <w:t xml:space="preserve">13 dalį ir ją </w:t>
      </w:r>
      <w:r w:rsidR="00904C98" w:rsidRPr="00580418">
        <w:rPr>
          <w:szCs w:val="24"/>
        </w:rPr>
        <w:t xml:space="preserve">išdėstyti taip: </w:t>
      </w:r>
    </w:p>
    <w:p w:rsidR="00B528E3" w:rsidRDefault="00B1608A" w:rsidP="00904C98">
      <w:pPr>
        <w:ind w:left="-426" w:right="-284" w:firstLine="720"/>
        <w:jc w:val="both"/>
        <w:rPr>
          <w:szCs w:val="24"/>
        </w:rPr>
      </w:pPr>
      <w:r w:rsidRPr="00580418">
        <w:rPr>
          <w:szCs w:val="24"/>
        </w:rPr>
        <w:t>„</w:t>
      </w:r>
      <w:r w:rsidR="001B1285">
        <w:rPr>
          <w:szCs w:val="24"/>
        </w:rPr>
        <w:t xml:space="preserve">13. </w:t>
      </w:r>
      <w:r w:rsidRPr="00580418">
        <w:rPr>
          <w:szCs w:val="24"/>
        </w:rPr>
        <w:t xml:space="preserve">Žemės savininkai, valstybinės arba savivaldybės žemės patikėtiniai ir naudotojai, nesilaikantys nustatytų specialiųjų žemės naudojimo sąlygų, įstatymų nustatyta tvarka traukiami atsakomybėn ir privalo atlyginti kitiems asmenims, savivaldybėms ar valstybei padarytą žalą. Šiose bylose valstybei atstovauja </w:t>
      </w:r>
      <w:r w:rsidR="00B528E3" w:rsidRPr="00B528E3">
        <w:rPr>
          <w:strike/>
          <w:szCs w:val="24"/>
        </w:rPr>
        <w:t>Nacionalinė žemės tarnyba</w:t>
      </w:r>
      <w:r w:rsidR="00B528E3" w:rsidRPr="00B528E3">
        <w:rPr>
          <w:b/>
          <w:szCs w:val="24"/>
        </w:rPr>
        <w:t xml:space="preserve"> </w:t>
      </w:r>
      <w:r w:rsidR="00C15DAB" w:rsidRPr="00490984">
        <w:rPr>
          <w:b/>
          <w:szCs w:val="24"/>
        </w:rPr>
        <w:t>vyriausybė ar jos įgaliota institucija,</w:t>
      </w:r>
      <w:r w:rsidRPr="00580418">
        <w:rPr>
          <w:szCs w:val="24"/>
        </w:rPr>
        <w:t xml:space="preserve"> jeigu kituose įstatymuose nenustatyta kitaip.</w:t>
      </w:r>
      <w:r w:rsidR="001B1285">
        <w:rPr>
          <w:szCs w:val="24"/>
        </w:rPr>
        <w:t>“</w:t>
      </w:r>
    </w:p>
    <w:p w:rsidR="00B528E3" w:rsidRDefault="00B528E3" w:rsidP="00B528E3">
      <w:pPr>
        <w:ind w:left="-426" w:right="-284"/>
        <w:jc w:val="both"/>
        <w:rPr>
          <w:szCs w:val="24"/>
        </w:rPr>
      </w:pPr>
    </w:p>
    <w:p w:rsidR="00B1608A" w:rsidRDefault="00326BBB" w:rsidP="00B528E3">
      <w:pPr>
        <w:ind w:left="-426" w:right="-284" w:firstLine="720"/>
        <w:jc w:val="both"/>
        <w:rPr>
          <w:szCs w:val="24"/>
        </w:rPr>
      </w:pPr>
      <w:r>
        <w:rPr>
          <w:b/>
          <w:szCs w:val="24"/>
        </w:rPr>
        <w:t>9</w:t>
      </w:r>
      <w:r w:rsidR="00B1608A" w:rsidRPr="00580418">
        <w:rPr>
          <w:b/>
          <w:szCs w:val="24"/>
        </w:rPr>
        <w:t xml:space="preserve"> straipsnis.  </w:t>
      </w:r>
      <w:r w:rsidR="00B1608A">
        <w:rPr>
          <w:b/>
          <w:bCs/>
        </w:rPr>
        <w:t xml:space="preserve">23 straipsnio </w:t>
      </w:r>
      <w:r w:rsidR="00B528E3">
        <w:rPr>
          <w:b/>
          <w:bCs/>
        </w:rPr>
        <w:t>pakeitimai</w:t>
      </w:r>
    </w:p>
    <w:p w:rsidR="00904C98" w:rsidRPr="00736BEA" w:rsidRDefault="00B1608A" w:rsidP="00904C98">
      <w:pPr>
        <w:tabs>
          <w:tab w:val="left" w:pos="284"/>
        </w:tabs>
        <w:ind w:right="-284"/>
        <w:jc w:val="both"/>
        <w:rPr>
          <w:szCs w:val="24"/>
        </w:rPr>
      </w:pPr>
      <w:r w:rsidRPr="007F7FC6">
        <w:rPr>
          <w:szCs w:val="24"/>
        </w:rPr>
        <w:t xml:space="preserve">    </w:t>
      </w:r>
      <w:r w:rsidR="00904C98">
        <w:rPr>
          <w:szCs w:val="24"/>
        </w:rPr>
        <w:t>1. P</w:t>
      </w:r>
      <w:r w:rsidR="00904C98" w:rsidRPr="00736BEA">
        <w:rPr>
          <w:szCs w:val="24"/>
        </w:rPr>
        <w:t xml:space="preserve">akeisti 23 straipsnio 1 dalį ir ją išdėstyti taip: </w:t>
      </w:r>
    </w:p>
    <w:p w:rsidR="00B1608A" w:rsidRPr="007F7FC6" w:rsidRDefault="001B1285" w:rsidP="001B1285">
      <w:pPr>
        <w:ind w:left="-426" w:right="-284" w:firstLine="426"/>
        <w:jc w:val="both"/>
        <w:rPr>
          <w:szCs w:val="24"/>
        </w:rPr>
      </w:pPr>
      <w:r>
        <w:rPr>
          <w:szCs w:val="24"/>
        </w:rPr>
        <w:t xml:space="preserve">     </w:t>
      </w:r>
      <w:r w:rsidR="00B1608A" w:rsidRPr="007F7FC6">
        <w:rPr>
          <w:szCs w:val="24"/>
        </w:rPr>
        <w:t>„</w:t>
      </w:r>
      <w:r>
        <w:rPr>
          <w:szCs w:val="24"/>
        </w:rPr>
        <w:t xml:space="preserve">1. </w:t>
      </w:r>
      <w:r w:rsidR="00B1608A" w:rsidRPr="00580418">
        <w:rPr>
          <w:szCs w:val="24"/>
        </w:rPr>
        <w:t xml:space="preserve">Žemės servitutai nustatomi Civilinio kodekso nustatytais pagrindais. Servitutų nustatymo administraciniu aktu atvejai ir tvarka nustatomi šiame straipsnyje. Administraciniu aktu servitutus nustato </w:t>
      </w:r>
      <w:r w:rsidR="00F963A7" w:rsidRPr="00F963A7">
        <w:rPr>
          <w:strike/>
          <w:sz w:val="22"/>
          <w:szCs w:val="22"/>
        </w:rPr>
        <w:t>Nacionalinė žemės tarnyba vadovo arba jo įgalioto teritorinio padalinio vadovo sprendimu</w:t>
      </w:r>
      <w:r w:rsidR="00F963A7" w:rsidRPr="007F7FC6">
        <w:rPr>
          <w:color w:val="FF0000"/>
          <w:szCs w:val="24"/>
        </w:rPr>
        <w:t xml:space="preserve"> </w:t>
      </w:r>
      <w:r w:rsidR="00B1608A" w:rsidRPr="00F963A7">
        <w:rPr>
          <w:b/>
          <w:szCs w:val="24"/>
        </w:rPr>
        <w:t>savivaldybės administracijos direktorius</w:t>
      </w:r>
      <w:r w:rsidR="00351484" w:rsidRPr="00351484">
        <w:rPr>
          <w:b/>
          <w:szCs w:val="24"/>
        </w:rPr>
        <w:t>.</w:t>
      </w:r>
      <w:r w:rsidR="00351484" w:rsidRPr="001B1285">
        <w:rPr>
          <w:szCs w:val="24"/>
        </w:rPr>
        <w:t>“</w:t>
      </w:r>
    </w:p>
    <w:p w:rsidR="001B1285" w:rsidRDefault="00904C98" w:rsidP="00B1608A">
      <w:pPr>
        <w:ind w:left="-426" w:right="-284" w:firstLine="720"/>
        <w:jc w:val="both"/>
        <w:rPr>
          <w:szCs w:val="24"/>
        </w:rPr>
      </w:pPr>
      <w:r>
        <w:rPr>
          <w:szCs w:val="24"/>
        </w:rPr>
        <w:t xml:space="preserve"> 2. </w:t>
      </w:r>
      <w:r w:rsidRPr="00736BEA">
        <w:rPr>
          <w:szCs w:val="24"/>
        </w:rPr>
        <w:t>Pakeisti 23 straipsnio 3 dalį ir ją išdėstyti taip</w:t>
      </w:r>
      <w:r w:rsidR="00B1608A">
        <w:rPr>
          <w:szCs w:val="24"/>
        </w:rPr>
        <w:t>:</w:t>
      </w:r>
      <w:r w:rsidR="00B1608A" w:rsidRPr="007F7FC6">
        <w:rPr>
          <w:szCs w:val="24"/>
        </w:rPr>
        <w:t xml:space="preserve"> </w:t>
      </w:r>
    </w:p>
    <w:p w:rsidR="00B1608A" w:rsidRDefault="00B1608A" w:rsidP="00B1608A">
      <w:pPr>
        <w:ind w:left="-426" w:right="-284" w:firstLine="720"/>
        <w:jc w:val="both"/>
        <w:rPr>
          <w:szCs w:val="24"/>
        </w:rPr>
      </w:pPr>
      <w:r w:rsidRPr="001B1285">
        <w:rPr>
          <w:szCs w:val="24"/>
        </w:rPr>
        <w:t>„</w:t>
      </w:r>
      <w:r w:rsidR="001B1285" w:rsidRPr="001B1285">
        <w:rPr>
          <w:szCs w:val="24"/>
        </w:rPr>
        <w:t>3.</w:t>
      </w:r>
      <w:r w:rsidR="001B1285">
        <w:rPr>
          <w:szCs w:val="24"/>
        </w:rPr>
        <w:t xml:space="preserve"> </w:t>
      </w:r>
      <w:r w:rsidRPr="007F7FC6">
        <w:rPr>
          <w:szCs w:val="24"/>
        </w:rPr>
        <w:t xml:space="preserve">Sprendimas nustatyti servitutą negali būti priimtas, jeigu iki teritorijų planavimo dokumento ar žemės valdos projekto patvirtinimo neišreikšta viešpataujančiuoju tampančio daikto savininko valia dėl servituto reikalingumo. Viešpataujančiuoju tampančio daikto savininkas savo valią išreiškia </w:t>
      </w:r>
      <w:r w:rsidR="00F963A7" w:rsidRPr="00F963A7">
        <w:rPr>
          <w:strike/>
          <w:szCs w:val="24"/>
        </w:rPr>
        <w:t>Nacionalinei žemės tarnybai</w:t>
      </w:r>
      <w:r w:rsidR="00F963A7">
        <w:rPr>
          <w:sz w:val="22"/>
          <w:szCs w:val="22"/>
        </w:rPr>
        <w:t xml:space="preserve"> </w:t>
      </w:r>
      <w:r w:rsidR="00EF5926">
        <w:rPr>
          <w:b/>
          <w:szCs w:val="24"/>
        </w:rPr>
        <w:t>savivaldybės administracijai</w:t>
      </w:r>
      <w:r w:rsidRPr="007F7FC6">
        <w:rPr>
          <w:color w:val="FF0000"/>
          <w:szCs w:val="24"/>
        </w:rPr>
        <w:t xml:space="preserve"> </w:t>
      </w:r>
      <w:r w:rsidRPr="007F7FC6">
        <w:rPr>
          <w:szCs w:val="24"/>
        </w:rPr>
        <w:t xml:space="preserve">pateikdamas prašymą dėl siūlomo servituto pagal parengtą teritorijų planavimo dokumentą ar žemės valdos projektą nustatymo. Kai siūloma nustatyti servitutą išnuomotiems ar perduotiems neatlygintinai naudotis valstybinės žemės sklypams, taip pat savivaldybių ir privačios žemės sklypams, kad būtų galima privažiuoti ar prieiti prie kapinių, rekreacinių ir kitų gyventojų bendram naudojimui skirtų teritorijų bei gamtos ir kultūros paveldo teritorinių kompleksų ir objektų, taip pat centralizuotiems (bendrojo naudojimo) inžinerinės infrastruktūros tinklams (požeminėms ir antžeminėms komunikacijoms), keliams ir takams tiesti, jais naudotis bei juos aptarnauti, prašymą dėl siūlomo servituto pagal teritorijų planavimo dokumentą ar žemės valdos projektą nustatymo pateikia esamų statinių, prie kurių reikia prieiti ar privažiuoti, savininkai arba patikėjimo teisės subjektai; kai rekreacinėse bei kitose gyventojų bendram naudojimui skirtose teritorijose, gamtos ir kultūros paveldo teritorinių kompleksų ir objektų teritorijose statinių nėra, – šiose teritorijose esančių žemės sklypų savininkai arba valstybinės žemės patikėtiniai, o tais atvejais, kai žemės sklype numatoma tiesti centralizuotus (bendrojo naudojimo) inžinerinės infrastruktūros tinklus (požemines ir antžemines komunikacijas), kelius ir takus, – šių darbų užsakovas. Kai siūloma nustatyti servitutą prieiti ar privažiuoti prie gamtos ir kultūros paveldo teritorinių kompleksų ir objektų, įrašytų į Vyriausybės įgaliotos institucijos patvirtintą sąrašą, valią dėl servituto reikalingumo išreiškia valstybės ar savivaldybės institucija, atsakinga už šių kompleksų ir objektų </w:t>
      </w:r>
      <w:r w:rsidRPr="007F7FC6">
        <w:rPr>
          <w:szCs w:val="24"/>
        </w:rPr>
        <w:lastRenderedPageBreak/>
        <w:t xml:space="preserve">apsaugą. Jeigu viešpataujančiuoju tampančio daikto patikėtinis yra </w:t>
      </w:r>
      <w:r w:rsidR="00F963A7" w:rsidRPr="00F963A7">
        <w:rPr>
          <w:strike/>
          <w:szCs w:val="24"/>
        </w:rPr>
        <w:t>Nacionalinė žemės tarnyba</w:t>
      </w:r>
      <w:r w:rsidR="00F963A7">
        <w:rPr>
          <w:color w:val="FF0000"/>
          <w:szCs w:val="24"/>
        </w:rPr>
        <w:t xml:space="preserve"> </w:t>
      </w:r>
      <w:r w:rsidRPr="00F963A7">
        <w:rPr>
          <w:b/>
          <w:szCs w:val="24"/>
        </w:rPr>
        <w:t>savivaldybė</w:t>
      </w:r>
      <w:r w:rsidRPr="007F7FC6">
        <w:rPr>
          <w:szCs w:val="24"/>
        </w:rPr>
        <w:t>, jo valia išreiškiama priimant sprendimą dėl servituto nustatymo.</w:t>
      </w:r>
      <w:r>
        <w:rPr>
          <w:szCs w:val="24"/>
        </w:rPr>
        <w:t>“</w:t>
      </w:r>
    </w:p>
    <w:p w:rsidR="00B1608A" w:rsidRDefault="00B1608A" w:rsidP="00B1608A">
      <w:pPr>
        <w:ind w:left="-426" w:right="-284" w:firstLine="720"/>
        <w:jc w:val="both"/>
        <w:rPr>
          <w:szCs w:val="24"/>
        </w:rPr>
      </w:pPr>
    </w:p>
    <w:p w:rsidR="00B1608A" w:rsidRDefault="00904C98" w:rsidP="00B1608A">
      <w:pPr>
        <w:ind w:left="-426" w:right="-284" w:firstLine="720"/>
        <w:jc w:val="both"/>
        <w:rPr>
          <w:b/>
          <w:szCs w:val="24"/>
        </w:rPr>
      </w:pPr>
      <w:r>
        <w:rPr>
          <w:b/>
          <w:szCs w:val="24"/>
        </w:rPr>
        <w:t xml:space="preserve">  </w:t>
      </w:r>
      <w:r w:rsidR="00326BBB">
        <w:rPr>
          <w:b/>
          <w:szCs w:val="24"/>
        </w:rPr>
        <w:t>10</w:t>
      </w:r>
      <w:r w:rsidR="00B1608A" w:rsidRPr="001046C9">
        <w:rPr>
          <w:b/>
          <w:szCs w:val="24"/>
        </w:rPr>
        <w:t xml:space="preserve"> straipsnis.</w:t>
      </w:r>
      <w:r w:rsidR="00B1608A">
        <w:rPr>
          <w:b/>
          <w:szCs w:val="24"/>
        </w:rPr>
        <w:t xml:space="preserve"> 31 straipsnio pakeitimas</w:t>
      </w:r>
    </w:p>
    <w:p w:rsidR="00904C98" w:rsidRDefault="00B1608A" w:rsidP="00904C98">
      <w:pPr>
        <w:ind w:left="-426" w:right="-284" w:firstLine="720"/>
        <w:jc w:val="both"/>
        <w:rPr>
          <w:szCs w:val="24"/>
        </w:rPr>
      </w:pPr>
      <w:r>
        <w:rPr>
          <w:szCs w:val="24"/>
        </w:rPr>
        <w:t xml:space="preserve">     </w:t>
      </w:r>
      <w:r w:rsidR="00904C98">
        <w:rPr>
          <w:szCs w:val="24"/>
        </w:rPr>
        <w:t xml:space="preserve"> Pakeisti 31</w:t>
      </w:r>
      <w:r w:rsidR="00904C98" w:rsidRPr="007F7FC6">
        <w:rPr>
          <w:szCs w:val="24"/>
        </w:rPr>
        <w:t xml:space="preserve"> straips</w:t>
      </w:r>
      <w:r w:rsidR="00904C98">
        <w:rPr>
          <w:szCs w:val="24"/>
        </w:rPr>
        <w:t xml:space="preserve">nio 4 dalį ir ją išdėstyti taip: </w:t>
      </w:r>
    </w:p>
    <w:p w:rsidR="00B1608A" w:rsidRPr="00580418" w:rsidRDefault="00904C98" w:rsidP="00B1608A">
      <w:pPr>
        <w:ind w:left="-426" w:right="-284" w:firstLine="720"/>
        <w:jc w:val="both"/>
        <w:rPr>
          <w:b/>
          <w:szCs w:val="24"/>
        </w:rPr>
      </w:pPr>
      <w:r>
        <w:rPr>
          <w:szCs w:val="24"/>
        </w:rPr>
        <w:t xml:space="preserve">   </w:t>
      </w:r>
      <w:r w:rsidR="00B1608A">
        <w:rPr>
          <w:szCs w:val="24"/>
        </w:rPr>
        <w:t xml:space="preserve"> </w:t>
      </w:r>
      <w:r w:rsidRPr="001B1285">
        <w:rPr>
          <w:bCs/>
          <w:szCs w:val="24"/>
        </w:rPr>
        <w:t>„</w:t>
      </w:r>
      <w:r w:rsidR="001B1285">
        <w:rPr>
          <w:szCs w:val="24"/>
        </w:rPr>
        <w:t xml:space="preserve">4. </w:t>
      </w:r>
      <w:r w:rsidR="00B1608A" w:rsidRPr="00FD394B">
        <w:rPr>
          <w:szCs w:val="24"/>
        </w:rPr>
        <w:t>Žemės savininkas apie sprendimą parduoti žemės sklypą ir pardavimo sąlygas privalo registruotu laišku (įteikiant) pranešti šio straipsnio 1 dalyje nurodytam statinių ir įrenginių, esančių parduodamame žemės sklype, savininkui, o kai žemės sklypas parduodamas šio straipsnio 3</w:t>
      </w:r>
      <w:r w:rsidR="00B1608A" w:rsidRPr="00FD394B">
        <w:rPr>
          <w:b/>
          <w:bCs/>
          <w:szCs w:val="24"/>
        </w:rPr>
        <w:t xml:space="preserve"> </w:t>
      </w:r>
      <w:r w:rsidR="00B1608A" w:rsidRPr="00FD394B">
        <w:rPr>
          <w:szCs w:val="24"/>
        </w:rPr>
        <w:t xml:space="preserve">dalyje nurodytais atvejais, – </w:t>
      </w:r>
      <w:r w:rsidR="005F4443" w:rsidRPr="005F4443">
        <w:rPr>
          <w:strike/>
          <w:szCs w:val="24"/>
        </w:rPr>
        <w:t>Nacionalinės žemės tarnybos teritoriniam padaliniui</w:t>
      </w:r>
      <w:r w:rsidR="005F4443">
        <w:rPr>
          <w:sz w:val="22"/>
          <w:szCs w:val="22"/>
        </w:rPr>
        <w:t xml:space="preserve"> </w:t>
      </w:r>
      <w:r w:rsidR="00EF5926">
        <w:rPr>
          <w:b/>
          <w:szCs w:val="24"/>
        </w:rPr>
        <w:t>savivaldybės administracijai</w:t>
      </w:r>
      <w:r w:rsidR="00B1608A" w:rsidRPr="00FD394B">
        <w:rPr>
          <w:szCs w:val="24"/>
        </w:rPr>
        <w:t xml:space="preserve"> pagal žemės sklypo buvimo vietą. Statinių ir įrenginių savininkas ar </w:t>
      </w:r>
      <w:r w:rsidR="001A2889" w:rsidRPr="001A2889">
        <w:rPr>
          <w:strike/>
          <w:sz w:val="22"/>
          <w:szCs w:val="22"/>
        </w:rPr>
        <w:t>Nacionalinės žemės tarnybos vadovas</w:t>
      </w:r>
      <w:r w:rsidR="001A2889">
        <w:rPr>
          <w:sz w:val="22"/>
          <w:szCs w:val="22"/>
        </w:rPr>
        <w:t xml:space="preserve"> </w:t>
      </w:r>
      <w:r w:rsidR="001A2889" w:rsidRPr="00EF5926">
        <w:rPr>
          <w:b/>
          <w:szCs w:val="24"/>
        </w:rPr>
        <w:t>savivaldybė</w:t>
      </w:r>
      <w:r w:rsidR="00EF5926" w:rsidRPr="00EF5926">
        <w:rPr>
          <w:b/>
          <w:szCs w:val="24"/>
        </w:rPr>
        <w:t>s</w:t>
      </w:r>
      <w:r w:rsidR="00EF5926" w:rsidRPr="00EF5926">
        <w:rPr>
          <w:b/>
          <w:color w:val="FF0000"/>
          <w:szCs w:val="24"/>
        </w:rPr>
        <w:t xml:space="preserve"> </w:t>
      </w:r>
      <w:r w:rsidR="0016616C">
        <w:rPr>
          <w:b/>
          <w:szCs w:val="24"/>
        </w:rPr>
        <w:t>taryba</w:t>
      </w:r>
      <w:r w:rsidR="00EF5926">
        <w:rPr>
          <w:szCs w:val="24"/>
        </w:rPr>
        <w:t xml:space="preserve"> </w:t>
      </w:r>
      <w:r w:rsidR="00B1608A" w:rsidRPr="00FD394B">
        <w:rPr>
          <w:szCs w:val="24"/>
        </w:rPr>
        <w:t xml:space="preserve">sprendimą pirkti tokį žemės sklypą ar atsisakyti jį pirkti turi priimti per 30 dienų nuo pranešimo gavimo dienos. Statinių ar įrenginių savininkui ar </w:t>
      </w:r>
      <w:r w:rsidR="001A2889" w:rsidRPr="001A2889">
        <w:rPr>
          <w:strike/>
          <w:sz w:val="22"/>
          <w:szCs w:val="22"/>
        </w:rPr>
        <w:t>Nacionalinės žemės tarnybos vadovui</w:t>
      </w:r>
      <w:r w:rsidR="001A2889">
        <w:rPr>
          <w:sz w:val="22"/>
          <w:szCs w:val="22"/>
        </w:rPr>
        <w:t xml:space="preserve"> </w:t>
      </w:r>
      <w:r w:rsidR="00EF5926">
        <w:rPr>
          <w:b/>
          <w:szCs w:val="24"/>
        </w:rPr>
        <w:t xml:space="preserve">savivaldybės </w:t>
      </w:r>
      <w:r w:rsidR="0016616C">
        <w:rPr>
          <w:b/>
          <w:szCs w:val="24"/>
        </w:rPr>
        <w:t>tarybai</w:t>
      </w:r>
      <w:r w:rsidR="00B1608A">
        <w:rPr>
          <w:color w:val="FF0000"/>
          <w:szCs w:val="24"/>
        </w:rPr>
        <w:t xml:space="preserve"> </w:t>
      </w:r>
      <w:r w:rsidR="00B1608A" w:rsidRPr="00FD394B">
        <w:rPr>
          <w:szCs w:val="24"/>
        </w:rPr>
        <w:t>atsisakius pirkti žemės sklypą arba per nustatytą terminą nepriėmus sprendimo, privačios žemės savininkas gali perleisti žemės sklypą kitiems asmenims. Jeigu pirmumo teisę pirkti tą patį parduodamą žemės sklypą turintys šio straipsnio 1 ir 3 dalyse nurodyti subjektai šios dalies nustatyta tvarka priima sprendimą pirkti tokį žemės sklypą, žemės sklypas parduodamas šio straipsnio 1 dalyje nurodytam subjektui.</w:t>
      </w:r>
      <w:r w:rsidR="00B1608A">
        <w:rPr>
          <w:szCs w:val="24"/>
        </w:rPr>
        <w:t xml:space="preserve">“ </w:t>
      </w:r>
    </w:p>
    <w:p w:rsidR="00B1608A" w:rsidRDefault="00B1608A" w:rsidP="00B1608A">
      <w:pPr>
        <w:ind w:right="-284"/>
        <w:jc w:val="both"/>
        <w:rPr>
          <w:b/>
          <w:szCs w:val="24"/>
        </w:rPr>
      </w:pPr>
    </w:p>
    <w:p w:rsidR="00B1608A" w:rsidRDefault="00326BBB" w:rsidP="00B1608A">
      <w:pPr>
        <w:ind w:left="-426" w:right="-284" w:firstLine="720"/>
        <w:jc w:val="both"/>
        <w:rPr>
          <w:b/>
          <w:szCs w:val="24"/>
        </w:rPr>
      </w:pPr>
      <w:r>
        <w:rPr>
          <w:b/>
          <w:szCs w:val="24"/>
        </w:rPr>
        <w:t>11</w:t>
      </w:r>
      <w:r w:rsidR="00B1608A" w:rsidRPr="001046C9">
        <w:rPr>
          <w:b/>
          <w:szCs w:val="24"/>
        </w:rPr>
        <w:t xml:space="preserve"> straipsnis.</w:t>
      </w:r>
      <w:r w:rsidR="001B1285">
        <w:rPr>
          <w:b/>
          <w:szCs w:val="24"/>
        </w:rPr>
        <w:t xml:space="preserve"> 32 straipsnio </w:t>
      </w:r>
      <w:r w:rsidR="001A2889">
        <w:rPr>
          <w:b/>
          <w:szCs w:val="24"/>
        </w:rPr>
        <w:t>pakeitimas</w:t>
      </w:r>
      <w:r w:rsidR="00EF5926">
        <w:rPr>
          <w:b/>
          <w:szCs w:val="24"/>
        </w:rPr>
        <w:t xml:space="preserve"> </w:t>
      </w:r>
    </w:p>
    <w:p w:rsidR="00904C98" w:rsidRDefault="00904C98" w:rsidP="00904C98">
      <w:pPr>
        <w:ind w:right="-284" w:firstLine="294"/>
        <w:jc w:val="both"/>
        <w:rPr>
          <w:szCs w:val="24"/>
        </w:rPr>
      </w:pPr>
      <w:r>
        <w:rPr>
          <w:szCs w:val="24"/>
        </w:rPr>
        <w:t xml:space="preserve">1. </w:t>
      </w:r>
      <w:r w:rsidRPr="00EB4E8F">
        <w:rPr>
          <w:szCs w:val="24"/>
        </w:rPr>
        <w:t xml:space="preserve"> Pripažinti 32 straipsnio 3 dalies 1 punktą netekusiu galios.</w:t>
      </w:r>
    </w:p>
    <w:p w:rsidR="00EF5926" w:rsidRPr="00EF5926" w:rsidRDefault="00EF5926" w:rsidP="00EF5926">
      <w:pPr>
        <w:ind w:left="-426" w:right="-284" w:firstLine="1135"/>
        <w:jc w:val="both"/>
        <w:rPr>
          <w:strike/>
          <w:szCs w:val="24"/>
        </w:rPr>
      </w:pPr>
      <w:r w:rsidRPr="00EF5926">
        <w:rPr>
          <w:strike/>
          <w:szCs w:val="24"/>
        </w:rPr>
        <w:t>1) įgyvendina valstybės politiką žemės tvarkymo ir administravimo, žemės reformos, žemėtvarkos planavimo srityje;</w:t>
      </w:r>
    </w:p>
    <w:p w:rsidR="00EF5926" w:rsidRDefault="00904C98" w:rsidP="00904C98">
      <w:pPr>
        <w:ind w:left="-426" w:right="-284" w:firstLine="720"/>
        <w:jc w:val="both"/>
        <w:rPr>
          <w:szCs w:val="24"/>
        </w:rPr>
      </w:pPr>
      <w:r w:rsidRPr="00EB4E8F">
        <w:rPr>
          <w:szCs w:val="24"/>
        </w:rPr>
        <w:t>2.  Pripažinti 32 straipsnio 3 dalies 2 punktą netekusiu galios.</w:t>
      </w:r>
    </w:p>
    <w:p w:rsidR="00EF5926" w:rsidRDefault="00EF5926" w:rsidP="00EF5926">
      <w:pPr>
        <w:ind w:left="-426" w:right="-284" w:firstLine="1080"/>
        <w:jc w:val="both"/>
        <w:rPr>
          <w:szCs w:val="24"/>
        </w:rPr>
      </w:pPr>
      <w:r w:rsidRPr="00EF5926">
        <w:rPr>
          <w:strike/>
          <w:szCs w:val="24"/>
        </w:rPr>
        <w:t>2) atlieka žemės reformos darbų užsakovo funkcijas, administruoja valstybės biudžeto lėšas, skirtas žemės reformai, žemės tvarkymo ir administravimo darbams vykdyti, duomenims apie šalies žemės fondo būklę rengti, žemės informacinei sistemai tvarkyti;</w:t>
      </w:r>
    </w:p>
    <w:p w:rsidR="00904C98" w:rsidRPr="00EB4E8F" w:rsidRDefault="00904C98" w:rsidP="00904C98">
      <w:pPr>
        <w:ind w:left="-426" w:right="-284" w:firstLine="720"/>
        <w:jc w:val="both"/>
        <w:rPr>
          <w:b/>
          <w:szCs w:val="24"/>
        </w:rPr>
      </w:pPr>
      <w:r w:rsidRPr="00EB4E8F">
        <w:rPr>
          <w:szCs w:val="24"/>
        </w:rPr>
        <w:t xml:space="preserve">3.  Pripažinti 32 straipsnio 3 dalies 3 </w:t>
      </w:r>
      <w:bookmarkStart w:id="10" w:name="part_2556e9c995b44dcb832d4b21b7808c9b"/>
      <w:bookmarkEnd w:id="10"/>
      <w:r w:rsidRPr="00EB4E8F">
        <w:rPr>
          <w:szCs w:val="24"/>
        </w:rPr>
        <w:t>punktą netekusiu galios.</w:t>
      </w:r>
    </w:p>
    <w:p w:rsidR="001A2889" w:rsidRPr="001A2889" w:rsidRDefault="001A2889" w:rsidP="001A2889">
      <w:pPr>
        <w:ind w:left="-426" w:right="-284" w:firstLine="1080"/>
        <w:jc w:val="both"/>
        <w:rPr>
          <w:strike/>
          <w:color w:val="FF0000"/>
          <w:szCs w:val="24"/>
        </w:rPr>
      </w:pPr>
      <w:r w:rsidRPr="001A2889">
        <w:rPr>
          <w:strike/>
          <w:szCs w:val="24"/>
        </w:rPr>
        <w:t>3) parduoda valstybinės žemės sklypus, išskyrus valstybinės žemės sklypus, priskirtus įstatymų nustatyta tvarka parduodamam valstybei arba savivaldybei nuosavybės teise priklausančiam nekilnojamajam turtui, ir žemės sklypus, perduodamus neatlygintinai savivaldybių nuosavybėn;</w:t>
      </w:r>
    </w:p>
    <w:p w:rsidR="00B1608A" w:rsidRPr="00904C98" w:rsidRDefault="00904C98" w:rsidP="00904C98">
      <w:pPr>
        <w:ind w:right="-284"/>
        <w:jc w:val="both"/>
        <w:rPr>
          <w:szCs w:val="24"/>
        </w:rPr>
      </w:pPr>
      <w:bookmarkStart w:id="11" w:name="part_00414df18481476793b421f4d416bcf2"/>
      <w:bookmarkEnd w:id="11"/>
      <w:r>
        <w:rPr>
          <w:szCs w:val="24"/>
        </w:rPr>
        <w:t xml:space="preserve">     </w:t>
      </w:r>
      <w:r w:rsidRPr="00904C98">
        <w:rPr>
          <w:szCs w:val="24"/>
        </w:rPr>
        <w:t>4.  Pripažinti 32 straipsnio 3 dalies 4 punktą netekusiu galios.</w:t>
      </w:r>
      <w:r w:rsidR="00B1608A" w:rsidRPr="00904C98">
        <w:rPr>
          <w:szCs w:val="24"/>
        </w:rPr>
        <w:t>.</w:t>
      </w:r>
      <w:bookmarkStart w:id="12" w:name="part_71f68da4c9e74c8a821c763b12ffaca6"/>
      <w:bookmarkStart w:id="13" w:name="part_4667d280a03a4075864a59d1e3ccc96b"/>
      <w:bookmarkEnd w:id="12"/>
      <w:bookmarkEnd w:id="13"/>
    </w:p>
    <w:p w:rsidR="001A2889" w:rsidRPr="001A2889" w:rsidRDefault="001A2889" w:rsidP="001A2889">
      <w:pPr>
        <w:pStyle w:val="Sraopastraipa"/>
        <w:spacing w:after="0" w:line="240" w:lineRule="auto"/>
        <w:ind w:left="-426" w:right="-284" w:firstLine="1080"/>
        <w:jc w:val="both"/>
        <w:rPr>
          <w:rFonts w:ascii="Times New Roman" w:hAnsi="Times New Roman"/>
          <w:sz w:val="24"/>
          <w:szCs w:val="24"/>
        </w:rPr>
      </w:pPr>
      <w:r w:rsidRPr="001A2889">
        <w:rPr>
          <w:rFonts w:ascii="Times New Roman" w:hAnsi="Times New Roman"/>
          <w:strike/>
          <w:sz w:val="24"/>
          <w:szCs w:val="24"/>
        </w:rPr>
        <w:t>4) perduoda neatlygintinai naudotis arba išnuomoja valstybinės žemės sklypus, išskyrus žemės sklypus, kuriuos šio ir kitų įstatymų nustatytais atvejais ir tvarka turi teisę išnuomoti ir perduoti neatlygintinai naudotis kiti valstybinės žemės patikėtiniai</w:t>
      </w:r>
      <w:r w:rsidRPr="001A2889">
        <w:rPr>
          <w:rFonts w:ascii="Times New Roman" w:hAnsi="Times New Roman"/>
          <w:sz w:val="24"/>
          <w:szCs w:val="24"/>
        </w:rPr>
        <w:t>;</w:t>
      </w:r>
    </w:p>
    <w:p w:rsidR="00904C98" w:rsidRDefault="00904C98" w:rsidP="00904C98">
      <w:pPr>
        <w:pStyle w:val="Sraopastraipa"/>
        <w:spacing w:after="0" w:line="240" w:lineRule="auto"/>
        <w:ind w:left="-426" w:right="-284" w:firstLine="426"/>
        <w:jc w:val="both"/>
        <w:rPr>
          <w:rFonts w:ascii="Times New Roman" w:hAnsi="Times New Roman"/>
          <w:sz w:val="24"/>
          <w:szCs w:val="24"/>
        </w:rPr>
      </w:pPr>
      <w:r>
        <w:rPr>
          <w:rFonts w:ascii="Times New Roman" w:hAnsi="Times New Roman"/>
          <w:sz w:val="24"/>
          <w:szCs w:val="24"/>
        </w:rPr>
        <w:t xml:space="preserve">      </w:t>
      </w:r>
      <w:r w:rsidRPr="00EB4E8F">
        <w:rPr>
          <w:rFonts w:ascii="Times New Roman" w:hAnsi="Times New Roman"/>
          <w:sz w:val="24"/>
          <w:szCs w:val="24"/>
        </w:rPr>
        <w:t>5. Pripažinti 32 straipsnio 3 dalies 5 punktą netekusiu galios</w:t>
      </w:r>
      <w:r>
        <w:rPr>
          <w:rFonts w:ascii="Times New Roman" w:hAnsi="Times New Roman"/>
          <w:sz w:val="24"/>
          <w:szCs w:val="24"/>
        </w:rPr>
        <w:t>.</w:t>
      </w:r>
    </w:p>
    <w:p w:rsidR="001A2889" w:rsidRPr="001A2889" w:rsidRDefault="00904C98" w:rsidP="00904C98">
      <w:pPr>
        <w:pStyle w:val="Sraopastraipa"/>
        <w:spacing w:after="0" w:line="240" w:lineRule="auto"/>
        <w:ind w:left="-426" w:right="-284" w:firstLine="1080"/>
        <w:jc w:val="both"/>
        <w:rPr>
          <w:rFonts w:ascii="Times New Roman" w:hAnsi="Times New Roman"/>
          <w:strike/>
          <w:sz w:val="24"/>
          <w:szCs w:val="24"/>
        </w:rPr>
      </w:pPr>
      <w:r w:rsidRPr="00EB4E8F">
        <w:rPr>
          <w:rFonts w:ascii="Times New Roman" w:hAnsi="Times New Roman"/>
          <w:sz w:val="24"/>
          <w:szCs w:val="24"/>
        </w:rPr>
        <w:t>.</w:t>
      </w:r>
      <w:r w:rsidR="001A2889" w:rsidRPr="001A2889">
        <w:rPr>
          <w:rFonts w:ascii="Times New Roman" w:hAnsi="Times New Roman"/>
          <w:strike/>
          <w:sz w:val="24"/>
          <w:szCs w:val="24"/>
        </w:rPr>
        <w:t>5) veikia valstybės vardu valstybei paveldint ir įsigyjant privačią žemę valstybės nuosavybėn, išskyrus atvejus, kai centralizuotai valdomo valstybės turto valdytojas veikia valstybės vardu įsigyjant privačią žemę valstybės nuosavybėn Valstybės ir savivaldybių turto valdymo, naudojimo ir disponavimo juo įstatyme nustatyto valstybės nekilnojamojo turto atnaujinimo tikslais, ir šio Įstatymo nustatytus atvejus, kai valstybės vardu paveldint ar kitaip įsigyjant privačią žemę valstybės nuosavybėn valstybės vardu veikia Valstybės žemės fondas;</w:t>
      </w:r>
    </w:p>
    <w:p w:rsidR="00904C98" w:rsidRDefault="00904C98" w:rsidP="00904C98">
      <w:pPr>
        <w:pStyle w:val="Sraopastraipa"/>
        <w:spacing w:after="0" w:line="240" w:lineRule="auto"/>
        <w:ind w:left="-426" w:right="-284" w:firstLine="426"/>
        <w:jc w:val="both"/>
        <w:rPr>
          <w:rFonts w:ascii="Times New Roman" w:hAnsi="Times New Roman"/>
          <w:sz w:val="24"/>
          <w:szCs w:val="24"/>
        </w:rPr>
      </w:pPr>
      <w:r>
        <w:rPr>
          <w:rFonts w:ascii="Times New Roman" w:hAnsi="Times New Roman"/>
          <w:sz w:val="24"/>
          <w:szCs w:val="24"/>
        </w:rPr>
        <w:t xml:space="preserve">       </w:t>
      </w:r>
      <w:r w:rsidRPr="00EB4E8F">
        <w:rPr>
          <w:rFonts w:ascii="Times New Roman" w:hAnsi="Times New Roman"/>
          <w:sz w:val="24"/>
          <w:szCs w:val="24"/>
        </w:rPr>
        <w:t>6. Pakeisti 32 straipsnio 3 dalies 6 punktą ir jį išdėstyti taip:</w:t>
      </w:r>
    </w:p>
    <w:p w:rsidR="00B1608A" w:rsidRPr="005F5934" w:rsidRDefault="001B1285" w:rsidP="001B1285">
      <w:pPr>
        <w:pStyle w:val="Sraopastraipa"/>
        <w:spacing w:after="0" w:line="240" w:lineRule="auto"/>
        <w:ind w:left="-426" w:right="-284" w:firstLine="426"/>
        <w:jc w:val="both"/>
        <w:rPr>
          <w:rFonts w:ascii="Times New Roman" w:hAnsi="Times New Roman"/>
          <w:color w:val="FF0000"/>
          <w:sz w:val="24"/>
          <w:szCs w:val="24"/>
        </w:rPr>
      </w:pPr>
      <w:r>
        <w:rPr>
          <w:rFonts w:ascii="Times New Roman" w:hAnsi="Times New Roman"/>
          <w:sz w:val="24"/>
          <w:szCs w:val="24"/>
        </w:rPr>
        <w:t xml:space="preserve">       </w:t>
      </w:r>
      <w:r w:rsidR="00B1608A">
        <w:rPr>
          <w:rFonts w:ascii="Times New Roman" w:hAnsi="Times New Roman"/>
          <w:sz w:val="24"/>
          <w:szCs w:val="24"/>
        </w:rPr>
        <w:t>„</w:t>
      </w:r>
      <w:r>
        <w:rPr>
          <w:rFonts w:ascii="Times New Roman" w:hAnsi="Times New Roman"/>
          <w:sz w:val="24"/>
          <w:szCs w:val="24"/>
        </w:rPr>
        <w:t xml:space="preserve">6) </w:t>
      </w:r>
      <w:r w:rsidR="001A2889" w:rsidRPr="004C0017">
        <w:rPr>
          <w:rFonts w:ascii="Times New Roman" w:hAnsi="Times New Roman"/>
          <w:b/>
          <w:sz w:val="24"/>
          <w:szCs w:val="24"/>
        </w:rPr>
        <w:t>įstatymų ir kitų teisės aktų nustatyta tvarka ir atvejais organizuoja vals</w:t>
      </w:r>
      <w:r w:rsidR="00B04722">
        <w:rPr>
          <w:rFonts w:ascii="Times New Roman" w:hAnsi="Times New Roman"/>
          <w:b/>
          <w:sz w:val="24"/>
          <w:szCs w:val="24"/>
        </w:rPr>
        <w:t>tybės lygmens žemėtvarkos schemas</w:t>
      </w:r>
      <w:r>
        <w:rPr>
          <w:rFonts w:ascii="Times New Roman" w:hAnsi="Times New Roman"/>
          <w:b/>
          <w:sz w:val="24"/>
          <w:szCs w:val="24"/>
        </w:rPr>
        <w:t>;</w:t>
      </w:r>
      <w:r>
        <w:rPr>
          <w:rFonts w:ascii="Times New Roman" w:hAnsi="Times New Roman"/>
          <w:sz w:val="24"/>
          <w:szCs w:val="24"/>
        </w:rPr>
        <w:t>“</w:t>
      </w:r>
      <w:r w:rsidR="001A2889" w:rsidRPr="005F5934">
        <w:rPr>
          <w:rFonts w:ascii="Times New Roman" w:hAnsi="Times New Roman"/>
          <w:sz w:val="24"/>
          <w:szCs w:val="24"/>
        </w:rPr>
        <w:t xml:space="preserve"> </w:t>
      </w:r>
      <w:r w:rsidR="001A2889" w:rsidRPr="005F5934">
        <w:rPr>
          <w:rFonts w:ascii="Times New Roman" w:hAnsi="Times New Roman"/>
          <w:strike/>
          <w:sz w:val="24"/>
          <w:szCs w:val="24"/>
        </w:rPr>
        <w:t>žemės reformos žemėtvarkos ir žemės sklypų formavimo ir pertvarkymo projektų</w:t>
      </w:r>
      <w:r w:rsidR="001A2889" w:rsidRPr="005F5934">
        <w:rPr>
          <w:rFonts w:ascii="Times New Roman" w:hAnsi="Times New Roman"/>
          <w:sz w:val="24"/>
          <w:szCs w:val="24"/>
        </w:rPr>
        <w:t xml:space="preserve"> rengimą, </w:t>
      </w:r>
      <w:r w:rsidR="001A2889" w:rsidRPr="005F5934">
        <w:rPr>
          <w:rFonts w:ascii="Times New Roman" w:hAnsi="Times New Roman"/>
          <w:strike/>
          <w:sz w:val="24"/>
          <w:szCs w:val="24"/>
        </w:rPr>
        <w:t>taip pat kontroliuoja planuojamų darbų, susijusių su žemės naudmenų būklės ir žemės naudojimo sąlygų pakeitimu, derinimą su žemėtvarkos p</w:t>
      </w:r>
      <w:r w:rsidR="005F5934" w:rsidRPr="005F5934">
        <w:rPr>
          <w:rFonts w:ascii="Times New Roman" w:hAnsi="Times New Roman"/>
          <w:strike/>
          <w:sz w:val="24"/>
          <w:szCs w:val="24"/>
        </w:rPr>
        <w:t>lanavimo dokumentų sprendiniais</w:t>
      </w:r>
      <w:r w:rsidR="00B1608A" w:rsidRPr="005F5934">
        <w:rPr>
          <w:rFonts w:ascii="Times New Roman" w:hAnsi="Times New Roman"/>
          <w:sz w:val="24"/>
          <w:szCs w:val="24"/>
        </w:rPr>
        <w:t>“</w:t>
      </w:r>
    </w:p>
    <w:p w:rsidR="00B1608A" w:rsidRPr="00904C98" w:rsidRDefault="00904C98" w:rsidP="00904C98">
      <w:pPr>
        <w:ind w:right="-284"/>
        <w:jc w:val="both"/>
        <w:rPr>
          <w:szCs w:val="24"/>
        </w:rPr>
      </w:pPr>
      <w:r>
        <w:rPr>
          <w:szCs w:val="24"/>
        </w:rPr>
        <w:t xml:space="preserve">        </w:t>
      </w:r>
      <w:r w:rsidRPr="00904C98">
        <w:rPr>
          <w:szCs w:val="24"/>
        </w:rPr>
        <w:t>7.</w:t>
      </w:r>
      <w:r>
        <w:t xml:space="preserve">  </w:t>
      </w:r>
      <w:r w:rsidRPr="00904C98">
        <w:rPr>
          <w:szCs w:val="24"/>
        </w:rPr>
        <w:t>Pripažinti 32 straipsnio 3 dalies 7 punktą netekusiu galios.</w:t>
      </w:r>
    </w:p>
    <w:p w:rsidR="005F5934" w:rsidRPr="005F5934" w:rsidRDefault="005F5934" w:rsidP="005F5934">
      <w:pPr>
        <w:pStyle w:val="Sraopastraipa"/>
        <w:spacing w:after="0" w:line="240" w:lineRule="auto"/>
        <w:ind w:left="-426" w:right="-284" w:firstLine="1080"/>
        <w:jc w:val="both"/>
        <w:rPr>
          <w:rFonts w:ascii="Times New Roman" w:hAnsi="Times New Roman"/>
          <w:strike/>
          <w:color w:val="FF0000"/>
          <w:sz w:val="24"/>
          <w:szCs w:val="24"/>
        </w:rPr>
      </w:pPr>
      <w:r w:rsidRPr="005F5934">
        <w:rPr>
          <w:rFonts w:ascii="Times New Roman" w:hAnsi="Times New Roman"/>
          <w:strike/>
          <w:sz w:val="24"/>
          <w:szCs w:val="24"/>
        </w:rPr>
        <w:t>7) tvirtina rengiamus žemėtvarkos planavimo dokumentus, išskyrus žemėtvarkos schemas ir šio Įstatymo 40 straipsnyje nustatytais atvejais rengiamus žemės sklypų formavimo ir pertvarkymo projektus</w:t>
      </w:r>
    </w:p>
    <w:p w:rsidR="00904C98" w:rsidRPr="00904C98" w:rsidRDefault="00904C98" w:rsidP="00904C98">
      <w:pPr>
        <w:ind w:right="-284"/>
        <w:jc w:val="both"/>
        <w:rPr>
          <w:szCs w:val="24"/>
        </w:rPr>
      </w:pPr>
      <w:r>
        <w:rPr>
          <w:szCs w:val="24"/>
        </w:rPr>
        <w:t xml:space="preserve">         </w:t>
      </w:r>
      <w:r w:rsidRPr="00904C98">
        <w:rPr>
          <w:szCs w:val="24"/>
        </w:rPr>
        <w:t>8.  Pripažinti 32 straipsnio 3 dalies 8 punktą netekusiu galios.</w:t>
      </w:r>
    </w:p>
    <w:p w:rsidR="005F5934" w:rsidRPr="005F5934" w:rsidRDefault="005F5934" w:rsidP="005F5934">
      <w:pPr>
        <w:pStyle w:val="Sraopastraipa"/>
        <w:spacing w:after="0" w:line="240" w:lineRule="auto"/>
        <w:ind w:left="-426" w:right="-284" w:firstLine="1080"/>
        <w:jc w:val="both"/>
        <w:rPr>
          <w:rFonts w:ascii="Times New Roman" w:hAnsi="Times New Roman"/>
          <w:strike/>
          <w:color w:val="FF0000"/>
          <w:sz w:val="24"/>
          <w:szCs w:val="24"/>
        </w:rPr>
      </w:pPr>
      <w:r w:rsidRPr="005F5934">
        <w:rPr>
          <w:rFonts w:ascii="Times New Roman" w:hAnsi="Times New Roman"/>
          <w:strike/>
          <w:color w:val="000000"/>
          <w:sz w:val="24"/>
          <w:szCs w:val="24"/>
        </w:rPr>
        <w:t>8) šio Įstatymo nustatytais atvejais ir tvarka nagrinėja prašymus paimti žemę visuomenės poreikiams ir priima sprendimus paimti žemę visuomenės poreikiams</w:t>
      </w:r>
    </w:p>
    <w:p w:rsidR="00B1608A" w:rsidRPr="00904C98" w:rsidRDefault="00904C98" w:rsidP="00904C98">
      <w:pPr>
        <w:ind w:right="-284"/>
        <w:jc w:val="both"/>
        <w:rPr>
          <w:szCs w:val="24"/>
        </w:rPr>
      </w:pPr>
      <w:r>
        <w:rPr>
          <w:szCs w:val="24"/>
        </w:rPr>
        <w:t xml:space="preserve">         </w:t>
      </w:r>
      <w:r w:rsidRPr="00904C98">
        <w:rPr>
          <w:szCs w:val="24"/>
        </w:rPr>
        <w:t xml:space="preserve">9. </w:t>
      </w:r>
      <w:r>
        <w:rPr>
          <w:szCs w:val="24"/>
        </w:rPr>
        <w:t xml:space="preserve"> </w:t>
      </w:r>
      <w:r w:rsidRPr="00904C98">
        <w:rPr>
          <w:szCs w:val="24"/>
        </w:rPr>
        <w:t>Pripažinti 32 straipsnio 3 dalies 11 punktą netekusiu galios.</w:t>
      </w:r>
    </w:p>
    <w:p w:rsidR="005F5934" w:rsidRDefault="005F5934" w:rsidP="00B1608A">
      <w:pPr>
        <w:pStyle w:val="Sraopastraipa"/>
        <w:spacing w:after="0" w:line="240" w:lineRule="auto"/>
        <w:ind w:left="654" w:right="-284"/>
        <w:jc w:val="both"/>
      </w:pPr>
      <w:r w:rsidRPr="005F5934">
        <w:rPr>
          <w:rFonts w:ascii="Times New Roman" w:hAnsi="Times New Roman"/>
          <w:strike/>
          <w:sz w:val="24"/>
          <w:szCs w:val="24"/>
        </w:rPr>
        <w:t>11) šio Įstatymo nustatytais atvejais ir tvarka nustato servitutus</w:t>
      </w:r>
      <w:r>
        <w:t>;</w:t>
      </w:r>
    </w:p>
    <w:p w:rsidR="006664F5" w:rsidRPr="006664F5" w:rsidRDefault="006664F5" w:rsidP="006664F5">
      <w:pPr>
        <w:ind w:right="-284"/>
        <w:jc w:val="both"/>
        <w:rPr>
          <w:szCs w:val="24"/>
        </w:rPr>
      </w:pPr>
      <w:r>
        <w:rPr>
          <w:szCs w:val="24"/>
        </w:rPr>
        <w:t xml:space="preserve">        </w:t>
      </w:r>
      <w:r w:rsidRPr="006664F5">
        <w:rPr>
          <w:szCs w:val="24"/>
        </w:rPr>
        <w:t>10. Pripažinti 32 straipsnio 3 dalies 12 punktą netekusiu galios.</w:t>
      </w:r>
    </w:p>
    <w:p w:rsidR="00EF5926" w:rsidRPr="00EF5926" w:rsidRDefault="00EF5926" w:rsidP="00EF5926">
      <w:pPr>
        <w:pStyle w:val="Sraopastraipa"/>
        <w:spacing w:after="0" w:line="240" w:lineRule="auto"/>
        <w:ind w:left="-426" w:right="-284" w:firstLine="1080"/>
        <w:jc w:val="both"/>
        <w:rPr>
          <w:rFonts w:ascii="Times New Roman" w:hAnsi="Times New Roman"/>
          <w:strike/>
          <w:color w:val="FF0000"/>
          <w:sz w:val="24"/>
          <w:szCs w:val="24"/>
        </w:rPr>
      </w:pPr>
      <w:r w:rsidRPr="00EF5926">
        <w:rPr>
          <w:rFonts w:ascii="Times New Roman" w:hAnsi="Times New Roman"/>
          <w:strike/>
          <w:sz w:val="24"/>
          <w:szCs w:val="24"/>
        </w:rPr>
        <w:lastRenderedPageBreak/>
        <w:t>12) priima sprendimus suformuoti ar pertvarkyti pagal teritorijų planavimo dokumentus ar žemės valdos projektus suprojektuotus valstybinės žemės sklypus, įstatymų nustatyta tvarka teikia duomenis Nekilnojamojo turto registro tvarkytojui šiems sklypams įregistruoti, išskyrus atvejus, kai prašymus įregistruoti valstybinės žemės sklypus Nekilnojamojo turto registre pateikia kiti įstatymų nustatyti valstybinės žemės patikėtiniai, taip pat priima sprendimus pertvarkyti pagal teritorijų planavimo dokumentus ar žemės valdos projektus suprojektuotus savivaldybės ar privačios žemės sklypus;</w:t>
      </w:r>
    </w:p>
    <w:p w:rsidR="006664F5" w:rsidRDefault="00B1608A" w:rsidP="00B1608A">
      <w:pPr>
        <w:ind w:left="-426" w:right="-284" w:firstLine="720"/>
        <w:jc w:val="both"/>
        <w:rPr>
          <w:szCs w:val="24"/>
        </w:rPr>
      </w:pPr>
      <w:r>
        <w:rPr>
          <w:szCs w:val="24"/>
        </w:rPr>
        <w:t xml:space="preserve">      </w:t>
      </w:r>
      <w:bookmarkStart w:id="14" w:name="part_765a6445156c415db6ab357f2d5f5c59"/>
      <w:bookmarkStart w:id="15" w:name="part_b21838ccca74465ea953e9540d7ce567"/>
      <w:bookmarkStart w:id="16" w:name="part_450e4ff802fe4f0ba81f14170dede703"/>
      <w:bookmarkStart w:id="17" w:name="part_7222f9d67d6c4ca5a2720a5e3801c057"/>
      <w:bookmarkEnd w:id="14"/>
      <w:bookmarkEnd w:id="15"/>
      <w:bookmarkEnd w:id="16"/>
      <w:bookmarkEnd w:id="17"/>
      <w:r w:rsidR="006664F5">
        <w:rPr>
          <w:szCs w:val="24"/>
        </w:rPr>
        <w:t>11. Pakeisti 32</w:t>
      </w:r>
      <w:r w:rsidR="006664F5" w:rsidRPr="007F7FC6">
        <w:rPr>
          <w:szCs w:val="24"/>
        </w:rPr>
        <w:t xml:space="preserve"> straips</w:t>
      </w:r>
      <w:r w:rsidR="006664F5">
        <w:rPr>
          <w:szCs w:val="24"/>
        </w:rPr>
        <w:t xml:space="preserve">nio 4 dalies 1 punktą ir jį išdėstyti taip: </w:t>
      </w:r>
    </w:p>
    <w:p w:rsidR="00B1608A" w:rsidRPr="002E4774" w:rsidRDefault="006664F5" w:rsidP="006664F5">
      <w:pPr>
        <w:ind w:left="-426" w:right="-284" w:firstLine="720"/>
        <w:jc w:val="both"/>
        <w:rPr>
          <w:color w:val="FF0000"/>
        </w:rPr>
      </w:pPr>
      <w:r>
        <w:rPr>
          <w:szCs w:val="24"/>
        </w:rPr>
        <w:t xml:space="preserve">         </w:t>
      </w:r>
      <w:r w:rsidR="00B1608A">
        <w:t>„</w:t>
      </w:r>
      <w:r w:rsidR="00B1608A" w:rsidRPr="002E4774">
        <w:t xml:space="preserve">savivaldybės taryba įstatymų ir kitų teisės aktų nustatyta tvarka </w:t>
      </w:r>
      <w:r w:rsidR="005F5934" w:rsidRPr="0016616C">
        <w:rPr>
          <w:szCs w:val="24"/>
        </w:rPr>
        <w:t>tvirtina</w:t>
      </w:r>
      <w:r w:rsidR="001C0818">
        <w:rPr>
          <w:szCs w:val="24"/>
        </w:rPr>
        <w:t xml:space="preserve"> </w:t>
      </w:r>
      <w:r w:rsidR="005F5934" w:rsidRPr="005F5934">
        <w:rPr>
          <w:strike/>
          <w:szCs w:val="24"/>
        </w:rPr>
        <w:t>savivaldybės lygmeniu rengiamas žemėtvarkos schemas</w:t>
      </w:r>
      <w:r w:rsidR="005F5934">
        <w:rPr>
          <w:sz w:val="22"/>
          <w:szCs w:val="22"/>
        </w:rPr>
        <w:t xml:space="preserve"> </w:t>
      </w:r>
      <w:r w:rsidR="00B1608A" w:rsidRPr="005F5934">
        <w:rPr>
          <w:b/>
        </w:rPr>
        <w:t>žemėtvarkos planavimo dokumentus</w:t>
      </w:r>
      <w:r w:rsidR="005F5934">
        <w:t xml:space="preserve">, </w:t>
      </w:r>
      <w:r w:rsidR="00B1608A" w:rsidRPr="002E4774">
        <w:t>o savivaldybės administracijos direktorius tvirtina rengiamas žemėtvarkos schemas ir šio Įstatymo 40 straipsnyje nustatytais atvejais žemės sklypų formavimo ir pertvarkymo projektus</w:t>
      </w:r>
      <w:r w:rsidR="00B1608A">
        <w:t>“</w:t>
      </w:r>
      <w:r w:rsidR="00B1608A" w:rsidRPr="002E4774">
        <w:t>;</w:t>
      </w:r>
    </w:p>
    <w:p w:rsidR="006664F5" w:rsidRDefault="00B1608A" w:rsidP="00B1608A">
      <w:pPr>
        <w:ind w:left="-426" w:right="-284" w:firstLine="720"/>
        <w:jc w:val="both"/>
        <w:rPr>
          <w:szCs w:val="24"/>
        </w:rPr>
      </w:pPr>
      <w:bookmarkStart w:id="18" w:name="part_77e2c11305ac443c94358981df6c6fea"/>
      <w:bookmarkEnd w:id="18"/>
      <w:r>
        <w:rPr>
          <w:szCs w:val="24"/>
        </w:rPr>
        <w:t xml:space="preserve">      </w:t>
      </w:r>
      <w:r w:rsidR="006664F5">
        <w:rPr>
          <w:szCs w:val="24"/>
        </w:rPr>
        <w:t>12. Pakeisti 32</w:t>
      </w:r>
      <w:r w:rsidR="006664F5" w:rsidRPr="007F7FC6">
        <w:rPr>
          <w:szCs w:val="24"/>
        </w:rPr>
        <w:t xml:space="preserve"> straips</w:t>
      </w:r>
      <w:r w:rsidR="006664F5">
        <w:rPr>
          <w:szCs w:val="24"/>
        </w:rPr>
        <w:t>nio 4 dalies 3 punktą ir jį išdėstyti taip</w:t>
      </w:r>
      <w:r>
        <w:rPr>
          <w:szCs w:val="24"/>
        </w:rPr>
        <w:t xml:space="preserve">: </w:t>
      </w:r>
    </w:p>
    <w:p w:rsidR="001B1285" w:rsidRDefault="006664F5" w:rsidP="006664F5">
      <w:pPr>
        <w:ind w:left="-426" w:right="-284" w:firstLine="720"/>
        <w:jc w:val="both"/>
        <w:rPr>
          <w:szCs w:val="24"/>
        </w:rPr>
      </w:pPr>
      <w:r>
        <w:rPr>
          <w:szCs w:val="24"/>
        </w:rPr>
        <w:t xml:space="preserve">          </w:t>
      </w:r>
      <w:r w:rsidR="005F5934" w:rsidRPr="005F5934">
        <w:rPr>
          <w:strike/>
          <w:szCs w:val="24"/>
        </w:rPr>
        <w:t>3) savivaldybės taryba įstatymų ir kitų teisės aktų nustatyta tvarka išnuomoja ir perduoda neatlygintinai naudotis valstybinės žemės sklypus, Vyriausybės nutarimais perduotus patikėjimo teise savivaldybei</w:t>
      </w:r>
      <w:r w:rsidR="005F5934" w:rsidRPr="005F5934">
        <w:rPr>
          <w:szCs w:val="24"/>
        </w:rPr>
        <w:t xml:space="preserve"> </w:t>
      </w:r>
    </w:p>
    <w:p w:rsidR="00B1608A" w:rsidRPr="001B1285" w:rsidRDefault="001B1285" w:rsidP="001B1285">
      <w:pPr>
        <w:ind w:left="-426" w:right="-284" w:firstLine="720"/>
        <w:jc w:val="both"/>
        <w:rPr>
          <w:szCs w:val="24"/>
        </w:rPr>
      </w:pPr>
      <w:r>
        <w:rPr>
          <w:szCs w:val="24"/>
        </w:rPr>
        <w:t xml:space="preserve">        </w:t>
      </w:r>
      <w:r w:rsidR="00B1608A">
        <w:rPr>
          <w:szCs w:val="24"/>
        </w:rPr>
        <w:t>„</w:t>
      </w:r>
      <w:r w:rsidR="005F5934" w:rsidRPr="005F5934">
        <w:rPr>
          <w:b/>
          <w:szCs w:val="24"/>
        </w:rPr>
        <w:t xml:space="preserve">3) </w:t>
      </w:r>
      <w:r w:rsidR="00B1608A" w:rsidRPr="005F5934">
        <w:rPr>
          <w:b/>
        </w:rPr>
        <w:t xml:space="preserve">savivaldybės taryba perduoda neatlygintinai naudotis arba išnuomoja valstybinės žemės sklypus, esančius </w:t>
      </w:r>
      <w:r w:rsidR="00B1608A" w:rsidRPr="005F5934">
        <w:rPr>
          <w:b/>
          <w:szCs w:val="24"/>
        </w:rPr>
        <w:t xml:space="preserve">savivaldybės </w:t>
      </w:r>
      <w:r w:rsidR="002104E4">
        <w:rPr>
          <w:b/>
          <w:szCs w:val="24"/>
        </w:rPr>
        <w:t>teritorijoje</w:t>
      </w:r>
      <w:r w:rsidR="00B1608A" w:rsidRPr="005F5934">
        <w:rPr>
          <w:b/>
          <w:szCs w:val="24"/>
        </w:rPr>
        <w:t>,</w:t>
      </w:r>
      <w:r w:rsidR="00B1608A" w:rsidRPr="005F5934">
        <w:rPr>
          <w:b/>
        </w:rPr>
        <w:t xml:space="preserve"> išskyrus žemės sklypus, kuriuos šio ir kitų įstatymų nustatytais atvejais ir tvarka turi teisę išnuomoti ir perduoti neatlygintinai naudotis kiti </w:t>
      </w:r>
      <w:r>
        <w:rPr>
          <w:b/>
        </w:rPr>
        <w:t>valstybinės žemės patikėtiniai;</w:t>
      </w:r>
      <w:r>
        <w:t>“</w:t>
      </w:r>
    </w:p>
    <w:p w:rsidR="006664F5" w:rsidRDefault="00B1608A" w:rsidP="00B1608A">
      <w:pPr>
        <w:ind w:left="-426" w:right="-284" w:firstLine="720"/>
        <w:jc w:val="both"/>
        <w:rPr>
          <w:color w:val="000000"/>
          <w:sz w:val="22"/>
          <w:szCs w:val="22"/>
        </w:rPr>
      </w:pPr>
      <w:bookmarkStart w:id="19" w:name="part_4cc18863a8034968bff3ad0ac0692789"/>
      <w:bookmarkEnd w:id="19"/>
      <w:r>
        <w:rPr>
          <w:szCs w:val="24"/>
        </w:rPr>
        <w:t xml:space="preserve">       </w:t>
      </w:r>
      <w:r w:rsidR="006664F5">
        <w:rPr>
          <w:szCs w:val="24"/>
        </w:rPr>
        <w:t xml:space="preserve">13. Pakeisti </w:t>
      </w:r>
      <w:r w:rsidR="006664F5" w:rsidRPr="00424380">
        <w:rPr>
          <w:szCs w:val="24"/>
        </w:rPr>
        <w:t xml:space="preserve">32 straipsnio 4 dalies 4 punktą </w:t>
      </w:r>
      <w:r w:rsidR="006664F5">
        <w:rPr>
          <w:szCs w:val="24"/>
        </w:rPr>
        <w:t>ir jį išdėstyti taip</w:t>
      </w:r>
      <w:r>
        <w:rPr>
          <w:szCs w:val="24"/>
        </w:rPr>
        <w:t>:</w:t>
      </w:r>
      <w:r w:rsidR="005F5934" w:rsidRPr="005F5934">
        <w:rPr>
          <w:color w:val="000000"/>
          <w:sz w:val="22"/>
          <w:szCs w:val="22"/>
        </w:rPr>
        <w:t xml:space="preserve"> </w:t>
      </w:r>
    </w:p>
    <w:p w:rsidR="001B1285" w:rsidRDefault="006664F5" w:rsidP="006664F5">
      <w:pPr>
        <w:ind w:left="-426" w:right="-284" w:firstLine="720"/>
        <w:jc w:val="both"/>
        <w:rPr>
          <w:color w:val="000000"/>
        </w:rPr>
      </w:pPr>
      <w:r>
        <w:rPr>
          <w:color w:val="000000"/>
          <w:sz w:val="22"/>
          <w:szCs w:val="22"/>
        </w:rPr>
        <w:t xml:space="preserve">            </w:t>
      </w:r>
      <w:r w:rsidR="005F5934" w:rsidRPr="005F5934">
        <w:rPr>
          <w:strike/>
          <w:color w:val="000000"/>
          <w:szCs w:val="24"/>
        </w:rPr>
        <w:t>4) šio Įstatymo nustatytais atvejais ir tvarka savivaldybės taryba teikia Nacionalinei žemės tarnybai prašymus dėl visuomenės poreikiams reikalingų privačios žemės sklypų paėmimo;</w:t>
      </w:r>
      <w:r w:rsidR="00B1608A" w:rsidRPr="002E4774">
        <w:rPr>
          <w:color w:val="000000"/>
        </w:rPr>
        <w:t xml:space="preserve"> </w:t>
      </w:r>
    </w:p>
    <w:p w:rsidR="00B1608A" w:rsidRPr="002E4774" w:rsidRDefault="001B1285" w:rsidP="006664F5">
      <w:pPr>
        <w:ind w:left="-426" w:right="-284" w:firstLine="720"/>
        <w:jc w:val="both"/>
        <w:rPr>
          <w:szCs w:val="24"/>
        </w:rPr>
      </w:pPr>
      <w:r w:rsidRPr="001B1285">
        <w:rPr>
          <w:color w:val="000000"/>
        </w:rPr>
        <w:t xml:space="preserve">          </w:t>
      </w:r>
      <w:r w:rsidR="00B1608A" w:rsidRPr="001B1285">
        <w:rPr>
          <w:color w:val="000000"/>
        </w:rPr>
        <w:t>„</w:t>
      </w:r>
      <w:r w:rsidR="005F5934" w:rsidRPr="005F5934">
        <w:rPr>
          <w:b/>
        </w:rPr>
        <w:t xml:space="preserve">4) </w:t>
      </w:r>
      <w:r w:rsidR="00B04722" w:rsidRPr="005F5934">
        <w:rPr>
          <w:b/>
        </w:rPr>
        <w:t xml:space="preserve">savivaldybės taryba </w:t>
      </w:r>
      <w:r w:rsidR="00B1608A" w:rsidRPr="005F5934">
        <w:rPr>
          <w:b/>
        </w:rPr>
        <w:t>šio Įstatymo nustatytais atvejais ir tvarka nagrinėja prašymus paimti žemę visuomenės poreikiams ir priima sprendimus pa</w:t>
      </w:r>
      <w:r w:rsidR="006664F5">
        <w:rPr>
          <w:b/>
        </w:rPr>
        <w:t>imti žemę visuomenės poreikiams</w:t>
      </w:r>
      <w:r w:rsidR="00B1608A" w:rsidRPr="005F5934">
        <w:rPr>
          <w:b/>
        </w:rPr>
        <w:t>;</w:t>
      </w:r>
      <w:r w:rsidR="006664F5" w:rsidRPr="001B1285">
        <w:t>“</w:t>
      </w:r>
    </w:p>
    <w:p w:rsidR="006664F5" w:rsidRDefault="00B1608A" w:rsidP="00B1608A">
      <w:pPr>
        <w:ind w:left="-426" w:right="-284" w:firstLine="720"/>
        <w:jc w:val="both"/>
        <w:rPr>
          <w:szCs w:val="24"/>
        </w:rPr>
      </w:pPr>
      <w:bookmarkStart w:id="20" w:name="part_5dcc3060059347e7a38ad1e38a2c3e2b"/>
      <w:bookmarkStart w:id="21" w:name="part_4df4d1e03d74493bba87e970ae285e1a"/>
      <w:bookmarkStart w:id="22" w:name="part_27fb27e5f7424f058bfa66862de1d865"/>
      <w:bookmarkEnd w:id="20"/>
      <w:bookmarkEnd w:id="21"/>
      <w:bookmarkEnd w:id="22"/>
      <w:r>
        <w:rPr>
          <w:szCs w:val="24"/>
        </w:rPr>
        <w:t xml:space="preserve">        </w:t>
      </w:r>
      <w:r w:rsidR="006664F5">
        <w:rPr>
          <w:szCs w:val="24"/>
        </w:rPr>
        <w:t xml:space="preserve">14. Papildyti </w:t>
      </w:r>
      <w:r w:rsidR="006664F5" w:rsidRPr="00424380">
        <w:rPr>
          <w:szCs w:val="24"/>
        </w:rPr>
        <w:t>32 straipsnio 4 dalį nauju 8 punktu</w:t>
      </w:r>
      <w:r w:rsidR="006664F5">
        <w:rPr>
          <w:szCs w:val="24"/>
        </w:rPr>
        <w:t xml:space="preserve">: </w:t>
      </w:r>
    </w:p>
    <w:p w:rsidR="00B1608A" w:rsidRDefault="006664F5" w:rsidP="006664F5">
      <w:pPr>
        <w:ind w:left="-426" w:right="-284" w:firstLine="720"/>
        <w:jc w:val="both"/>
        <w:rPr>
          <w:color w:val="FF0000"/>
        </w:rPr>
      </w:pPr>
      <w:r>
        <w:rPr>
          <w:szCs w:val="24"/>
        </w:rPr>
        <w:t xml:space="preserve">           </w:t>
      </w:r>
      <w:r w:rsidR="00B1608A" w:rsidRPr="001B1285">
        <w:t>„</w:t>
      </w:r>
      <w:r w:rsidR="0006696C" w:rsidRPr="0006696C">
        <w:rPr>
          <w:b/>
        </w:rPr>
        <w:t xml:space="preserve">8) </w:t>
      </w:r>
      <w:r w:rsidR="00B1608A" w:rsidRPr="0006696C">
        <w:rPr>
          <w:b/>
        </w:rPr>
        <w:t>savivaldybės taryba veikia valstybės vardu valstybei paveldint ir įsigyjant privačią žemę valstybės nuosavybėn, išskyrus atvejus, kai centralizuotai valdomo valstybės turto valdytojas veikia valstybės vardu įsigyjant privačią žemę valstybės nuosavybėn Valstybės ir savivaldybių turto valdymo, naudojimo ir disponavimo juo įstatyme nustatyto valstybės nekilnojamojo turto atnaujinimo tikslais, ir šio Įstatymo nustatytus atvejus, kai valstybės vardu paveldint ar kitaip įsigyjant privačią žemę valstybės nuosavybėn valstybės vard</w:t>
      </w:r>
      <w:r>
        <w:rPr>
          <w:b/>
        </w:rPr>
        <w:t>u veikia Valstybės žemės fondas</w:t>
      </w:r>
      <w:r w:rsidR="00B1608A" w:rsidRPr="0006696C">
        <w:rPr>
          <w:b/>
        </w:rPr>
        <w:t>;</w:t>
      </w:r>
      <w:r w:rsidRPr="001B1285">
        <w:t>“</w:t>
      </w:r>
    </w:p>
    <w:p w:rsidR="006664F5" w:rsidRDefault="00B1608A" w:rsidP="00B1608A">
      <w:pPr>
        <w:ind w:left="-426" w:right="-284" w:firstLine="720"/>
        <w:jc w:val="both"/>
        <w:rPr>
          <w:szCs w:val="24"/>
        </w:rPr>
      </w:pPr>
      <w:r>
        <w:rPr>
          <w:szCs w:val="24"/>
        </w:rPr>
        <w:t xml:space="preserve">        </w:t>
      </w:r>
      <w:r w:rsidR="006664F5">
        <w:rPr>
          <w:szCs w:val="24"/>
        </w:rPr>
        <w:t xml:space="preserve">15. Papildyti </w:t>
      </w:r>
      <w:r w:rsidR="006664F5" w:rsidRPr="00424380">
        <w:rPr>
          <w:szCs w:val="24"/>
        </w:rPr>
        <w:t>32 straipsnio 4 dalį nauju 9 punktu</w:t>
      </w:r>
      <w:r w:rsidR="006664F5">
        <w:rPr>
          <w:szCs w:val="24"/>
        </w:rPr>
        <w:t>:</w:t>
      </w:r>
    </w:p>
    <w:p w:rsidR="00B1608A" w:rsidRDefault="006664F5" w:rsidP="006664F5">
      <w:pPr>
        <w:ind w:left="-426" w:right="-284" w:firstLine="720"/>
        <w:jc w:val="both"/>
        <w:rPr>
          <w:color w:val="FF0000"/>
        </w:rPr>
      </w:pPr>
      <w:r w:rsidRPr="001B1285">
        <w:rPr>
          <w:szCs w:val="24"/>
        </w:rPr>
        <w:t xml:space="preserve">          </w:t>
      </w:r>
      <w:r w:rsidR="00B1608A" w:rsidRPr="001B1285">
        <w:rPr>
          <w:color w:val="000000"/>
        </w:rPr>
        <w:t xml:space="preserve"> </w:t>
      </w:r>
      <w:r w:rsidR="00B1608A" w:rsidRPr="001B1285">
        <w:t>„</w:t>
      </w:r>
      <w:r w:rsidR="0006696C" w:rsidRPr="0006696C">
        <w:rPr>
          <w:b/>
        </w:rPr>
        <w:t xml:space="preserve">9) </w:t>
      </w:r>
      <w:r w:rsidR="008E4C53">
        <w:rPr>
          <w:b/>
        </w:rPr>
        <w:t xml:space="preserve">savivaldybės taryba </w:t>
      </w:r>
      <w:r w:rsidR="00B1608A" w:rsidRPr="0006696C">
        <w:rPr>
          <w:b/>
        </w:rPr>
        <w:t xml:space="preserve">parduoda valstybinės žemės sklypus esančius </w:t>
      </w:r>
      <w:r w:rsidR="00B1608A" w:rsidRPr="0006696C">
        <w:rPr>
          <w:b/>
          <w:szCs w:val="24"/>
        </w:rPr>
        <w:t xml:space="preserve">savivaldybės </w:t>
      </w:r>
      <w:r w:rsidR="002104E4">
        <w:rPr>
          <w:b/>
          <w:szCs w:val="24"/>
        </w:rPr>
        <w:t>teritorijoje</w:t>
      </w:r>
      <w:r w:rsidR="00B1608A" w:rsidRPr="0006696C">
        <w:rPr>
          <w:b/>
        </w:rPr>
        <w:t>, išskyrus valstybinės žemės sklypus, priskirtus įstatymų nustatyta tvarka parduodamam valstybei</w:t>
      </w:r>
      <w:r w:rsidR="00FE27FE">
        <w:rPr>
          <w:b/>
        </w:rPr>
        <w:t xml:space="preserve"> </w:t>
      </w:r>
      <w:r w:rsidR="00FE27FE" w:rsidRPr="00FE27FE">
        <w:rPr>
          <w:b/>
          <w:szCs w:val="24"/>
        </w:rPr>
        <w:t>nuosavybės teise priklausančiam nekilnojamajam turtui</w:t>
      </w:r>
      <w:r w:rsidR="00B1608A" w:rsidRPr="0006696C">
        <w:rPr>
          <w:b/>
        </w:rPr>
        <w:t>;</w:t>
      </w:r>
      <w:r w:rsidRPr="001B1285">
        <w:t>“</w:t>
      </w:r>
    </w:p>
    <w:p w:rsidR="006664F5" w:rsidRDefault="00B1608A" w:rsidP="00B1608A">
      <w:pPr>
        <w:ind w:left="-426" w:right="-284" w:firstLine="720"/>
        <w:jc w:val="both"/>
      </w:pPr>
      <w:r>
        <w:rPr>
          <w:szCs w:val="24"/>
        </w:rPr>
        <w:t xml:space="preserve">         </w:t>
      </w:r>
      <w:r w:rsidR="006664F5">
        <w:rPr>
          <w:szCs w:val="24"/>
        </w:rPr>
        <w:t xml:space="preserve">16. Papildyti </w:t>
      </w:r>
      <w:r w:rsidR="006664F5" w:rsidRPr="00424380">
        <w:rPr>
          <w:szCs w:val="24"/>
        </w:rPr>
        <w:t>32 straipsnio 4 dalį nauju 10 punktu:</w:t>
      </w:r>
      <w:r w:rsidR="006664F5" w:rsidRPr="00424380">
        <w:rPr>
          <w:color w:val="000000"/>
        </w:rPr>
        <w:t xml:space="preserve"> </w:t>
      </w:r>
      <w:r w:rsidR="006664F5" w:rsidRPr="00424380">
        <w:t xml:space="preserve"> </w:t>
      </w:r>
    </w:p>
    <w:p w:rsidR="00B1608A" w:rsidRDefault="006664F5" w:rsidP="006664F5">
      <w:pPr>
        <w:ind w:left="-426" w:right="-284" w:firstLine="720"/>
        <w:jc w:val="both"/>
        <w:rPr>
          <w:color w:val="FF0000"/>
          <w:szCs w:val="24"/>
        </w:rPr>
      </w:pPr>
      <w:r>
        <w:t xml:space="preserve">         </w:t>
      </w:r>
      <w:r w:rsidR="00B1608A" w:rsidRPr="002E4774">
        <w:rPr>
          <w:color w:val="000000"/>
        </w:rPr>
        <w:t xml:space="preserve"> </w:t>
      </w:r>
      <w:r w:rsidR="00B1608A" w:rsidRPr="006C3428">
        <w:t xml:space="preserve"> </w:t>
      </w:r>
      <w:r w:rsidR="00B1608A">
        <w:t>„</w:t>
      </w:r>
      <w:r w:rsidR="0006696C" w:rsidRPr="0006696C">
        <w:rPr>
          <w:b/>
        </w:rPr>
        <w:t xml:space="preserve">10) </w:t>
      </w:r>
      <w:r w:rsidR="00B1608A" w:rsidRPr="0006696C">
        <w:rPr>
          <w:b/>
        </w:rPr>
        <w:t xml:space="preserve">savivaldybės taryba </w:t>
      </w:r>
      <w:r w:rsidR="00B1608A" w:rsidRPr="0006696C">
        <w:rPr>
          <w:b/>
          <w:szCs w:val="24"/>
        </w:rPr>
        <w:t xml:space="preserve">įstatymų ir kitų teisės aktų nustatyta tvarka ir atvejais organizuoja savivaldybės </w:t>
      </w:r>
      <w:r w:rsidR="002104E4">
        <w:rPr>
          <w:b/>
          <w:szCs w:val="24"/>
        </w:rPr>
        <w:t>teritorijoje</w:t>
      </w:r>
      <w:r w:rsidR="00B1608A" w:rsidRPr="0006696C">
        <w:rPr>
          <w:b/>
        </w:rPr>
        <w:t xml:space="preserve"> esančios valstybinės žemės</w:t>
      </w:r>
      <w:r w:rsidR="00B1608A" w:rsidRPr="0006696C">
        <w:rPr>
          <w:b/>
          <w:szCs w:val="24"/>
        </w:rPr>
        <w:t xml:space="preserve"> reformos žemėtvarkos ir žemės sklypų formavimo ir pertvarkymo projektų rengimą, taip pat kontroliuoja planuojamų darbų, susijusių su žemės naudmenų būklės ir žemės naudojimo sąlygų pakeitimu, derinimą su žemėtvarkos planavimo dokumentų sprendiniais</w:t>
      </w:r>
      <w:r w:rsidR="001B1285">
        <w:rPr>
          <w:b/>
          <w:szCs w:val="24"/>
        </w:rPr>
        <w:t>;</w:t>
      </w:r>
      <w:r w:rsidR="00B1608A" w:rsidRPr="001B1285">
        <w:rPr>
          <w:szCs w:val="24"/>
        </w:rPr>
        <w:t>”</w:t>
      </w:r>
    </w:p>
    <w:p w:rsidR="006664F5" w:rsidRDefault="00B1608A" w:rsidP="006664F5">
      <w:pPr>
        <w:ind w:left="-426" w:right="-284" w:firstLine="720"/>
        <w:jc w:val="both"/>
        <w:rPr>
          <w:color w:val="FF0000"/>
        </w:rPr>
      </w:pPr>
      <w:r>
        <w:rPr>
          <w:szCs w:val="24"/>
        </w:rPr>
        <w:t xml:space="preserve">          </w:t>
      </w:r>
      <w:r w:rsidR="006664F5">
        <w:rPr>
          <w:szCs w:val="24"/>
        </w:rPr>
        <w:t>17. Papildyti 32</w:t>
      </w:r>
      <w:r w:rsidR="006664F5" w:rsidRPr="007F7FC6">
        <w:rPr>
          <w:szCs w:val="24"/>
        </w:rPr>
        <w:t xml:space="preserve"> straips</w:t>
      </w:r>
      <w:r w:rsidR="006664F5">
        <w:rPr>
          <w:szCs w:val="24"/>
        </w:rPr>
        <w:t>nio 4 dalį nauju 11 punktu</w:t>
      </w:r>
      <w:r w:rsidR="006664F5" w:rsidRPr="00424380">
        <w:rPr>
          <w:szCs w:val="24"/>
        </w:rPr>
        <w:t>:</w:t>
      </w:r>
      <w:r w:rsidR="006664F5" w:rsidRPr="00424380">
        <w:rPr>
          <w:color w:val="FF0000"/>
        </w:rPr>
        <w:t xml:space="preserve"> </w:t>
      </w:r>
    </w:p>
    <w:p w:rsidR="00B1608A" w:rsidRDefault="006664F5" w:rsidP="006664F5">
      <w:pPr>
        <w:ind w:left="-426" w:right="-284" w:firstLine="720"/>
        <w:jc w:val="both"/>
        <w:rPr>
          <w:color w:val="FF0000"/>
        </w:rPr>
      </w:pPr>
      <w:r w:rsidRPr="0006696C">
        <w:rPr>
          <w:b/>
        </w:rPr>
        <w:t xml:space="preserve"> </w:t>
      </w:r>
      <w:r>
        <w:rPr>
          <w:b/>
        </w:rPr>
        <w:t xml:space="preserve">          </w:t>
      </w:r>
      <w:r w:rsidR="0006696C" w:rsidRPr="001B1285">
        <w:t>„</w:t>
      </w:r>
      <w:r w:rsidR="0006696C" w:rsidRPr="0006696C">
        <w:rPr>
          <w:b/>
        </w:rPr>
        <w:t xml:space="preserve">11) </w:t>
      </w:r>
      <w:r w:rsidR="00B1608A" w:rsidRPr="0006696C">
        <w:rPr>
          <w:b/>
        </w:rPr>
        <w:t xml:space="preserve">savivaldybės </w:t>
      </w:r>
      <w:r w:rsidR="00B1608A" w:rsidRPr="0006696C">
        <w:rPr>
          <w:b/>
          <w:szCs w:val="24"/>
        </w:rPr>
        <w:t>administracijos direktorius</w:t>
      </w:r>
      <w:r w:rsidR="00B1608A" w:rsidRPr="0006696C">
        <w:rPr>
          <w:b/>
        </w:rPr>
        <w:t xml:space="preserve"> šio Įstatymo nustatytais atvejais ir tvarka nustato servitutus</w:t>
      </w:r>
      <w:bookmarkStart w:id="23" w:name="part_9ca777dcc4b7470db861de13d1eda5a7"/>
      <w:bookmarkStart w:id="24" w:name="part_54a8da23a8a24cb3a8890c2bca370f1c"/>
      <w:bookmarkEnd w:id="23"/>
      <w:bookmarkEnd w:id="24"/>
      <w:r w:rsidR="00B1608A" w:rsidRPr="0006696C">
        <w:rPr>
          <w:b/>
        </w:rPr>
        <w:t>.</w:t>
      </w:r>
      <w:r w:rsidR="0006696C" w:rsidRPr="001B1285">
        <w:t>“</w:t>
      </w:r>
    </w:p>
    <w:p w:rsidR="006664F5" w:rsidRDefault="00B1608A" w:rsidP="00B1608A">
      <w:pPr>
        <w:ind w:left="-426" w:right="-284" w:firstLine="720"/>
        <w:jc w:val="both"/>
      </w:pPr>
      <w:r>
        <w:rPr>
          <w:szCs w:val="24"/>
        </w:rPr>
        <w:t xml:space="preserve">          </w:t>
      </w:r>
      <w:r w:rsidR="006664F5">
        <w:rPr>
          <w:szCs w:val="24"/>
        </w:rPr>
        <w:t>18. Buvusį 32 straipsnio 4 dalies</w:t>
      </w:r>
      <w:r w:rsidR="006664F5" w:rsidRPr="00054F7F">
        <w:rPr>
          <w:szCs w:val="24"/>
        </w:rPr>
        <w:t xml:space="preserve"> </w:t>
      </w:r>
      <w:r w:rsidR="006664F5">
        <w:rPr>
          <w:szCs w:val="24"/>
        </w:rPr>
        <w:t>8 punktą laikyti 12 punktu</w:t>
      </w:r>
      <w:r w:rsidR="006664F5" w:rsidRPr="002E4774">
        <w:t xml:space="preserve">. </w:t>
      </w:r>
    </w:p>
    <w:p w:rsidR="00B1608A" w:rsidRPr="006664F5" w:rsidRDefault="006664F5" w:rsidP="006664F5">
      <w:pPr>
        <w:ind w:left="-426" w:right="-284" w:firstLine="720"/>
        <w:jc w:val="both"/>
        <w:rPr>
          <w:szCs w:val="24"/>
        </w:rPr>
      </w:pPr>
      <w:r>
        <w:t xml:space="preserve">         </w:t>
      </w:r>
      <w:r w:rsidR="0006696C">
        <w:t xml:space="preserve"> </w:t>
      </w:r>
      <w:r w:rsidRPr="006664F5">
        <w:rPr>
          <w:strike/>
          <w:szCs w:val="24"/>
        </w:rPr>
        <w:t>8</w:t>
      </w:r>
      <w:r>
        <w:rPr>
          <w:strike/>
          <w:szCs w:val="24"/>
        </w:rPr>
        <w:t>)</w:t>
      </w:r>
      <w:r w:rsidR="0006696C" w:rsidRPr="006664F5">
        <w:rPr>
          <w:b/>
          <w:szCs w:val="24"/>
        </w:rPr>
        <w:t xml:space="preserve">12) </w:t>
      </w:r>
      <w:r w:rsidR="0006696C" w:rsidRPr="006664F5">
        <w:rPr>
          <w:szCs w:val="24"/>
        </w:rPr>
        <w:t xml:space="preserve">atlieka kitų įstatymų joms nustatytas funkcijas. </w:t>
      </w:r>
      <w:r w:rsidR="00B1608A" w:rsidRPr="006664F5">
        <w:rPr>
          <w:szCs w:val="24"/>
        </w:rPr>
        <w:t xml:space="preserve"> </w:t>
      </w:r>
    </w:p>
    <w:p w:rsidR="00B1608A" w:rsidRDefault="00B1608A" w:rsidP="0006696C">
      <w:pPr>
        <w:ind w:right="-284"/>
        <w:jc w:val="both"/>
        <w:rPr>
          <w:color w:val="FF0000"/>
          <w:szCs w:val="24"/>
        </w:rPr>
      </w:pPr>
    </w:p>
    <w:p w:rsidR="00B1608A" w:rsidRDefault="00326BBB" w:rsidP="00B1608A">
      <w:pPr>
        <w:ind w:left="-426" w:right="-284" w:firstLine="720"/>
        <w:jc w:val="both"/>
        <w:rPr>
          <w:b/>
          <w:bCs/>
          <w:color w:val="000000"/>
        </w:rPr>
      </w:pPr>
      <w:r>
        <w:rPr>
          <w:b/>
          <w:szCs w:val="24"/>
        </w:rPr>
        <w:t>12</w:t>
      </w:r>
      <w:r w:rsidR="00B1608A" w:rsidRPr="00841CE1">
        <w:rPr>
          <w:b/>
          <w:szCs w:val="24"/>
        </w:rPr>
        <w:t xml:space="preserve"> straipsnis.</w:t>
      </w:r>
      <w:r w:rsidR="00B1608A" w:rsidRPr="00841CE1">
        <w:rPr>
          <w:szCs w:val="24"/>
        </w:rPr>
        <w:t xml:space="preserve"> </w:t>
      </w:r>
      <w:r w:rsidR="00B1608A">
        <w:rPr>
          <w:b/>
          <w:bCs/>
          <w:color w:val="000000"/>
        </w:rPr>
        <w:t>45 straipsnio pakeitimas</w:t>
      </w:r>
      <w:r w:rsidR="00B1608A" w:rsidRPr="00841CE1">
        <w:rPr>
          <w:b/>
          <w:bCs/>
          <w:color w:val="000000"/>
        </w:rPr>
        <w:t xml:space="preserve"> </w:t>
      </w:r>
    </w:p>
    <w:p w:rsidR="006664F5" w:rsidRDefault="00B1608A" w:rsidP="00B1608A">
      <w:pPr>
        <w:ind w:left="-426" w:right="-284" w:firstLine="720"/>
        <w:jc w:val="both"/>
        <w:rPr>
          <w:b/>
          <w:bCs/>
          <w:color w:val="000000"/>
          <w:szCs w:val="24"/>
        </w:rPr>
      </w:pPr>
      <w:r>
        <w:rPr>
          <w:b/>
          <w:szCs w:val="24"/>
        </w:rPr>
        <w:t xml:space="preserve">    </w:t>
      </w:r>
      <w:bookmarkStart w:id="25" w:name="part_dfebec71b7d84e1bac4acb0fd7d38ae4"/>
      <w:bookmarkEnd w:id="25"/>
      <w:r w:rsidR="006664F5" w:rsidRPr="00E10493">
        <w:rPr>
          <w:szCs w:val="24"/>
        </w:rPr>
        <w:t>Pakeisti</w:t>
      </w:r>
      <w:r w:rsidR="006664F5">
        <w:rPr>
          <w:b/>
          <w:szCs w:val="24"/>
        </w:rPr>
        <w:t xml:space="preserve"> </w:t>
      </w:r>
      <w:r w:rsidR="006664F5">
        <w:rPr>
          <w:bCs/>
          <w:color w:val="000000"/>
          <w:szCs w:val="24"/>
        </w:rPr>
        <w:t xml:space="preserve">45 straipsnio </w:t>
      </w:r>
      <w:r w:rsidR="006664F5" w:rsidRPr="00841CE1">
        <w:rPr>
          <w:bCs/>
          <w:color w:val="000000"/>
          <w:szCs w:val="24"/>
        </w:rPr>
        <w:t>1 dalį ir</w:t>
      </w:r>
      <w:r w:rsidR="006664F5">
        <w:rPr>
          <w:bCs/>
          <w:color w:val="000000"/>
          <w:szCs w:val="24"/>
        </w:rPr>
        <w:t xml:space="preserve"> ją</w:t>
      </w:r>
      <w:r w:rsidR="006664F5" w:rsidRPr="00841CE1">
        <w:rPr>
          <w:bCs/>
          <w:color w:val="000000"/>
          <w:szCs w:val="24"/>
        </w:rPr>
        <w:t xml:space="preserve"> išdėstyti taip:</w:t>
      </w:r>
      <w:r w:rsidR="006664F5" w:rsidRPr="00841CE1">
        <w:rPr>
          <w:b/>
          <w:bCs/>
          <w:color w:val="000000"/>
          <w:szCs w:val="24"/>
        </w:rPr>
        <w:t xml:space="preserve"> </w:t>
      </w:r>
    </w:p>
    <w:p w:rsidR="00790BBB" w:rsidRDefault="001B1285" w:rsidP="006664F5">
      <w:pPr>
        <w:ind w:left="-426" w:right="-284" w:firstLine="720"/>
        <w:jc w:val="both"/>
        <w:rPr>
          <w:szCs w:val="24"/>
        </w:rPr>
      </w:pPr>
      <w:r>
        <w:rPr>
          <w:szCs w:val="24"/>
        </w:rPr>
        <w:t xml:space="preserve">  </w:t>
      </w:r>
      <w:r w:rsidR="00B1608A" w:rsidRPr="00841CE1">
        <w:rPr>
          <w:szCs w:val="24"/>
        </w:rPr>
        <w:t>„</w:t>
      </w:r>
      <w:r>
        <w:rPr>
          <w:szCs w:val="24"/>
        </w:rPr>
        <w:t xml:space="preserve">1. </w:t>
      </w:r>
      <w:r w:rsidR="00B1608A" w:rsidRPr="00841CE1">
        <w:rPr>
          <w:szCs w:val="24"/>
        </w:rPr>
        <w:t xml:space="preserve">Žemė visuomenės poreikiams iš privačios žemės savininkų gali būti paimama ir privačios žemės nuomos ir panaudos sutartys prieš terminą nutraukiamos arba tam tikslui valstybinės žemės nuomos ir panaudos sutartys prieš terminą nutraukiamos tik išimtiniais atvejais </w:t>
      </w:r>
      <w:r w:rsidR="002A4815" w:rsidRPr="002A4815">
        <w:rPr>
          <w:strike/>
          <w:szCs w:val="24"/>
        </w:rPr>
        <w:t>Nacionalinės žemės tarnybos vadovo</w:t>
      </w:r>
      <w:r w:rsidR="002A4815">
        <w:rPr>
          <w:sz w:val="22"/>
          <w:szCs w:val="22"/>
        </w:rPr>
        <w:t xml:space="preserve"> </w:t>
      </w:r>
      <w:r w:rsidR="00B1608A" w:rsidRPr="002A4815">
        <w:rPr>
          <w:b/>
          <w:szCs w:val="24"/>
        </w:rPr>
        <w:t xml:space="preserve">savivaldybės tarybos </w:t>
      </w:r>
      <w:r w:rsidR="00B1608A" w:rsidRPr="002A4815">
        <w:rPr>
          <w:szCs w:val="24"/>
        </w:rPr>
        <w:t>sprendimu</w:t>
      </w:r>
      <w:r w:rsidR="00B1608A" w:rsidRPr="00841CE1">
        <w:rPr>
          <w:szCs w:val="24"/>
        </w:rPr>
        <w:t xml:space="preserve"> pagal valstybės </w:t>
      </w:r>
      <w:r w:rsidR="006B60EF">
        <w:rPr>
          <w:szCs w:val="24"/>
        </w:rPr>
        <w:t xml:space="preserve">ar savivaldybės </w:t>
      </w:r>
      <w:r w:rsidR="002A4815" w:rsidRPr="002A4815">
        <w:rPr>
          <w:strike/>
          <w:sz w:val="22"/>
          <w:szCs w:val="22"/>
        </w:rPr>
        <w:t>tarybos</w:t>
      </w:r>
      <w:r w:rsidR="00B1608A" w:rsidRPr="00841CE1">
        <w:rPr>
          <w:szCs w:val="24"/>
        </w:rPr>
        <w:t xml:space="preserve"> </w:t>
      </w:r>
      <w:r w:rsidR="006B60EF" w:rsidRPr="006B60EF">
        <w:rPr>
          <w:b/>
          <w:szCs w:val="24"/>
        </w:rPr>
        <w:t xml:space="preserve">institucijos </w:t>
      </w:r>
      <w:r w:rsidR="00B1608A" w:rsidRPr="00841CE1">
        <w:rPr>
          <w:szCs w:val="24"/>
        </w:rPr>
        <w:t>prašymą, kai ši žemė pagal</w:t>
      </w:r>
      <w:r w:rsidR="00B1608A" w:rsidRPr="00841CE1">
        <w:rPr>
          <w:b/>
          <w:bCs/>
          <w:szCs w:val="24"/>
        </w:rPr>
        <w:t xml:space="preserve"> </w:t>
      </w:r>
      <w:r w:rsidR="00B1608A" w:rsidRPr="00841CE1">
        <w:rPr>
          <w:szCs w:val="24"/>
        </w:rPr>
        <w:t>specialiojo teritorijų planavimo dokumentus ar detaliuosius planus, parengtus Teritorijų planavimo įstatymo nustatyta tvarka, tenkinant viešąjį interesą reikalinga:</w:t>
      </w:r>
    </w:p>
    <w:p w:rsidR="00790BBB" w:rsidRPr="00790BBB" w:rsidRDefault="00790BBB" w:rsidP="00790BBB">
      <w:pPr>
        <w:ind w:right="-285" w:firstLine="720"/>
        <w:jc w:val="both"/>
        <w:rPr>
          <w:szCs w:val="24"/>
          <w:lang w:eastAsia="lt-LT"/>
        </w:rPr>
      </w:pPr>
      <w:r w:rsidRPr="00790BBB">
        <w:rPr>
          <w:szCs w:val="24"/>
          <w:lang w:eastAsia="lt-LT"/>
        </w:rPr>
        <w:lastRenderedPageBreak/>
        <w:t>1) valstybei svarbiems ekonominiams projektams, kurių svarbą visuomenės poreikiams savo sprendimu pripažįsta Seimas arba Vyriausybė, įgyvendinti;</w:t>
      </w:r>
    </w:p>
    <w:p w:rsidR="00790BBB" w:rsidRPr="00790BBB" w:rsidRDefault="00790BBB" w:rsidP="00790BBB">
      <w:pPr>
        <w:ind w:right="-285" w:firstLine="720"/>
        <w:jc w:val="both"/>
        <w:rPr>
          <w:szCs w:val="24"/>
          <w:lang w:eastAsia="lt-LT"/>
        </w:rPr>
      </w:pPr>
      <w:bookmarkStart w:id="26" w:name="part_3d1d63a3bbec4e828a97cf71c946b0f0"/>
      <w:bookmarkEnd w:id="26"/>
      <w:r w:rsidRPr="00790BBB">
        <w:rPr>
          <w:szCs w:val="24"/>
          <w:lang w:eastAsia="lt-LT"/>
        </w:rPr>
        <w:t xml:space="preserve">2) krašto ir valstybės sienos apsaugai; </w:t>
      </w:r>
    </w:p>
    <w:p w:rsidR="00790BBB" w:rsidRPr="00790BBB" w:rsidRDefault="00790BBB" w:rsidP="00790BBB">
      <w:pPr>
        <w:ind w:right="-285" w:firstLine="720"/>
        <w:jc w:val="both"/>
        <w:rPr>
          <w:szCs w:val="24"/>
          <w:lang w:eastAsia="lt-LT"/>
        </w:rPr>
      </w:pPr>
      <w:bookmarkStart w:id="27" w:name="part_99b26d59b88b46bc9ed3bbdaf844c973"/>
      <w:bookmarkEnd w:id="27"/>
      <w:r w:rsidRPr="00790BBB">
        <w:rPr>
          <w:szCs w:val="24"/>
          <w:lang w:eastAsia="lt-LT"/>
        </w:rPr>
        <w:t>3) tarptautiniams oro uostams, valstybiniams aerodromams, valstybiniams uostams ir jų įrenginiams;</w:t>
      </w:r>
    </w:p>
    <w:p w:rsidR="00790BBB" w:rsidRPr="00790BBB" w:rsidRDefault="00790BBB" w:rsidP="00790BBB">
      <w:pPr>
        <w:ind w:right="-285" w:firstLine="720"/>
        <w:jc w:val="both"/>
        <w:rPr>
          <w:szCs w:val="24"/>
          <w:lang w:eastAsia="lt-LT"/>
        </w:rPr>
      </w:pPr>
      <w:bookmarkStart w:id="28" w:name="part_f2592e0841734e2f931189a5a6fa8c00"/>
      <w:bookmarkEnd w:id="28"/>
      <w:r w:rsidRPr="00790BBB">
        <w:rPr>
          <w:szCs w:val="24"/>
          <w:lang w:eastAsia="lt-LT"/>
        </w:rPr>
        <w:t>4) viešosios geležinkelių infrastruktūros objektams, keliams, magistraliniams vamzdynams, aukštos įtampos elektros linijoms tiesti, taip pat jiems eksploatuoti reikalingiems visuomenės reikmėms skirtiems inžineriniams statiniams;</w:t>
      </w:r>
    </w:p>
    <w:p w:rsidR="00790BBB" w:rsidRPr="00790BBB" w:rsidRDefault="00790BBB" w:rsidP="00790BBB">
      <w:pPr>
        <w:ind w:right="-285" w:firstLine="720"/>
        <w:jc w:val="both"/>
        <w:rPr>
          <w:szCs w:val="24"/>
          <w:lang w:eastAsia="lt-LT"/>
        </w:rPr>
      </w:pPr>
      <w:bookmarkStart w:id="29" w:name="part_504c94c40b1442df87b115f61dcd8f4b"/>
      <w:bookmarkEnd w:id="29"/>
      <w:r w:rsidRPr="00790BBB">
        <w:rPr>
          <w:szCs w:val="24"/>
          <w:lang w:eastAsia="lt-LT"/>
        </w:rPr>
        <w:t>5) socialinei infrastruktūrai plėsti – švietimo ir mokslo, kultūros, sveikatos apsaugos ir priežiūros, aplinkos apsaugos, socialinės apsaugos, viešosios tvarkos užtikrinimo, kūno kultūros ir sporto plėtojimo objektams statyti (įrengti) ir eksploatuoti;</w:t>
      </w:r>
    </w:p>
    <w:p w:rsidR="00790BBB" w:rsidRPr="00790BBB" w:rsidRDefault="00790BBB" w:rsidP="00790BBB">
      <w:pPr>
        <w:ind w:right="-285" w:firstLine="720"/>
        <w:jc w:val="both"/>
        <w:rPr>
          <w:szCs w:val="24"/>
          <w:lang w:eastAsia="lt-LT"/>
        </w:rPr>
      </w:pPr>
      <w:bookmarkStart w:id="30" w:name="part_590a552fb8954ea8aa472326a4d578d8"/>
      <w:bookmarkEnd w:id="30"/>
      <w:r w:rsidRPr="00790BBB">
        <w:rPr>
          <w:szCs w:val="24"/>
          <w:lang w:eastAsia="lt-LT"/>
        </w:rPr>
        <w:t>6) išžvalgytų naudingųjų iškasenų ištekliams eksploatuoti;</w:t>
      </w:r>
    </w:p>
    <w:p w:rsidR="00790BBB" w:rsidRPr="00790BBB" w:rsidRDefault="00790BBB" w:rsidP="00790BBB">
      <w:pPr>
        <w:ind w:right="-285" w:firstLine="720"/>
        <w:jc w:val="both"/>
        <w:rPr>
          <w:szCs w:val="24"/>
          <w:lang w:eastAsia="lt-LT"/>
        </w:rPr>
      </w:pPr>
      <w:bookmarkStart w:id="31" w:name="part_da9654f0e6a948b1b578d3a396c7771c"/>
      <w:bookmarkEnd w:id="31"/>
      <w:r w:rsidRPr="00790BBB">
        <w:rPr>
          <w:szCs w:val="24"/>
          <w:lang w:eastAsia="lt-LT"/>
        </w:rPr>
        <w:t>7) komunalinių atliekų tvarkymo objektams (sąvartynams) statyti (įrengti) ir eksploatuoti;</w:t>
      </w:r>
    </w:p>
    <w:p w:rsidR="00790BBB" w:rsidRPr="00790BBB" w:rsidRDefault="00790BBB" w:rsidP="00790BBB">
      <w:pPr>
        <w:ind w:right="-285" w:firstLine="720"/>
        <w:jc w:val="both"/>
        <w:rPr>
          <w:szCs w:val="24"/>
          <w:lang w:eastAsia="lt-LT"/>
        </w:rPr>
      </w:pPr>
      <w:bookmarkStart w:id="32" w:name="part_8e9ab7ad7bbb41fba28b299c1848f324"/>
      <w:bookmarkEnd w:id="32"/>
      <w:r w:rsidRPr="00790BBB">
        <w:rPr>
          <w:szCs w:val="24"/>
          <w:lang w:eastAsia="lt-LT"/>
        </w:rPr>
        <w:t>8) kapinėms ir jų priežiūrai užtikrinti reikalingų objektų statybai ir eksploatacijai;</w:t>
      </w:r>
    </w:p>
    <w:p w:rsidR="00B1608A" w:rsidRPr="00790BBB" w:rsidRDefault="00790BBB" w:rsidP="00790BBB">
      <w:pPr>
        <w:ind w:right="-285" w:firstLine="720"/>
        <w:jc w:val="both"/>
        <w:rPr>
          <w:szCs w:val="24"/>
          <w:lang w:eastAsia="lt-LT"/>
        </w:rPr>
      </w:pPr>
      <w:bookmarkStart w:id="33" w:name="part_f892200976b24afe859d1e6c4b2c8bce"/>
      <w:bookmarkEnd w:id="33"/>
      <w:r w:rsidRPr="00790BBB">
        <w:rPr>
          <w:szCs w:val="24"/>
          <w:lang w:eastAsia="lt-LT"/>
        </w:rPr>
        <w:t>9) gamtos ir kultūros paveldo teritorinių kompleksų ir objektų (vertybių) apsaugos reikalams.</w:t>
      </w:r>
      <w:r w:rsidR="00B1608A" w:rsidRPr="00790BBB">
        <w:rPr>
          <w:szCs w:val="24"/>
        </w:rPr>
        <w:t>“</w:t>
      </w:r>
    </w:p>
    <w:p w:rsidR="00B1608A" w:rsidRDefault="00B1608A" w:rsidP="00B1608A">
      <w:pPr>
        <w:ind w:left="-426" w:right="-284" w:firstLine="720"/>
        <w:jc w:val="both"/>
        <w:rPr>
          <w:szCs w:val="24"/>
        </w:rPr>
      </w:pPr>
    </w:p>
    <w:p w:rsidR="00B1608A" w:rsidRDefault="00326BBB" w:rsidP="00B1608A">
      <w:pPr>
        <w:ind w:left="-426" w:right="-284" w:firstLine="720"/>
        <w:jc w:val="both"/>
        <w:rPr>
          <w:b/>
          <w:bCs/>
          <w:color w:val="000000"/>
        </w:rPr>
      </w:pPr>
      <w:r>
        <w:rPr>
          <w:b/>
          <w:szCs w:val="24"/>
        </w:rPr>
        <w:t>13</w:t>
      </w:r>
      <w:r w:rsidR="00B1608A" w:rsidRPr="00841CE1">
        <w:rPr>
          <w:b/>
          <w:szCs w:val="24"/>
        </w:rPr>
        <w:t xml:space="preserve"> straipsnis.</w:t>
      </w:r>
      <w:r w:rsidR="00B1608A" w:rsidRPr="00841CE1">
        <w:rPr>
          <w:szCs w:val="24"/>
        </w:rPr>
        <w:t xml:space="preserve"> </w:t>
      </w:r>
      <w:r w:rsidR="00B1608A">
        <w:rPr>
          <w:b/>
          <w:bCs/>
          <w:color w:val="000000"/>
        </w:rPr>
        <w:t>46 straipsnio pakeitimas</w:t>
      </w:r>
      <w:r w:rsidR="00B1608A" w:rsidRPr="00841CE1">
        <w:rPr>
          <w:b/>
          <w:bCs/>
          <w:color w:val="000000"/>
        </w:rPr>
        <w:t xml:space="preserve"> </w:t>
      </w:r>
    </w:p>
    <w:p w:rsidR="00790BBB" w:rsidRPr="00790BBB" w:rsidRDefault="00790BBB" w:rsidP="00790BBB">
      <w:pPr>
        <w:ind w:right="-284"/>
        <w:jc w:val="both"/>
        <w:rPr>
          <w:bCs/>
          <w:szCs w:val="24"/>
        </w:rPr>
      </w:pPr>
      <w:r>
        <w:rPr>
          <w:bCs/>
          <w:szCs w:val="24"/>
        </w:rPr>
        <w:t xml:space="preserve">      </w:t>
      </w:r>
      <w:r w:rsidR="001B1285">
        <w:rPr>
          <w:bCs/>
          <w:szCs w:val="24"/>
        </w:rPr>
        <w:t xml:space="preserve"> </w:t>
      </w:r>
      <w:r>
        <w:rPr>
          <w:bCs/>
          <w:szCs w:val="24"/>
        </w:rPr>
        <w:t xml:space="preserve">1.  </w:t>
      </w:r>
      <w:r w:rsidRPr="00790BBB">
        <w:rPr>
          <w:bCs/>
          <w:szCs w:val="24"/>
        </w:rPr>
        <w:t xml:space="preserve">Pakeisti 46 straipsnio 1 dalį  ir ją išdėstyti taip: </w:t>
      </w:r>
    </w:p>
    <w:p w:rsidR="00B1608A" w:rsidRPr="00790BBB" w:rsidRDefault="001B1285" w:rsidP="00790BBB">
      <w:pPr>
        <w:ind w:left="-426" w:right="-284" w:firstLine="720"/>
        <w:jc w:val="both"/>
        <w:rPr>
          <w:bCs/>
          <w:szCs w:val="24"/>
        </w:rPr>
      </w:pPr>
      <w:r>
        <w:rPr>
          <w:szCs w:val="24"/>
        </w:rPr>
        <w:t xml:space="preserve">  </w:t>
      </w:r>
      <w:r w:rsidR="00B1608A" w:rsidRPr="00790BBB">
        <w:rPr>
          <w:szCs w:val="24"/>
        </w:rPr>
        <w:t>„</w:t>
      </w:r>
      <w:r>
        <w:rPr>
          <w:szCs w:val="24"/>
        </w:rPr>
        <w:t xml:space="preserve">1. </w:t>
      </w:r>
      <w:r w:rsidR="00B1608A" w:rsidRPr="00790BBB">
        <w:rPr>
          <w:szCs w:val="24"/>
        </w:rPr>
        <w:t xml:space="preserve">Valstybės </w:t>
      </w:r>
      <w:r w:rsidR="006B60EF" w:rsidRPr="006B60EF">
        <w:rPr>
          <w:b/>
          <w:szCs w:val="24"/>
        </w:rPr>
        <w:t>ar savivaldybės</w:t>
      </w:r>
      <w:r w:rsidR="006B60EF">
        <w:rPr>
          <w:szCs w:val="24"/>
        </w:rPr>
        <w:t xml:space="preserve"> </w:t>
      </w:r>
      <w:r w:rsidR="00B1608A" w:rsidRPr="00790BBB">
        <w:rPr>
          <w:szCs w:val="24"/>
        </w:rPr>
        <w:t>institucija</w:t>
      </w:r>
      <w:r w:rsidR="002D68FA" w:rsidRPr="00790BBB">
        <w:rPr>
          <w:szCs w:val="24"/>
        </w:rPr>
        <w:t xml:space="preserve"> </w:t>
      </w:r>
      <w:r w:rsidR="002D68FA" w:rsidRPr="00790BBB">
        <w:rPr>
          <w:strike/>
          <w:szCs w:val="24"/>
        </w:rPr>
        <w:t>ar savivaldybės taryba, pateikdamos Nacionalinės žemės tarnybos teritoriniam padaliniui</w:t>
      </w:r>
      <w:r w:rsidR="002D68FA" w:rsidRPr="00790BBB">
        <w:rPr>
          <w:szCs w:val="24"/>
        </w:rPr>
        <w:t xml:space="preserve"> </w:t>
      </w:r>
      <w:r w:rsidR="002D68FA" w:rsidRPr="00790BBB">
        <w:rPr>
          <w:b/>
          <w:szCs w:val="24"/>
        </w:rPr>
        <w:t>pateikdama</w:t>
      </w:r>
      <w:r w:rsidR="00B1608A" w:rsidRPr="00790BBB">
        <w:rPr>
          <w:b/>
          <w:szCs w:val="24"/>
        </w:rPr>
        <w:t xml:space="preserve"> </w:t>
      </w:r>
      <w:r w:rsidR="002D68FA" w:rsidRPr="00790BBB">
        <w:rPr>
          <w:b/>
          <w:szCs w:val="24"/>
        </w:rPr>
        <w:t>savivaldybei</w:t>
      </w:r>
      <w:r w:rsidR="00B1608A" w:rsidRPr="00790BBB">
        <w:rPr>
          <w:szCs w:val="24"/>
        </w:rPr>
        <w:t xml:space="preserve"> pagal žemės sklypo buvimo vietą prašymą paimti žemę visuomenės poreikiams, privalo pagrįsti, kad konkretus visuomenės poreikis objektyviai egzistuoja ir kad šis poreikis negalės būti patenkintas, jeigu nebus paimtas konkretus žemės sklypas, taip pat nurodyti konkrečius tikslus, kuriems numatoma panaudoti paimamą visuomenės poreikiams žemę. Žemės paėmimu visuomenės poreikiams suinteresuota institucija, siekdama pagrįsti tiek konkretaus visuomenės poreikio objektyvų egzistavimą, tiek tam poreikiui patenkinti reikalingo konkretaus žemės sklypo paėmimo visuomenės poreikiams būtinumą, Vyriausybės nustatyta tvarka turi atlikti sąnaudų ir naudos analizę. Prašymas paimti žemę visuomenės poreikiams turi būti pagrįstas šios analizės rezultatais, taip pat visuomeninės naudos, efektyvumo ir racionalumo principais. Valstybės institucija ar savivaldybės taryba, pateikdamos prašymą paimti žemę visuomenės poreikiams, taip pat raštu praneša žemės savininkui ir (ar) kitam naudotojui apie tokio prašymo pateikimą ir nurodo konkrečius tikslus, kuriems numatoma panaudoti paimamą visuomenės poreikiams žemę.“</w:t>
      </w:r>
    </w:p>
    <w:p w:rsidR="00790BBB" w:rsidRDefault="00790BBB" w:rsidP="00790BBB">
      <w:pPr>
        <w:pStyle w:val="Sraopastraipa"/>
        <w:numPr>
          <w:ilvl w:val="0"/>
          <w:numId w:val="5"/>
        </w:numPr>
        <w:spacing w:after="0" w:line="240" w:lineRule="auto"/>
        <w:ind w:right="-284"/>
        <w:jc w:val="both"/>
        <w:rPr>
          <w:rFonts w:ascii="Times New Roman" w:hAnsi="Times New Roman"/>
          <w:sz w:val="24"/>
          <w:szCs w:val="24"/>
        </w:rPr>
      </w:pPr>
      <w:r w:rsidRPr="00790BBB">
        <w:rPr>
          <w:rFonts w:ascii="Times New Roman" w:hAnsi="Times New Roman"/>
          <w:sz w:val="24"/>
          <w:szCs w:val="24"/>
        </w:rPr>
        <w:t xml:space="preserve">Pakeisti 46 straipsnio 2 dalį ir ją išdėstyti taip: </w:t>
      </w:r>
    </w:p>
    <w:p w:rsidR="00790BBB" w:rsidRDefault="001B1285" w:rsidP="00790BBB">
      <w:pPr>
        <w:ind w:left="-426" w:right="-284" w:firstLine="721"/>
        <w:jc w:val="both"/>
        <w:rPr>
          <w:szCs w:val="24"/>
        </w:rPr>
      </w:pPr>
      <w:r>
        <w:rPr>
          <w:szCs w:val="24"/>
        </w:rPr>
        <w:t xml:space="preserve">   „2. </w:t>
      </w:r>
      <w:r w:rsidR="00B1608A" w:rsidRPr="00790BBB">
        <w:rPr>
          <w:szCs w:val="24"/>
        </w:rPr>
        <w:t xml:space="preserve">Kai </w:t>
      </w:r>
      <w:r w:rsidR="002D68FA" w:rsidRPr="00790BBB">
        <w:rPr>
          <w:strike/>
          <w:szCs w:val="24"/>
        </w:rPr>
        <w:t>Nacionalinės žemės tarnybos teritorinis padalinys</w:t>
      </w:r>
      <w:r w:rsidR="002D68FA" w:rsidRPr="00790BBB">
        <w:rPr>
          <w:sz w:val="22"/>
          <w:szCs w:val="22"/>
        </w:rPr>
        <w:t xml:space="preserve"> </w:t>
      </w:r>
      <w:r w:rsidR="00B1608A" w:rsidRPr="00790BBB">
        <w:rPr>
          <w:b/>
          <w:szCs w:val="24"/>
        </w:rPr>
        <w:t>savivaldybės taryba</w:t>
      </w:r>
      <w:r w:rsidR="00FE27FE" w:rsidRPr="00790BBB">
        <w:rPr>
          <w:b/>
          <w:szCs w:val="24"/>
        </w:rPr>
        <w:t xml:space="preserve"> </w:t>
      </w:r>
      <w:r w:rsidR="00B1608A" w:rsidRPr="00790BBB">
        <w:rPr>
          <w:szCs w:val="24"/>
        </w:rPr>
        <w:t xml:space="preserve">per 30 kalendorinių dienų nuo prašymo paimti žemę visuomenės poreikiams gavimo dienos išnagrinėja valstybės </w:t>
      </w:r>
      <w:r w:rsidR="006B60EF" w:rsidRPr="006B60EF">
        <w:rPr>
          <w:b/>
          <w:szCs w:val="24"/>
        </w:rPr>
        <w:t>ar savivaldybės</w:t>
      </w:r>
      <w:r w:rsidR="006B60EF">
        <w:rPr>
          <w:szCs w:val="24"/>
        </w:rPr>
        <w:t xml:space="preserve"> </w:t>
      </w:r>
      <w:r w:rsidR="00B1608A" w:rsidRPr="00790BBB">
        <w:rPr>
          <w:szCs w:val="24"/>
        </w:rPr>
        <w:t xml:space="preserve">institucijos </w:t>
      </w:r>
      <w:r w:rsidR="00B1608A" w:rsidRPr="00790BBB">
        <w:rPr>
          <w:strike/>
          <w:szCs w:val="24"/>
        </w:rPr>
        <w:t>ar savivaldybės tarybos</w:t>
      </w:r>
      <w:r w:rsidR="00B1608A" w:rsidRPr="00790BBB">
        <w:rPr>
          <w:szCs w:val="24"/>
        </w:rPr>
        <w:t xml:space="preserve"> prašymą paimti žemę visuomenės</w:t>
      </w:r>
      <w:r w:rsidR="00B1608A" w:rsidRPr="00790BBB">
        <w:rPr>
          <w:i/>
          <w:iCs/>
          <w:szCs w:val="24"/>
        </w:rPr>
        <w:t xml:space="preserve"> </w:t>
      </w:r>
      <w:r w:rsidR="00B1608A" w:rsidRPr="00790BBB">
        <w:rPr>
          <w:szCs w:val="24"/>
        </w:rPr>
        <w:t xml:space="preserve">poreikiams, </w:t>
      </w:r>
      <w:r w:rsidR="002D68FA" w:rsidRPr="00790BBB">
        <w:rPr>
          <w:strike/>
          <w:szCs w:val="24"/>
        </w:rPr>
        <w:t>Nacionalinės žemės tarnybos vadovas</w:t>
      </w:r>
      <w:r w:rsidR="002D68FA" w:rsidRPr="00790BBB">
        <w:rPr>
          <w:sz w:val="22"/>
          <w:szCs w:val="22"/>
        </w:rPr>
        <w:t xml:space="preserve"> </w:t>
      </w:r>
      <w:r w:rsidR="00B1608A" w:rsidRPr="00790BBB">
        <w:rPr>
          <w:b/>
          <w:szCs w:val="24"/>
        </w:rPr>
        <w:t>savivaldybės taryba</w:t>
      </w:r>
      <w:r w:rsidR="00B1608A" w:rsidRPr="00790BBB">
        <w:rPr>
          <w:szCs w:val="24"/>
        </w:rPr>
        <w:t xml:space="preserve"> priima sprendimą pradėti žemės paėmimo visuomenės poreikiams procedūrą, jeigu:</w:t>
      </w:r>
    </w:p>
    <w:p w:rsidR="00790BBB" w:rsidRPr="00D10DC0" w:rsidRDefault="00790BBB" w:rsidP="00790BBB">
      <w:pPr>
        <w:ind w:left="-426" w:right="-284" w:firstLine="720"/>
        <w:jc w:val="both"/>
        <w:rPr>
          <w:szCs w:val="24"/>
        </w:rPr>
      </w:pPr>
      <w:r w:rsidRPr="00D10DC0">
        <w:rPr>
          <w:szCs w:val="24"/>
        </w:rPr>
        <w:t>1) pateiktas konkretaus visuomenės poreikio objektyvaus egzistavimo pagrindimas, paremtas sąnaudų ir naudos analize bei visuomeninės naudos, efektyvumo ir racionalumo principais, ir</w:t>
      </w:r>
    </w:p>
    <w:p w:rsidR="00790BBB" w:rsidRDefault="00790BBB" w:rsidP="00790BBB">
      <w:pPr>
        <w:ind w:left="-426" w:right="-284" w:firstLine="720"/>
        <w:jc w:val="both"/>
        <w:rPr>
          <w:szCs w:val="24"/>
        </w:rPr>
      </w:pPr>
      <w:bookmarkStart w:id="34" w:name="part_68d4911afe3a4515b1c4cce8b5607829"/>
      <w:bookmarkEnd w:id="34"/>
      <w:r w:rsidRPr="00D10DC0">
        <w:rPr>
          <w:szCs w:val="24"/>
        </w:rPr>
        <w:t>2) galioja specialiojo teritorijų planavimo dokumentas ar detalusis planas, kuriame nurodytas konkretus visuomenės poreikis ir pateiktas konkretaus žemės sklypo paėmimo visuomenės poreikiams būtinumo pagrindimas, paremtas sąnaudų ir naudos analize bei visuomeninės naudos, efektyvumo ir racionalumo principais</w:t>
      </w:r>
      <w:r w:rsidRPr="00D10DC0">
        <w:t>.</w:t>
      </w:r>
      <w:r w:rsidRPr="00D10DC0">
        <w:rPr>
          <w:szCs w:val="24"/>
        </w:rPr>
        <w:t>”</w:t>
      </w:r>
    </w:p>
    <w:p w:rsidR="00790BBB" w:rsidRPr="00790BBB" w:rsidRDefault="00790BBB" w:rsidP="00790BBB">
      <w:pPr>
        <w:pStyle w:val="Sraopastraipa"/>
        <w:numPr>
          <w:ilvl w:val="0"/>
          <w:numId w:val="5"/>
        </w:numPr>
        <w:spacing w:after="0" w:line="240" w:lineRule="auto"/>
        <w:ind w:right="-284"/>
        <w:jc w:val="both"/>
        <w:rPr>
          <w:rFonts w:ascii="Times New Roman" w:hAnsi="Times New Roman"/>
          <w:sz w:val="24"/>
          <w:szCs w:val="24"/>
        </w:rPr>
      </w:pPr>
      <w:r w:rsidRPr="00790BBB">
        <w:rPr>
          <w:rFonts w:ascii="Times New Roman" w:hAnsi="Times New Roman"/>
          <w:sz w:val="24"/>
          <w:szCs w:val="24"/>
        </w:rPr>
        <w:t xml:space="preserve">Pakeisti 46 straipsnio 3 dalį ir ją išdėstyti taip: </w:t>
      </w:r>
    </w:p>
    <w:p w:rsidR="00B1608A" w:rsidRPr="00790BBB" w:rsidRDefault="00B1608A" w:rsidP="00790BBB">
      <w:pPr>
        <w:ind w:left="-426" w:right="-284"/>
        <w:jc w:val="both"/>
        <w:rPr>
          <w:szCs w:val="24"/>
        </w:rPr>
      </w:pPr>
      <w:r w:rsidRPr="00790BBB">
        <w:rPr>
          <w:szCs w:val="24"/>
        </w:rPr>
        <w:t xml:space="preserve"> </w:t>
      </w:r>
      <w:r w:rsidR="001B1285">
        <w:rPr>
          <w:szCs w:val="24"/>
        </w:rPr>
        <w:tab/>
        <w:t xml:space="preserve">        „3. </w:t>
      </w:r>
      <w:r w:rsidRPr="00790BBB">
        <w:rPr>
          <w:szCs w:val="24"/>
        </w:rPr>
        <w:t>Sprendimą pradėti žemės paėmimo visuomenės poreikiams procedūrą</w:t>
      </w:r>
      <w:r w:rsidR="002D68FA" w:rsidRPr="00790BBB">
        <w:rPr>
          <w:szCs w:val="24"/>
        </w:rPr>
        <w:t xml:space="preserve"> </w:t>
      </w:r>
      <w:r w:rsidR="002D68FA" w:rsidRPr="00790BBB">
        <w:rPr>
          <w:strike/>
          <w:szCs w:val="24"/>
        </w:rPr>
        <w:t>Nacionalinės žemės tarnybos vadovas</w:t>
      </w:r>
      <w:r w:rsidR="002D68FA" w:rsidRPr="00790BBB">
        <w:rPr>
          <w:sz w:val="22"/>
          <w:szCs w:val="22"/>
        </w:rPr>
        <w:t xml:space="preserve"> </w:t>
      </w:r>
      <w:r w:rsidRPr="00790BBB">
        <w:rPr>
          <w:szCs w:val="24"/>
        </w:rPr>
        <w:t xml:space="preserve"> </w:t>
      </w:r>
      <w:r w:rsidR="00FE27FE" w:rsidRPr="00790BBB">
        <w:rPr>
          <w:b/>
          <w:szCs w:val="24"/>
        </w:rPr>
        <w:t xml:space="preserve">savivaldybės taryba </w:t>
      </w:r>
      <w:r w:rsidRPr="00790BBB">
        <w:rPr>
          <w:szCs w:val="24"/>
        </w:rPr>
        <w:t xml:space="preserve">gali priimti be </w:t>
      </w:r>
      <w:r w:rsidRPr="001C0818">
        <w:rPr>
          <w:szCs w:val="24"/>
        </w:rPr>
        <w:t>valstybės</w:t>
      </w:r>
      <w:r w:rsidRPr="00790BBB">
        <w:rPr>
          <w:b/>
          <w:szCs w:val="24"/>
        </w:rPr>
        <w:t xml:space="preserve"> </w:t>
      </w:r>
      <w:r w:rsidR="006B60EF" w:rsidRPr="006B60EF">
        <w:rPr>
          <w:b/>
          <w:szCs w:val="24"/>
        </w:rPr>
        <w:t>ar savivaldybės</w:t>
      </w:r>
      <w:r w:rsidR="006B60EF">
        <w:rPr>
          <w:szCs w:val="24"/>
        </w:rPr>
        <w:t xml:space="preserve"> </w:t>
      </w:r>
      <w:r w:rsidRPr="001C0818">
        <w:rPr>
          <w:szCs w:val="24"/>
        </w:rPr>
        <w:t>institucijos</w:t>
      </w:r>
      <w:r w:rsidR="002D68FA" w:rsidRPr="00790BBB">
        <w:rPr>
          <w:color w:val="FF0000"/>
          <w:szCs w:val="24"/>
        </w:rPr>
        <w:t xml:space="preserve"> </w:t>
      </w:r>
      <w:r w:rsidR="002D68FA" w:rsidRPr="00790BBB">
        <w:rPr>
          <w:strike/>
          <w:szCs w:val="24"/>
        </w:rPr>
        <w:t>ar savivaldybės tarybos</w:t>
      </w:r>
      <w:r w:rsidR="002D68FA" w:rsidRPr="00790BBB">
        <w:rPr>
          <w:sz w:val="22"/>
          <w:szCs w:val="22"/>
        </w:rPr>
        <w:t xml:space="preserve"> </w:t>
      </w:r>
      <w:r w:rsidRPr="00790BBB">
        <w:rPr>
          <w:szCs w:val="24"/>
        </w:rPr>
        <w:t xml:space="preserve">prašymo, kai žemės paėmimas visuomenės poreikiams reikalingas įstatymams, kuriuose nustatytas konkretus visuomenės poreikis, kuriam paimamas tam tikroje vietoje esantis tam tikro ploto žemės sklypas, tiesiogiai įgyvendinti, taip pat tais atvejais, kai </w:t>
      </w:r>
      <w:r w:rsidR="00BA35A4" w:rsidRPr="00790BBB">
        <w:rPr>
          <w:strike/>
          <w:szCs w:val="24"/>
        </w:rPr>
        <w:t>Nacionalinė žemės tarnyba</w:t>
      </w:r>
      <w:r w:rsidR="00BA35A4" w:rsidRPr="00790BBB">
        <w:rPr>
          <w:sz w:val="22"/>
          <w:szCs w:val="22"/>
        </w:rPr>
        <w:t xml:space="preserve"> </w:t>
      </w:r>
      <w:r w:rsidR="00BA35A4" w:rsidRPr="00790BBB">
        <w:rPr>
          <w:b/>
          <w:szCs w:val="24"/>
        </w:rPr>
        <w:t>savivaldybė</w:t>
      </w:r>
      <w:r w:rsidRPr="00790BBB">
        <w:rPr>
          <w:szCs w:val="24"/>
        </w:rPr>
        <w:t xml:space="preserve"> yra </w:t>
      </w:r>
      <w:r w:rsidRPr="00790BBB">
        <w:rPr>
          <w:strike/>
          <w:szCs w:val="24"/>
        </w:rPr>
        <w:t>Vyriausybės įgaliota</w:t>
      </w:r>
      <w:r w:rsidRPr="00790BBB">
        <w:rPr>
          <w:color w:val="FF0000"/>
          <w:szCs w:val="24"/>
        </w:rPr>
        <w:t xml:space="preserve"> </w:t>
      </w:r>
      <w:r w:rsidRPr="00790BBB">
        <w:rPr>
          <w:szCs w:val="24"/>
        </w:rPr>
        <w:t xml:space="preserve">žemės paėmimu suinteresuota institucija. Kai žemės paėmimas visuomenės poreikiams reikalingas įstatymui, kuriame nustatytas konkretus visuomenės poreikis, kuriam paimamas tam tikroje vietoje esantis tam tikro ploto žemės sklypas, tiesiogiai įgyvendinti, tame įstatyme turi būti nurodyta žemės paėmimu visuomenės poreikiams suinteresuota institucija. Kai </w:t>
      </w:r>
      <w:r w:rsidR="00BA35A4" w:rsidRPr="00790BBB">
        <w:rPr>
          <w:strike/>
          <w:szCs w:val="24"/>
        </w:rPr>
        <w:t>Nacionalinė žemės tarnyba</w:t>
      </w:r>
      <w:r w:rsidR="00BA35A4" w:rsidRPr="00790BBB">
        <w:rPr>
          <w:color w:val="FF0000"/>
          <w:szCs w:val="24"/>
        </w:rPr>
        <w:t xml:space="preserve"> </w:t>
      </w:r>
      <w:r w:rsidR="00BA35A4" w:rsidRPr="00790BBB">
        <w:rPr>
          <w:b/>
          <w:szCs w:val="24"/>
        </w:rPr>
        <w:t>savivaldybė</w:t>
      </w:r>
      <w:r w:rsidRPr="00790BBB">
        <w:rPr>
          <w:szCs w:val="24"/>
        </w:rPr>
        <w:t xml:space="preserve"> yra žemės paėmimu suinteresuota institucija, sprendimas pradėti žemės paėmimo </w:t>
      </w:r>
      <w:r w:rsidRPr="00790BBB">
        <w:rPr>
          <w:szCs w:val="24"/>
        </w:rPr>
        <w:lastRenderedPageBreak/>
        <w:t>visuomenės poreikiams procedūrą priimamas, jeigu yra tenkinamos šio straipsnio 2 dalies 1 ir 2 punktuose nustatytos sąlygos.</w:t>
      </w:r>
      <w:r w:rsidR="00790BBB">
        <w:rPr>
          <w:szCs w:val="24"/>
        </w:rPr>
        <w:t>“</w:t>
      </w:r>
    </w:p>
    <w:p w:rsidR="00790BBB" w:rsidRPr="00790BBB" w:rsidRDefault="00790BBB" w:rsidP="00790BBB">
      <w:pPr>
        <w:ind w:right="-284"/>
        <w:jc w:val="both"/>
        <w:rPr>
          <w:szCs w:val="24"/>
        </w:rPr>
      </w:pPr>
      <w:r>
        <w:rPr>
          <w:szCs w:val="24"/>
        </w:rPr>
        <w:t xml:space="preserve">          4.  </w:t>
      </w:r>
      <w:r w:rsidRPr="00790BBB">
        <w:rPr>
          <w:szCs w:val="24"/>
        </w:rPr>
        <w:t>Pakeisti 46 straipsnio 4 dalį ir ją išdėstyti taip</w:t>
      </w:r>
      <w:r w:rsidR="00B1608A" w:rsidRPr="00790BBB">
        <w:rPr>
          <w:szCs w:val="24"/>
        </w:rPr>
        <w:t xml:space="preserve">: </w:t>
      </w:r>
    </w:p>
    <w:p w:rsidR="00B1608A" w:rsidRPr="00790BBB" w:rsidRDefault="001B1285" w:rsidP="00790BBB">
      <w:pPr>
        <w:ind w:left="-426" w:right="-284" w:firstLine="721"/>
        <w:jc w:val="both"/>
        <w:rPr>
          <w:szCs w:val="24"/>
        </w:rPr>
      </w:pPr>
      <w:r>
        <w:rPr>
          <w:szCs w:val="24"/>
        </w:rPr>
        <w:t xml:space="preserve">      </w:t>
      </w:r>
      <w:r w:rsidR="00790BBB">
        <w:rPr>
          <w:szCs w:val="24"/>
        </w:rPr>
        <w:t>„</w:t>
      </w:r>
      <w:r>
        <w:rPr>
          <w:szCs w:val="24"/>
        </w:rPr>
        <w:t xml:space="preserve">4. </w:t>
      </w:r>
      <w:r w:rsidR="00B1608A" w:rsidRPr="00790BBB">
        <w:rPr>
          <w:szCs w:val="24"/>
        </w:rPr>
        <w:t xml:space="preserve">Valstybės </w:t>
      </w:r>
      <w:r w:rsidR="006B60EF">
        <w:rPr>
          <w:szCs w:val="24"/>
        </w:rPr>
        <w:t xml:space="preserve">ar savivaldybės </w:t>
      </w:r>
      <w:r w:rsidR="00B1608A" w:rsidRPr="00790BBB">
        <w:rPr>
          <w:szCs w:val="24"/>
        </w:rPr>
        <w:t xml:space="preserve">institucijų </w:t>
      </w:r>
      <w:r w:rsidR="00BA35A4" w:rsidRPr="00790BBB">
        <w:rPr>
          <w:strike/>
          <w:szCs w:val="24"/>
        </w:rPr>
        <w:t>ir savivaldybių tarybų</w:t>
      </w:r>
      <w:r w:rsidR="00BA35A4" w:rsidRPr="00790BBB">
        <w:rPr>
          <w:sz w:val="22"/>
          <w:szCs w:val="22"/>
        </w:rPr>
        <w:t xml:space="preserve"> </w:t>
      </w:r>
      <w:r w:rsidR="00B1608A" w:rsidRPr="00790BBB">
        <w:rPr>
          <w:szCs w:val="24"/>
        </w:rPr>
        <w:t>prašymų paimti žemę visuomenės poreikiams pateikimo ir nagrinėjimo taisykles, taip pat žemės paėmimo visuomenės poreikiams procedūros inicijavimo tiesiogiai įgyvendinant įstatymus, kuriuose nustatytas konkretus visuomenės poreikis, kuriam paimamas tam tikroje vietoje esantis tam tikro ploto žemės sklypas, taisykles nustato Vyriausybė.“</w:t>
      </w:r>
    </w:p>
    <w:p w:rsidR="00790BBB" w:rsidRPr="00790BBB" w:rsidRDefault="00790BBB" w:rsidP="00790BBB">
      <w:pPr>
        <w:ind w:right="-284"/>
        <w:jc w:val="both"/>
        <w:rPr>
          <w:szCs w:val="24"/>
        </w:rPr>
      </w:pPr>
      <w:bookmarkStart w:id="35" w:name="part_1c8ffe344b034f2faf8fd5074af28957"/>
      <w:bookmarkEnd w:id="35"/>
      <w:r>
        <w:rPr>
          <w:szCs w:val="24"/>
        </w:rPr>
        <w:t xml:space="preserve">          5.  </w:t>
      </w:r>
      <w:r w:rsidRPr="00790BBB">
        <w:rPr>
          <w:szCs w:val="24"/>
        </w:rPr>
        <w:t>Pakeisti 46 straipsnio 5 dalį ir ją išdėstyti taip</w:t>
      </w:r>
      <w:r w:rsidR="00B1608A" w:rsidRPr="00790BBB">
        <w:rPr>
          <w:szCs w:val="24"/>
        </w:rPr>
        <w:t>:</w:t>
      </w:r>
      <w:r w:rsidRPr="00790BBB">
        <w:rPr>
          <w:szCs w:val="24"/>
        </w:rPr>
        <w:t xml:space="preserve"> </w:t>
      </w:r>
    </w:p>
    <w:p w:rsidR="00B1608A" w:rsidRPr="00790BBB" w:rsidRDefault="001B1285" w:rsidP="00790BBB">
      <w:pPr>
        <w:ind w:left="-426" w:right="-284" w:firstLine="721"/>
        <w:jc w:val="both"/>
        <w:rPr>
          <w:szCs w:val="24"/>
        </w:rPr>
      </w:pPr>
      <w:r>
        <w:rPr>
          <w:szCs w:val="24"/>
        </w:rPr>
        <w:t xml:space="preserve">      </w:t>
      </w:r>
      <w:r w:rsidR="00790BBB">
        <w:rPr>
          <w:szCs w:val="24"/>
        </w:rPr>
        <w:t>„</w:t>
      </w:r>
      <w:r>
        <w:rPr>
          <w:szCs w:val="24"/>
        </w:rPr>
        <w:t xml:space="preserve">5. </w:t>
      </w:r>
      <w:r w:rsidR="00B1608A" w:rsidRPr="00790BBB">
        <w:rPr>
          <w:szCs w:val="24"/>
        </w:rPr>
        <w:t xml:space="preserve">Apie </w:t>
      </w:r>
      <w:r w:rsidR="00285862" w:rsidRPr="00790BBB">
        <w:rPr>
          <w:strike/>
          <w:szCs w:val="24"/>
        </w:rPr>
        <w:t>Nacionalinės žemės tarnybos vadovo</w:t>
      </w:r>
      <w:r w:rsidR="00285862" w:rsidRPr="00790BBB">
        <w:rPr>
          <w:sz w:val="22"/>
          <w:szCs w:val="22"/>
        </w:rPr>
        <w:t xml:space="preserve"> </w:t>
      </w:r>
      <w:r w:rsidR="00FE27FE" w:rsidRPr="00790BBB">
        <w:rPr>
          <w:b/>
          <w:szCs w:val="24"/>
        </w:rPr>
        <w:t xml:space="preserve">savivaldybės tarybos </w:t>
      </w:r>
      <w:r w:rsidR="00B1608A" w:rsidRPr="00790BBB">
        <w:rPr>
          <w:szCs w:val="24"/>
        </w:rPr>
        <w:t xml:space="preserve">sprendimą per 5 darbo dienas nuo jo priėmimo dienos pranešama institucijai, suinteresuotai žemės sklypo paėmimu. Jeigu priimamas sprendimas pradėti žemės paėmimo visuomenės poreikiams procedūrą, apie tai registruotu laišku, įteikiamu pasirašytinai, pranešama žemės sklypo, kurį numatoma paimti visuomenės poreikiams, savininkui ir (ar) kitam naudotojui. Jeigu registruoto laiško nepavyksta įteikti žemės sklypo, kurį numatoma paimti visuomenės poreikiams, savininkui ir (ar) kitam naudotojui, per 5 darbo dienas nuo </w:t>
      </w:r>
      <w:r w:rsidR="00B1608A" w:rsidRPr="00790BBB">
        <w:rPr>
          <w:color w:val="000000"/>
          <w:szCs w:val="24"/>
        </w:rPr>
        <w:t xml:space="preserve">to, kai </w:t>
      </w:r>
      <w:r w:rsidR="00285862" w:rsidRPr="00790BBB">
        <w:rPr>
          <w:strike/>
          <w:color w:val="000000"/>
          <w:szCs w:val="24"/>
        </w:rPr>
        <w:t>Nacionalinės žemės tarnybos teritorinis padalinys</w:t>
      </w:r>
      <w:r w:rsidR="00285862" w:rsidRPr="00790BBB">
        <w:rPr>
          <w:color w:val="000000"/>
          <w:sz w:val="22"/>
          <w:szCs w:val="22"/>
        </w:rPr>
        <w:t xml:space="preserve"> </w:t>
      </w:r>
      <w:r w:rsidR="00FE27FE" w:rsidRPr="00790BBB">
        <w:rPr>
          <w:b/>
          <w:szCs w:val="24"/>
        </w:rPr>
        <w:t xml:space="preserve">savivaldybės taryba </w:t>
      </w:r>
      <w:r w:rsidR="00B1608A" w:rsidRPr="00790BBB">
        <w:rPr>
          <w:color w:val="000000"/>
          <w:szCs w:val="24"/>
        </w:rPr>
        <w:t xml:space="preserve">įsitikina, kad registruoto laiško nepavyksta įteikti žemės savininkui ir (ar) kitam naudotojui, </w:t>
      </w:r>
      <w:r w:rsidR="00B1608A" w:rsidRPr="00790BBB">
        <w:rPr>
          <w:szCs w:val="24"/>
        </w:rPr>
        <w:t xml:space="preserve">apie sprendimą pradėti žemės paėmimo visuomenės poreikiams procedūrą viešai paskelbiama viename iš nacionalinių ir viename iš žemės sklypo buvimo vietos laikraščių (jeigu toks leidžiamas). Šis informavimo būdas taip pat taikomas, kai nežinoma žemės sklypo, kurį numatoma paimti visuomenės poreikiams, savininko ir (ar) kito naudotojo gyvenamoji vieta. Informacija apie sprendimą pradėti žemės paėmimo visuomenės poreikiams procedūrą taip pat skelbiama Nacionalinės žemės tarnybos interneto tinklalapyje. Skelbiamoje informacijoje nurodoma: </w:t>
      </w:r>
      <w:r w:rsidR="00285862" w:rsidRPr="00790BBB">
        <w:rPr>
          <w:strike/>
          <w:szCs w:val="24"/>
        </w:rPr>
        <w:t>Nacionalinės žemės tarnybos vadovo</w:t>
      </w:r>
      <w:r w:rsidR="00285862" w:rsidRPr="00790BBB">
        <w:rPr>
          <w:sz w:val="22"/>
          <w:szCs w:val="22"/>
        </w:rPr>
        <w:t xml:space="preserve"> </w:t>
      </w:r>
      <w:r w:rsidR="00FE27FE" w:rsidRPr="00790BBB">
        <w:rPr>
          <w:b/>
          <w:szCs w:val="24"/>
        </w:rPr>
        <w:t xml:space="preserve">savivaldybės tarybos </w:t>
      </w:r>
      <w:r w:rsidR="00B1608A" w:rsidRPr="00790BBB">
        <w:rPr>
          <w:szCs w:val="24"/>
        </w:rPr>
        <w:t>sprendimu pradėti žemės paėmimo visuomenės poreikiams procedūrą data ir numeris; žemės sklypo, kurį arba kurio dalį numatoma paimti visuomenės poreikiams, kadastro numeris; adresas: savivaldybė, miestas ar kaimas, gatvė, numeris; žemės sklypo savininkas (</w:t>
      </w:r>
      <w:proofErr w:type="spellStart"/>
      <w:r w:rsidR="00B1608A" w:rsidRPr="00790BBB">
        <w:rPr>
          <w:szCs w:val="24"/>
        </w:rPr>
        <w:t>bendraturčiai</w:t>
      </w:r>
      <w:proofErr w:type="spellEnd"/>
      <w:r w:rsidR="00B1608A" w:rsidRPr="00790BBB">
        <w:rPr>
          <w:szCs w:val="24"/>
        </w:rPr>
        <w:t>) ir (ar) kiti naudotojai, daiktinių teisių turėtojai (jeigu jų yra). Jeigu apie sprendimą pradėti žemės paėmimo visuomenės poreikiams procedūrą viešai paskelbiama viename iš nacionalinių ir viename iš žemės sklypo buvimo vietos laikraščių, laikoma, kad žemės savininkui ir (ar) kitam naudotojui apie sprendimą pradėti žemės paėmimo visuomenės poreikiams procedūrą pranešta skelbimo išspausdinimo viename iš nacionalinių laikraščių dieną.</w:t>
      </w:r>
      <w:r w:rsidR="00B1608A" w:rsidRPr="00790BBB">
        <w:rPr>
          <w:b/>
          <w:bCs/>
          <w:szCs w:val="24"/>
        </w:rPr>
        <w:t xml:space="preserve"> </w:t>
      </w:r>
      <w:r w:rsidR="00B1608A" w:rsidRPr="00790BBB">
        <w:rPr>
          <w:szCs w:val="24"/>
        </w:rPr>
        <w:t xml:space="preserve">Apie sprendimą pradėti žemės paėmimo visuomenės poreikiams procedūrą nedelsiant, bet ne vėliau kaip kitą darbo dieną, pranešama Nekilnojamojo turto registro tvarkytojui, kuris Nekilnojamojo turto registro nuostatų nustatyta tvarka Nekilnojamojo turto registre įregistruoja šį juridinį faktą. Nuo sprendimo pradėti žemės sklypo paėmimo visuomenės poreikiams procedūrą įregistravimo Nekilnojamojo turto registre žemės sklypo savininkas neturi teisės jo perleisti, įkeisti ar kitaip suvaržyti daiktinių teisių į šį žemės sklypą, taip pat neturi teisės šio žemės sklypo pertvarkyti (atidalyti, padalyti, perdalyti, sujungti).“ </w:t>
      </w:r>
    </w:p>
    <w:p w:rsidR="003C2DEC" w:rsidRDefault="003C2DEC" w:rsidP="003C2DEC">
      <w:pPr>
        <w:ind w:left="-425" w:right="-284" w:firstLine="720"/>
        <w:jc w:val="both"/>
        <w:rPr>
          <w:szCs w:val="24"/>
        </w:rPr>
      </w:pPr>
      <w:bookmarkStart w:id="36" w:name="part_73878a320e7e4790be456f6f0088d623"/>
      <w:bookmarkEnd w:id="36"/>
      <w:r>
        <w:rPr>
          <w:szCs w:val="24"/>
        </w:rPr>
        <w:t xml:space="preserve">    6. Pakeisti </w:t>
      </w:r>
      <w:r w:rsidRPr="00B26024">
        <w:rPr>
          <w:szCs w:val="24"/>
        </w:rPr>
        <w:t>46 straipsnio 6 dalį ir</w:t>
      </w:r>
      <w:r>
        <w:rPr>
          <w:szCs w:val="24"/>
        </w:rPr>
        <w:t xml:space="preserve"> ją</w:t>
      </w:r>
      <w:r w:rsidRPr="00B26024">
        <w:rPr>
          <w:szCs w:val="24"/>
        </w:rPr>
        <w:t xml:space="preserve"> išdėstyti taip:  </w:t>
      </w:r>
    </w:p>
    <w:p w:rsidR="003C2DEC" w:rsidRDefault="001B1285" w:rsidP="000C1BA8">
      <w:pPr>
        <w:ind w:left="-425" w:right="-284" w:firstLine="720"/>
        <w:jc w:val="both"/>
        <w:rPr>
          <w:szCs w:val="24"/>
        </w:rPr>
      </w:pPr>
      <w:r>
        <w:rPr>
          <w:szCs w:val="24"/>
        </w:rPr>
        <w:t xml:space="preserve">    </w:t>
      </w:r>
      <w:r w:rsidR="00B1608A">
        <w:rPr>
          <w:szCs w:val="24"/>
        </w:rPr>
        <w:t>„</w:t>
      </w:r>
      <w:r>
        <w:rPr>
          <w:szCs w:val="24"/>
        </w:rPr>
        <w:t xml:space="preserve">6. </w:t>
      </w:r>
      <w:r w:rsidR="00285862" w:rsidRPr="00285862">
        <w:rPr>
          <w:strike/>
          <w:szCs w:val="24"/>
        </w:rPr>
        <w:t>Nacionalinės žemės tarnybos vadovo</w:t>
      </w:r>
      <w:r w:rsidR="00285862">
        <w:rPr>
          <w:sz w:val="22"/>
          <w:szCs w:val="22"/>
        </w:rPr>
        <w:t xml:space="preserve"> </w:t>
      </w:r>
      <w:r w:rsidR="00FE27FE">
        <w:rPr>
          <w:b/>
          <w:szCs w:val="24"/>
        </w:rPr>
        <w:t xml:space="preserve">savivaldybės tarybos </w:t>
      </w:r>
      <w:r w:rsidR="00B1608A" w:rsidRPr="002E3174">
        <w:rPr>
          <w:szCs w:val="24"/>
        </w:rPr>
        <w:t>sprendimas pradėti žemės paėmimo visuomenės poreikiams procedūrą ar jos nepradėti gali būti skundžiamas administraciniam teismui Administracinių bylų teisenos įstatymo nustatyta tvarka. Toks skundas turi būti išnagrinėtas per 45 kalendorines dienas nuo skundo priėmimo dienos, o apeliacinis skundas dėl pirmosios instancijos administracinio teismo sprendimo – per 45 kalendorines dienas nuo apeliacinio skundo priėmimo dienos. Kai yra keli skundai dėl to paties sprendimo pradėti žemės paėmimo visuomenės poreikiams procedūrą ar jos nepradėti, teismas privalo visus skundus sujungti į vieną bylą ir tokią bylą išnagrinėti per 45 kalendorines dienas nuo skundų sujungimo. Teismui priėmus sprendimą, kad konkretus visuomenės poreikis objektyviai egzistuoja ir kad jis negalės būti patenkintas, jeigu nebus paimtas konkretus žemės sklypas ar jo dalis, arba per nustatytą terminą neapskundus sprendimo pradėti žemės paėmimo visuomenės poreikiams procedūros, konkretaus visuomenės poreikio egzistavimas negali būti ginčijamas vėlesniais žemės paėmimo visuomenės poreikiams procedūros etapais.</w:t>
      </w:r>
      <w:r w:rsidR="00B1608A">
        <w:rPr>
          <w:szCs w:val="24"/>
        </w:rPr>
        <w:t>“</w:t>
      </w:r>
      <w:bookmarkStart w:id="37" w:name="part_d7d02f0c0a344e7f8977dcb4d5555e01"/>
      <w:bookmarkEnd w:id="37"/>
    </w:p>
    <w:p w:rsidR="003C2DEC" w:rsidRDefault="003C2DEC" w:rsidP="003C2DEC">
      <w:pPr>
        <w:ind w:left="-425" w:right="-284" w:firstLine="720"/>
        <w:jc w:val="both"/>
        <w:rPr>
          <w:szCs w:val="24"/>
        </w:rPr>
      </w:pPr>
      <w:r>
        <w:rPr>
          <w:szCs w:val="24"/>
        </w:rPr>
        <w:t xml:space="preserve">   7.  Pakeisti </w:t>
      </w:r>
      <w:r w:rsidRPr="00424380">
        <w:rPr>
          <w:szCs w:val="24"/>
        </w:rPr>
        <w:t>46 straipsnio 7 dalį ir</w:t>
      </w:r>
      <w:r>
        <w:rPr>
          <w:szCs w:val="24"/>
        </w:rPr>
        <w:t xml:space="preserve"> ją</w:t>
      </w:r>
      <w:r w:rsidRPr="00424380">
        <w:rPr>
          <w:szCs w:val="24"/>
        </w:rPr>
        <w:t xml:space="preserve"> išdėstyti taip: </w:t>
      </w:r>
    </w:p>
    <w:p w:rsidR="00B1608A" w:rsidRPr="002E3174" w:rsidRDefault="003C2DEC" w:rsidP="003C2DEC">
      <w:pPr>
        <w:ind w:left="-425" w:right="-284" w:firstLine="720"/>
        <w:jc w:val="both"/>
        <w:rPr>
          <w:szCs w:val="24"/>
        </w:rPr>
      </w:pPr>
      <w:r>
        <w:rPr>
          <w:szCs w:val="24"/>
        </w:rPr>
        <w:t xml:space="preserve">   </w:t>
      </w:r>
      <w:r w:rsidR="00B1608A">
        <w:rPr>
          <w:szCs w:val="24"/>
        </w:rPr>
        <w:t>„</w:t>
      </w:r>
      <w:r w:rsidR="001B1285">
        <w:rPr>
          <w:szCs w:val="24"/>
        </w:rPr>
        <w:t xml:space="preserve">7. </w:t>
      </w:r>
      <w:r w:rsidR="00B1608A" w:rsidRPr="002E3174">
        <w:rPr>
          <w:szCs w:val="24"/>
        </w:rPr>
        <w:t xml:space="preserve">Kai </w:t>
      </w:r>
      <w:r w:rsidR="00285862" w:rsidRPr="00285862">
        <w:rPr>
          <w:strike/>
          <w:szCs w:val="24"/>
        </w:rPr>
        <w:t>Nacionalinės žemės tarnybos vadovas</w:t>
      </w:r>
      <w:r w:rsidR="00285862">
        <w:rPr>
          <w:sz w:val="22"/>
          <w:szCs w:val="22"/>
        </w:rPr>
        <w:t xml:space="preserve"> </w:t>
      </w:r>
      <w:r w:rsidR="00FE27FE">
        <w:rPr>
          <w:b/>
          <w:szCs w:val="24"/>
        </w:rPr>
        <w:t xml:space="preserve">savivaldybės taryba </w:t>
      </w:r>
      <w:r w:rsidR="00B1608A" w:rsidRPr="002E3174">
        <w:rPr>
          <w:szCs w:val="24"/>
        </w:rPr>
        <w:t xml:space="preserve">priima sprendimą pradėti žemės paėmimo visuomenės poreikiams procedūrą ir pasibaigia šio sprendimo apskundimo terminas, o jeigu toks sprendimas buvo apskųstas, – įsiteisėja administracinio teismo sprendimas netenkinti skundo dėl </w:t>
      </w:r>
      <w:r w:rsidR="00285862" w:rsidRPr="00285862">
        <w:rPr>
          <w:strike/>
          <w:szCs w:val="24"/>
        </w:rPr>
        <w:t>Nacionalinės žemės tarnybos vadovo</w:t>
      </w:r>
      <w:r w:rsidR="00285862">
        <w:rPr>
          <w:sz w:val="22"/>
          <w:szCs w:val="22"/>
        </w:rPr>
        <w:t xml:space="preserve"> </w:t>
      </w:r>
      <w:r w:rsidR="00FE27FE">
        <w:rPr>
          <w:b/>
          <w:szCs w:val="24"/>
        </w:rPr>
        <w:t xml:space="preserve">savivaldybės tarybos </w:t>
      </w:r>
      <w:r w:rsidR="00B1608A" w:rsidRPr="002E3174">
        <w:rPr>
          <w:szCs w:val="24"/>
        </w:rPr>
        <w:t xml:space="preserve">sprendimo pradėti žemės paėmimo visuomenės poreikiams procedūrą, šio Įstatymo 48 straipsnyje nustatytais atvejais ir tvarka rengiamas </w:t>
      </w:r>
      <w:r w:rsidR="00B1608A" w:rsidRPr="002E3174">
        <w:rPr>
          <w:szCs w:val="24"/>
        </w:rPr>
        <w:lastRenderedPageBreak/>
        <w:t xml:space="preserve">žemės paėmimo visuomenės poreikiams projektas arba paimamo visuomenės poreikiams žemės sklypo planas ir šio Įstatymo 47 straipsnio 1 dalyje nustatyta tvarka atliekamas visuomenės poreikiams planuojamos paimti žemės ir kito turto vertinimas ir parengiama turto vertinimo ataskaita. Į žemės paėmimo visuomenės poreikiams projekto teritoriją privalomai įtraukiamas laisvos valstybinės žemės, kuri ribojasi su paimamu privačios žemės sklypu, plotas, kuriame pagal teisės aktus vietoj paimamo visuomenės poreikiams žemės sklypo gali būti formuojamas suteikiamas nuosavybėn kitas žemės sklypas. Jeigu reikia, projekto rengimo metu atliekamas privačios ir (ar) valstybinės žemės padalijimas suformuojant atskirą žemės sklypą, paimamą visuomenės poreikiams. Šie žemėtvarkos darbai atliekami šio Įstatymo 48 straipsnyje nustatyta tvarka. Duomenis apie po padalijimo suformuotus žemės sklypus Nekilnojamojo turto registro tvarkytojui pateikia </w:t>
      </w:r>
      <w:r w:rsidR="00285862" w:rsidRPr="00285862">
        <w:rPr>
          <w:strike/>
          <w:szCs w:val="24"/>
        </w:rPr>
        <w:t>Nacionalinės žemės tarnybos teritorinis padalinys</w:t>
      </w:r>
      <w:r w:rsidR="00285862">
        <w:rPr>
          <w:sz w:val="22"/>
          <w:szCs w:val="22"/>
        </w:rPr>
        <w:t xml:space="preserve"> </w:t>
      </w:r>
      <w:r w:rsidR="00285862" w:rsidRPr="00285862">
        <w:rPr>
          <w:b/>
          <w:szCs w:val="24"/>
        </w:rPr>
        <w:t xml:space="preserve">savivaldybė </w:t>
      </w:r>
      <w:r w:rsidR="008A5907">
        <w:rPr>
          <w:b/>
          <w:szCs w:val="24"/>
        </w:rPr>
        <w:t>administracijos direktorius</w:t>
      </w:r>
      <w:r w:rsidR="00B1608A" w:rsidRPr="00841CE1">
        <w:rPr>
          <w:color w:val="FF0000"/>
          <w:szCs w:val="24"/>
        </w:rPr>
        <w:t xml:space="preserve"> </w:t>
      </w:r>
      <w:r w:rsidR="00B1608A" w:rsidRPr="002E3174">
        <w:rPr>
          <w:szCs w:val="24"/>
        </w:rPr>
        <w:t>po to, kai apie tai registruotu laišku, įteikiamu pasirašytinai, praneša žemės sklypo savininkui ir (ar) kitam naudotojui, o jeigu registruoto laiško nepavyksta įteikti žemės sklypo, kurį</w:t>
      </w:r>
      <w:r w:rsidR="00B1608A" w:rsidRPr="002E3174">
        <w:rPr>
          <w:b/>
          <w:bCs/>
          <w:szCs w:val="24"/>
        </w:rPr>
        <w:t xml:space="preserve"> </w:t>
      </w:r>
      <w:r w:rsidR="00B1608A" w:rsidRPr="002E3174">
        <w:rPr>
          <w:szCs w:val="24"/>
        </w:rPr>
        <w:t xml:space="preserve">numatoma paimti visuomenės poreikiams, savininkui ir (ar) kitam naudotojui, per 5 darbo dienas nuo </w:t>
      </w:r>
      <w:r w:rsidR="00B1608A" w:rsidRPr="002E3174">
        <w:rPr>
          <w:color w:val="000000"/>
          <w:szCs w:val="24"/>
        </w:rPr>
        <w:t xml:space="preserve">to, kai </w:t>
      </w:r>
      <w:r w:rsidR="00285862" w:rsidRPr="00285862">
        <w:rPr>
          <w:strike/>
          <w:color w:val="000000"/>
          <w:szCs w:val="24"/>
        </w:rPr>
        <w:t>Nacionalinės žemės tarnybos teritorinis padalinys</w:t>
      </w:r>
      <w:r w:rsidR="00285862">
        <w:rPr>
          <w:color w:val="000000"/>
          <w:sz w:val="22"/>
          <w:szCs w:val="22"/>
        </w:rPr>
        <w:t xml:space="preserve"> </w:t>
      </w:r>
      <w:r w:rsidR="00285862" w:rsidRPr="00285862">
        <w:rPr>
          <w:b/>
          <w:szCs w:val="24"/>
        </w:rPr>
        <w:t xml:space="preserve">savivaldybės </w:t>
      </w:r>
      <w:r w:rsidR="00AC07CE">
        <w:rPr>
          <w:b/>
          <w:szCs w:val="24"/>
        </w:rPr>
        <w:t>taryba</w:t>
      </w:r>
      <w:r w:rsidR="00B1608A" w:rsidRPr="002E3174">
        <w:rPr>
          <w:color w:val="000000"/>
          <w:szCs w:val="24"/>
        </w:rPr>
        <w:t xml:space="preserve"> įsitikina, kad registruoto laiško nepavyksta įteikti žemės savininkui ir (ar) kitam naudotojui, </w:t>
      </w:r>
      <w:r w:rsidR="00B1608A" w:rsidRPr="002E3174">
        <w:rPr>
          <w:szCs w:val="24"/>
        </w:rPr>
        <w:t xml:space="preserve">arba tuo atveju, kai nežinoma žemės savininko ir (ar) kito naudotojo gyvenamoji vieta, duomenis apie padalijimo suformuotus žemės sklypus viešai paskelbia viename iš nacionalinių ir žemės sklypo buvimo vietos laikraščių (jeigu toks leidžiamas). Jeigu apie paimamo visuomenės poreikiams žemės sklypo padalijimą viešai paskelbiama viename iš nacionalinių ir viename iš žemės sklypo buvimo vietos laikraščių, laikoma, kad žemės savininkui ir (ar) kitam naudotojui apie sprendimą padalyti paimamą visuomenės poreikiams žemės sklypą pranešta skelbimo išspausdinimo viename iš nacionalinių laikraščių dieną. Po padalijimo suformuotus žemės sklypus </w:t>
      </w:r>
      <w:r w:rsidR="00285862" w:rsidRPr="00285862">
        <w:rPr>
          <w:strike/>
          <w:szCs w:val="24"/>
        </w:rPr>
        <w:t>Nacionalinės žemės tarnybos teritorinis padalinys</w:t>
      </w:r>
      <w:r w:rsidR="00285862">
        <w:rPr>
          <w:sz w:val="22"/>
          <w:szCs w:val="22"/>
        </w:rPr>
        <w:t xml:space="preserve"> </w:t>
      </w:r>
      <w:r w:rsidR="00285862" w:rsidRPr="00285862">
        <w:rPr>
          <w:b/>
          <w:szCs w:val="24"/>
        </w:rPr>
        <w:t xml:space="preserve">savivaldybės </w:t>
      </w:r>
      <w:r w:rsidR="008A5907">
        <w:rPr>
          <w:b/>
          <w:szCs w:val="24"/>
        </w:rPr>
        <w:t>administracijos direktorius</w:t>
      </w:r>
      <w:r w:rsidR="00285862" w:rsidRPr="00285862">
        <w:rPr>
          <w:szCs w:val="24"/>
        </w:rPr>
        <w:t xml:space="preserve"> </w:t>
      </w:r>
      <w:r w:rsidR="00B1608A" w:rsidRPr="002E3174">
        <w:rPr>
          <w:szCs w:val="24"/>
        </w:rPr>
        <w:t>įregistruoja Nekilnojamojo turto registre padalyto žemės sklypo savininko vardu. Žyma apie juridinį faktą – pradėtą žemės paėmimo visuomenės poreikiams procedūrą – perkeliama tik į to žemės sklypo, kurį numatoma paimti visuomenės poreikiams, Nekilnojamojo turto registro duomenis.</w:t>
      </w:r>
      <w:r w:rsidR="00B1608A">
        <w:rPr>
          <w:szCs w:val="24"/>
        </w:rPr>
        <w:t>“</w:t>
      </w:r>
    </w:p>
    <w:p w:rsidR="003C2DEC" w:rsidRDefault="003C2DEC" w:rsidP="003C2DEC">
      <w:pPr>
        <w:ind w:left="-425" w:right="-284" w:firstLine="720"/>
        <w:jc w:val="both"/>
        <w:rPr>
          <w:szCs w:val="24"/>
        </w:rPr>
      </w:pPr>
      <w:bookmarkStart w:id="38" w:name="part_bdfbf46916804cc19fc55066646195c1"/>
      <w:bookmarkEnd w:id="38"/>
      <w:r>
        <w:rPr>
          <w:szCs w:val="24"/>
        </w:rPr>
        <w:t xml:space="preserve">    8.  Pakeisti </w:t>
      </w:r>
      <w:r w:rsidRPr="00424380">
        <w:rPr>
          <w:szCs w:val="24"/>
        </w:rPr>
        <w:t>46 straipsnio 8 dalį ir</w:t>
      </w:r>
      <w:r>
        <w:rPr>
          <w:szCs w:val="24"/>
        </w:rPr>
        <w:t xml:space="preserve"> ją</w:t>
      </w:r>
      <w:r w:rsidRPr="00424380">
        <w:rPr>
          <w:szCs w:val="24"/>
        </w:rPr>
        <w:t xml:space="preserve"> išdėstyti taip:</w:t>
      </w:r>
    </w:p>
    <w:p w:rsidR="00B1608A" w:rsidRPr="002E3174" w:rsidRDefault="00B1608A" w:rsidP="00B1608A">
      <w:pPr>
        <w:ind w:left="-425" w:right="-284" w:firstLine="720"/>
        <w:jc w:val="both"/>
        <w:rPr>
          <w:szCs w:val="24"/>
        </w:rPr>
      </w:pPr>
      <w:r w:rsidRPr="002E3174">
        <w:rPr>
          <w:szCs w:val="24"/>
        </w:rPr>
        <w:t xml:space="preserve"> </w:t>
      </w:r>
      <w:r w:rsidR="00BA5B2D">
        <w:rPr>
          <w:szCs w:val="24"/>
        </w:rPr>
        <w:t xml:space="preserve">   </w:t>
      </w:r>
      <w:r>
        <w:rPr>
          <w:szCs w:val="24"/>
        </w:rPr>
        <w:t>„</w:t>
      </w:r>
      <w:r w:rsidR="00BA5B2D">
        <w:rPr>
          <w:szCs w:val="24"/>
        </w:rPr>
        <w:t xml:space="preserve">8. </w:t>
      </w:r>
      <w:r w:rsidRPr="002E3174">
        <w:rPr>
          <w:szCs w:val="24"/>
        </w:rPr>
        <w:t xml:space="preserve">Kai atliekami šio straipsnio 7 dalyje nurodyti veiksmai, žemės savininkui ir (ar) kitam naudotojui šio Įstatymo 47 straipsnio 2 dalyje nustatyta tvarka siūloma sudaryti sutartį dėl žemės paėmimo visuomenės poreikiams ir atlyginimo už ją. </w:t>
      </w:r>
      <w:r w:rsidR="00285862" w:rsidRPr="00285862">
        <w:rPr>
          <w:strike/>
          <w:szCs w:val="24"/>
        </w:rPr>
        <w:t>Nacionalinės žemės tarnybos vadovas</w:t>
      </w:r>
      <w:r w:rsidR="00285862">
        <w:rPr>
          <w:sz w:val="22"/>
          <w:szCs w:val="22"/>
        </w:rPr>
        <w:t xml:space="preserve"> </w:t>
      </w:r>
      <w:r w:rsidR="00FE27FE">
        <w:rPr>
          <w:b/>
          <w:szCs w:val="24"/>
        </w:rPr>
        <w:t xml:space="preserve">Savivaldybės taryba </w:t>
      </w:r>
      <w:r w:rsidRPr="002E3174">
        <w:rPr>
          <w:szCs w:val="24"/>
        </w:rPr>
        <w:t xml:space="preserve">sprendimą paimti žemės sklypą visuomenės poreikiams priima pagal patvirtintą žemės paėmimo visuomenės poreikiams projektą arba paimamo visuomenės poreikiams žemės sklypo planą ir sutartį dėl atlyginimo už visuomenės poreikiams paimamą žemę, kuri sudaroma tarp privačios žemės savininko ir (ar) kito naudotojo ir prašymą paimti žemę visuomenės poreikiams pateikusios institucijos, arba tik pagal patvirtintą žemės paėmimo visuomenės poreikiams projektą, arba paimamo visuomenės poreikiams žemės sklypo planą ir turto vertinimo ataskaitą, jeigu sutartis dėl žemės paėmimo visuomenės poreikiams ir atlyginimo už ją nesudaroma. Sprendime paimti žemę visuomenės poreikiams nurodoma paimamo žemės sklypo rinkos vertė ir su žemės paėmimu susiję nuostoliai, apskaičiuoti šio Įstatymo 47 straipsnyje nustatyta tvarka, ir jų atlyginimo būdas. Šis sprendimas per 5 darbo dienas nuo jo priėmimo dienos išsiunčiamas žemės sklypo paėmimu suinteresuotai institucijai ir registruotu laišku, įteikiamu pasirašytinai, – žemės sklypo savininkui ir (ar) kitam naudotojui, taip pat Nekilnojamojo turto registro tvarkytojui, o jeigu registruoto laiško nepavyksta įteikti žemės sklypo, kurį numatoma paimti visuomenės poreikiams, savininkui ir (ar) kitam naudotojui, per 5 darbo dienas nuo </w:t>
      </w:r>
      <w:r w:rsidRPr="002E3174">
        <w:rPr>
          <w:color w:val="000000"/>
          <w:szCs w:val="24"/>
        </w:rPr>
        <w:t xml:space="preserve">to, kai </w:t>
      </w:r>
      <w:r w:rsidR="00285862" w:rsidRPr="00285862">
        <w:rPr>
          <w:strike/>
          <w:color w:val="000000"/>
          <w:szCs w:val="24"/>
        </w:rPr>
        <w:t>Nacionalinės žemės tarnybos teritorinis padalinys</w:t>
      </w:r>
      <w:r w:rsidR="00285862">
        <w:rPr>
          <w:color w:val="000000"/>
          <w:sz w:val="22"/>
          <w:szCs w:val="22"/>
        </w:rPr>
        <w:t xml:space="preserve"> </w:t>
      </w:r>
      <w:r w:rsidRPr="00285862">
        <w:rPr>
          <w:b/>
          <w:szCs w:val="24"/>
        </w:rPr>
        <w:t>savivaldybės taryba</w:t>
      </w:r>
      <w:r w:rsidR="00285862" w:rsidRPr="00285862">
        <w:rPr>
          <w:b/>
          <w:szCs w:val="24"/>
        </w:rPr>
        <w:t xml:space="preserve"> </w:t>
      </w:r>
      <w:r w:rsidRPr="002E3174">
        <w:rPr>
          <w:color w:val="000000"/>
          <w:szCs w:val="24"/>
        </w:rPr>
        <w:t>įsitikina, kad registruoto laiško nepavyksta įteikti žemės savininkui ir (ar) kitam naudotojui,</w:t>
      </w:r>
      <w:r w:rsidRPr="002E3174">
        <w:rPr>
          <w:b/>
          <w:bCs/>
          <w:color w:val="FF0000"/>
          <w:szCs w:val="24"/>
        </w:rPr>
        <w:t xml:space="preserve"> </w:t>
      </w:r>
      <w:r w:rsidRPr="002E3174">
        <w:rPr>
          <w:szCs w:val="24"/>
        </w:rPr>
        <w:t xml:space="preserve">apie sprendimą paimti žemę visuomenės poreikiams viešai paskelbiama viename iš nacionalinių ir viename iš žemės sklypo buvimo vietos laikraščių (jeigu toks leidžiamas). Šis informavimo būdas taip pat taikomas, kai nežinoma žemės sklypo, kurį numatoma paimti visuomenės poreikiams, savininko ir (ar) kito naudotojo gyvenamoji vieta. Skelbiamoje informacijoje nurodoma: </w:t>
      </w:r>
      <w:r w:rsidR="00285862" w:rsidRPr="00285862">
        <w:rPr>
          <w:strike/>
          <w:szCs w:val="24"/>
        </w:rPr>
        <w:t>Nacionalinės žemės tarnybos vadovo</w:t>
      </w:r>
      <w:r w:rsidR="00285862">
        <w:rPr>
          <w:sz w:val="22"/>
          <w:szCs w:val="22"/>
        </w:rPr>
        <w:t xml:space="preserve"> </w:t>
      </w:r>
      <w:r w:rsidR="00FE27FE">
        <w:rPr>
          <w:b/>
          <w:szCs w:val="24"/>
        </w:rPr>
        <w:t xml:space="preserve">savivaldybės tarybos </w:t>
      </w:r>
      <w:r w:rsidRPr="002E3174">
        <w:rPr>
          <w:szCs w:val="24"/>
        </w:rPr>
        <w:t>sprendimo paimti žemę visuomenės poreikiams data ir numeris; žemės sklypo, kuris arba kurio dalis paimama visuomenės poreikiams, kadastro numeris, plotas (jeigu paimama žemės sklypo dalis, – po žemės sklypo pertvarkymo suformuoto paimamo žemės sklypo plotas); adresas: savivaldybė, miestas arba kaimas, gatvė, numeris; žemės sklypo savininkas (</w:t>
      </w:r>
      <w:proofErr w:type="spellStart"/>
      <w:r w:rsidRPr="002E3174">
        <w:rPr>
          <w:szCs w:val="24"/>
        </w:rPr>
        <w:t>bendraturčiai</w:t>
      </w:r>
      <w:proofErr w:type="spellEnd"/>
      <w:r w:rsidRPr="002E3174">
        <w:rPr>
          <w:szCs w:val="24"/>
        </w:rPr>
        <w:t>), kiti naudotojai, daiktinių teisių turėtojai (jeigu jų yra). Jeigu apie sprendimą paimti žemę visuomenės poreikiams viešai paskelbiama viename iš nacionalinių ir viename iš žemės sklypo buvimo vietos laikraščių, laikoma, kad žemės savininkui ir (ar) kitam naudotojui apie sprendimą paimti žemę visuomenės poreikiams pranešta skelbimo išspausdinimo viename iš nacionalinių laikraščių dieną.</w:t>
      </w:r>
      <w:r>
        <w:rPr>
          <w:szCs w:val="24"/>
        </w:rPr>
        <w:t>“</w:t>
      </w:r>
    </w:p>
    <w:p w:rsidR="003C2DEC" w:rsidRDefault="003C2DEC" w:rsidP="00B1608A">
      <w:pPr>
        <w:ind w:left="-425" w:right="-284" w:firstLine="720"/>
        <w:jc w:val="both"/>
        <w:rPr>
          <w:szCs w:val="24"/>
        </w:rPr>
      </w:pPr>
      <w:bookmarkStart w:id="39" w:name="part_5abd74bd99374e74a42946c65f74df18"/>
      <w:bookmarkEnd w:id="39"/>
      <w:r>
        <w:rPr>
          <w:szCs w:val="24"/>
        </w:rPr>
        <w:lastRenderedPageBreak/>
        <w:t xml:space="preserve">  9. Pakeisti </w:t>
      </w:r>
      <w:r w:rsidRPr="00424380">
        <w:rPr>
          <w:szCs w:val="24"/>
        </w:rPr>
        <w:t xml:space="preserve">46 straipsnio 9 dalį ir </w:t>
      </w:r>
      <w:r>
        <w:rPr>
          <w:szCs w:val="24"/>
        </w:rPr>
        <w:t xml:space="preserve">ją </w:t>
      </w:r>
      <w:r w:rsidRPr="00424380">
        <w:rPr>
          <w:szCs w:val="24"/>
        </w:rPr>
        <w:t xml:space="preserve">išdėstyti taip: </w:t>
      </w:r>
    </w:p>
    <w:p w:rsidR="00B1608A" w:rsidRPr="002E3174" w:rsidRDefault="00B1608A" w:rsidP="00B1608A">
      <w:pPr>
        <w:ind w:left="-425" w:right="-284" w:firstLine="720"/>
        <w:jc w:val="both"/>
        <w:rPr>
          <w:szCs w:val="24"/>
        </w:rPr>
      </w:pPr>
      <w:r w:rsidRPr="002E3174">
        <w:rPr>
          <w:szCs w:val="24"/>
        </w:rPr>
        <w:t xml:space="preserve"> </w:t>
      </w:r>
      <w:r w:rsidR="003C2DEC">
        <w:rPr>
          <w:szCs w:val="24"/>
        </w:rPr>
        <w:t xml:space="preserve"> „</w:t>
      </w:r>
      <w:r w:rsidR="00BA5B2D">
        <w:rPr>
          <w:szCs w:val="24"/>
        </w:rPr>
        <w:t xml:space="preserve">9. </w:t>
      </w:r>
      <w:r w:rsidRPr="002E3174">
        <w:rPr>
          <w:szCs w:val="24"/>
        </w:rPr>
        <w:t xml:space="preserve">Ginčai dėl žemės paėmimo visuomenės poreikiams projekto arba paimamo visuomenės poreikiams žemės sklypo plano rengimo ir tvirtinimo, taip pat dėl atlyginimo už paimamą visuomenės poreikiams žemę dydžio nustatymo nagrinėjami bendrosios kompetencijos apygardos teisme pagal visuomenės poreikiams paimamo žemės sklypo buvimo vietą. Jeigu </w:t>
      </w:r>
      <w:r w:rsidR="00962565" w:rsidRPr="00962565">
        <w:rPr>
          <w:strike/>
          <w:szCs w:val="24"/>
        </w:rPr>
        <w:t>Nacionalinės žemės tarnybos vadovas</w:t>
      </w:r>
      <w:r w:rsidR="00962565">
        <w:rPr>
          <w:sz w:val="22"/>
          <w:szCs w:val="22"/>
        </w:rPr>
        <w:t xml:space="preserve"> </w:t>
      </w:r>
      <w:r w:rsidR="00FE27FE">
        <w:rPr>
          <w:b/>
          <w:szCs w:val="24"/>
        </w:rPr>
        <w:t xml:space="preserve">savivaldybės taryba </w:t>
      </w:r>
      <w:r w:rsidRPr="002E3174">
        <w:rPr>
          <w:szCs w:val="24"/>
        </w:rPr>
        <w:t>priima sprendimą paimti žemę visuomenės poreikiams ir suinteresuota institucija šio Įstatymo 47 straipsnio 5 dalyje nustatyta tvarka kreipiasi į teismą dėl leidimo paimti žemės sklypą pagal priimtą sprendimą dėl žemės paėmimo visuomenės poreikiams, šie ginčai nagrinėjami pagal ginčo teisenos taisykles.</w:t>
      </w:r>
      <w:r>
        <w:rPr>
          <w:szCs w:val="24"/>
        </w:rPr>
        <w:t>“</w:t>
      </w:r>
    </w:p>
    <w:p w:rsidR="00B1608A" w:rsidRDefault="00B1608A" w:rsidP="00B1608A">
      <w:pPr>
        <w:ind w:left="-426" w:right="-284" w:firstLine="720"/>
        <w:jc w:val="both"/>
        <w:rPr>
          <w:szCs w:val="24"/>
        </w:rPr>
      </w:pPr>
      <w:r w:rsidRPr="00841CE1">
        <w:rPr>
          <w:szCs w:val="24"/>
        </w:rPr>
        <w:t xml:space="preserve"> </w:t>
      </w:r>
    </w:p>
    <w:p w:rsidR="003C2DEC" w:rsidRPr="00326BBB" w:rsidRDefault="00326BBB" w:rsidP="00326BBB">
      <w:pPr>
        <w:ind w:left="294" w:right="-284"/>
        <w:jc w:val="both"/>
        <w:rPr>
          <w:b/>
          <w:bCs/>
          <w:color w:val="000000"/>
          <w:szCs w:val="24"/>
        </w:rPr>
      </w:pPr>
      <w:r>
        <w:rPr>
          <w:b/>
          <w:szCs w:val="24"/>
        </w:rPr>
        <w:t xml:space="preserve">14    </w:t>
      </w:r>
      <w:r w:rsidR="00B1608A" w:rsidRPr="00326BBB">
        <w:rPr>
          <w:b/>
          <w:szCs w:val="24"/>
        </w:rPr>
        <w:t>straipsnis.</w:t>
      </w:r>
      <w:r w:rsidR="00B1608A" w:rsidRPr="00326BBB">
        <w:rPr>
          <w:szCs w:val="24"/>
        </w:rPr>
        <w:t xml:space="preserve"> </w:t>
      </w:r>
      <w:r w:rsidR="00B1608A" w:rsidRPr="00326BBB">
        <w:rPr>
          <w:b/>
          <w:bCs/>
          <w:color w:val="000000"/>
          <w:szCs w:val="24"/>
        </w:rPr>
        <w:t>47</w:t>
      </w:r>
      <w:r w:rsidR="00C87567" w:rsidRPr="00326BBB">
        <w:rPr>
          <w:b/>
          <w:bCs/>
          <w:color w:val="000000"/>
          <w:szCs w:val="24"/>
        </w:rPr>
        <w:t xml:space="preserve"> straipsnio </w:t>
      </w:r>
      <w:r w:rsidR="00B1608A" w:rsidRPr="00326BBB">
        <w:rPr>
          <w:b/>
          <w:bCs/>
          <w:color w:val="000000"/>
          <w:szCs w:val="24"/>
        </w:rPr>
        <w:t xml:space="preserve">pakeitimas </w:t>
      </w:r>
    </w:p>
    <w:p w:rsidR="003C2DEC" w:rsidRPr="003C2DEC" w:rsidRDefault="003C2DEC" w:rsidP="003C2DEC">
      <w:pPr>
        <w:ind w:left="294" w:right="-284"/>
        <w:jc w:val="both"/>
        <w:rPr>
          <w:b/>
          <w:bCs/>
          <w:color w:val="000000"/>
          <w:szCs w:val="24"/>
        </w:rPr>
      </w:pPr>
      <w:r>
        <w:rPr>
          <w:szCs w:val="24"/>
        </w:rPr>
        <w:t xml:space="preserve">  </w:t>
      </w:r>
      <w:r w:rsidRPr="003C2DEC">
        <w:rPr>
          <w:szCs w:val="24"/>
        </w:rPr>
        <w:t>1.  Pakeisti 47 straipsnio 4 dalį ir ją išdėstyti taip</w:t>
      </w:r>
      <w:r w:rsidR="00B1608A" w:rsidRPr="003C2DEC">
        <w:rPr>
          <w:szCs w:val="24"/>
        </w:rPr>
        <w:t xml:space="preserve">: </w:t>
      </w:r>
    </w:p>
    <w:p w:rsidR="00B1608A" w:rsidRPr="003C2DEC" w:rsidRDefault="00BA5B2D" w:rsidP="003C2DEC">
      <w:pPr>
        <w:ind w:left="-426" w:right="-284" w:firstLine="720"/>
        <w:jc w:val="both"/>
        <w:rPr>
          <w:szCs w:val="24"/>
        </w:rPr>
      </w:pPr>
      <w:r>
        <w:rPr>
          <w:szCs w:val="24"/>
        </w:rPr>
        <w:t xml:space="preserve">  </w:t>
      </w:r>
      <w:r w:rsidR="00B1608A" w:rsidRPr="003C2DEC">
        <w:rPr>
          <w:szCs w:val="24"/>
        </w:rPr>
        <w:t>„</w:t>
      </w:r>
      <w:r>
        <w:rPr>
          <w:szCs w:val="24"/>
        </w:rPr>
        <w:t xml:space="preserve">4. </w:t>
      </w:r>
      <w:r w:rsidR="00B1608A" w:rsidRPr="003C2DEC">
        <w:rPr>
          <w:szCs w:val="24"/>
        </w:rPr>
        <w:t xml:space="preserve">Jeigu žemės savininkas sutinka su vertinimo ataskaitoje nustatytu atlyginimu ir pasirenka atlyginimo būdą – kito žemės sklypo, kuris ribojasi su paimamu visuomenės poreikiams žemės sklypu, suteikimą, – žemės paėmimo visuomenės poreikiams projekte pagal vertinimo ataskaitoje nustatytą visuomenės poreikiams paimamo žemės sklypo rinkos vertę formuojamas numatomas suteikti nuosavybėn žemės sklypas, kuris turi būti lygiavertis paimamam visuomenės poreikiams žemės sklypui arba mažesnės vertės, negu paimamas visuomenės poreikiams žemės sklypas. Kai suformuojamas žemės sklypas, sudaroma sutartis dėl žemės paėmimo visuomenės poreikiams ir atlyginimo už ją. Jeigu suformuoto žemės sklypo vertė mažesnė už vertinimo ataskaitoje nustatytą paimamo visuomenės poreikiams žemės sklypo rinkos vertę, žemės sklypų vertės skirtumas atlyginamas pinigais. Maksimalų numatomo suteikti nuosavybėn žemės sklypo dydį, žemės sklypo formavimo ir suteikimo procedūrą nustato Vyriausybė. Žemės sklypas, kuriuo numatoma atlyginti už paimamą visuomenės poreikiams žemės sklypą, formuojamas valstybinėje žemėje, kurios nenumatoma grąžinti natūra pagal įstatymus, reglamentuojančius piliečių nuosavybės teisių į išlikusį nekilnojamąjį turtą atkūrimą. Sprendimą suteikti valstybinės žemės sklypą, kuris ribojasi su paimamu visuomenės poreikiams žemės sklypu, </w:t>
      </w:r>
      <w:r w:rsidR="00962565" w:rsidRPr="003C2DEC">
        <w:rPr>
          <w:strike/>
          <w:szCs w:val="24"/>
        </w:rPr>
        <w:t>Nacionalinės žemės tarnybos vadovas</w:t>
      </w:r>
      <w:r w:rsidR="00962565" w:rsidRPr="003C2DEC">
        <w:rPr>
          <w:szCs w:val="24"/>
        </w:rPr>
        <w:t xml:space="preserve"> </w:t>
      </w:r>
      <w:r w:rsidR="00FE27FE" w:rsidRPr="003C2DEC">
        <w:rPr>
          <w:b/>
          <w:szCs w:val="24"/>
        </w:rPr>
        <w:t xml:space="preserve">savivaldybės taryba </w:t>
      </w:r>
      <w:r w:rsidR="00B1608A" w:rsidRPr="003C2DEC">
        <w:rPr>
          <w:szCs w:val="24"/>
        </w:rPr>
        <w:t>priima kartu su sprendimu paimti žemę visuomenės poreikiams. Bet kuriuo žemės sklypo, kuris ribojasi su paimamu visuomenės poreikiams žemės sklypu, formavimo etapu žemės savininkui nesutikus su formuojamo žemės sklypo dydžiu ir (ar) ribomis, žemės sklypo formavimo procedūra nutraukiama. Tokiu atveju, jeigu žemės savininkas sutinka, kad jam už paimamą visuomenės poreikiams žemės sklypą būtų atlyginama pinigais, sudaroma sutartis dėl žemės paėmimo visuomenės poreikiams ir atlyginimo už ją.“</w:t>
      </w:r>
    </w:p>
    <w:p w:rsidR="003C2DEC" w:rsidRDefault="00B1608A" w:rsidP="00B1608A">
      <w:pPr>
        <w:ind w:left="-426" w:right="-284" w:firstLine="720"/>
        <w:jc w:val="both"/>
        <w:rPr>
          <w:szCs w:val="24"/>
        </w:rPr>
      </w:pPr>
      <w:r>
        <w:rPr>
          <w:szCs w:val="24"/>
        </w:rPr>
        <w:t xml:space="preserve">   </w:t>
      </w:r>
      <w:r w:rsidR="003C2DEC">
        <w:rPr>
          <w:szCs w:val="24"/>
        </w:rPr>
        <w:t xml:space="preserve">2.  </w:t>
      </w:r>
      <w:r w:rsidR="003C2DEC" w:rsidRPr="00560BEC">
        <w:rPr>
          <w:szCs w:val="24"/>
        </w:rPr>
        <w:t xml:space="preserve">Pakeisti </w:t>
      </w:r>
      <w:r w:rsidR="003C2DEC">
        <w:rPr>
          <w:szCs w:val="24"/>
        </w:rPr>
        <w:t>47</w:t>
      </w:r>
      <w:r w:rsidR="003C2DEC" w:rsidRPr="00560BEC">
        <w:rPr>
          <w:szCs w:val="24"/>
        </w:rPr>
        <w:t xml:space="preserve"> straipsnio 10 dalį ir ją išdėstyti taip:</w:t>
      </w:r>
    </w:p>
    <w:p w:rsidR="000C1BA8" w:rsidRDefault="00BA5B2D" w:rsidP="00326BBB">
      <w:pPr>
        <w:ind w:left="-426" w:right="-284" w:firstLine="720"/>
        <w:jc w:val="both"/>
        <w:rPr>
          <w:szCs w:val="24"/>
        </w:rPr>
      </w:pPr>
      <w:r>
        <w:rPr>
          <w:szCs w:val="24"/>
        </w:rPr>
        <w:t xml:space="preserve">   </w:t>
      </w:r>
      <w:r w:rsidR="00B1608A">
        <w:rPr>
          <w:szCs w:val="24"/>
        </w:rPr>
        <w:t>„</w:t>
      </w:r>
      <w:r>
        <w:rPr>
          <w:szCs w:val="24"/>
        </w:rPr>
        <w:t xml:space="preserve">10. </w:t>
      </w:r>
      <w:r w:rsidR="00B1608A" w:rsidRPr="00343973">
        <w:rPr>
          <w:szCs w:val="24"/>
        </w:rPr>
        <w:t xml:space="preserve">Kai žemės paėmimu visuomenės poreikiams suinteresuota institucija atsiskaito su paimamos žemės savininku ir (ar) kitu naudotoju pagal sutartį dėl žemės paėmimo visuomenės poreikiams ir atlyginimo už ją, </w:t>
      </w:r>
      <w:r w:rsidR="00962565" w:rsidRPr="00962565">
        <w:rPr>
          <w:strike/>
          <w:szCs w:val="24"/>
        </w:rPr>
        <w:t>Nacionalinės žemės tarnybos teritorinis padalinys</w:t>
      </w:r>
      <w:r w:rsidR="00962565">
        <w:rPr>
          <w:sz w:val="22"/>
          <w:szCs w:val="22"/>
        </w:rPr>
        <w:t xml:space="preserve"> </w:t>
      </w:r>
      <w:r w:rsidR="00B1608A" w:rsidRPr="00962565">
        <w:rPr>
          <w:b/>
          <w:szCs w:val="24"/>
        </w:rPr>
        <w:t xml:space="preserve">savivaldybės </w:t>
      </w:r>
      <w:r w:rsidR="008A5907">
        <w:rPr>
          <w:b/>
          <w:szCs w:val="24"/>
        </w:rPr>
        <w:t>administracijos direktorius</w:t>
      </w:r>
      <w:r w:rsidR="00B1608A">
        <w:rPr>
          <w:color w:val="FF0000"/>
          <w:szCs w:val="24"/>
        </w:rPr>
        <w:t xml:space="preserve"> </w:t>
      </w:r>
      <w:r w:rsidR="00B1608A" w:rsidRPr="00343973">
        <w:rPr>
          <w:szCs w:val="24"/>
        </w:rPr>
        <w:t xml:space="preserve">paimamą visuomenės poreikiams žemės sklypą įregistruoja Nekilnojamojo turto registre kaip valstybinę žemę, o valstybės nuosavybės teisę į statinius ir įrenginius, esančius paimtame visuomenės poreikiams žemės sklype, Nekilnojamojo turto registre įregistruoja žemės paėmimu visuomenės poreikiams suinteresuota institucija. Jeigu ginčas dėl žemės paėmimo visuomenės poreikiams projekto rengimo ir tvirtinimo ar atlyginimo dydžio nagrinėjamas teisme, </w:t>
      </w:r>
      <w:r w:rsidR="00962565" w:rsidRPr="00962565">
        <w:rPr>
          <w:strike/>
          <w:szCs w:val="24"/>
        </w:rPr>
        <w:t>Nacionalinės žemės tarnybos teritorinis padalinys</w:t>
      </w:r>
      <w:r w:rsidR="00962565">
        <w:rPr>
          <w:sz w:val="22"/>
          <w:szCs w:val="22"/>
        </w:rPr>
        <w:t xml:space="preserve"> </w:t>
      </w:r>
      <w:r w:rsidR="00B1608A" w:rsidRPr="00962565">
        <w:rPr>
          <w:b/>
          <w:szCs w:val="24"/>
        </w:rPr>
        <w:t xml:space="preserve">savivaldybės </w:t>
      </w:r>
      <w:r w:rsidR="003A327E">
        <w:rPr>
          <w:b/>
          <w:szCs w:val="24"/>
        </w:rPr>
        <w:t>administracijos direktorius</w:t>
      </w:r>
      <w:r w:rsidR="00B1608A" w:rsidRPr="00962565">
        <w:rPr>
          <w:szCs w:val="24"/>
        </w:rPr>
        <w:t xml:space="preserve"> </w:t>
      </w:r>
      <w:r w:rsidR="00B1608A" w:rsidRPr="00343973">
        <w:rPr>
          <w:szCs w:val="24"/>
        </w:rPr>
        <w:t>paimamą visuomenės poreikiams žemės sklypą įregistruoja Nekilnojamojo turto registre kaip valstybinę žemę, o žemės paėmimu visuomenės poreikiams suinteresuota institucija statinius ir įrenginius, esančius paimamame visuomenės poreikiams žemės sklype, gali įregistruoti tik po to, kai žemės paėmimu suinteresuota institucija teismo sprendime nurodytomis sąlygomis atsiskaito su paimamo visuomenės poreikiams žemės sklypo savininku ir (ar) kitu naudotoju, išskyrus atvejus, kai teismo nutartimi leidžiama paimtą visuomenės poreikiams žemės sklypą įregistruoti Nekilnojamojo turto registre kaip valstybinę žemę iki ginčo dėl žemės paėmimo visuomenės poreikiams projekto rengimo ir tvirtinimo ar dėl atlyginimo dydžio už paimamą visuomenės poreikiams žemę išsprendimo. Nuosavybės teisė į paimamą visuomenės poreikiams žemę, statinius ir įrenginius pereina valstybei nuo žemės sklypo, statinių ir įrenginių įregistravimo Nekilnojamojo turto registre kaip valstybės nuosavybės momento. Įregistravus valstybės nuosavybę, žyma apie juridinį faktą, nurodytą šio Įstatymo 46 straipsnio 5 dalyje, panaikinama.</w:t>
      </w:r>
      <w:r w:rsidR="00B1608A">
        <w:rPr>
          <w:szCs w:val="24"/>
        </w:rPr>
        <w:t>“</w:t>
      </w:r>
    </w:p>
    <w:p w:rsidR="003C2DEC" w:rsidRPr="003C2DEC" w:rsidRDefault="000C1BA8" w:rsidP="000C1BA8">
      <w:pPr>
        <w:ind w:right="-284" w:firstLine="294"/>
        <w:jc w:val="both"/>
        <w:rPr>
          <w:szCs w:val="24"/>
        </w:rPr>
      </w:pPr>
      <w:r>
        <w:rPr>
          <w:szCs w:val="24"/>
        </w:rPr>
        <w:t xml:space="preserve">     </w:t>
      </w:r>
      <w:r w:rsidR="003C2DEC">
        <w:rPr>
          <w:szCs w:val="24"/>
        </w:rPr>
        <w:t xml:space="preserve">3.  </w:t>
      </w:r>
      <w:r w:rsidR="003C2DEC" w:rsidRPr="003C2DEC">
        <w:rPr>
          <w:szCs w:val="24"/>
        </w:rPr>
        <w:t xml:space="preserve">Pakeisti 47 straipsnio 12 dalį ir ją išdėstyti taip: </w:t>
      </w:r>
    </w:p>
    <w:p w:rsidR="00B1608A" w:rsidRPr="003C2DEC" w:rsidRDefault="00BA5B2D" w:rsidP="003C2DEC">
      <w:pPr>
        <w:ind w:left="-426" w:right="-284"/>
        <w:jc w:val="both"/>
        <w:rPr>
          <w:b/>
          <w:bCs/>
          <w:color w:val="000000"/>
          <w:szCs w:val="24"/>
        </w:rPr>
      </w:pPr>
      <w:r>
        <w:rPr>
          <w:szCs w:val="24"/>
        </w:rPr>
        <w:lastRenderedPageBreak/>
        <w:t xml:space="preserve">                 </w:t>
      </w:r>
      <w:r w:rsidR="00B1608A" w:rsidRPr="003C2DEC">
        <w:rPr>
          <w:szCs w:val="24"/>
        </w:rPr>
        <w:t>„</w:t>
      </w:r>
      <w:r>
        <w:rPr>
          <w:szCs w:val="24"/>
        </w:rPr>
        <w:t xml:space="preserve">12. </w:t>
      </w:r>
      <w:r w:rsidR="00B1608A" w:rsidRPr="003C2DEC">
        <w:rPr>
          <w:szCs w:val="24"/>
        </w:rPr>
        <w:t xml:space="preserve">Kai nuo sprendimo paimti žemę visuomenės poreikiams priėmimo dienos praėjus ne daugiau kaip 10 metų pagal Teritorijų planavimo įstatymo nustatyta tvarka naujai parengtus arba pakeistus detaliuosius planus ar specialiojo teritorijų planavimo dokumentus žemės sklypo nenumatoma naudoti toms reikmėms, kurioms šis žemės sklypas buvo paimtas visuomenės poreikiams, </w:t>
      </w:r>
      <w:r w:rsidR="00962565" w:rsidRPr="003C2DEC">
        <w:rPr>
          <w:strike/>
          <w:szCs w:val="24"/>
        </w:rPr>
        <w:t>Nacionalinė žemės tarnyba</w:t>
      </w:r>
      <w:r w:rsidR="00962565" w:rsidRPr="003C2DEC">
        <w:rPr>
          <w:szCs w:val="24"/>
        </w:rPr>
        <w:t xml:space="preserve"> </w:t>
      </w:r>
      <w:r w:rsidR="00DA6FDA" w:rsidRPr="003C2DEC">
        <w:rPr>
          <w:b/>
          <w:szCs w:val="24"/>
        </w:rPr>
        <w:t>savivaldybės administracijos direktorius</w:t>
      </w:r>
      <w:r w:rsidR="00B1608A" w:rsidRPr="003C2DEC">
        <w:rPr>
          <w:szCs w:val="24"/>
        </w:rPr>
        <w:t xml:space="preserve"> privalo raštu pasiūlyti žemės savininkui, iš kurio šis žemės sklypas buvo paimtas visuomenės poreikiams, išpirkti šį žemės sklypą už kainą, nustatytą atlikus individualų turto vertinimą pagal Turto ir verslo vertinimo pagrindų įstatymą. Apie sutikimą išpirkti žemės sklypą buvęs žemės savininkas </w:t>
      </w:r>
      <w:r w:rsidR="00962565" w:rsidRPr="003C2DEC">
        <w:rPr>
          <w:strike/>
          <w:szCs w:val="24"/>
        </w:rPr>
        <w:t>Nacionalinės žemės tarnybos teritoriniam padaliniui</w:t>
      </w:r>
      <w:r w:rsidR="00962565" w:rsidRPr="003C2DEC">
        <w:rPr>
          <w:szCs w:val="24"/>
        </w:rPr>
        <w:t xml:space="preserve"> </w:t>
      </w:r>
      <w:r w:rsidR="00DA6FDA" w:rsidRPr="003C2DEC">
        <w:rPr>
          <w:b/>
          <w:szCs w:val="24"/>
        </w:rPr>
        <w:t>savivaldybės administracijos direktorius</w:t>
      </w:r>
      <w:r w:rsidR="00DA6FDA" w:rsidRPr="003C2DEC">
        <w:rPr>
          <w:szCs w:val="24"/>
        </w:rPr>
        <w:t xml:space="preserve"> </w:t>
      </w:r>
      <w:r w:rsidR="00B1608A" w:rsidRPr="003C2DEC">
        <w:rPr>
          <w:szCs w:val="24"/>
        </w:rPr>
        <w:t>pagal žemės sklypo buvimo vietą turi pranešti per 6 mėnesius nuo pasiūlymo gavimo dienos. Žemės sklypo išpirkimas įforminamas įstatymų nustatyta tvarka sudaroma žemės sklypo pirkimo–pardavimo sutartimi. Kai buvęs žemės savininkas atsisako išpirkti žemės sklypą arba per nustatytą terminą nepraneša apie sutikimą išpirkti žemės sklypą, taip pat kai nuo sprendimo paimti žemę visuomenės poreikiams priėmimo dienos praėjo daugiau kaip 10 metų, žemės sklypas valdomas, naudojamas ir juo disponuojama įstatymų nustatyta tvarka, netaikant šio straipsnio 11 dalyje nustatyto apribojimo.</w:t>
      </w:r>
      <w:r w:rsidR="003C2DEC">
        <w:rPr>
          <w:szCs w:val="24"/>
        </w:rPr>
        <w:t>“</w:t>
      </w:r>
    </w:p>
    <w:p w:rsidR="00B1608A" w:rsidRDefault="00B1608A" w:rsidP="00B1608A">
      <w:pPr>
        <w:ind w:firstLine="720"/>
        <w:jc w:val="both"/>
        <w:rPr>
          <w:b/>
          <w:bCs/>
        </w:rPr>
      </w:pPr>
    </w:p>
    <w:p w:rsidR="00B1608A" w:rsidRPr="00CC0E43" w:rsidRDefault="00F56239" w:rsidP="00B1608A">
      <w:pPr>
        <w:ind w:left="-426" w:right="-284" w:firstLine="720"/>
        <w:jc w:val="both"/>
        <w:rPr>
          <w:b/>
          <w:bCs/>
          <w:color w:val="000000"/>
        </w:rPr>
      </w:pPr>
      <w:r>
        <w:rPr>
          <w:b/>
          <w:szCs w:val="24"/>
        </w:rPr>
        <w:t>15</w:t>
      </w:r>
      <w:r w:rsidR="00B1608A" w:rsidRPr="00841CE1">
        <w:rPr>
          <w:b/>
          <w:szCs w:val="24"/>
        </w:rPr>
        <w:t xml:space="preserve"> straipsnis.</w:t>
      </w:r>
      <w:r w:rsidR="00B1608A" w:rsidRPr="00841CE1">
        <w:rPr>
          <w:szCs w:val="24"/>
        </w:rPr>
        <w:t xml:space="preserve"> </w:t>
      </w:r>
      <w:r w:rsidR="00B1608A">
        <w:rPr>
          <w:b/>
          <w:bCs/>
          <w:color w:val="000000"/>
        </w:rPr>
        <w:t>4</w:t>
      </w:r>
      <w:r w:rsidR="00C87567">
        <w:rPr>
          <w:b/>
          <w:bCs/>
          <w:color w:val="000000"/>
        </w:rPr>
        <w:t xml:space="preserve">8 straipsnio </w:t>
      </w:r>
      <w:r w:rsidR="00B1608A">
        <w:rPr>
          <w:b/>
          <w:bCs/>
          <w:color w:val="000000"/>
        </w:rPr>
        <w:t>pakeitimas</w:t>
      </w:r>
      <w:r w:rsidR="00B1608A" w:rsidRPr="00841CE1">
        <w:rPr>
          <w:b/>
          <w:bCs/>
          <w:color w:val="000000"/>
        </w:rPr>
        <w:t xml:space="preserve"> </w:t>
      </w:r>
    </w:p>
    <w:p w:rsidR="003C2DEC" w:rsidRPr="00560BEC" w:rsidRDefault="003C2DEC" w:rsidP="003C2DEC">
      <w:pPr>
        <w:ind w:left="360" w:right="-284"/>
        <w:jc w:val="both"/>
        <w:rPr>
          <w:szCs w:val="24"/>
        </w:rPr>
      </w:pPr>
      <w:bookmarkStart w:id="40" w:name="part_737969f3c8ad47a5b53c3c3956dca8c8"/>
      <w:bookmarkEnd w:id="40"/>
      <w:r>
        <w:rPr>
          <w:bCs/>
          <w:szCs w:val="24"/>
        </w:rPr>
        <w:t xml:space="preserve">1.  </w:t>
      </w:r>
      <w:r w:rsidRPr="00560BEC">
        <w:rPr>
          <w:bCs/>
          <w:szCs w:val="24"/>
        </w:rPr>
        <w:t>Pakeisti 48 straipsnio 1</w:t>
      </w:r>
      <w:r w:rsidRPr="00560BEC">
        <w:rPr>
          <w:szCs w:val="24"/>
        </w:rPr>
        <w:t xml:space="preserve"> dalį ir ją išdėstyti taip: </w:t>
      </w:r>
    </w:p>
    <w:p w:rsidR="00B1608A" w:rsidRDefault="00B1608A" w:rsidP="00B1608A">
      <w:pPr>
        <w:ind w:left="-426" w:right="-284" w:firstLine="720"/>
        <w:jc w:val="both"/>
      </w:pPr>
      <w:r w:rsidRPr="00CC0E43">
        <w:rPr>
          <w:szCs w:val="24"/>
        </w:rPr>
        <w:t xml:space="preserve"> „</w:t>
      </w:r>
      <w:r w:rsidR="00BA5B2D">
        <w:rPr>
          <w:szCs w:val="24"/>
        </w:rPr>
        <w:t xml:space="preserve">1. </w:t>
      </w:r>
      <w:r w:rsidRPr="00A91798">
        <w:rPr>
          <w:szCs w:val="24"/>
        </w:rPr>
        <w:t xml:space="preserve">Žemės paėmimo visuomenės poreikiams projektų rengimą ir jų įgyvendinimą savo lėšomis organizuoja žemės paėmimu visuomenės poreikiams suinteresuotos institucijos. Prašymus paimti žemę visuomenės poreikiams projektų organizatoriai </w:t>
      </w:r>
      <w:r w:rsidRPr="008B3D2D">
        <w:rPr>
          <w:strike/>
          <w:szCs w:val="24"/>
        </w:rPr>
        <w:t xml:space="preserve">paduoda </w:t>
      </w:r>
      <w:r w:rsidR="008B3D2D" w:rsidRPr="008B3D2D">
        <w:rPr>
          <w:strike/>
          <w:szCs w:val="24"/>
        </w:rPr>
        <w:t xml:space="preserve">Nacionalinės žemės tarnybos teritoriniam padaliniui </w:t>
      </w:r>
      <w:r w:rsidR="00DA6FDA" w:rsidRPr="00B26024">
        <w:rPr>
          <w:b/>
          <w:szCs w:val="24"/>
        </w:rPr>
        <w:t>savival</w:t>
      </w:r>
      <w:r w:rsidR="00DA6FDA">
        <w:rPr>
          <w:b/>
          <w:szCs w:val="24"/>
        </w:rPr>
        <w:t>dybės administracijos direktoriui</w:t>
      </w:r>
      <w:r w:rsidRPr="008B3D2D">
        <w:rPr>
          <w:szCs w:val="24"/>
        </w:rPr>
        <w:t xml:space="preserve"> </w:t>
      </w:r>
      <w:r w:rsidRPr="00A91798">
        <w:rPr>
          <w:szCs w:val="24"/>
        </w:rPr>
        <w:t xml:space="preserve">pagal žemės sklypo buvimo vietą. Kai </w:t>
      </w:r>
      <w:r w:rsidR="008B3D2D" w:rsidRPr="008B3D2D">
        <w:rPr>
          <w:strike/>
          <w:szCs w:val="24"/>
        </w:rPr>
        <w:t>Nacionalinės žemės tarnybos vadovas</w:t>
      </w:r>
      <w:r w:rsidR="008B3D2D">
        <w:rPr>
          <w:sz w:val="22"/>
          <w:szCs w:val="22"/>
        </w:rPr>
        <w:t xml:space="preserve"> </w:t>
      </w:r>
      <w:r w:rsidR="00DA6FDA">
        <w:rPr>
          <w:b/>
          <w:szCs w:val="24"/>
        </w:rPr>
        <w:t>savivaldybės taryba</w:t>
      </w:r>
      <w:r w:rsidR="00E017EE">
        <w:rPr>
          <w:b/>
          <w:szCs w:val="24"/>
        </w:rPr>
        <w:t xml:space="preserve"> </w:t>
      </w:r>
      <w:r w:rsidRPr="00A91798">
        <w:rPr>
          <w:szCs w:val="24"/>
        </w:rPr>
        <w:t xml:space="preserve">priima sprendimą dėl žemės paėmimo visuomenės poreikiams procedūros pradžios, </w:t>
      </w:r>
      <w:r w:rsidR="008B3D2D" w:rsidRPr="008B3D2D">
        <w:rPr>
          <w:strike/>
          <w:szCs w:val="24"/>
        </w:rPr>
        <w:t>Nacionalinės žemės tarnybos teritorinis padalinys</w:t>
      </w:r>
      <w:r w:rsidR="008B3D2D">
        <w:rPr>
          <w:sz w:val="22"/>
          <w:szCs w:val="22"/>
        </w:rPr>
        <w:t xml:space="preserve"> </w:t>
      </w:r>
      <w:r w:rsidR="008B3D2D" w:rsidRPr="008B3D2D">
        <w:rPr>
          <w:b/>
          <w:szCs w:val="24"/>
        </w:rPr>
        <w:t>savivaldybė</w:t>
      </w:r>
      <w:r w:rsidR="003A327E">
        <w:rPr>
          <w:b/>
          <w:szCs w:val="24"/>
        </w:rPr>
        <w:t xml:space="preserve">s administracijos direktorius </w:t>
      </w:r>
      <w:r w:rsidRPr="00A91798">
        <w:rPr>
          <w:szCs w:val="24"/>
        </w:rPr>
        <w:t>išduoda žemės paėmimo visuomenės poreikiams projekto rengimo reikalavimų sąrašą. Žemės paėmimo visuomenės poreikiams projekto rengimo reikalavimų sąrašas išduodamas tais atvejais, kai paimamas visuomenės poreikiams žemės sklypas ir (ar) po žemės sklypo dalies, reikalingos visuomenės poreikiams, atidalijimo ar padalijimo liekantis žemės sklypas (sklypai) nebuvo suprojektuoti detaliajame plane ar specialiojo teritorijų planavimo dokumente, taip pat kai yra su paimamu privačios žemės sklypu besiribojantis laisvos valstybinės žemės plotas, kuriame pagal teisės aktus gali būti formuojamas vietoj paimamo visuomenės poreikiams žemės sklypo suteikiamas nuosavybėn kitas žemės sklypas. Tais atvejais, kai paimamas visuomenės poreikiams žemės sklypas ir po žemės sklypo dalies, reikalingos visuomenės poreikiams, atidalijimo ar padalijimo liekantis žemės sklypas (sklypai) suprojektuoti detaliajame plane ar specialiojo teritorijų planavimo dokumente, vietoj žemės paėmimo visuomenės poreikiams projekto Nekilnojamojo turto kadastro nuostatuose nustatyta tvarka rengiami nurodytų suprojektuotų žemės sklypų planai</w:t>
      </w:r>
      <w:r w:rsidRPr="00A91798">
        <w:t>.</w:t>
      </w:r>
      <w:r>
        <w:t>“</w:t>
      </w:r>
    </w:p>
    <w:p w:rsidR="00F95F1C" w:rsidRDefault="00F95F1C" w:rsidP="00B1608A">
      <w:pPr>
        <w:ind w:left="-426" w:right="-284" w:firstLine="720"/>
        <w:jc w:val="both"/>
        <w:rPr>
          <w:szCs w:val="24"/>
        </w:rPr>
      </w:pPr>
      <w:r>
        <w:rPr>
          <w:bCs/>
          <w:szCs w:val="24"/>
        </w:rPr>
        <w:t xml:space="preserve">   2. </w:t>
      </w:r>
      <w:r w:rsidRPr="009A4CCD">
        <w:rPr>
          <w:bCs/>
          <w:szCs w:val="24"/>
        </w:rPr>
        <w:t>Pakeisti 48 straipsnio 2</w:t>
      </w:r>
      <w:r w:rsidRPr="009A4CCD">
        <w:rPr>
          <w:szCs w:val="24"/>
        </w:rPr>
        <w:t xml:space="preserve"> dalį ir ją išdėstyti taip: </w:t>
      </w:r>
      <w:r w:rsidR="00B1608A">
        <w:rPr>
          <w:szCs w:val="24"/>
        </w:rPr>
        <w:t xml:space="preserve"> </w:t>
      </w:r>
    </w:p>
    <w:p w:rsidR="00B1608A" w:rsidRDefault="00BA5B2D" w:rsidP="00B1608A">
      <w:pPr>
        <w:ind w:left="-426" w:right="-284" w:firstLine="720"/>
        <w:jc w:val="both"/>
        <w:rPr>
          <w:szCs w:val="24"/>
        </w:rPr>
      </w:pPr>
      <w:r>
        <w:rPr>
          <w:szCs w:val="24"/>
        </w:rPr>
        <w:t xml:space="preserve">   </w:t>
      </w:r>
      <w:r w:rsidR="00F95F1C">
        <w:rPr>
          <w:szCs w:val="24"/>
        </w:rPr>
        <w:t>„</w:t>
      </w:r>
      <w:r>
        <w:rPr>
          <w:szCs w:val="24"/>
        </w:rPr>
        <w:t xml:space="preserve">2. </w:t>
      </w:r>
      <w:r w:rsidR="00B1608A" w:rsidRPr="00DB2C5F">
        <w:rPr>
          <w:szCs w:val="24"/>
        </w:rPr>
        <w:t xml:space="preserve">Žemės paėmimu visuomenės poreikiams suinteresuota institucija, gavusi </w:t>
      </w:r>
      <w:r w:rsidR="008B3D2D" w:rsidRPr="008B3D2D">
        <w:rPr>
          <w:strike/>
          <w:szCs w:val="24"/>
        </w:rPr>
        <w:t>Nacionalinės žemės tarnybos teritorinio padalinio</w:t>
      </w:r>
      <w:r w:rsidR="008B3D2D">
        <w:rPr>
          <w:sz w:val="22"/>
          <w:szCs w:val="22"/>
        </w:rPr>
        <w:t xml:space="preserve"> </w:t>
      </w:r>
      <w:r w:rsidR="00B1608A" w:rsidRPr="008B3D2D">
        <w:rPr>
          <w:b/>
          <w:szCs w:val="24"/>
        </w:rPr>
        <w:t>savivaldybės</w:t>
      </w:r>
      <w:r w:rsidR="003A327E">
        <w:rPr>
          <w:b/>
          <w:szCs w:val="24"/>
        </w:rPr>
        <w:t xml:space="preserve"> administracijos direktoriaus</w:t>
      </w:r>
      <w:r w:rsidR="00B1608A">
        <w:rPr>
          <w:color w:val="FF0000"/>
          <w:szCs w:val="24"/>
        </w:rPr>
        <w:t xml:space="preserve"> </w:t>
      </w:r>
      <w:r w:rsidR="00B1608A" w:rsidRPr="00DB2C5F">
        <w:rPr>
          <w:szCs w:val="24"/>
        </w:rPr>
        <w:t>išduotą žemės paėmimo visuomenės poreikiams projekto rengimo reikalavimų sąrašą, Viešųjų pirkimų įstatymo nustatyta tvarka parenka žemės paėmimo visuomenės poreikiams projekto rengėją ir su juo sudaro sutartį dėl žemės paėmimo visuomenės poreikiams projekto rengimo. Tais atvejais, kai vietoj žemės paėmimo visuomenės poreikiams projekto rengiami žemės sklypų planai, žemės paėmimu visuomenės poreikiams suinteresuota institucija žemės sklypų planų rengėją parenka Viešųjų pirkimų įstatymo nustatyta tvarka.</w:t>
      </w:r>
      <w:r w:rsidR="00B1608A">
        <w:rPr>
          <w:szCs w:val="24"/>
        </w:rPr>
        <w:t>“</w:t>
      </w:r>
    </w:p>
    <w:p w:rsidR="00F95F1C" w:rsidRPr="00F95F1C" w:rsidRDefault="000C1BA8" w:rsidP="000C1BA8">
      <w:pPr>
        <w:ind w:right="-284" w:firstLine="294"/>
        <w:jc w:val="both"/>
        <w:rPr>
          <w:szCs w:val="24"/>
        </w:rPr>
      </w:pPr>
      <w:r>
        <w:rPr>
          <w:bCs/>
          <w:szCs w:val="24"/>
        </w:rPr>
        <w:t xml:space="preserve">    </w:t>
      </w:r>
      <w:r w:rsidR="00F95F1C">
        <w:rPr>
          <w:bCs/>
          <w:szCs w:val="24"/>
        </w:rPr>
        <w:t xml:space="preserve">3. </w:t>
      </w:r>
      <w:r w:rsidR="00F95F1C" w:rsidRPr="00F95F1C">
        <w:rPr>
          <w:bCs/>
          <w:szCs w:val="24"/>
        </w:rPr>
        <w:t>Pakeisti 48 straipsnio 5</w:t>
      </w:r>
      <w:r w:rsidR="00F95F1C" w:rsidRPr="00F95F1C">
        <w:rPr>
          <w:szCs w:val="24"/>
        </w:rPr>
        <w:t xml:space="preserve"> dalį ir ją išdėstyti taip: </w:t>
      </w:r>
      <w:r w:rsidR="00B1608A" w:rsidRPr="00F95F1C">
        <w:rPr>
          <w:szCs w:val="24"/>
        </w:rPr>
        <w:t xml:space="preserve"> </w:t>
      </w:r>
    </w:p>
    <w:p w:rsidR="00B1608A" w:rsidRPr="00F95F1C" w:rsidRDefault="00BA5B2D" w:rsidP="00F95F1C">
      <w:pPr>
        <w:ind w:left="-426" w:right="-284" w:firstLine="720"/>
        <w:jc w:val="both"/>
        <w:rPr>
          <w:szCs w:val="24"/>
        </w:rPr>
      </w:pPr>
      <w:r>
        <w:rPr>
          <w:szCs w:val="24"/>
        </w:rPr>
        <w:t xml:space="preserve">     </w:t>
      </w:r>
      <w:r w:rsidR="00B1608A" w:rsidRPr="00F95F1C">
        <w:rPr>
          <w:szCs w:val="24"/>
        </w:rPr>
        <w:t>„</w:t>
      </w:r>
      <w:r>
        <w:rPr>
          <w:szCs w:val="24"/>
        </w:rPr>
        <w:t xml:space="preserve">5. </w:t>
      </w:r>
      <w:r w:rsidR="00B1608A" w:rsidRPr="00F95F1C">
        <w:rPr>
          <w:szCs w:val="24"/>
        </w:rPr>
        <w:t>Žemės paėmimo visuomenės poreikiams projektus</w:t>
      </w:r>
      <w:r w:rsidR="008B3D2D" w:rsidRPr="00F95F1C">
        <w:rPr>
          <w:sz w:val="22"/>
          <w:szCs w:val="22"/>
        </w:rPr>
        <w:t xml:space="preserve"> </w:t>
      </w:r>
      <w:r w:rsidR="008B3D2D" w:rsidRPr="00F95F1C">
        <w:rPr>
          <w:strike/>
          <w:szCs w:val="24"/>
        </w:rPr>
        <w:t>Nacionalinės žemės tarnybos vadovas ar jo įgaliotas teritorinio padalinio vadovas</w:t>
      </w:r>
      <w:r w:rsidR="00B1608A" w:rsidRPr="00F95F1C">
        <w:rPr>
          <w:szCs w:val="24"/>
        </w:rPr>
        <w:t xml:space="preserve"> </w:t>
      </w:r>
      <w:r w:rsidR="008B3D2D" w:rsidRPr="00F95F1C">
        <w:rPr>
          <w:b/>
          <w:szCs w:val="24"/>
        </w:rPr>
        <w:t>savivaldybė</w:t>
      </w:r>
      <w:r w:rsidR="003A327E">
        <w:rPr>
          <w:b/>
          <w:szCs w:val="24"/>
        </w:rPr>
        <w:t>s administracijos direktorius</w:t>
      </w:r>
      <w:r w:rsidR="00B1608A" w:rsidRPr="00F95F1C">
        <w:rPr>
          <w:b/>
          <w:szCs w:val="24"/>
        </w:rPr>
        <w:t xml:space="preserve"> </w:t>
      </w:r>
      <w:r w:rsidR="00B1608A" w:rsidRPr="00F95F1C">
        <w:rPr>
          <w:szCs w:val="24"/>
        </w:rPr>
        <w:t>tvirtina po to, kai juos nustatyta tvarka patikrina valstybinę žemėtvarkos planavimo dokumentų priežiūrą atliekanti institucija.“</w:t>
      </w:r>
    </w:p>
    <w:p w:rsidR="00B1608A" w:rsidRPr="002E4774" w:rsidRDefault="00B1608A" w:rsidP="00B1608A">
      <w:pPr>
        <w:ind w:left="-426" w:right="-284" w:firstLine="720"/>
        <w:jc w:val="both"/>
        <w:rPr>
          <w:color w:val="FF0000"/>
          <w:szCs w:val="24"/>
        </w:rPr>
      </w:pPr>
    </w:p>
    <w:p w:rsidR="00B1608A" w:rsidRDefault="00F56239" w:rsidP="00B1608A">
      <w:pPr>
        <w:ind w:left="-426" w:right="-284" w:firstLine="720"/>
        <w:jc w:val="both"/>
        <w:rPr>
          <w:b/>
          <w:bCs/>
          <w:color w:val="000000"/>
        </w:rPr>
      </w:pPr>
      <w:r>
        <w:rPr>
          <w:b/>
          <w:szCs w:val="24"/>
        </w:rPr>
        <w:t>16</w:t>
      </w:r>
      <w:r w:rsidR="00B1608A" w:rsidRPr="00841CE1">
        <w:rPr>
          <w:b/>
          <w:szCs w:val="24"/>
        </w:rPr>
        <w:t xml:space="preserve"> straipsnis.</w:t>
      </w:r>
      <w:r w:rsidR="00B1608A" w:rsidRPr="00841CE1">
        <w:rPr>
          <w:szCs w:val="24"/>
        </w:rPr>
        <w:t xml:space="preserve"> </w:t>
      </w:r>
      <w:r w:rsidR="00B1608A">
        <w:rPr>
          <w:b/>
          <w:bCs/>
          <w:color w:val="000000"/>
        </w:rPr>
        <w:t>49 straipsnio</w:t>
      </w:r>
      <w:r w:rsidR="00C87567">
        <w:rPr>
          <w:b/>
          <w:bCs/>
          <w:color w:val="000000"/>
        </w:rPr>
        <w:t xml:space="preserve"> </w:t>
      </w:r>
      <w:r w:rsidR="00B1608A">
        <w:rPr>
          <w:b/>
          <w:bCs/>
          <w:color w:val="000000"/>
        </w:rPr>
        <w:t>pakeitimas</w:t>
      </w:r>
    </w:p>
    <w:p w:rsidR="000C1BA8" w:rsidRDefault="000C1BA8" w:rsidP="00B1608A">
      <w:pPr>
        <w:ind w:left="-426" w:right="-284" w:firstLine="720"/>
        <w:jc w:val="both"/>
        <w:rPr>
          <w:szCs w:val="24"/>
        </w:rPr>
      </w:pPr>
      <w:r>
        <w:rPr>
          <w:bCs/>
          <w:szCs w:val="24"/>
        </w:rPr>
        <w:t xml:space="preserve">1. Pakeiti </w:t>
      </w:r>
      <w:r w:rsidR="00B1608A" w:rsidRPr="00AE12FD">
        <w:rPr>
          <w:bCs/>
          <w:szCs w:val="24"/>
        </w:rPr>
        <w:t>4</w:t>
      </w:r>
      <w:r w:rsidR="00B1608A">
        <w:rPr>
          <w:bCs/>
          <w:szCs w:val="24"/>
        </w:rPr>
        <w:t>9</w:t>
      </w:r>
      <w:r w:rsidR="00B1608A" w:rsidRPr="00AE12FD">
        <w:rPr>
          <w:bCs/>
          <w:szCs w:val="24"/>
        </w:rPr>
        <w:t xml:space="preserve"> straipsnio </w:t>
      </w:r>
      <w:r w:rsidR="00B1608A">
        <w:rPr>
          <w:bCs/>
          <w:szCs w:val="24"/>
        </w:rPr>
        <w:t>6</w:t>
      </w:r>
      <w:r w:rsidR="00B1608A" w:rsidRPr="00AE12FD">
        <w:rPr>
          <w:szCs w:val="24"/>
        </w:rPr>
        <w:t xml:space="preserve"> dalį </w:t>
      </w:r>
      <w:r>
        <w:rPr>
          <w:szCs w:val="24"/>
        </w:rPr>
        <w:t xml:space="preserve">ir ją </w:t>
      </w:r>
      <w:r w:rsidR="00B1608A" w:rsidRPr="00AE12FD">
        <w:rPr>
          <w:szCs w:val="24"/>
        </w:rPr>
        <w:t>išdėstyti taip:</w:t>
      </w:r>
      <w:r w:rsidR="00B1608A">
        <w:rPr>
          <w:szCs w:val="24"/>
        </w:rPr>
        <w:t xml:space="preserve"> </w:t>
      </w:r>
    </w:p>
    <w:p w:rsidR="00B1608A" w:rsidRDefault="000C1BA8" w:rsidP="00B1608A">
      <w:pPr>
        <w:ind w:left="-426" w:right="-284" w:firstLine="720"/>
        <w:jc w:val="both"/>
        <w:rPr>
          <w:szCs w:val="24"/>
        </w:rPr>
      </w:pPr>
      <w:r>
        <w:rPr>
          <w:szCs w:val="24"/>
        </w:rPr>
        <w:t>„</w:t>
      </w:r>
      <w:r w:rsidR="00BA5B2D">
        <w:rPr>
          <w:szCs w:val="24"/>
        </w:rPr>
        <w:t xml:space="preserve">6. </w:t>
      </w:r>
      <w:r w:rsidR="00B1608A" w:rsidRPr="00AE12FD">
        <w:rPr>
          <w:szCs w:val="24"/>
        </w:rPr>
        <w:t>Po susirinkimo kiekvienas konsoliduoti žemės sklypus pageidaujantis žemės savininkas, savivaldybės taryba, jeigu numatoma konsoliduoti savivaldybės žemės sklypus, ir valstybinės žemės patikėtiniai, jeigu numatoma konsoliduoti valstybinės žemės sklypus, ne vėliau kaip per vieną mėnesį žemės konsolidacijos projekto rengimo organizatoriui Valstybės žemės fondui</w:t>
      </w:r>
      <w:r w:rsidR="00B1608A" w:rsidRPr="00AE12FD">
        <w:rPr>
          <w:b/>
          <w:bCs/>
          <w:szCs w:val="24"/>
        </w:rPr>
        <w:t xml:space="preserve"> </w:t>
      </w:r>
      <w:r w:rsidR="00B1608A" w:rsidRPr="00AE12FD">
        <w:rPr>
          <w:szCs w:val="24"/>
        </w:rPr>
        <w:t xml:space="preserve">pateikia rašytinį sutikimą dalyvauti žemės konsolidacijos projekte, kurį rengiant ir įgyvendinant bus konsoliduojami sutikimą </w:t>
      </w:r>
      <w:r w:rsidR="00B1608A" w:rsidRPr="00AE12FD">
        <w:rPr>
          <w:szCs w:val="24"/>
        </w:rPr>
        <w:lastRenderedPageBreak/>
        <w:t xml:space="preserve">davusio asmens turimi žemės sklypai, nurodydamas numatomus konsoliduoti žemės sklypus, ir įsipareigojimą nepagrįsto atsisakymo ar vengimo dalyvauti žemės konsolidacijos projekte ir (ar) sudaryti žemės konsolidacijos sutartį atveju atlyginti išlaidas, susijusias su jo turimų žemės sklypų pertvarkymu rengiant ir įgyvendinant žemės konsolidacijos projektą, taip pat išlaidas, patirtas tikslinant žemės konsolidacijos projektą dėl nepagrįsto atsisakymo ar vengimo jame dalyvauti ir (ar) sudaryti žemės konsolidacijos sutartį. Tais atvejais, kai žemės sklypas priklauso keliems asmenims, sutikimą dalyvauti žemės konsolidacijos projekte turi duoti kiekvienas žemės sklypo </w:t>
      </w:r>
      <w:proofErr w:type="spellStart"/>
      <w:r w:rsidR="00B1608A" w:rsidRPr="00AE12FD">
        <w:rPr>
          <w:szCs w:val="24"/>
        </w:rPr>
        <w:t>bendraturtis</w:t>
      </w:r>
      <w:proofErr w:type="spellEnd"/>
      <w:r w:rsidR="00B1608A" w:rsidRPr="00AE12FD">
        <w:rPr>
          <w:szCs w:val="24"/>
        </w:rPr>
        <w:t>.</w:t>
      </w:r>
      <w:r w:rsidR="00B1608A" w:rsidRPr="00AE12FD">
        <w:rPr>
          <w:b/>
          <w:bCs/>
          <w:szCs w:val="24"/>
        </w:rPr>
        <w:t xml:space="preserve"> </w:t>
      </w:r>
      <w:r w:rsidR="008B3D2D" w:rsidRPr="008B3D2D">
        <w:rPr>
          <w:strike/>
          <w:szCs w:val="24"/>
        </w:rPr>
        <w:t>Nacionalinė žemės tarnyba</w:t>
      </w:r>
      <w:r w:rsidR="008B3D2D">
        <w:rPr>
          <w:sz w:val="22"/>
          <w:szCs w:val="22"/>
        </w:rPr>
        <w:t xml:space="preserve"> </w:t>
      </w:r>
      <w:r w:rsidR="00DA6FDA">
        <w:rPr>
          <w:b/>
          <w:szCs w:val="24"/>
        </w:rPr>
        <w:t>S</w:t>
      </w:r>
      <w:r w:rsidR="00DA6FDA" w:rsidRPr="00347826">
        <w:rPr>
          <w:b/>
          <w:szCs w:val="24"/>
        </w:rPr>
        <w:t>avivaldybė</w:t>
      </w:r>
      <w:r w:rsidR="003A327E">
        <w:rPr>
          <w:b/>
          <w:szCs w:val="24"/>
        </w:rPr>
        <w:t>s taryba</w:t>
      </w:r>
      <w:r w:rsidR="00B1608A" w:rsidRPr="00AE12FD">
        <w:rPr>
          <w:szCs w:val="24"/>
        </w:rPr>
        <w:t xml:space="preserve"> vietoj sutikimo dalyvauti žemės konsolidacijos projekte Valstybės žemės fondui perduoda numatomų konsoliduoti jos patikėjimo teise valdomų valstybinės žemės sklypų sąrašą. Valstybės žemės fondas, patvirtinęs teritorijos žemės konsolidacijos projektui rengti ribas, nuo šio sprendimo priėmimo dienos įgyja patikėjimo teisę į </w:t>
      </w:r>
      <w:r w:rsidR="008B3D2D" w:rsidRPr="008B3D2D">
        <w:rPr>
          <w:szCs w:val="24"/>
        </w:rPr>
        <w:t>Nacionalinės žemės tarnybos sąraše</w:t>
      </w:r>
      <w:r w:rsidR="00B1608A" w:rsidRPr="00AE12FD">
        <w:rPr>
          <w:szCs w:val="24"/>
        </w:rPr>
        <w:t xml:space="preserve"> nurodytus valstybinės žemės sklypus</w:t>
      </w:r>
      <w:r w:rsidR="00B1608A">
        <w:rPr>
          <w:szCs w:val="24"/>
        </w:rPr>
        <w:t xml:space="preserve">, </w:t>
      </w:r>
      <w:r w:rsidR="00B1608A" w:rsidRPr="008B3D2D">
        <w:rPr>
          <w:b/>
          <w:szCs w:val="24"/>
        </w:rPr>
        <w:t xml:space="preserve">esančius savivaldybės </w:t>
      </w:r>
      <w:r w:rsidR="002104E4">
        <w:rPr>
          <w:b/>
          <w:szCs w:val="24"/>
        </w:rPr>
        <w:t>teritorijoje</w:t>
      </w:r>
      <w:r w:rsidR="00B1608A" w:rsidRPr="008B3D2D">
        <w:rPr>
          <w:szCs w:val="24"/>
        </w:rPr>
        <w:t xml:space="preserve"> </w:t>
      </w:r>
      <w:r w:rsidR="00B1608A" w:rsidRPr="00AE12FD">
        <w:rPr>
          <w:szCs w:val="24"/>
        </w:rPr>
        <w:t xml:space="preserve">ir per 5 darbo dienas pateikia prašymą Nekilnojamojo turto registro tvarkytojui įregistruoti šią teisę Nekilnojamojo turto registre. </w:t>
      </w:r>
      <w:r w:rsidR="008B3D2D" w:rsidRPr="008B3D2D">
        <w:rPr>
          <w:strike/>
          <w:szCs w:val="24"/>
        </w:rPr>
        <w:t>Nacionalinės žemės tarnybos</w:t>
      </w:r>
      <w:r w:rsidR="008B3D2D">
        <w:rPr>
          <w:sz w:val="22"/>
          <w:szCs w:val="22"/>
        </w:rPr>
        <w:t xml:space="preserve"> </w:t>
      </w:r>
      <w:r w:rsidR="00B1608A" w:rsidRPr="008B3D2D">
        <w:rPr>
          <w:b/>
          <w:szCs w:val="24"/>
        </w:rPr>
        <w:t>Savivaldybės</w:t>
      </w:r>
      <w:r w:rsidR="00B1608A" w:rsidRPr="00AE12FD">
        <w:rPr>
          <w:szCs w:val="24"/>
        </w:rPr>
        <w:t xml:space="preserve"> patikėjimo teisė į šiuos valstybinės žemės sklypus pasibaigia nuo Valstybės žemės fondo sprendimo patvirtinti teritorijos žemės konsolidacijos projektui rengti ribas priėmimo.</w:t>
      </w:r>
      <w:r w:rsidR="00B1608A">
        <w:rPr>
          <w:szCs w:val="24"/>
        </w:rPr>
        <w:t>“</w:t>
      </w:r>
    </w:p>
    <w:p w:rsidR="000C1BA8" w:rsidRDefault="000C1BA8" w:rsidP="00B1608A">
      <w:pPr>
        <w:ind w:left="-426" w:right="-284" w:firstLine="720"/>
        <w:jc w:val="both"/>
        <w:rPr>
          <w:szCs w:val="24"/>
        </w:rPr>
      </w:pPr>
      <w:r>
        <w:rPr>
          <w:bCs/>
          <w:szCs w:val="24"/>
        </w:rPr>
        <w:t xml:space="preserve">  2. Pakeisti </w:t>
      </w:r>
      <w:r w:rsidR="00B1608A" w:rsidRPr="0062351A">
        <w:rPr>
          <w:bCs/>
          <w:szCs w:val="24"/>
        </w:rPr>
        <w:t>49 straipsnio 10</w:t>
      </w:r>
      <w:r w:rsidR="00B1608A" w:rsidRPr="0062351A">
        <w:rPr>
          <w:szCs w:val="24"/>
        </w:rPr>
        <w:t xml:space="preserve"> dalį </w:t>
      </w:r>
      <w:r>
        <w:rPr>
          <w:szCs w:val="24"/>
        </w:rPr>
        <w:t xml:space="preserve">ir ją </w:t>
      </w:r>
      <w:r w:rsidR="00B1608A" w:rsidRPr="0062351A">
        <w:rPr>
          <w:szCs w:val="24"/>
        </w:rPr>
        <w:t>išdėstyti taip:</w:t>
      </w:r>
      <w:r w:rsidR="00B1608A">
        <w:rPr>
          <w:szCs w:val="24"/>
        </w:rPr>
        <w:t xml:space="preserve"> </w:t>
      </w:r>
    </w:p>
    <w:p w:rsidR="00B1608A" w:rsidRPr="00AE12FD" w:rsidRDefault="00BA5B2D" w:rsidP="00B1608A">
      <w:pPr>
        <w:ind w:left="-426" w:right="-284" w:firstLine="720"/>
        <w:jc w:val="both"/>
        <w:rPr>
          <w:b/>
          <w:szCs w:val="24"/>
        </w:rPr>
      </w:pPr>
      <w:r>
        <w:rPr>
          <w:szCs w:val="24"/>
        </w:rPr>
        <w:t xml:space="preserve">  </w:t>
      </w:r>
      <w:r w:rsidR="000C1BA8">
        <w:rPr>
          <w:szCs w:val="24"/>
        </w:rPr>
        <w:t>„</w:t>
      </w:r>
      <w:r>
        <w:rPr>
          <w:szCs w:val="24"/>
        </w:rPr>
        <w:t xml:space="preserve">10. </w:t>
      </w:r>
      <w:r w:rsidR="00B1608A" w:rsidRPr="0062351A">
        <w:rPr>
          <w:szCs w:val="24"/>
        </w:rPr>
        <w:t xml:space="preserve">Valstybės žemės fondas tvirtina teritorijos žemės konsolidacijos projektui rengti ribas ir su </w:t>
      </w:r>
      <w:r w:rsidR="008B3D2D" w:rsidRPr="008B3D2D">
        <w:rPr>
          <w:strike/>
          <w:szCs w:val="24"/>
        </w:rPr>
        <w:t>Nacionalinės žemės tarnybos teritoriniu padaliniu</w:t>
      </w:r>
      <w:r w:rsidR="008B3D2D">
        <w:rPr>
          <w:sz w:val="22"/>
          <w:szCs w:val="22"/>
        </w:rPr>
        <w:t xml:space="preserve"> </w:t>
      </w:r>
      <w:r w:rsidR="00B1608A" w:rsidRPr="008B3D2D">
        <w:rPr>
          <w:b/>
          <w:szCs w:val="24"/>
        </w:rPr>
        <w:t>savivaldybės</w:t>
      </w:r>
      <w:r w:rsidR="00B1608A" w:rsidRPr="0062351A">
        <w:rPr>
          <w:szCs w:val="24"/>
        </w:rPr>
        <w:t xml:space="preserve"> suderintą žemės konsolidacijos projekto rengimo reikalavimų sąrašą, taip pat priima sprendimą rengti žemės konsolidacijos projektą. Žemės konsolidacijos projekto teritorijai priskiriama žemė, dėl kurios Valstybės žemės fondui pateikti sutikimai dalyvauti žemės konsolidacijos projekte, valstybinės žemės sklypai, kuriuos Valstybės žemės fondui perdavė </w:t>
      </w:r>
      <w:r w:rsidR="008B3D2D" w:rsidRPr="008B3D2D">
        <w:rPr>
          <w:strike/>
          <w:szCs w:val="24"/>
        </w:rPr>
        <w:t>Nacionalinė žemės tarnyba</w:t>
      </w:r>
      <w:r w:rsidR="008B3D2D">
        <w:rPr>
          <w:sz w:val="22"/>
          <w:szCs w:val="22"/>
        </w:rPr>
        <w:t xml:space="preserve"> </w:t>
      </w:r>
      <w:r w:rsidR="00B1608A" w:rsidRPr="008B3D2D">
        <w:rPr>
          <w:b/>
          <w:szCs w:val="24"/>
        </w:rPr>
        <w:t>savivaldybės</w:t>
      </w:r>
      <w:r w:rsidR="00B1608A" w:rsidRPr="0062351A">
        <w:rPr>
          <w:szCs w:val="24"/>
        </w:rPr>
        <w:t xml:space="preserve"> ir kurių patikėtinis yra Valstybės žemės fondas, taip pat privati žemė, kurios savininkai nepateikė sutikimų dalyvauti žemės konsolidacijos projekte, bet pageidauja parduoti žemės sklypus (jų dalis) žemės konsolidacijos projekto rengimo metu</w:t>
      </w:r>
      <w:r w:rsidR="00B1608A">
        <w:t>.“</w:t>
      </w:r>
    </w:p>
    <w:p w:rsidR="000C1BA8" w:rsidRDefault="000C1BA8" w:rsidP="00B1608A">
      <w:pPr>
        <w:ind w:left="-426" w:right="-284" w:firstLine="720"/>
        <w:jc w:val="both"/>
        <w:rPr>
          <w:b/>
          <w:bCs/>
        </w:rPr>
      </w:pPr>
      <w:r>
        <w:rPr>
          <w:bCs/>
          <w:szCs w:val="24"/>
        </w:rPr>
        <w:t xml:space="preserve">   3. Pakeisti </w:t>
      </w:r>
      <w:r w:rsidR="00B1608A" w:rsidRPr="0062351A">
        <w:rPr>
          <w:bCs/>
          <w:szCs w:val="24"/>
        </w:rPr>
        <w:t xml:space="preserve">49 straipsnio </w:t>
      </w:r>
      <w:r w:rsidR="00B1608A">
        <w:rPr>
          <w:bCs/>
          <w:szCs w:val="24"/>
        </w:rPr>
        <w:t>12</w:t>
      </w:r>
      <w:r w:rsidR="00B1608A" w:rsidRPr="0062351A">
        <w:rPr>
          <w:szCs w:val="24"/>
        </w:rPr>
        <w:t xml:space="preserve"> dalį </w:t>
      </w:r>
      <w:r>
        <w:rPr>
          <w:szCs w:val="24"/>
        </w:rPr>
        <w:t xml:space="preserve">ir ją </w:t>
      </w:r>
      <w:r w:rsidR="00B1608A" w:rsidRPr="0062351A">
        <w:rPr>
          <w:szCs w:val="24"/>
        </w:rPr>
        <w:t>išdėstyti taip:</w:t>
      </w:r>
      <w:r w:rsidR="00B1608A">
        <w:rPr>
          <w:szCs w:val="24"/>
        </w:rPr>
        <w:t xml:space="preserve"> </w:t>
      </w:r>
      <w:r w:rsidR="00B1608A" w:rsidRPr="001B0C9A">
        <w:rPr>
          <w:b/>
          <w:bCs/>
        </w:rPr>
        <w:t xml:space="preserve"> </w:t>
      </w:r>
    </w:p>
    <w:p w:rsidR="00B1608A" w:rsidRPr="001B0C9A" w:rsidRDefault="00BA5B2D" w:rsidP="000C1BA8">
      <w:pPr>
        <w:ind w:left="-426" w:right="-284" w:firstLine="720"/>
        <w:jc w:val="both"/>
        <w:rPr>
          <w:szCs w:val="24"/>
        </w:rPr>
      </w:pPr>
      <w:r>
        <w:rPr>
          <w:b/>
          <w:bCs/>
        </w:rPr>
        <w:t xml:space="preserve">  </w:t>
      </w:r>
      <w:r w:rsidR="000C1BA8">
        <w:rPr>
          <w:b/>
          <w:bCs/>
        </w:rPr>
        <w:t xml:space="preserve"> </w:t>
      </w:r>
      <w:r w:rsidR="000C1BA8" w:rsidRPr="00BA5B2D">
        <w:rPr>
          <w:bCs/>
        </w:rPr>
        <w:t>„</w:t>
      </w:r>
      <w:r>
        <w:rPr>
          <w:bCs/>
        </w:rPr>
        <w:t xml:space="preserve">12. </w:t>
      </w:r>
      <w:r w:rsidR="00B1608A" w:rsidRPr="001B0C9A">
        <w:rPr>
          <w:szCs w:val="24"/>
        </w:rPr>
        <w:t xml:space="preserve">Iki sprendimo pritarti žemės konsolidacijos projekto žemės vertinimo planui teritorijos žemės konsolidacijos projektui rengti ribos keičiamos ir nauji žemės sklypai priskiriami šiai teritorijai Žemės konsolidacijos projektų rengimo ir įgyvendinimo taisyklių nustatyta tvarka. Sprendimą pakeisti teritoriją žemės konsolidacijos projektui rengti priima Valstybės žemės fondas. Žemės sklypų, priskiriamų teritorijai žemės konsolidacijos projektui rengti, savininkai, valstybinės žemės patikėtiniai ar savivaldybės taryba iki sprendimo pakeisti šią teritoriją turi pateikti Valstybės žemės fondui sutikimą, nurodytą šio straipsnio 6 dalyje. Teritorijai žemės konsolidacijos projektui rengti papildomai priskiriami valstybinės žemės sklypai, patikėjimo teise valdomi </w:t>
      </w:r>
      <w:r w:rsidR="008B3D2D" w:rsidRPr="008B3D2D">
        <w:rPr>
          <w:strike/>
          <w:szCs w:val="24"/>
        </w:rPr>
        <w:t>Nacionalinės žemės tarnybos</w:t>
      </w:r>
      <w:r w:rsidR="008B3D2D" w:rsidRPr="0062351A">
        <w:rPr>
          <w:color w:val="FF0000"/>
          <w:szCs w:val="24"/>
        </w:rPr>
        <w:t xml:space="preserve"> </w:t>
      </w:r>
      <w:r w:rsidR="00424BE2">
        <w:rPr>
          <w:b/>
          <w:szCs w:val="24"/>
        </w:rPr>
        <w:t>savivaldybių</w:t>
      </w:r>
      <w:r w:rsidR="00B1608A" w:rsidRPr="008B3D2D">
        <w:rPr>
          <w:b/>
          <w:szCs w:val="24"/>
        </w:rPr>
        <w:t>,</w:t>
      </w:r>
      <w:r w:rsidR="00B1608A" w:rsidRPr="001B0C9A">
        <w:rPr>
          <w:szCs w:val="24"/>
        </w:rPr>
        <w:t xml:space="preserve"> Valstybės žemės fondui perduodami šio straipsnio 6 dalyje nustatyta tvarka.</w:t>
      </w:r>
    </w:p>
    <w:p w:rsidR="000C1BA8" w:rsidRDefault="000C1BA8" w:rsidP="00B1608A">
      <w:pPr>
        <w:ind w:left="-426" w:right="-284" w:firstLine="720"/>
        <w:jc w:val="both"/>
        <w:rPr>
          <w:szCs w:val="24"/>
        </w:rPr>
      </w:pPr>
      <w:bookmarkStart w:id="41" w:name="part_9b544b7cbd464183ad67887108adbbc2"/>
      <w:bookmarkEnd w:id="41"/>
      <w:r>
        <w:rPr>
          <w:bCs/>
          <w:szCs w:val="24"/>
        </w:rPr>
        <w:t xml:space="preserve">     4. Pakeisti </w:t>
      </w:r>
      <w:r w:rsidR="00B1608A" w:rsidRPr="001B0C9A">
        <w:rPr>
          <w:bCs/>
          <w:szCs w:val="24"/>
        </w:rPr>
        <w:t>49 straipsnio 1</w:t>
      </w:r>
      <w:r w:rsidR="00B1608A">
        <w:rPr>
          <w:bCs/>
          <w:szCs w:val="24"/>
        </w:rPr>
        <w:t>3</w:t>
      </w:r>
      <w:r w:rsidR="00B1608A" w:rsidRPr="001B0C9A">
        <w:rPr>
          <w:szCs w:val="24"/>
        </w:rPr>
        <w:t xml:space="preserve"> dalį </w:t>
      </w:r>
      <w:r>
        <w:rPr>
          <w:szCs w:val="24"/>
        </w:rPr>
        <w:t xml:space="preserve">ir ją </w:t>
      </w:r>
      <w:r w:rsidR="00B1608A" w:rsidRPr="001B0C9A">
        <w:rPr>
          <w:szCs w:val="24"/>
        </w:rPr>
        <w:t xml:space="preserve">išdėstyti taip: </w:t>
      </w:r>
    </w:p>
    <w:p w:rsidR="00B1608A" w:rsidRPr="001B0C9A" w:rsidRDefault="00BA5B2D" w:rsidP="000C1BA8">
      <w:pPr>
        <w:ind w:left="-426" w:right="-284" w:firstLine="720"/>
        <w:jc w:val="both"/>
        <w:rPr>
          <w:szCs w:val="24"/>
        </w:rPr>
      </w:pPr>
      <w:r>
        <w:rPr>
          <w:szCs w:val="24"/>
        </w:rPr>
        <w:t xml:space="preserve">     </w:t>
      </w:r>
      <w:r w:rsidR="00B1608A">
        <w:rPr>
          <w:szCs w:val="24"/>
        </w:rPr>
        <w:t>„</w:t>
      </w:r>
      <w:r>
        <w:rPr>
          <w:szCs w:val="24"/>
        </w:rPr>
        <w:t xml:space="preserve">13. </w:t>
      </w:r>
      <w:r w:rsidR="00B1608A" w:rsidRPr="001B0C9A">
        <w:rPr>
          <w:szCs w:val="24"/>
        </w:rPr>
        <w:t xml:space="preserve">Valstybės žemės fondo sprendimas patvirtinti arba pakeisti žemės konsolidacijos projekto teritorijos ribas turi būti suderintas su </w:t>
      </w:r>
      <w:r w:rsidR="008B3D2D" w:rsidRPr="008B3D2D">
        <w:rPr>
          <w:strike/>
          <w:szCs w:val="24"/>
        </w:rPr>
        <w:t>Nacionaline žemės tarnyba</w:t>
      </w:r>
      <w:r w:rsidR="008B3D2D" w:rsidRPr="001B0C9A">
        <w:rPr>
          <w:color w:val="FF0000"/>
          <w:szCs w:val="24"/>
        </w:rPr>
        <w:t xml:space="preserve"> </w:t>
      </w:r>
      <w:r w:rsidR="00424BE2" w:rsidRPr="008B3D2D">
        <w:rPr>
          <w:b/>
          <w:szCs w:val="24"/>
        </w:rPr>
        <w:t>savivaldybė</w:t>
      </w:r>
      <w:r w:rsidR="003A327E">
        <w:rPr>
          <w:b/>
          <w:szCs w:val="24"/>
        </w:rPr>
        <w:t>s taryba</w:t>
      </w:r>
      <w:r w:rsidR="00B1608A" w:rsidRPr="001B0C9A">
        <w:rPr>
          <w:szCs w:val="24"/>
        </w:rPr>
        <w:t>.</w:t>
      </w:r>
      <w:r w:rsidR="00B1608A">
        <w:rPr>
          <w:szCs w:val="24"/>
        </w:rPr>
        <w:t>“</w:t>
      </w:r>
    </w:p>
    <w:p w:rsidR="00B1608A" w:rsidRDefault="00B1608A" w:rsidP="0013792D">
      <w:pPr>
        <w:ind w:right="-284"/>
        <w:jc w:val="both"/>
        <w:rPr>
          <w:b/>
          <w:szCs w:val="24"/>
        </w:rPr>
      </w:pPr>
    </w:p>
    <w:p w:rsidR="00B1608A" w:rsidRDefault="00F56239" w:rsidP="00B1608A">
      <w:pPr>
        <w:ind w:left="-426" w:right="-284" w:firstLine="720"/>
        <w:jc w:val="both"/>
        <w:rPr>
          <w:b/>
          <w:bCs/>
          <w:color w:val="000000"/>
        </w:rPr>
      </w:pPr>
      <w:r>
        <w:rPr>
          <w:b/>
          <w:szCs w:val="24"/>
        </w:rPr>
        <w:t>17</w:t>
      </w:r>
      <w:r w:rsidR="00B1608A" w:rsidRPr="00841CE1">
        <w:rPr>
          <w:b/>
          <w:szCs w:val="24"/>
        </w:rPr>
        <w:t xml:space="preserve"> straipsnis.</w:t>
      </w:r>
      <w:r w:rsidR="00B1608A" w:rsidRPr="00841CE1">
        <w:rPr>
          <w:szCs w:val="24"/>
        </w:rPr>
        <w:t xml:space="preserve"> </w:t>
      </w:r>
      <w:r w:rsidR="00B1608A" w:rsidRPr="00F11881">
        <w:rPr>
          <w:b/>
          <w:szCs w:val="24"/>
        </w:rPr>
        <w:t>51</w:t>
      </w:r>
      <w:r w:rsidR="00B1608A" w:rsidRPr="00F11881">
        <w:rPr>
          <w:b/>
          <w:bCs/>
          <w:color w:val="000000"/>
        </w:rPr>
        <w:t xml:space="preserve"> straipsnio pakeitimas</w:t>
      </w:r>
    </w:p>
    <w:p w:rsidR="000C1BA8" w:rsidRDefault="000C1BA8" w:rsidP="000C1BA8">
      <w:pPr>
        <w:jc w:val="both"/>
        <w:rPr>
          <w:szCs w:val="24"/>
        </w:rPr>
      </w:pPr>
      <w:r>
        <w:rPr>
          <w:bCs/>
          <w:szCs w:val="24"/>
        </w:rPr>
        <w:t xml:space="preserve">       1. Pakeisti </w:t>
      </w:r>
      <w:r w:rsidR="00B1608A" w:rsidRPr="00F11881">
        <w:rPr>
          <w:bCs/>
          <w:szCs w:val="24"/>
        </w:rPr>
        <w:t>51 straipsnio 5</w:t>
      </w:r>
      <w:r w:rsidR="00B1608A" w:rsidRPr="00F11881">
        <w:rPr>
          <w:szCs w:val="24"/>
        </w:rPr>
        <w:t xml:space="preserve"> dalį </w:t>
      </w:r>
      <w:r>
        <w:rPr>
          <w:szCs w:val="24"/>
        </w:rPr>
        <w:t xml:space="preserve">ir ją </w:t>
      </w:r>
      <w:r w:rsidR="00B1608A" w:rsidRPr="00F11881">
        <w:rPr>
          <w:szCs w:val="24"/>
        </w:rPr>
        <w:t xml:space="preserve">išdėstyti taip: </w:t>
      </w:r>
    </w:p>
    <w:p w:rsidR="00B1608A" w:rsidRPr="00F11881" w:rsidRDefault="000C1BA8" w:rsidP="000C1BA8">
      <w:pPr>
        <w:ind w:left="-426"/>
        <w:jc w:val="both"/>
        <w:rPr>
          <w:szCs w:val="24"/>
        </w:rPr>
      </w:pPr>
      <w:r>
        <w:rPr>
          <w:szCs w:val="24"/>
        </w:rPr>
        <w:t xml:space="preserve">         </w:t>
      </w:r>
      <w:r w:rsidR="00BA5B2D">
        <w:rPr>
          <w:szCs w:val="24"/>
        </w:rPr>
        <w:t xml:space="preserve">     </w:t>
      </w:r>
      <w:r w:rsidR="00B1608A" w:rsidRPr="00F11881">
        <w:rPr>
          <w:szCs w:val="24"/>
        </w:rPr>
        <w:t>„</w:t>
      </w:r>
      <w:r w:rsidR="00BA5B2D">
        <w:rPr>
          <w:szCs w:val="24"/>
        </w:rPr>
        <w:t xml:space="preserve">5. </w:t>
      </w:r>
      <w:r w:rsidR="00B1608A" w:rsidRPr="00F11881">
        <w:rPr>
          <w:szCs w:val="24"/>
        </w:rPr>
        <w:t xml:space="preserve">Sutikimą dalyvauti žemės konsolidacijos projekte pateikę asmenys savo pasiūlymus, pastabas ir pretenzijas dėl rengiamo žemės konsolidacijos projekto Valstybės žemės fondui ir </w:t>
      </w:r>
      <w:r w:rsidR="008B3D2D" w:rsidRPr="008B3D2D">
        <w:rPr>
          <w:strike/>
          <w:szCs w:val="24"/>
        </w:rPr>
        <w:t>Nacionalinei žemės tarnybai</w:t>
      </w:r>
      <w:r w:rsidR="008B3D2D">
        <w:rPr>
          <w:sz w:val="22"/>
          <w:szCs w:val="22"/>
        </w:rPr>
        <w:t xml:space="preserve"> </w:t>
      </w:r>
      <w:r w:rsidR="00424BE2">
        <w:rPr>
          <w:b/>
          <w:szCs w:val="24"/>
        </w:rPr>
        <w:t>savivaldybės administracijos direktoriui</w:t>
      </w:r>
      <w:r w:rsidR="00B1608A" w:rsidRPr="00F11881">
        <w:rPr>
          <w:color w:val="FF0000"/>
          <w:szCs w:val="24"/>
        </w:rPr>
        <w:t xml:space="preserve"> </w:t>
      </w:r>
      <w:r w:rsidR="00B1608A" w:rsidRPr="00F11881">
        <w:rPr>
          <w:szCs w:val="24"/>
        </w:rPr>
        <w:t>gali pateikti iki projekto viešo svarstymo pabaigos.</w:t>
      </w:r>
      <w:r w:rsidR="00B1608A">
        <w:rPr>
          <w:szCs w:val="24"/>
        </w:rPr>
        <w:t>“</w:t>
      </w:r>
    </w:p>
    <w:p w:rsidR="000C1BA8" w:rsidRDefault="000C1BA8" w:rsidP="000C1BA8">
      <w:pPr>
        <w:jc w:val="both"/>
        <w:rPr>
          <w:szCs w:val="24"/>
        </w:rPr>
      </w:pPr>
      <w:bookmarkStart w:id="42" w:name="part_6f4fef0c3d5141abb85c9a232742ae74"/>
      <w:bookmarkEnd w:id="42"/>
      <w:r>
        <w:rPr>
          <w:bCs/>
          <w:szCs w:val="24"/>
        </w:rPr>
        <w:t xml:space="preserve">       2. Pakeisti </w:t>
      </w:r>
      <w:r w:rsidR="00B1608A" w:rsidRPr="00F11881">
        <w:rPr>
          <w:bCs/>
          <w:szCs w:val="24"/>
        </w:rPr>
        <w:t xml:space="preserve">51 straipsnio </w:t>
      </w:r>
      <w:r w:rsidR="00B1608A">
        <w:rPr>
          <w:bCs/>
          <w:szCs w:val="24"/>
        </w:rPr>
        <w:t>6</w:t>
      </w:r>
      <w:r w:rsidR="00B1608A" w:rsidRPr="00F11881">
        <w:rPr>
          <w:szCs w:val="24"/>
        </w:rPr>
        <w:t xml:space="preserve"> dalį </w:t>
      </w:r>
      <w:r>
        <w:rPr>
          <w:szCs w:val="24"/>
        </w:rPr>
        <w:t xml:space="preserve">ir ją </w:t>
      </w:r>
      <w:r w:rsidR="00B1608A" w:rsidRPr="00F11881">
        <w:rPr>
          <w:szCs w:val="24"/>
        </w:rPr>
        <w:t xml:space="preserve">išdėstyti taip: </w:t>
      </w:r>
    </w:p>
    <w:p w:rsidR="00B1608A" w:rsidRPr="00F11881" w:rsidRDefault="00BA5B2D" w:rsidP="000C1BA8">
      <w:pPr>
        <w:ind w:left="-426" w:firstLine="720"/>
        <w:jc w:val="both"/>
        <w:rPr>
          <w:szCs w:val="24"/>
        </w:rPr>
      </w:pPr>
      <w:r>
        <w:rPr>
          <w:szCs w:val="24"/>
        </w:rPr>
        <w:t xml:space="preserve">  </w:t>
      </w:r>
      <w:r w:rsidR="00B1608A">
        <w:rPr>
          <w:szCs w:val="24"/>
        </w:rPr>
        <w:t>„</w:t>
      </w:r>
      <w:r>
        <w:rPr>
          <w:szCs w:val="24"/>
        </w:rPr>
        <w:t xml:space="preserve">6. </w:t>
      </w:r>
      <w:r w:rsidR="00B1608A" w:rsidRPr="00F11881">
        <w:rPr>
          <w:szCs w:val="24"/>
        </w:rPr>
        <w:t xml:space="preserve">Žemės konsolidacijos projektą tvirtina </w:t>
      </w:r>
      <w:r w:rsidR="008B3D2D" w:rsidRPr="008B3D2D">
        <w:rPr>
          <w:strike/>
          <w:szCs w:val="24"/>
        </w:rPr>
        <w:t>Nacionalinės žemės tarnybos vadovas</w:t>
      </w:r>
      <w:r w:rsidR="008B3D2D">
        <w:rPr>
          <w:sz w:val="22"/>
          <w:szCs w:val="22"/>
        </w:rPr>
        <w:t xml:space="preserve"> </w:t>
      </w:r>
      <w:r w:rsidR="008B3D2D" w:rsidRPr="008B3D2D">
        <w:rPr>
          <w:b/>
          <w:szCs w:val="24"/>
        </w:rPr>
        <w:t>savivaldybė</w:t>
      </w:r>
      <w:r w:rsidR="003A327E">
        <w:rPr>
          <w:b/>
          <w:szCs w:val="24"/>
        </w:rPr>
        <w:t>s taryba</w:t>
      </w:r>
      <w:r w:rsidR="00B1608A" w:rsidRPr="00F11881">
        <w:rPr>
          <w:szCs w:val="24"/>
        </w:rPr>
        <w:t>. Sprendimas dėl žemės konsolidacijos projekto patvirtinimo Administracinių bylų teisenos įstatymo nustatyta tvarka gali būti apskųstas teismui</w:t>
      </w:r>
      <w:r w:rsidR="00B1608A">
        <w:rPr>
          <w:szCs w:val="24"/>
        </w:rPr>
        <w:t>.“</w:t>
      </w:r>
    </w:p>
    <w:p w:rsidR="00B1608A" w:rsidRDefault="00B1608A" w:rsidP="00B1608A">
      <w:pPr>
        <w:ind w:left="-426" w:right="-284" w:firstLine="720"/>
        <w:jc w:val="both"/>
        <w:rPr>
          <w:b/>
          <w:szCs w:val="24"/>
        </w:rPr>
      </w:pPr>
    </w:p>
    <w:p w:rsidR="00B1608A" w:rsidRDefault="00B1608A" w:rsidP="00B1608A">
      <w:pPr>
        <w:ind w:left="-426" w:right="-284" w:firstLine="720"/>
        <w:jc w:val="both"/>
        <w:rPr>
          <w:b/>
          <w:bCs/>
          <w:color w:val="000000"/>
        </w:rPr>
      </w:pPr>
      <w:r>
        <w:rPr>
          <w:b/>
          <w:szCs w:val="24"/>
        </w:rPr>
        <w:t>1</w:t>
      </w:r>
      <w:r w:rsidR="00F56239">
        <w:rPr>
          <w:b/>
          <w:szCs w:val="24"/>
        </w:rPr>
        <w:t>8</w:t>
      </w:r>
      <w:r w:rsidRPr="00841CE1">
        <w:rPr>
          <w:b/>
          <w:szCs w:val="24"/>
        </w:rPr>
        <w:t xml:space="preserve"> straipsnis.</w:t>
      </w:r>
      <w:r w:rsidRPr="00841CE1">
        <w:rPr>
          <w:szCs w:val="24"/>
        </w:rPr>
        <w:t xml:space="preserve"> </w:t>
      </w:r>
      <w:r>
        <w:rPr>
          <w:b/>
          <w:szCs w:val="24"/>
        </w:rPr>
        <w:t>52</w:t>
      </w:r>
      <w:r w:rsidRPr="00F11881">
        <w:rPr>
          <w:b/>
          <w:bCs/>
          <w:color w:val="000000"/>
        </w:rPr>
        <w:t xml:space="preserve"> straipsnio pakeitimas</w:t>
      </w:r>
    </w:p>
    <w:p w:rsidR="001A3352" w:rsidRDefault="000C1BA8" w:rsidP="00B1608A">
      <w:pPr>
        <w:ind w:left="-426" w:right="-284" w:firstLine="720"/>
        <w:jc w:val="both"/>
        <w:rPr>
          <w:szCs w:val="24"/>
        </w:rPr>
      </w:pPr>
      <w:r>
        <w:rPr>
          <w:bCs/>
          <w:szCs w:val="24"/>
        </w:rPr>
        <w:t xml:space="preserve"> 1. </w:t>
      </w:r>
      <w:r w:rsidR="001A3352">
        <w:rPr>
          <w:bCs/>
          <w:szCs w:val="24"/>
        </w:rPr>
        <w:t>Pakeisti 52 straipsnio 7</w:t>
      </w:r>
      <w:r w:rsidR="001A3352" w:rsidRPr="005160F6">
        <w:rPr>
          <w:szCs w:val="24"/>
        </w:rPr>
        <w:t xml:space="preserve"> dalį </w:t>
      </w:r>
      <w:r w:rsidR="001A3352">
        <w:rPr>
          <w:szCs w:val="24"/>
        </w:rPr>
        <w:t xml:space="preserve">ir ją </w:t>
      </w:r>
      <w:r w:rsidR="001A3352" w:rsidRPr="005160F6">
        <w:rPr>
          <w:szCs w:val="24"/>
        </w:rPr>
        <w:t>išdėstyti taip:</w:t>
      </w:r>
    </w:p>
    <w:p w:rsidR="00617C2C" w:rsidRPr="00617C2C" w:rsidRDefault="00BA5B2D" w:rsidP="00B1608A">
      <w:pPr>
        <w:ind w:left="-426" w:right="-284" w:firstLine="720"/>
        <w:jc w:val="both"/>
        <w:rPr>
          <w:bCs/>
          <w:szCs w:val="24"/>
        </w:rPr>
      </w:pPr>
      <w:r>
        <w:rPr>
          <w:szCs w:val="24"/>
        </w:rPr>
        <w:t xml:space="preserve"> </w:t>
      </w:r>
      <w:r w:rsidR="00617C2C" w:rsidRPr="00617C2C">
        <w:rPr>
          <w:szCs w:val="24"/>
        </w:rPr>
        <w:t>„</w:t>
      </w:r>
      <w:r>
        <w:rPr>
          <w:szCs w:val="24"/>
        </w:rPr>
        <w:t xml:space="preserve">7. </w:t>
      </w:r>
      <w:r w:rsidR="00617C2C" w:rsidRPr="00617C2C">
        <w:rPr>
          <w:szCs w:val="24"/>
        </w:rPr>
        <w:t xml:space="preserve">Asmenys, kurie nepagrįstai atsisako ar vengia dalyvauti žemės konsolidacijos projekte ir (ar) sudaryti žemės konsolidacijos sutartį, atlygina išlaidas, susijusias su jų turimų žemės sklypų konsolidacija rengiant ir įgyvendinant žemės konsolidacijos projektą, taip pat žemės konsolidacijos projekto tikslinimo išlaidas, patiriamas dėl nepagrįsto atsisakymo ar vengimo jame dalyvauti ir (ar) sudaryti žemės </w:t>
      </w:r>
      <w:r w:rsidR="00617C2C" w:rsidRPr="00617C2C">
        <w:rPr>
          <w:szCs w:val="24"/>
        </w:rPr>
        <w:lastRenderedPageBreak/>
        <w:t xml:space="preserve">konsolidacijos sutartį. Nepagrįstu atsisakymu ar vengimu dalyvauti žemės konsolidacijos projekte ir (ar) sudaryti žemės konsolidacijos sutartį laikomas bet koks asmens, pateikusio šio Įstatymo 49 straipsnio 6 dalyje nurodytą sutikimą dalyvauti žemės konsolidacijos projekte, atsisakymas ar vengimas dalyvauti žemės konsolidacijos projekte, kuris rengiamas ir įgyvendinamas šio Įstatymo ir kitų teisės aktų nustatyta tvarka, taip pat atsisakymas ar vengimas sudaryti žemės konsolidacijos sutartį, pagal kurią tokiam asmeniui nuosavybėn perduodami žemės sklypai, konsoliduoti pagal šio Įstatymo ir kitų teisės aktų nustatyta tvarka parengtą ir įgyvendintą žemės konsolidacijos projektą, išskyrus atvejus, kai asmuo atsisako ar vengia dalyvauti žemės konsolidacijos projekte ir (ar) sudaryti žemės konsolidacijos sutartį dėl priežasčių, kurios </w:t>
      </w:r>
      <w:r w:rsidR="00617C2C" w:rsidRPr="00617C2C">
        <w:rPr>
          <w:strike/>
          <w:szCs w:val="24"/>
        </w:rPr>
        <w:t>Nacionalinės žemės tarnybos</w:t>
      </w:r>
      <w:r w:rsidR="00617C2C" w:rsidRPr="00617C2C">
        <w:rPr>
          <w:szCs w:val="24"/>
        </w:rPr>
        <w:t xml:space="preserve"> </w:t>
      </w:r>
      <w:r w:rsidR="00617C2C" w:rsidRPr="00617C2C">
        <w:rPr>
          <w:b/>
          <w:szCs w:val="24"/>
        </w:rPr>
        <w:t>savivaldybės tarybos</w:t>
      </w:r>
      <w:r w:rsidR="00617C2C" w:rsidRPr="00617C2C">
        <w:rPr>
          <w:szCs w:val="24"/>
        </w:rPr>
        <w:t xml:space="preserve"> sprendimu pripažįstamos svarbiomis. Asmuo dėl atsisakymo ar vengimo dalyvauti žemės konsolidacijos projekte ir (ar) sudaryti žemės konsolidacijos sutartį priežasčių pripažinimo svarbiomis gali kreiptis į teismą įstatymų nustatyta tvarka.“</w:t>
      </w:r>
    </w:p>
    <w:p w:rsidR="000C1BA8" w:rsidRDefault="001A3352" w:rsidP="00B1608A">
      <w:pPr>
        <w:ind w:left="-426" w:right="-284" w:firstLine="720"/>
        <w:jc w:val="both"/>
        <w:rPr>
          <w:b/>
          <w:bCs/>
          <w:color w:val="000000"/>
          <w:szCs w:val="24"/>
        </w:rPr>
      </w:pPr>
      <w:r>
        <w:rPr>
          <w:bCs/>
          <w:szCs w:val="24"/>
        </w:rPr>
        <w:t xml:space="preserve">2. </w:t>
      </w:r>
      <w:r w:rsidR="000C1BA8">
        <w:rPr>
          <w:bCs/>
          <w:szCs w:val="24"/>
        </w:rPr>
        <w:t xml:space="preserve">Pakeisti </w:t>
      </w:r>
      <w:r w:rsidR="00B1608A" w:rsidRPr="005160F6">
        <w:rPr>
          <w:bCs/>
          <w:szCs w:val="24"/>
        </w:rPr>
        <w:t>52 straipsnio 12</w:t>
      </w:r>
      <w:r w:rsidR="00B1608A" w:rsidRPr="005160F6">
        <w:rPr>
          <w:szCs w:val="24"/>
        </w:rPr>
        <w:t xml:space="preserve"> dalį </w:t>
      </w:r>
      <w:r w:rsidR="000C1BA8">
        <w:rPr>
          <w:szCs w:val="24"/>
        </w:rPr>
        <w:t xml:space="preserve">ir ją </w:t>
      </w:r>
      <w:r w:rsidR="00B1608A" w:rsidRPr="005160F6">
        <w:rPr>
          <w:szCs w:val="24"/>
        </w:rPr>
        <w:t>išdėstyti taip:</w:t>
      </w:r>
      <w:r w:rsidR="00B1608A" w:rsidRPr="005160F6">
        <w:rPr>
          <w:b/>
          <w:bCs/>
          <w:color w:val="000000"/>
          <w:szCs w:val="24"/>
        </w:rPr>
        <w:t xml:space="preserve"> </w:t>
      </w:r>
    </w:p>
    <w:p w:rsidR="00B1608A" w:rsidRPr="005160F6" w:rsidRDefault="00B1608A" w:rsidP="00B1608A">
      <w:pPr>
        <w:ind w:left="-426" w:right="-284" w:firstLine="720"/>
        <w:jc w:val="both"/>
        <w:rPr>
          <w:b/>
          <w:bCs/>
          <w:color w:val="000000"/>
          <w:szCs w:val="24"/>
        </w:rPr>
      </w:pPr>
      <w:r w:rsidRPr="00BA5B2D">
        <w:rPr>
          <w:bCs/>
          <w:color w:val="000000"/>
          <w:szCs w:val="24"/>
        </w:rPr>
        <w:t>„</w:t>
      </w:r>
      <w:r w:rsidR="00BA5B2D" w:rsidRPr="00BA5B2D">
        <w:rPr>
          <w:bCs/>
          <w:color w:val="000000"/>
          <w:szCs w:val="24"/>
        </w:rPr>
        <w:t>12.</w:t>
      </w:r>
      <w:r w:rsidR="00BA5B2D">
        <w:rPr>
          <w:b/>
          <w:bCs/>
          <w:color w:val="000000"/>
          <w:szCs w:val="24"/>
        </w:rPr>
        <w:t xml:space="preserve"> </w:t>
      </w:r>
      <w:r w:rsidRPr="005160F6">
        <w:rPr>
          <w:szCs w:val="24"/>
        </w:rPr>
        <w:t xml:space="preserve">Pagal žemės konsolidacijos projektą pertvarkius žemės sklypą (sklypus), kuriam (kuriems) buvo nustatytas servitutas, servitutas lieka galioti žemės sklypui (sklypams), pagal žemės konsolidacijos projektą suformuotam (suformuotiems) buvusiame žemės sklype (sklypuose), išskyrus atvejus, kai servitutas baigiasi Civilinio kodekso nustatytais pagrindais. Nauji servitutai konsoliduotam žemės sklypui nustatomi administraciniu aktu – </w:t>
      </w:r>
      <w:r w:rsidR="008B3D2D" w:rsidRPr="008B3D2D">
        <w:rPr>
          <w:strike/>
          <w:szCs w:val="24"/>
        </w:rPr>
        <w:t xml:space="preserve">Nacionalinės žemės tarnybos vadovo arba jo įgalioto teritorinio padalinio vadovo </w:t>
      </w:r>
      <w:r w:rsidRPr="008B3D2D">
        <w:rPr>
          <w:b/>
          <w:szCs w:val="24"/>
        </w:rPr>
        <w:t xml:space="preserve">savivaldybės </w:t>
      </w:r>
      <w:r w:rsidR="003A327E">
        <w:rPr>
          <w:b/>
          <w:szCs w:val="24"/>
        </w:rPr>
        <w:t>administracijos direktoriaus</w:t>
      </w:r>
      <w:r w:rsidRPr="008B3D2D">
        <w:rPr>
          <w:szCs w:val="24"/>
        </w:rPr>
        <w:t xml:space="preserve"> </w:t>
      </w:r>
      <w:r w:rsidRPr="005160F6">
        <w:rPr>
          <w:szCs w:val="24"/>
        </w:rPr>
        <w:t>sprendimu šio Įstatymo 23 straipsnyje ir Vyriausybės nustatyta tvarka.</w:t>
      </w:r>
      <w:r w:rsidR="00BA5B2D">
        <w:rPr>
          <w:szCs w:val="24"/>
        </w:rPr>
        <w:t>“</w:t>
      </w:r>
    </w:p>
    <w:p w:rsidR="004051E1" w:rsidRDefault="000C1BA8" w:rsidP="00B1608A">
      <w:pPr>
        <w:ind w:left="-426" w:right="-284" w:firstLine="709"/>
        <w:jc w:val="both"/>
        <w:rPr>
          <w:b/>
          <w:bCs/>
          <w:color w:val="000000"/>
          <w:szCs w:val="24"/>
        </w:rPr>
      </w:pPr>
      <w:r>
        <w:rPr>
          <w:bCs/>
          <w:szCs w:val="24"/>
        </w:rPr>
        <w:t xml:space="preserve"> </w:t>
      </w:r>
      <w:r w:rsidR="001A3352">
        <w:rPr>
          <w:bCs/>
          <w:szCs w:val="24"/>
        </w:rPr>
        <w:t>3</w:t>
      </w:r>
      <w:r>
        <w:rPr>
          <w:bCs/>
          <w:szCs w:val="24"/>
        </w:rPr>
        <w:t xml:space="preserve">. Pakeisti </w:t>
      </w:r>
      <w:r w:rsidR="00B1608A" w:rsidRPr="005160F6">
        <w:rPr>
          <w:bCs/>
          <w:szCs w:val="24"/>
        </w:rPr>
        <w:t xml:space="preserve">52 straipsnio </w:t>
      </w:r>
      <w:r w:rsidR="00B1608A">
        <w:rPr>
          <w:bCs/>
          <w:szCs w:val="24"/>
        </w:rPr>
        <w:t>14</w:t>
      </w:r>
      <w:r w:rsidR="00B1608A" w:rsidRPr="005160F6">
        <w:rPr>
          <w:szCs w:val="24"/>
        </w:rPr>
        <w:t xml:space="preserve"> dalį </w:t>
      </w:r>
      <w:r>
        <w:rPr>
          <w:szCs w:val="24"/>
        </w:rPr>
        <w:t xml:space="preserve">ir ją </w:t>
      </w:r>
      <w:r w:rsidR="00B1608A" w:rsidRPr="005160F6">
        <w:rPr>
          <w:szCs w:val="24"/>
        </w:rPr>
        <w:t>išdėstyti taip:</w:t>
      </w:r>
      <w:r w:rsidR="00B1608A" w:rsidRPr="005160F6">
        <w:rPr>
          <w:b/>
          <w:bCs/>
          <w:color w:val="000000"/>
          <w:szCs w:val="24"/>
        </w:rPr>
        <w:t xml:space="preserve"> </w:t>
      </w:r>
    </w:p>
    <w:p w:rsidR="00B1608A" w:rsidRPr="00C07A7B" w:rsidRDefault="00BA5B2D" w:rsidP="00B1608A">
      <w:pPr>
        <w:ind w:left="-426" w:right="-284" w:firstLine="709"/>
        <w:jc w:val="both"/>
        <w:rPr>
          <w:b/>
          <w:bCs/>
          <w:szCs w:val="24"/>
        </w:rPr>
      </w:pPr>
      <w:r>
        <w:rPr>
          <w:b/>
          <w:bCs/>
          <w:color w:val="000000"/>
          <w:szCs w:val="24"/>
        </w:rPr>
        <w:t xml:space="preserve"> </w:t>
      </w:r>
      <w:r w:rsidR="000C1BA8" w:rsidRPr="004051E1">
        <w:rPr>
          <w:bCs/>
          <w:color w:val="000000"/>
          <w:szCs w:val="24"/>
        </w:rPr>
        <w:t>„</w:t>
      </w:r>
      <w:r>
        <w:rPr>
          <w:bCs/>
          <w:color w:val="000000"/>
          <w:szCs w:val="24"/>
        </w:rPr>
        <w:t xml:space="preserve">14. </w:t>
      </w:r>
      <w:r w:rsidR="00B1608A" w:rsidRPr="00C07A7B">
        <w:rPr>
          <w:szCs w:val="24"/>
        </w:rPr>
        <w:t xml:space="preserve">Valstybės žemės fondas pateikia </w:t>
      </w:r>
      <w:r w:rsidR="008B3D2D" w:rsidRPr="008B3D2D">
        <w:rPr>
          <w:strike/>
          <w:szCs w:val="24"/>
        </w:rPr>
        <w:t>Nacionalinei žemės tarnybai</w:t>
      </w:r>
      <w:r w:rsidR="008B3D2D">
        <w:rPr>
          <w:sz w:val="22"/>
          <w:szCs w:val="22"/>
        </w:rPr>
        <w:t xml:space="preserve"> </w:t>
      </w:r>
      <w:r w:rsidR="00B1608A" w:rsidRPr="008B3D2D">
        <w:rPr>
          <w:b/>
          <w:szCs w:val="24"/>
        </w:rPr>
        <w:t>savivaldybei</w:t>
      </w:r>
      <w:r w:rsidR="00B1608A" w:rsidRPr="00C07A7B">
        <w:rPr>
          <w:szCs w:val="24"/>
        </w:rPr>
        <w:t xml:space="preserve"> konsoliduotų valstybinės žemės sklypų, kuriuos šis fondas įregistravo Nekilnojamojo turto registre valstybės vardu, sąrašą. </w:t>
      </w:r>
      <w:r w:rsidR="008B3D2D" w:rsidRPr="008B3D2D">
        <w:rPr>
          <w:strike/>
          <w:szCs w:val="24"/>
        </w:rPr>
        <w:t>Nacionalinė žemės tarnyba</w:t>
      </w:r>
      <w:r w:rsidR="008B3D2D">
        <w:rPr>
          <w:sz w:val="22"/>
          <w:szCs w:val="22"/>
        </w:rPr>
        <w:t xml:space="preserve"> </w:t>
      </w:r>
      <w:r w:rsidR="00424BE2">
        <w:rPr>
          <w:b/>
          <w:szCs w:val="24"/>
        </w:rPr>
        <w:t>Savivaldybė</w:t>
      </w:r>
      <w:r w:rsidR="003A327E">
        <w:rPr>
          <w:b/>
          <w:szCs w:val="24"/>
        </w:rPr>
        <w:t>s administracijos direktorius</w:t>
      </w:r>
      <w:r w:rsidR="00B1608A" w:rsidRPr="00C07A7B">
        <w:rPr>
          <w:szCs w:val="24"/>
        </w:rPr>
        <w:t xml:space="preserve"> per 5 darbo dienas nuo tokio sąrašo gavimo pateikia Nekilnojamojo turto registro tvarkytojui prašymą įregistruoti </w:t>
      </w:r>
      <w:r w:rsidR="008B3D2D" w:rsidRPr="008B3D2D">
        <w:rPr>
          <w:strike/>
          <w:szCs w:val="24"/>
        </w:rPr>
        <w:t>Nacionalinės žemės tarnybos</w:t>
      </w:r>
      <w:r w:rsidR="008B3D2D">
        <w:rPr>
          <w:sz w:val="22"/>
          <w:szCs w:val="22"/>
        </w:rPr>
        <w:t xml:space="preserve"> </w:t>
      </w:r>
      <w:r w:rsidR="00424BE2">
        <w:rPr>
          <w:b/>
          <w:szCs w:val="24"/>
        </w:rPr>
        <w:t>s</w:t>
      </w:r>
      <w:r w:rsidR="00B1608A" w:rsidRPr="008B3D2D">
        <w:rPr>
          <w:b/>
          <w:szCs w:val="24"/>
        </w:rPr>
        <w:t xml:space="preserve">avivaldybės </w:t>
      </w:r>
      <w:r w:rsidR="00B1608A" w:rsidRPr="00424BE2">
        <w:rPr>
          <w:szCs w:val="24"/>
        </w:rPr>
        <w:t>patikėjimo</w:t>
      </w:r>
      <w:r w:rsidR="00B1608A" w:rsidRPr="008B3D2D">
        <w:rPr>
          <w:szCs w:val="24"/>
        </w:rPr>
        <w:t xml:space="preserve"> </w:t>
      </w:r>
      <w:r w:rsidR="00B1608A" w:rsidRPr="00C07A7B">
        <w:rPr>
          <w:szCs w:val="24"/>
        </w:rPr>
        <w:t>teisę į šiuos valstybinės žemės sklypus.</w:t>
      </w:r>
      <w:r w:rsidR="00B1608A">
        <w:rPr>
          <w:szCs w:val="24"/>
        </w:rPr>
        <w:t>“</w:t>
      </w:r>
    </w:p>
    <w:p w:rsidR="00B1608A" w:rsidRDefault="00B1608A" w:rsidP="0013792D">
      <w:pPr>
        <w:ind w:right="-284"/>
        <w:jc w:val="both"/>
        <w:rPr>
          <w:b/>
          <w:bCs/>
          <w:szCs w:val="24"/>
        </w:rPr>
      </w:pPr>
    </w:p>
    <w:p w:rsidR="00B1608A" w:rsidRPr="002D5B4D" w:rsidRDefault="00F56239" w:rsidP="00B1608A">
      <w:pPr>
        <w:ind w:left="-426" w:right="-284" w:firstLine="709"/>
        <w:jc w:val="both"/>
        <w:rPr>
          <w:szCs w:val="24"/>
        </w:rPr>
      </w:pPr>
      <w:r>
        <w:rPr>
          <w:b/>
          <w:bCs/>
          <w:szCs w:val="24"/>
        </w:rPr>
        <w:t>19</w:t>
      </w:r>
      <w:r w:rsidR="008B3D2D">
        <w:rPr>
          <w:b/>
          <w:bCs/>
          <w:szCs w:val="24"/>
        </w:rPr>
        <w:t xml:space="preserve"> </w:t>
      </w:r>
      <w:r w:rsidR="00B1608A" w:rsidRPr="001016E8">
        <w:rPr>
          <w:b/>
          <w:bCs/>
          <w:szCs w:val="24"/>
        </w:rPr>
        <w:t>straipsnis. Įstatymo įsigaliojimas ir įgyvendinimas</w:t>
      </w:r>
    </w:p>
    <w:p w:rsidR="00B1608A" w:rsidRPr="002D5B4D" w:rsidRDefault="00B1608A" w:rsidP="00B1608A">
      <w:pPr>
        <w:ind w:left="-426" w:right="-284" w:firstLine="567"/>
        <w:rPr>
          <w:szCs w:val="24"/>
        </w:rPr>
      </w:pPr>
      <w:bookmarkStart w:id="43" w:name="part_2929d47a15af4cbcbdd973e5fa6612c7"/>
      <w:bookmarkEnd w:id="43"/>
      <w:r>
        <w:rPr>
          <w:szCs w:val="24"/>
        </w:rPr>
        <w:t>1. Šis įstatymas</w:t>
      </w:r>
      <w:r w:rsidR="000B5C80">
        <w:rPr>
          <w:szCs w:val="24"/>
        </w:rPr>
        <w:t>,</w:t>
      </w:r>
      <w:r w:rsidR="000B5C80" w:rsidRPr="000B5C80">
        <w:rPr>
          <w:szCs w:val="24"/>
        </w:rPr>
        <w:t xml:space="preserve"> </w:t>
      </w:r>
      <w:r w:rsidR="000B5C80" w:rsidRPr="00102899">
        <w:rPr>
          <w:szCs w:val="24"/>
          <w:lang w:eastAsia="lt-LT"/>
        </w:rPr>
        <w:t>išskyrus šio straipsnio 2 dalį</w:t>
      </w:r>
      <w:r w:rsidR="000B5C80" w:rsidRPr="00102899">
        <w:rPr>
          <w:szCs w:val="24"/>
        </w:rPr>
        <w:t>,</w:t>
      </w:r>
      <w:r w:rsidR="000B5C80">
        <w:rPr>
          <w:szCs w:val="24"/>
        </w:rPr>
        <w:t xml:space="preserve"> </w:t>
      </w:r>
      <w:r>
        <w:rPr>
          <w:szCs w:val="24"/>
        </w:rPr>
        <w:t xml:space="preserve"> įsigalioja 2018 m. </w:t>
      </w:r>
      <w:r w:rsidR="006A6ACF">
        <w:rPr>
          <w:szCs w:val="24"/>
        </w:rPr>
        <w:t>liepos</w:t>
      </w:r>
      <w:r w:rsidRPr="001016E8">
        <w:rPr>
          <w:szCs w:val="24"/>
        </w:rPr>
        <w:t xml:space="preserve"> 1 d.</w:t>
      </w:r>
    </w:p>
    <w:p w:rsidR="00B1608A" w:rsidRPr="002D5B4D" w:rsidRDefault="00B1608A" w:rsidP="00B1608A">
      <w:pPr>
        <w:ind w:left="-426" w:right="-284" w:firstLine="567"/>
        <w:jc w:val="both"/>
        <w:rPr>
          <w:szCs w:val="24"/>
        </w:rPr>
      </w:pPr>
      <w:bookmarkStart w:id="44" w:name="part_0f35a9e6ac0b4f36a9236f0036b54d70"/>
      <w:bookmarkEnd w:id="44"/>
      <w:r w:rsidRPr="001016E8">
        <w:rPr>
          <w:szCs w:val="24"/>
        </w:rPr>
        <w:t>2. Lietuvos Respublikos Vyriausybė iki šio įstatymo įsigaliojimo priima šio įstatymo įgyvendinamuosius teisės aktus.</w:t>
      </w:r>
    </w:p>
    <w:p w:rsidR="00B1608A" w:rsidRPr="002D5B4D" w:rsidRDefault="00B1608A" w:rsidP="00B1608A">
      <w:pPr>
        <w:ind w:left="-426" w:right="-284" w:firstLine="913"/>
        <w:jc w:val="both"/>
        <w:rPr>
          <w:szCs w:val="24"/>
        </w:rPr>
      </w:pPr>
      <w:r w:rsidRPr="001016E8">
        <w:rPr>
          <w:i/>
          <w:iCs/>
          <w:szCs w:val="24"/>
        </w:rPr>
        <w:t> </w:t>
      </w:r>
    </w:p>
    <w:p w:rsidR="00B1608A" w:rsidRPr="002D5B4D" w:rsidRDefault="00B1608A" w:rsidP="00B1608A">
      <w:pPr>
        <w:ind w:left="-426" w:right="-284"/>
        <w:jc w:val="both"/>
        <w:rPr>
          <w:szCs w:val="24"/>
        </w:rPr>
      </w:pPr>
      <w:r w:rsidRPr="001016E8">
        <w:rPr>
          <w:rFonts w:ascii="Arial" w:hAnsi="Arial" w:cs="Arial"/>
          <w:color w:val="000000"/>
          <w:szCs w:val="24"/>
        </w:rPr>
        <w:t> </w:t>
      </w:r>
    </w:p>
    <w:p w:rsidR="00B1608A" w:rsidRPr="002D5B4D" w:rsidRDefault="00B1608A" w:rsidP="00B1608A">
      <w:pPr>
        <w:ind w:left="-426" w:right="-284"/>
        <w:jc w:val="both"/>
        <w:rPr>
          <w:szCs w:val="24"/>
        </w:rPr>
      </w:pPr>
      <w:bookmarkStart w:id="45" w:name="part_452ae041e8624fa88815a27bdff1f356"/>
      <w:bookmarkEnd w:id="45"/>
      <w:r w:rsidRPr="001016E8">
        <w:rPr>
          <w:i/>
          <w:iCs/>
          <w:szCs w:val="24"/>
        </w:rPr>
        <w:t>Skelbiu šį Lietuvos Respublikos Seimo priimtą įstatymą.</w:t>
      </w:r>
    </w:p>
    <w:p w:rsidR="00B1608A" w:rsidRPr="002D5B4D" w:rsidRDefault="00B1608A" w:rsidP="00B1608A">
      <w:pPr>
        <w:ind w:left="-426" w:right="-284"/>
        <w:jc w:val="both"/>
        <w:rPr>
          <w:szCs w:val="24"/>
        </w:rPr>
      </w:pPr>
      <w:r w:rsidRPr="001016E8">
        <w:rPr>
          <w:i/>
          <w:iCs/>
          <w:szCs w:val="24"/>
        </w:rPr>
        <w:t> </w:t>
      </w:r>
    </w:p>
    <w:p w:rsidR="0013792D" w:rsidRDefault="00B1608A" w:rsidP="0013792D">
      <w:pPr>
        <w:ind w:left="-426" w:right="-284"/>
        <w:jc w:val="both"/>
        <w:rPr>
          <w:szCs w:val="24"/>
          <w:lang w:val="en-US"/>
        </w:rPr>
      </w:pPr>
      <w:r w:rsidRPr="001016E8">
        <w:rPr>
          <w:szCs w:val="24"/>
        </w:rPr>
        <w:t>Respublikos Prezidentas</w:t>
      </w:r>
    </w:p>
    <w:p w:rsidR="0013792D" w:rsidRDefault="0013792D" w:rsidP="0013792D">
      <w:pPr>
        <w:ind w:left="-426" w:right="-284"/>
        <w:jc w:val="both"/>
        <w:rPr>
          <w:szCs w:val="24"/>
          <w:lang w:val="en-US"/>
        </w:rPr>
      </w:pPr>
    </w:p>
    <w:p w:rsidR="0013792D" w:rsidRDefault="0013792D" w:rsidP="0013792D">
      <w:pPr>
        <w:ind w:left="-426" w:right="-284"/>
        <w:jc w:val="both"/>
        <w:rPr>
          <w:szCs w:val="24"/>
          <w:lang w:val="en-US"/>
        </w:rPr>
      </w:pPr>
    </w:p>
    <w:p w:rsidR="0013792D" w:rsidRDefault="0013792D" w:rsidP="0013792D">
      <w:pPr>
        <w:ind w:left="-426" w:right="-284"/>
        <w:jc w:val="both"/>
        <w:rPr>
          <w:szCs w:val="24"/>
          <w:lang w:val="en-US"/>
        </w:rPr>
      </w:pPr>
    </w:p>
    <w:p w:rsidR="009858D7" w:rsidRDefault="009858D7" w:rsidP="0013792D">
      <w:pPr>
        <w:ind w:left="-426" w:right="-284"/>
        <w:jc w:val="both"/>
        <w:rPr>
          <w:szCs w:val="24"/>
          <w:lang w:val="en-US"/>
        </w:rPr>
      </w:pPr>
    </w:p>
    <w:p w:rsidR="0013792D" w:rsidRDefault="0013792D" w:rsidP="0013792D">
      <w:pPr>
        <w:ind w:left="-426" w:right="-284"/>
        <w:jc w:val="both"/>
        <w:rPr>
          <w:szCs w:val="24"/>
          <w:lang w:val="en-US"/>
        </w:rPr>
      </w:pPr>
    </w:p>
    <w:p w:rsidR="00B1608A" w:rsidRPr="001016E8" w:rsidRDefault="00B1608A" w:rsidP="0013792D">
      <w:pPr>
        <w:ind w:left="-426" w:right="-284"/>
        <w:jc w:val="both"/>
        <w:rPr>
          <w:szCs w:val="24"/>
          <w:lang w:val="en-US"/>
        </w:rPr>
      </w:pPr>
      <w:r w:rsidRPr="001016E8">
        <w:rPr>
          <w:szCs w:val="24"/>
        </w:rPr>
        <w:t>Teikia</w:t>
      </w:r>
    </w:p>
    <w:p w:rsidR="00B1608A" w:rsidRPr="00A74270" w:rsidRDefault="0080415D" w:rsidP="0080415D">
      <w:pPr>
        <w:ind w:left="-426" w:right="-284"/>
        <w:jc w:val="both"/>
        <w:rPr>
          <w:szCs w:val="24"/>
        </w:rPr>
      </w:pPr>
      <w:bookmarkStart w:id="46" w:name="pareigos"/>
      <w:r>
        <w:rPr>
          <w:szCs w:val="24"/>
        </w:rPr>
        <w:t xml:space="preserve">Seimo </w:t>
      </w:r>
      <w:r w:rsidR="00A93016">
        <w:rPr>
          <w:szCs w:val="24"/>
        </w:rPr>
        <w:t>narys</w:t>
      </w:r>
      <w:r w:rsidR="00B1608A">
        <w:rPr>
          <w:szCs w:val="24"/>
        </w:rPr>
        <w:tab/>
      </w:r>
      <w:r w:rsidR="00B1608A">
        <w:rPr>
          <w:szCs w:val="24"/>
        </w:rPr>
        <w:tab/>
      </w:r>
      <w:r w:rsidR="00B1608A" w:rsidRPr="00225BEA">
        <w:tab/>
      </w:r>
      <w:r w:rsidR="00B1608A">
        <w:tab/>
      </w:r>
      <w:r w:rsidR="00B1608A">
        <w:tab/>
      </w:r>
      <w:r w:rsidR="00A93016">
        <w:tab/>
      </w:r>
      <w:r w:rsidR="00B1608A">
        <w:t>Simonas Gentvilas</w:t>
      </w:r>
    </w:p>
    <w:bookmarkEnd w:id="46"/>
    <w:p w:rsidR="0080415D" w:rsidRDefault="0080415D" w:rsidP="004051E1">
      <w:pPr>
        <w:ind w:firstLine="720"/>
        <w:jc w:val="both"/>
      </w:pPr>
      <w:r>
        <w:tab/>
      </w:r>
      <w:r>
        <w:tab/>
      </w:r>
      <w:r>
        <w:tab/>
      </w:r>
      <w:r>
        <w:tab/>
      </w:r>
      <w:r>
        <w:tab/>
        <w:t xml:space="preserve"> </w:t>
      </w:r>
    </w:p>
    <w:sectPr w:rsidR="0080415D" w:rsidSect="000C1BA8">
      <w:pgSz w:w="11906" w:h="16838"/>
      <w:pgMar w:top="851"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2460"/>
    <w:multiLevelType w:val="hybridMultilevel"/>
    <w:tmpl w:val="39922894"/>
    <w:lvl w:ilvl="0" w:tplc="0F4890EC">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9274A88"/>
    <w:multiLevelType w:val="hybridMultilevel"/>
    <w:tmpl w:val="659ED9FE"/>
    <w:lvl w:ilvl="0" w:tplc="E2FA35F6">
      <w:start w:val="1"/>
      <w:numFmt w:val="decimal"/>
      <w:lvlText w:val="%1"/>
      <w:lvlJc w:val="left"/>
      <w:pPr>
        <w:ind w:left="660" w:hanging="360"/>
      </w:pPr>
      <w:rPr>
        <w:rFonts w:hint="default"/>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abstractNum w:abstractNumId="2">
    <w:nsid w:val="24CE353A"/>
    <w:multiLevelType w:val="hybridMultilevel"/>
    <w:tmpl w:val="FF7CD5C6"/>
    <w:lvl w:ilvl="0" w:tplc="F64C754A">
      <w:start w:val="1"/>
      <w:numFmt w:val="decimal"/>
      <w:lvlText w:val="%1."/>
      <w:lvlJc w:val="left"/>
      <w:pPr>
        <w:ind w:left="774" w:hanging="360"/>
      </w:pPr>
      <w:rPr>
        <w:rFonts w:hint="default"/>
      </w:rPr>
    </w:lvl>
    <w:lvl w:ilvl="1" w:tplc="04270019" w:tentative="1">
      <w:start w:val="1"/>
      <w:numFmt w:val="lowerLetter"/>
      <w:lvlText w:val="%2."/>
      <w:lvlJc w:val="left"/>
      <w:pPr>
        <w:ind w:left="1494" w:hanging="360"/>
      </w:pPr>
    </w:lvl>
    <w:lvl w:ilvl="2" w:tplc="0427001B" w:tentative="1">
      <w:start w:val="1"/>
      <w:numFmt w:val="lowerRoman"/>
      <w:lvlText w:val="%3."/>
      <w:lvlJc w:val="right"/>
      <w:pPr>
        <w:ind w:left="2214" w:hanging="180"/>
      </w:pPr>
    </w:lvl>
    <w:lvl w:ilvl="3" w:tplc="0427000F" w:tentative="1">
      <w:start w:val="1"/>
      <w:numFmt w:val="decimal"/>
      <w:lvlText w:val="%4."/>
      <w:lvlJc w:val="left"/>
      <w:pPr>
        <w:ind w:left="2934" w:hanging="360"/>
      </w:pPr>
    </w:lvl>
    <w:lvl w:ilvl="4" w:tplc="04270019" w:tentative="1">
      <w:start w:val="1"/>
      <w:numFmt w:val="lowerLetter"/>
      <w:lvlText w:val="%5."/>
      <w:lvlJc w:val="left"/>
      <w:pPr>
        <w:ind w:left="3654" w:hanging="360"/>
      </w:pPr>
    </w:lvl>
    <w:lvl w:ilvl="5" w:tplc="0427001B" w:tentative="1">
      <w:start w:val="1"/>
      <w:numFmt w:val="lowerRoman"/>
      <w:lvlText w:val="%6."/>
      <w:lvlJc w:val="right"/>
      <w:pPr>
        <w:ind w:left="4374" w:hanging="180"/>
      </w:pPr>
    </w:lvl>
    <w:lvl w:ilvl="6" w:tplc="0427000F" w:tentative="1">
      <w:start w:val="1"/>
      <w:numFmt w:val="decimal"/>
      <w:lvlText w:val="%7."/>
      <w:lvlJc w:val="left"/>
      <w:pPr>
        <w:ind w:left="5094" w:hanging="360"/>
      </w:pPr>
    </w:lvl>
    <w:lvl w:ilvl="7" w:tplc="04270019" w:tentative="1">
      <w:start w:val="1"/>
      <w:numFmt w:val="lowerLetter"/>
      <w:lvlText w:val="%8."/>
      <w:lvlJc w:val="left"/>
      <w:pPr>
        <w:ind w:left="5814" w:hanging="360"/>
      </w:pPr>
    </w:lvl>
    <w:lvl w:ilvl="8" w:tplc="0427001B" w:tentative="1">
      <w:start w:val="1"/>
      <w:numFmt w:val="lowerRoman"/>
      <w:lvlText w:val="%9."/>
      <w:lvlJc w:val="right"/>
      <w:pPr>
        <w:ind w:left="6534" w:hanging="180"/>
      </w:pPr>
    </w:lvl>
  </w:abstractNum>
  <w:abstractNum w:abstractNumId="3">
    <w:nsid w:val="2694484D"/>
    <w:multiLevelType w:val="hybridMultilevel"/>
    <w:tmpl w:val="0B96B55C"/>
    <w:lvl w:ilvl="0" w:tplc="107823EA">
      <w:start w:val="1"/>
      <w:numFmt w:val="decimal"/>
      <w:lvlText w:val="%1."/>
      <w:lvlJc w:val="left"/>
      <w:pPr>
        <w:ind w:left="294" w:hanging="360"/>
      </w:pPr>
      <w:rPr>
        <w:rFonts w:hint="default"/>
      </w:rPr>
    </w:lvl>
    <w:lvl w:ilvl="1" w:tplc="04270019" w:tentative="1">
      <w:start w:val="1"/>
      <w:numFmt w:val="lowerLetter"/>
      <w:lvlText w:val="%2."/>
      <w:lvlJc w:val="left"/>
      <w:pPr>
        <w:ind w:left="1014" w:hanging="360"/>
      </w:pPr>
    </w:lvl>
    <w:lvl w:ilvl="2" w:tplc="0427001B" w:tentative="1">
      <w:start w:val="1"/>
      <w:numFmt w:val="lowerRoman"/>
      <w:lvlText w:val="%3."/>
      <w:lvlJc w:val="right"/>
      <w:pPr>
        <w:ind w:left="1734" w:hanging="180"/>
      </w:pPr>
    </w:lvl>
    <w:lvl w:ilvl="3" w:tplc="0427000F" w:tentative="1">
      <w:start w:val="1"/>
      <w:numFmt w:val="decimal"/>
      <w:lvlText w:val="%4."/>
      <w:lvlJc w:val="left"/>
      <w:pPr>
        <w:ind w:left="2454" w:hanging="360"/>
      </w:pPr>
    </w:lvl>
    <w:lvl w:ilvl="4" w:tplc="04270019" w:tentative="1">
      <w:start w:val="1"/>
      <w:numFmt w:val="lowerLetter"/>
      <w:lvlText w:val="%5."/>
      <w:lvlJc w:val="left"/>
      <w:pPr>
        <w:ind w:left="3174" w:hanging="360"/>
      </w:pPr>
    </w:lvl>
    <w:lvl w:ilvl="5" w:tplc="0427001B" w:tentative="1">
      <w:start w:val="1"/>
      <w:numFmt w:val="lowerRoman"/>
      <w:lvlText w:val="%6."/>
      <w:lvlJc w:val="right"/>
      <w:pPr>
        <w:ind w:left="3894" w:hanging="180"/>
      </w:pPr>
    </w:lvl>
    <w:lvl w:ilvl="6" w:tplc="0427000F" w:tentative="1">
      <w:start w:val="1"/>
      <w:numFmt w:val="decimal"/>
      <w:lvlText w:val="%7."/>
      <w:lvlJc w:val="left"/>
      <w:pPr>
        <w:ind w:left="4614" w:hanging="360"/>
      </w:pPr>
    </w:lvl>
    <w:lvl w:ilvl="7" w:tplc="04270019" w:tentative="1">
      <w:start w:val="1"/>
      <w:numFmt w:val="lowerLetter"/>
      <w:lvlText w:val="%8."/>
      <w:lvlJc w:val="left"/>
      <w:pPr>
        <w:ind w:left="5334" w:hanging="360"/>
      </w:pPr>
    </w:lvl>
    <w:lvl w:ilvl="8" w:tplc="0427001B" w:tentative="1">
      <w:start w:val="1"/>
      <w:numFmt w:val="lowerRoman"/>
      <w:lvlText w:val="%9."/>
      <w:lvlJc w:val="right"/>
      <w:pPr>
        <w:ind w:left="6054" w:hanging="180"/>
      </w:pPr>
    </w:lvl>
  </w:abstractNum>
  <w:abstractNum w:abstractNumId="4">
    <w:nsid w:val="301C6005"/>
    <w:multiLevelType w:val="hybridMultilevel"/>
    <w:tmpl w:val="6C84A526"/>
    <w:lvl w:ilvl="0" w:tplc="65947A96">
      <w:start w:val="1"/>
      <w:numFmt w:val="decimal"/>
      <w:lvlText w:val="%1"/>
      <w:lvlJc w:val="left"/>
      <w:pPr>
        <w:ind w:left="72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46F4066"/>
    <w:multiLevelType w:val="hybridMultilevel"/>
    <w:tmpl w:val="ACEEBFE0"/>
    <w:lvl w:ilvl="0" w:tplc="3D7C5344">
      <w:start w:val="3"/>
      <w:numFmt w:val="decimal"/>
      <w:lvlText w:val="%1."/>
      <w:lvlJc w:val="left"/>
      <w:pPr>
        <w:ind w:left="774" w:hanging="360"/>
      </w:pPr>
      <w:rPr>
        <w:rFonts w:hint="default"/>
      </w:rPr>
    </w:lvl>
    <w:lvl w:ilvl="1" w:tplc="04270019" w:tentative="1">
      <w:start w:val="1"/>
      <w:numFmt w:val="lowerLetter"/>
      <w:lvlText w:val="%2."/>
      <w:lvlJc w:val="left"/>
      <w:pPr>
        <w:ind w:left="1494" w:hanging="360"/>
      </w:pPr>
    </w:lvl>
    <w:lvl w:ilvl="2" w:tplc="0427001B" w:tentative="1">
      <w:start w:val="1"/>
      <w:numFmt w:val="lowerRoman"/>
      <w:lvlText w:val="%3."/>
      <w:lvlJc w:val="right"/>
      <w:pPr>
        <w:ind w:left="2214" w:hanging="180"/>
      </w:pPr>
    </w:lvl>
    <w:lvl w:ilvl="3" w:tplc="0427000F" w:tentative="1">
      <w:start w:val="1"/>
      <w:numFmt w:val="decimal"/>
      <w:lvlText w:val="%4."/>
      <w:lvlJc w:val="left"/>
      <w:pPr>
        <w:ind w:left="2934" w:hanging="360"/>
      </w:pPr>
    </w:lvl>
    <w:lvl w:ilvl="4" w:tplc="04270019" w:tentative="1">
      <w:start w:val="1"/>
      <w:numFmt w:val="lowerLetter"/>
      <w:lvlText w:val="%5."/>
      <w:lvlJc w:val="left"/>
      <w:pPr>
        <w:ind w:left="3654" w:hanging="360"/>
      </w:pPr>
    </w:lvl>
    <w:lvl w:ilvl="5" w:tplc="0427001B" w:tentative="1">
      <w:start w:val="1"/>
      <w:numFmt w:val="lowerRoman"/>
      <w:lvlText w:val="%6."/>
      <w:lvlJc w:val="right"/>
      <w:pPr>
        <w:ind w:left="4374" w:hanging="180"/>
      </w:pPr>
    </w:lvl>
    <w:lvl w:ilvl="6" w:tplc="0427000F" w:tentative="1">
      <w:start w:val="1"/>
      <w:numFmt w:val="decimal"/>
      <w:lvlText w:val="%7."/>
      <w:lvlJc w:val="left"/>
      <w:pPr>
        <w:ind w:left="5094" w:hanging="360"/>
      </w:pPr>
    </w:lvl>
    <w:lvl w:ilvl="7" w:tplc="04270019" w:tentative="1">
      <w:start w:val="1"/>
      <w:numFmt w:val="lowerLetter"/>
      <w:lvlText w:val="%8."/>
      <w:lvlJc w:val="left"/>
      <w:pPr>
        <w:ind w:left="5814" w:hanging="360"/>
      </w:pPr>
    </w:lvl>
    <w:lvl w:ilvl="8" w:tplc="0427001B" w:tentative="1">
      <w:start w:val="1"/>
      <w:numFmt w:val="lowerRoman"/>
      <w:lvlText w:val="%9."/>
      <w:lvlJc w:val="right"/>
      <w:pPr>
        <w:ind w:left="6534" w:hanging="180"/>
      </w:pPr>
    </w:lvl>
  </w:abstractNum>
  <w:abstractNum w:abstractNumId="6">
    <w:nsid w:val="4C052A00"/>
    <w:multiLevelType w:val="hybridMultilevel"/>
    <w:tmpl w:val="0484A36C"/>
    <w:lvl w:ilvl="0" w:tplc="A6EA1222">
      <w:start w:val="1"/>
      <w:numFmt w:val="decimal"/>
      <w:lvlText w:val="%1."/>
      <w:lvlJc w:val="left"/>
      <w:pPr>
        <w:ind w:left="774" w:hanging="360"/>
      </w:pPr>
      <w:rPr>
        <w:rFonts w:hint="default"/>
      </w:rPr>
    </w:lvl>
    <w:lvl w:ilvl="1" w:tplc="04270019" w:tentative="1">
      <w:start w:val="1"/>
      <w:numFmt w:val="lowerLetter"/>
      <w:lvlText w:val="%2."/>
      <w:lvlJc w:val="left"/>
      <w:pPr>
        <w:ind w:left="1494" w:hanging="360"/>
      </w:pPr>
    </w:lvl>
    <w:lvl w:ilvl="2" w:tplc="0427001B" w:tentative="1">
      <w:start w:val="1"/>
      <w:numFmt w:val="lowerRoman"/>
      <w:lvlText w:val="%3."/>
      <w:lvlJc w:val="right"/>
      <w:pPr>
        <w:ind w:left="2214" w:hanging="180"/>
      </w:pPr>
    </w:lvl>
    <w:lvl w:ilvl="3" w:tplc="0427000F" w:tentative="1">
      <w:start w:val="1"/>
      <w:numFmt w:val="decimal"/>
      <w:lvlText w:val="%4."/>
      <w:lvlJc w:val="left"/>
      <w:pPr>
        <w:ind w:left="2934" w:hanging="360"/>
      </w:pPr>
    </w:lvl>
    <w:lvl w:ilvl="4" w:tplc="04270019" w:tentative="1">
      <w:start w:val="1"/>
      <w:numFmt w:val="lowerLetter"/>
      <w:lvlText w:val="%5."/>
      <w:lvlJc w:val="left"/>
      <w:pPr>
        <w:ind w:left="3654" w:hanging="360"/>
      </w:pPr>
    </w:lvl>
    <w:lvl w:ilvl="5" w:tplc="0427001B" w:tentative="1">
      <w:start w:val="1"/>
      <w:numFmt w:val="lowerRoman"/>
      <w:lvlText w:val="%6."/>
      <w:lvlJc w:val="right"/>
      <w:pPr>
        <w:ind w:left="4374" w:hanging="180"/>
      </w:pPr>
    </w:lvl>
    <w:lvl w:ilvl="6" w:tplc="0427000F" w:tentative="1">
      <w:start w:val="1"/>
      <w:numFmt w:val="decimal"/>
      <w:lvlText w:val="%7."/>
      <w:lvlJc w:val="left"/>
      <w:pPr>
        <w:ind w:left="5094" w:hanging="360"/>
      </w:pPr>
    </w:lvl>
    <w:lvl w:ilvl="7" w:tplc="04270019" w:tentative="1">
      <w:start w:val="1"/>
      <w:numFmt w:val="lowerLetter"/>
      <w:lvlText w:val="%8."/>
      <w:lvlJc w:val="left"/>
      <w:pPr>
        <w:ind w:left="5814" w:hanging="360"/>
      </w:pPr>
    </w:lvl>
    <w:lvl w:ilvl="8" w:tplc="0427001B" w:tentative="1">
      <w:start w:val="1"/>
      <w:numFmt w:val="lowerRoman"/>
      <w:lvlText w:val="%9."/>
      <w:lvlJc w:val="right"/>
      <w:pPr>
        <w:ind w:left="6534" w:hanging="180"/>
      </w:pPr>
    </w:lvl>
  </w:abstractNum>
  <w:abstractNum w:abstractNumId="7">
    <w:nsid w:val="66800BFC"/>
    <w:multiLevelType w:val="hybridMultilevel"/>
    <w:tmpl w:val="9FC26126"/>
    <w:lvl w:ilvl="0" w:tplc="F1ACFC8E">
      <w:start w:val="1"/>
      <w:numFmt w:val="decimal"/>
      <w:lvlText w:val="%1"/>
      <w:lvlJc w:val="left"/>
      <w:pPr>
        <w:ind w:left="1014" w:hanging="360"/>
      </w:pPr>
      <w:rPr>
        <w:rFonts w:hint="default"/>
      </w:rPr>
    </w:lvl>
    <w:lvl w:ilvl="1" w:tplc="04270019" w:tentative="1">
      <w:start w:val="1"/>
      <w:numFmt w:val="lowerLetter"/>
      <w:lvlText w:val="%2."/>
      <w:lvlJc w:val="left"/>
      <w:pPr>
        <w:ind w:left="1734" w:hanging="360"/>
      </w:pPr>
    </w:lvl>
    <w:lvl w:ilvl="2" w:tplc="0427001B" w:tentative="1">
      <w:start w:val="1"/>
      <w:numFmt w:val="lowerRoman"/>
      <w:lvlText w:val="%3."/>
      <w:lvlJc w:val="right"/>
      <w:pPr>
        <w:ind w:left="2454" w:hanging="180"/>
      </w:pPr>
    </w:lvl>
    <w:lvl w:ilvl="3" w:tplc="0427000F" w:tentative="1">
      <w:start w:val="1"/>
      <w:numFmt w:val="decimal"/>
      <w:lvlText w:val="%4."/>
      <w:lvlJc w:val="left"/>
      <w:pPr>
        <w:ind w:left="3174" w:hanging="360"/>
      </w:pPr>
    </w:lvl>
    <w:lvl w:ilvl="4" w:tplc="04270019" w:tentative="1">
      <w:start w:val="1"/>
      <w:numFmt w:val="lowerLetter"/>
      <w:lvlText w:val="%5."/>
      <w:lvlJc w:val="left"/>
      <w:pPr>
        <w:ind w:left="3894" w:hanging="360"/>
      </w:pPr>
    </w:lvl>
    <w:lvl w:ilvl="5" w:tplc="0427001B" w:tentative="1">
      <w:start w:val="1"/>
      <w:numFmt w:val="lowerRoman"/>
      <w:lvlText w:val="%6."/>
      <w:lvlJc w:val="right"/>
      <w:pPr>
        <w:ind w:left="4614" w:hanging="180"/>
      </w:pPr>
    </w:lvl>
    <w:lvl w:ilvl="6" w:tplc="0427000F" w:tentative="1">
      <w:start w:val="1"/>
      <w:numFmt w:val="decimal"/>
      <w:lvlText w:val="%7."/>
      <w:lvlJc w:val="left"/>
      <w:pPr>
        <w:ind w:left="5334" w:hanging="360"/>
      </w:pPr>
    </w:lvl>
    <w:lvl w:ilvl="7" w:tplc="04270019" w:tentative="1">
      <w:start w:val="1"/>
      <w:numFmt w:val="lowerLetter"/>
      <w:lvlText w:val="%8."/>
      <w:lvlJc w:val="left"/>
      <w:pPr>
        <w:ind w:left="6054" w:hanging="360"/>
      </w:pPr>
    </w:lvl>
    <w:lvl w:ilvl="8" w:tplc="0427001B" w:tentative="1">
      <w:start w:val="1"/>
      <w:numFmt w:val="lowerRoman"/>
      <w:lvlText w:val="%9."/>
      <w:lvlJc w:val="right"/>
      <w:pPr>
        <w:ind w:left="6774" w:hanging="180"/>
      </w:pPr>
    </w:lvl>
  </w:abstractNum>
  <w:abstractNum w:abstractNumId="8">
    <w:nsid w:val="67EC159C"/>
    <w:multiLevelType w:val="hybridMultilevel"/>
    <w:tmpl w:val="09DEEF28"/>
    <w:lvl w:ilvl="0" w:tplc="2E3C3CFC">
      <w:start w:val="13"/>
      <w:numFmt w:val="decimal"/>
      <w:lvlText w:val="%1"/>
      <w:lvlJc w:val="left"/>
      <w:pPr>
        <w:ind w:left="654" w:hanging="360"/>
      </w:pPr>
      <w:rPr>
        <w:rFonts w:hint="default"/>
        <w:color w:val="auto"/>
      </w:rPr>
    </w:lvl>
    <w:lvl w:ilvl="1" w:tplc="04270019" w:tentative="1">
      <w:start w:val="1"/>
      <w:numFmt w:val="lowerLetter"/>
      <w:lvlText w:val="%2."/>
      <w:lvlJc w:val="left"/>
      <w:pPr>
        <w:ind w:left="1374" w:hanging="360"/>
      </w:pPr>
    </w:lvl>
    <w:lvl w:ilvl="2" w:tplc="0427001B" w:tentative="1">
      <w:start w:val="1"/>
      <w:numFmt w:val="lowerRoman"/>
      <w:lvlText w:val="%3."/>
      <w:lvlJc w:val="right"/>
      <w:pPr>
        <w:ind w:left="2094" w:hanging="180"/>
      </w:pPr>
    </w:lvl>
    <w:lvl w:ilvl="3" w:tplc="0427000F" w:tentative="1">
      <w:start w:val="1"/>
      <w:numFmt w:val="decimal"/>
      <w:lvlText w:val="%4."/>
      <w:lvlJc w:val="left"/>
      <w:pPr>
        <w:ind w:left="2814" w:hanging="360"/>
      </w:pPr>
    </w:lvl>
    <w:lvl w:ilvl="4" w:tplc="04270019" w:tentative="1">
      <w:start w:val="1"/>
      <w:numFmt w:val="lowerLetter"/>
      <w:lvlText w:val="%5."/>
      <w:lvlJc w:val="left"/>
      <w:pPr>
        <w:ind w:left="3534" w:hanging="360"/>
      </w:pPr>
    </w:lvl>
    <w:lvl w:ilvl="5" w:tplc="0427001B" w:tentative="1">
      <w:start w:val="1"/>
      <w:numFmt w:val="lowerRoman"/>
      <w:lvlText w:val="%6."/>
      <w:lvlJc w:val="right"/>
      <w:pPr>
        <w:ind w:left="4254" w:hanging="180"/>
      </w:pPr>
    </w:lvl>
    <w:lvl w:ilvl="6" w:tplc="0427000F" w:tentative="1">
      <w:start w:val="1"/>
      <w:numFmt w:val="decimal"/>
      <w:lvlText w:val="%7."/>
      <w:lvlJc w:val="left"/>
      <w:pPr>
        <w:ind w:left="4974" w:hanging="360"/>
      </w:pPr>
    </w:lvl>
    <w:lvl w:ilvl="7" w:tplc="04270019" w:tentative="1">
      <w:start w:val="1"/>
      <w:numFmt w:val="lowerLetter"/>
      <w:lvlText w:val="%8."/>
      <w:lvlJc w:val="left"/>
      <w:pPr>
        <w:ind w:left="5694" w:hanging="360"/>
      </w:pPr>
    </w:lvl>
    <w:lvl w:ilvl="8" w:tplc="0427001B" w:tentative="1">
      <w:start w:val="1"/>
      <w:numFmt w:val="lowerRoman"/>
      <w:lvlText w:val="%9."/>
      <w:lvlJc w:val="right"/>
      <w:pPr>
        <w:ind w:left="6414" w:hanging="180"/>
      </w:pPr>
    </w:lvl>
  </w:abstractNum>
  <w:abstractNum w:abstractNumId="9">
    <w:nsid w:val="6F4A4146"/>
    <w:multiLevelType w:val="hybridMultilevel"/>
    <w:tmpl w:val="8348E824"/>
    <w:lvl w:ilvl="0" w:tplc="97BCB746">
      <w:start w:val="1"/>
      <w:numFmt w:val="decimal"/>
      <w:lvlText w:val="%1"/>
      <w:lvlJc w:val="left"/>
      <w:pPr>
        <w:ind w:left="72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7D2C660E"/>
    <w:multiLevelType w:val="hybridMultilevel"/>
    <w:tmpl w:val="62D626F0"/>
    <w:lvl w:ilvl="0" w:tplc="8C005E6A">
      <w:start w:val="2"/>
      <w:numFmt w:val="decimal"/>
      <w:lvlText w:val="%1."/>
      <w:lvlJc w:val="left"/>
      <w:pPr>
        <w:ind w:left="774" w:hanging="360"/>
      </w:pPr>
      <w:rPr>
        <w:rFonts w:hint="default"/>
      </w:rPr>
    </w:lvl>
    <w:lvl w:ilvl="1" w:tplc="04270019" w:tentative="1">
      <w:start w:val="1"/>
      <w:numFmt w:val="lowerLetter"/>
      <w:lvlText w:val="%2."/>
      <w:lvlJc w:val="left"/>
      <w:pPr>
        <w:ind w:left="1494" w:hanging="360"/>
      </w:pPr>
    </w:lvl>
    <w:lvl w:ilvl="2" w:tplc="0427001B" w:tentative="1">
      <w:start w:val="1"/>
      <w:numFmt w:val="lowerRoman"/>
      <w:lvlText w:val="%3."/>
      <w:lvlJc w:val="right"/>
      <w:pPr>
        <w:ind w:left="2214" w:hanging="180"/>
      </w:pPr>
    </w:lvl>
    <w:lvl w:ilvl="3" w:tplc="0427000F" w:tentative="1">
      <w:start w:val="1"/>
      <w:numFmt w:val="decimal"/>
      <w:lvlText w:val="%4."/>
      <w:lvlJc w:val="left"/>
      <w:pPr>
        <w:ind w:left="2934" w:hanging="360"/>
      </w:pPr>
    </w:lvl>
    <w:lvl w:ilvl="4" w:tplc="04270019" w:tentative="1">
      <w:start w:val="1"/>
      <w:numFmt w:val="lowerLetter"/>
      <w:lvlText w:val="%5."/>
      <w:lvlJc w:val="left"/>
      <w:pPr>
        <w:ind w:left="3654" w:hanging="360"/>
      </w:pPr>
    </w:lvl>
    <w:lvl w:ilvl="5" w:tplc="0427001B" w:tentative="1">
      <w:start w:val="1"/>
      <w:numFmt w:val="lowerRoman"/>
      <w:lvlText w:val="%6."/>
      <w:lvlJc w:val="right"/>
      <w:pPr>
        <w:ind w:left="4374" w:hanging="180"/>
      </w:pPr>
    </w:lvl>
    <w:lvl w:ilvl="6" w:tplc="0427000F" w:tentative="1">
      <w:start w:val="1"/>
      <w:numFmt w:val="decimal"/>
      <w:lvlText w:val="%7."/>
      <w:lvlJc w:val="left"/>
      <w:pPr>
        <w:ind w:left="5094" w:hanging="360"/>
      </w:pPr>
    </w:lvl>
    <w:lvl w:ilvl="7" w:tplc="04270019" w:tentative="1">
      <w:start w:val="1"/>
      <w:numFmt w:val="lowerLetter"/>
      <w:lvlText w:val="%8."/>
      <w:lvlJc w:val="left"/>
      <w:pPr>
        <w:ind w:left="5814" w:hanging="360"/>
      </w:pPr>
    </w:lvl>
    <w:lvl w:ilvl="8" w:tplc="0427001B" w:tentative="1">
      <w:start w:val="1"/>
      <w:numFmt w:val="lowerRoman"/>
      <w:lvlText w:val="%9."/>
      <w:lvlJc w:val="right"/>
      <w:pPr>
        <w:ind w:left="6534" w:hanging="180"/>
      </w:pPr>
    </w:lvl>
  </w:abstractNum>
  <w:num w:numId="1">
    <w:abstractNumId w:val="3"/>
  </w:num>
  <w:num w:numId="2">
    <w:abstractNumId w:val="1"/>
  </w:num>
  <w:num w:numId="3">
    <w:abstractNumId w:val="6"/>
  </w:num>
  <w:num w:numId="4">
    <w:abstractNumId w:val="2"/>
  </w:num>
  <w:num w:numId="5">
    <w:abstractNumId w:val="10"/>
  </w:num>
  <w:num w:numId="6">
    <w:abstractNumId w:val="7"/>
  </w:num>
  <w:num w:numId="7">
    <w:abstractNumId w:val="8"/>
  </w:num>
  <w:num w:numId="8">
    <w:abstractNumId w:val="4"/>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2"/>
  </w:compat>
  <w:rsids>
    <w:rsidRoot w:val="00337805"/>
    <w:rsid w:val="00001626"/>
    <w:rsid w:val="0006696C"/>
    <w:rsid w:val="000B5C80"/>
    <w:rsid w:val="000C1BA8"/>
    <w:rsid w:val="000F0A5E"/>
    <w:rsid w:val="0013792D"/>
    <w:rsid w:val="00150BA2"/>
    <w:rsid w:val="0016616C"/>
    <w:rsid w:val="001A2889"/>
    <w:rsid w:val="001A3352"/>
    <w:rsid w:val="001B1285"/>
    <w:rsid w:val="001B4717"/>
    <w:rsid w:val="001C0818"/>
    <w:rsid w:val="001C2D9E"/>
    <w:rsid w:val="001C5E90"/>
    <w:rsid w:val="002104E4"/>
    <w:rsid w:val="00284BFE"/>
    <w:rsid w:val="00285862"/>
    <w:rsid w:val="002A4815"/>
    <w:rsid w:val="002D5B4D"/>
    <w:rsid w:val="002D68FA"/>
    <w:rsid w:val="002E4E83"/>
    <w:rsid w:val="00326BBB"/>
    <w:rsid w:val="00337805"/>
    <w:rsid w:val="00351484"/>
    <w:rsid w:val="0036710C"/>
    <w:rsid w:val="00367A9A"/>
    <w:rsid w:val="003A327E"/>
    <w:rsid w:val="003C2DEC"/>
    <w:rsid w:val="004051E1"/>
    <w:rsid w:val="00424BE2"/>
    <w:rsid w:val="00440142"/>
    <w:rsid w:val="0048205C"/>
    <w:rsid w:val="0049044D"/>
    <w:rsid w:val="00490984"/>
    <w:rsid w:val="004B426A"/>
    <w:rsid w:val="004C0017"/>
    <w:rsid w:val="00545B56"/>
    <w:rsid w:val="00580A95"/>
    <w:rsid w:val="005F4443"/>
    <w:rsid w:val="005F5934"/>
    <w:rsid w:val="00617C2C"/>
    <w:rsid w:val="006664F5"/>
    <w:rsid w:val="006A6ACF"/>
    <w:rsid w:val="006B60EF"/>
    <w:rsid w:val="006D29E4"/>
    <w:rsid w:val="006E356D"/>
    <w:rsid w:val="00790BBB"/>
    <w:rsid w:val="007A054F"/>
    <w:rsid w:val="007B0A77"/>
    <w:rsid w:val="0080415D"/>
    <w:rsid w:val="008A5907"/>
    <w:rsid w:val="008B3D2D"/>
    <w:rsid w:val="008E4C53"/>
    <w:rsid w:val="00904C98"/>
    <w:rsid w:val="00917AB4"/>
    <w:rsid w:val="00962565"/>
    <w:rsid w:val="009858D7"/>
    <w:rsid w:val="00994637"/>
    <w:rsid w:val="00A93016"/>
    <w:rsid w:val="00AC07CE"/>
    <w:rsid w:val="00B011E7"/>
    <w:rsid w:val="00B04722"/>
    <w:rsid w:val="00B1608A"/>
    <w:rsid w:val="00B43CE2"/>
    <w:rsid w:val="00B528E3"/>
    <w:rsid w:val="00B64F68"/>
    <w:rsid w:val="00BA35A4"/>
    <w:rsid w:val="00BA5B2D"/>
    <w:rsid w:val="00C15DAB"/>
    <w:rsid w:val="00C47623"/>
    <w:rsid w:val="00C87567"/>
    <w:rsid w:val="00D168F1"/>
    <w:rsid w:val="00D30FDF"/>
    <w:rsid w:val="00D94586"/>
    <w:rsid w:val="00DA6FDA"/>
    <w:rsid w:val="00DC5AB9"/>
    <w:rsid w:val="00DD7D9B"/>
    <w:rsid w:val="00E017EE"/>
    <w:rsid w:val="00ED6581"/>
    <w:rsid w:val="00EF5926"/>
    <w:rsid w:val="00F02DBD"/>
    <w:rsid w:val="00F56239"/>
    <w:rsid w:val="00F725AE"/>
    <w:rsid w:val="00F95F1C"/>
    <w:rsid w:val="00F963A7"/>
    <w:rsid w:val="00FE27F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4E83"/>
    <w:pPr>
      <w:spacing w:after="0" w:line="240" w:lineRule="auto"/>
    </w:pPr>
    <w:rPr>
      <w:rFonts w:eastAsia="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Įstatymo pavad."/>
    <w:basedOn w:val="prastasis"/>
    <w:rsid w:val="002E4E83"/>
    <w:pPr>
      <w:spacing w:line="360" w:lineRule="auto"/>
      <w:ind w:firstLine="720"/>
      <w:jc w:val="center"/>
    </w:pPr>
    <w:rPr>
      <w:rFonts w:ascii="TimesLT" w:hAnsi="TimesLT"/>
      <w:caps/>
    </w:rPr>
  </w:style>
  <w:style w:type="paragraph" w:styleId="Sraopastraipa">
    <w:name w:val="List Paragraph"/>
    <w:basedOn w:val="prastasis"/>
    <w:uiPriority w:val="34"/>
    <w:qFormat/>
    <w:rsid w:val="00B1608A"/>
    <w:pPr>
      <w:spacing w:after="200" w:line="276" w:lineRule="auto"/>
      <w:ind w:left="720"/>
      <w:contextualSpacing/>
    </w:pPr>
    <w:rPr>
      <w:rFonts w:ascii="Calibri" w:hAnsi="Calibri"/>
      <w:sz w:val="22"/>
      <w:szCs w:val="22"/>
      <w:lang w:eastAsia="lt-LT"/>
    </w:rPr>
  </w:style>
  <w:style w:type="paragraph" w:styleId="Debesliotekstas">
    <w:name w:val="Balloon Text"/>
    <w:basedOn w:val="prastasis"/>
    <w:link w:val="DebesliotekstasDiagrama"/>
    <w:uiPriority w:val="99"/>
    <w:semiHidden/>
    <w:unhideWhenUsed/>
    <w:rsid w:val="0013792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3792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4E83"/>
    <w:pPr>
      <w:spacing w:after="0" w:line="240" w:lineRule="auto"/>
    </w:pPr>
    <w:rPr>
      <w:rFonts w:eastAsia="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Įstatymo pavad."/>
    <w:basedOn w:val="prastasis"/>
    <w:rsid w:val="002E4E83"/>
    <w:pPr>
      <w:spacing w:line="360" w:lineRule="auto"/>
      <w:ind w:firstLine="720"/>
      <w:jc w:val="center"/>
    </w:pPr>
    <w:rPr>
      <w:rFonts w:ascii="TimesLT" w:hAnsi="TimesLT"/>
      <w:caps/>
    </w:rPr>
  </w:style>
  <w:style w:type="paragraph" w:styleId="Sraopastraipa">
    <w:name w:val="List Paragraph"/>
    <w:basedOn w:val="prastasis"/>
    <w:uiPriority w:val="34"/>
    <w:qFormat/>
    <w:rsid w:val="00B1608A"/>
    <w:pPr>
      <w:spacing w:after="200" w:line="276" w:lineRule="auto"/>
      <w:ind w:left="720"/>
      <w:contextualSpacing/>
    </w:pPr>
    <w:rPr>
      <w:rFonts w:ascii="Calibri" w:hAnsi="Calibr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993505">
      <w:bodyDiv w:val="1"/>
      <w:marLeft w:val="0"/>
      <w:marRight w:val="0"/>
      <w:marTop w:val="0"/>
      <w:marBottom w:val="0"/>
      <w:divBdr>
        <w:top w:val="none" w:sz="0" w:space="0" w:color="auto"/>
        <w:left w:val="none" w:sz="0" w:space="0" w:color="auto"/>
        <w:bottom w:val="none" w:sz="0" w:space="0" w:color="auto"/>
        <w:right w:val="none" w:sz="0" w:space="0" w:color="auto"/>
      </w:divBdr>
    </w:div>
    <w:div w:id="557209638">
      <w:bodyDiv w:val="1"/>
      <w:marLeft w:val="0"/>
      <w:marRight w:val="0"/>
      <w:marTop w:val="0"/>
      <w:marBottom w:val="0"/>
      <w:divBdr>
        <w:top w:val="none" w:sz="0" w:space="0" w:color="auto"/>
        <w:left w:val="none" w:sz="0" w:space="0" w:color="auto"/>
        <w:bottom w:val="none" w:sz="0" w:space="0" w:color="auto"/>
        <w:right w:val="none" w:sz="0" w:space="0" w:color="auto"/>
      </w:divBdr>
      <w:divsChild>
        <w:div w:id="526911399">
          <w:marLeft w:val="0"/>
          <w:marRight w:val="0"/>
          <w:marTop w:val="0"/>
          <w:marBottom w:val="0"/>
          <w:divBdr>
            <w:top w:val="none" w:sz="0" w:space="0" w:color="auto"/>
            <w:left w:val="none" w:sz="0" w:space="0" w:color="auto"/>
            <w:bottom w:val="none" w:sz="0" w:space="0" w:color="auto"/>
            <w:right w:val="none" w:sz="0" w:space="0" w:color="auto"/>
          </w:divBdr>
          <w:divsChild>
            <w:div w:id="1836145628">
              <w:marLeft w:val="0"/>
              <w:marRight w:val="0"/>
              <w:marTop w:val="0"/>
              <w:marBottom w:val="0"/>
              <w:divBdr>
                <w:top w:val="none" w:sz="0" w:space="0" w:color="auto"/>
                <w:left w:val="none" w:sz="0" w:space="0" w:color="auto"/>
                <w:bottom w:val="none" w:sz="0" w:space="0" w:color="auto"/>
                <w:right w:val="none" w:sz="0" w:space="0" w:color="auto"/>
              </w:divBdr>
              <w:divsChild>
                <w:div w:id="1200779969">
                  <w:marLeft w:val="0"/>
                  <w:marRight w:val="0"/>
                  <w:marTop w:val="0"/>
                  <w:marBottom w:val="0"/>
                  <w:divBdr>
                    <w:top w:val="none" w:sz="0" w:space="0" w:color="auto"/>
                    <w:left w:val="none" w:sz="0" w:space="0" w:color="auto"/>
                    <w:bottom w:val="none" w:sz="0" w:space="0" w:color="auto"/>
                    <w:right w:val="none" w:sz="0" w:space="0" w:color="auto"/>
                  </w:divBdr>
                  <w:divsChild>
                    <w:div w:id="1996300008">
                      <w:marLeft w:val="0"/>
                      <w:marRight w:val="0"/>
                      <w:marTop w:val="0"/>
                      <w:marBottom w:val="0"/>
                      <w:divBdr>
                        <w:top w:val="none" w:sz="0" w:space="0" w:color="auto"/>
                        <w:left w:val="none" w:sz="0" w:space="0" w:color="auto"/>
                        <w:bottom w:val="none" w:sz="0" w:space="0" w:color="auto"/>
                        <w:right w:val="none" w:sz="0" w:space="0" w:color="auto"/>
                      </w:divBdr>
                      <w:divsChild>
                        <w:div w:id="1699116868">
                          <w:marLeft w:val="0"/>
                          <w:marRight w:val="0"/>
                          <w:marTop w:val="0"/>
                          <w:marBottom w:val="0"/>
                          <w:divBdr>
                            <w:top w:val="none" w:sz="0" w:space="0" w:color="auto"/>
                            <w:left w:val="none" w:sz="0" w:space="0" w:color="auto"/>
                            <w:bottom w:val="none" w:sz="0" w:space="0" w:color="auto"/>
                            <w:right w:val="none" w:sz="0" w:space="0" w:color="auto"/>
                          </w:divBdr>
                        </w:div>
                        <w:div w:id="80878790">
                          <w:marLeft w:val="0"/>
                          <w:marRight w:val="0"/>
                          <w:marTop w:val="0"/>
                          <w:marBottom w:val="0"/>
                          <w:divBdr>
                            <w:top w:val="none" w:sz="0" w:space="0" w:color="auto"/>
                            <w:left w:val="none" w:sz="0" w:space="0" w:color="auto"/>
                            <w:bottom w:val="none" w:sz="0" w:space="0" w:color="auto"/>
                            <w:right w:val="none" w:sz="0" w:space="0" w:color="auto"/>
                          </w:divBdr>
                        </w:div>
                        <w:div w:id="1859002467">
                          <w:marLeft w:val="0"/>
                          <w:marRight w:val="0"/>
                          <w:marTop w:val="0"/>
                          <w:marBottom w:val="0"/>
                          <w:divBdr>
                            <w:top w:val="none" w:sz="0" w:space="0" w:color="auto"/>
                            <w:left w:val="none" w:sz="0" w:space="0" w:color="auto"/>
                            <w:bottom w:val="none" w:sz="0" w:space="0" w:color="auto"/>
                            <w:right w:val="none" w:sz="0" w:space="0" w:color="auto"/>
                          </w:divBdr>
                        </w:div>
                        <w:div w:id="378601486">
                          <w:marLeft w:val="0"/>
                          <w:marRight w:val="0"/>
                          <w:marTop w:val="0"/>
                          <w:marBottom w:val="0"/>
                          <w:divBdr>
                            <w:top w:val="none" w:sz="0" w:space="0" w:color="auto"/>
                            <w:left w:val="none" w:sz="0" w:space="0" w:color="auto"/>
                            <w:bottom w:val="none" w:sz="0" w:space="0" w:color="auto"/>
                            <w:right w:val="none" w:sz="0" w:space="0" w:color="auto"/>
                          </w:divBdr>
                        </w:div>
                        <w:div w:id="378667688">
                          <w:marLeft w:val="0"/>
                          <w:marRight w:val="0"/>
                          <w:marTop w:val="0"/>
                          <w:marBottom w:val="0"/>
                          <w:divBdr>
                            <w:top w:val="none" w:sz="0" w:space="0" w:color="auto"/>
                            <w:left w:val="none" w:sz="0" w:space="0" w:color="auto"/>
                            <w:bottom w:val="none" w:sz="0" w:space="0" w:color="auto"/>
                            <w:right w:val="none" w:sz="0" w:space="0" w:color="auto"/>
                          </w:divBdr>
                        </w:div>
                        <w:div w:id="1722901928">
                          <w:marLeft w:val="0"/>
                          <w:marRight w:val="0"/>
                          <w:marTop w:val="0"/>
                          <w:marBottom w:val="0"/>
                          <w:divBdr>
                            <w:top w:val="none" w:sz="0" w:space="0" w:color="auto"/>
                            <w:left w:val="none" w:sz="0" w:space="0" w:color="auto"/>
                            <w:bottom w:val="none" w:sz="0" w:space="0" w:color="auto"/>
                            <w:right w:val="none" w:sz="0" w:space="0" w:color="auto"/>
                          </w:divBdr>
                        </w:div>
                        <w:div w:id="249195465">
                          <w:marLeft w:val="0"/>
                          <w:marRight w:val="0"/>
                          <w:marTop w:val="0"/>
                          <w:marBottom w:val="0"/>
                          <w:divBdr>
                            <w:top w:val="none" w:sz="0" w:space="0" w:color="auto"/>
                            <w:left w:val="none" w:sz="0" w:space="0" w:color="auto"/>
                            <w:bottom w:val="none" w:sz="0" w:space="0" w:color="auto"/>
                            <w:right w:val="none" w:sz="0" w:space="0" w:color="auto"/>
                          </w:divBdr>
                        </w:div>
                        <w:div w:id="463621432">
                          <w:marLeft w:val="0"/>
                          <w:marRight w:val="0"/>
                          <w:marTop w:val="0"/>
                          <w:marBottom w:val="0"/>
                          <w:divBdr>
                            <w:top w:val="none" w:sz="0" w:space="0" w:color="auto"/>
                            <w:left w:val="none" w:sz="0" w:space="0" w:color="auto"/>
                            <w:bottom w:val="none" w:sz="0" w:space="0" w:color="auto"/>
                            <w:right w:val="none" w:sz="0" w:space="0" w:color="auto"/>
                          </w:divBdr>
                        </w:div>
                        <w:div w:id="19947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283717">
      <w:bodyDiv w:val="1"/>
      <w:marLeft w:val="0"/>
      <w:marRight w:val="0"/>
      <w:marTop w:val="0"/>
      <w:marBottom w:val="0"/>
      <w:divBdr>
        <w:top w:val="none" w:sz="0" w:space="0" w:color="auto"/>
        <w:left w:val="none" w:sz="0" w:space="0" w:color="auto"/>
        <w:bottom w:val="none" w:sz="0" w:space="0" w:color="auto"/>
        <w:right w:val="none" w:sz="0" w:space="0" w:color="auto"/>
      </w:divBdr>
      <w:divsChild>
        <w:div w:id="1116173439">
          <w:marLeft w:val="0"/>
          <w:marRight w:val="0"/>
          <w:marTop w:val="0"/>
          <w:marBottom w:val="0"/>
          <w:divBdr>
            <w:top w:val="none" w:sz="0" w:space="0" w:color="auto"/>
            <w:left w:val="none" w:sz="0" w:space="0" w:color="auto"/>
            <w:bottom w:val="none" w:sz="0" w:space="0" w:color="auto"/>
            <w:right w:val="none" w:sz="0" w:space="0" w:color="auto"/>
          </w:divBdr>
          <w:divsChild>
            <w:div w:id="1895307728">
              <w:marLeft w:val="0"/>
              <w:marRight w:val="0"/>
              <w:marTop w:val="0"/>
              <w:marBottom w:val="0"/>
              <w:divBdr>
                <w:top w:val="none" w:sz="0" w:space="0" w:color="auto"/>
                <w:left w:val="none" w:sz="0" w:space="0" w:color="auto"/>
                <w:bottom w:val="none" w:sz="0" w:space="0" w:color="auto"/>
                <w:right w:val="none" w:sz="0" w:space="0" w:color="auto"/>
              </w:divBdr>
              <w:divsChild>
                <w:div w:id="1964729494">
                  <w:marLeft w:val="0"/>
                  <w:marRight w:val="0"/>
                  <w:marTop w:val="0"/>
                  <w:marBottom w:val="0"/>
                  <w:divBdr>
                    <w:top w:val="none" w:sz="0" w:space="0" w:color="auto"/>
                    <w:left w:val="none" w:sz="0" w:space="0" w:color="auto"/>
                    <w:bottom w:val="none" w:sz="0" w:space="0" w:color="auto"/>
                    <w:right w:val="none" w:sz="0" w:space="0" w:color="auto"/>
                  </w:divBdr>
                  <w:divsChild>
                    <w:div w:id="562524878">
                      <w:marLeft w:val="0"/>
                      <w:marRight w:val="0"/>
                      <w:marTop w:val="0"/>
                      <w:marBottom w:val="0"/>
                      <w:divBdr>
                        <w:top w:val="none" w:sz="0" w:space="0" w:color="auto"/>
                        <w:left w:val="none" w:sz="0" w:space="0" w:color="auto"/>
                        <w:bottom w:val="none" w:sz="0" w:space="0" w:color="auto"/>
                        <w:right w:val="none" w:sz="0" w:space="0" w:color="auto"/>
                      </w:divBdr>
                      <w:divsChild>
                        <w:div w:id="1453206299">
                          <w:marLeft w:val="0"/>
                          <w:marRight w:val="0"/>
                          <w:marTop w:val="0"/>
                          <w:marBottom w:val="0"/>
                          <w:divBdr>
                            <w:top w:val="none" w:sz="0" w:space="0" w:color="auto"/>
                            <w:left w:val="none" w:sz="0" w:space="0" w:color="auto"/>
                            <w:bottom w:val="none" w:sz="0" w:space="0" w:color="auto"/>
                            <w:right w:val="none" w:sz="0" w:space="0" w:color="auto"/>
                          </w:divBdr>
                        </w:div>
                        <w:div w:id="1108155558">
                          <w:marLeft w:val="0"/>
                          <w:marRight w:val="0"/>
                          <w:marTop w:val="0"/>
                          <w:marBottom w:val="0"/>
                          <w:divBdr>
                            <w:top w:val="none" w:sz="0" w:space="0" w:color="auto"/>
                            <w:left w:val="none" w:sz="0" w:space="0" w:color="auto"/>
                            <w:bottom w:val="none" w:sz="0" w:space="0" w:color="auto"/>
                            <w:right w:val="none" w:sz="0" w:space="0" w:color="auto"/>
                          </w:divBdr>
                        </w:div>
                        <w:div w:id="431244933">
                          <w:marLeft w:val="0"/>
                          <w:marRight w:val="0"/>
                          <w:marTop w:val="0"/>
                          <w:marBottom w:val="0"/>
                          <w:divBdr>
                            <w:top w:val="none" w:sz="0" w:space="0" w:color="auto"/>
                            <w:left w:val="none" w:sz="0" w:space="0" w:color="auto"/>
                            <w:bottom w:val="none" w:sz="0" w:space="0" w:color="auto"/>
                            <w:right w:val="none" w:sz="0" w:space="0" w:color="auto"/>
                          </w:divBdr>
                        </w:div>
                        <w:div w:id="198320398">
                          <w:marLeft w:val="0"/>
                          <w:marRight w:val="0"/>
                          <w:marTop w:val="0"/>
                          <w:marBottom w:val="0"/>
                          <w:divBdr>
                            <w:top w:val="none" w:sz="0" w:space="0" w:color="auto"/>
                            <w:left w:val="none" w:sz="0" w:space="0" w:color="auto"/>
                            <w:bottom w:val="none" w:sz="0" w:space="0" w:color="auto"/>
                            <w:right w:val="none" w:sz="0" w:space="0" w:color="auto"/>
                          </w:divBdr>
                        </w:div>
                        <w:div w:id="350958955">
                          <w:marLeft w:val="0"/>
                          <w:marRight w:val="0"/>
                          <w:marTop w:val="0"/>
                          <w:marBottom w:val="0"/>
                          <w:divBdr>
                            <w:top w:val="none" w:sz="0" w:space="0" w:color="auto"/>
                            <w:left w:val="none" w:sz="0" w:space="0" w:color="auto"/>
                            <w:bottom w:val="none" w:sz="0" w:space="0" w:color="auto"/>
                            <w:right w:val="none" w:sz="0" w:space="0" w:color="auto"/>
                          </w:divBdr>
                        </w:div>
                        <w:div w:id="18112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390088">
      <w:bodyDiv w:val="1"/>
      <w:marLeft w:val="0"/>
      <w:marRight w:val="0"/>
      <w:marTop w:val="0"/>
      <w:marBottom w:val="0"/>
      <w:divBdr>
        <w:top w:val="none" w:sz="0" w:space="0" w:color="auto"/>
        <w:left w:val="none" w:sz="0" w:space="0" w:color="auto"/>
        <w:bottom w:val="none" w:sz="0" w:space="0" w:color="auto"/>
        <w:right w:val="none" w:sz="0" w:space="0" w:color="auto"/>
      </w:divBdr>
      <w:divsChild>
        <w:div w:id="1573076725">
          <w:marLeft w:val="0"/>
          <w:marRight w:val="0"/>
          <w:marTop w:val="0"/>
          <w:marBottom w:val="0"/>
          <w:divBdr>
            <w:top w:val="none" w:sz="0" w:space="0" w:color="auto"/>
            <w:left w:val="none" w:sz="0" w:space="0" w:color="auto"/>
            <w:bottom w:val="none" w:sz="0" w:space="0" w:color="auto"/>
            <w:right w:val="none" w:sz="0" w:space="0" w:color="auto"/>
          </w:divBdr>
          <w:divsChild>
            <w:div w:id="1639996815">
              <w:marLeft w:val="0"/>
              <w:marRight w:val="0"/>
              <w:marTop w:val="0"/>
              <w:marBottom w:val="0"/>
              <w:divBdr>
                <w:top w:val="none" w:sz="0" w:space="0" w:color="auto"/>
                <w:left w:val="none" w:sz="0" w:space="0" w:color="auto"/>
                <w:bottom w:val="none" w:sz="0" w:space="0" w:color="auto"/>
                <w:right w:val="none" w:sz="0" w:space="0" w:color="auto"/>
              </w:divBdr>
              <w:divsChild>
                <w:div w:id="1687516217">
                  <w:marLeft w:val="0"/>
                  <w:marRight w:val="0"/>
                  <w:marTop w:val="0"/>
                  <w:marBottom w:val="0"/>
                  <w:divBdr>
                    <w:top w:val="none" w:sz="0" w:space="0" w:color="auto"/>
                    <w:left w:val="none" w:sz="0" w:space="0" w:color="auto"/>
                    <w:bottom w:val="none" w:sz="0" w:space="0" w:color="auto"/>
                    <w:right w:val="none" w:sz="0" w:space="0" w:color="auto"/>
                  </w:divBdr>
                  <w:divsChild>
                    <w:div w:id="458845094">
                      <w:marLeft w:val="0"/>
                      <w:marRight w:val="0"/>
                      <w:marTop w:val="0"/>
                      <w:marBottom w:val="0"/>
                      <w:divBdr>
                        <w:top w:val="none" w:sz="0" w:space="0" w:color="auto"/>
                        <w:left w:val="none" w:sz="0" w:space="0" w:color="auto"/>
                        <w:bottom w:val="none" w:sz="0" w:space="0" w:color="auto"/>
                        <w:right w:val="none" w:sz="0" w:space="0" w:color="auto"/>
                      </w:divBdr>
                      <w:divsChild>
                        <w:div w:id="16304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63CFF-6E86-4FAA-A061-4C212D3EA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12</Pages>
  <Words>34124</Words>
  <Characters>19452</Characters>
  <Application>Microsoft Office Word</Application>
  <DocSecurity>0</DocSecurity>
  <Lines>162</Lines>
  <Paragraphs>106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VITKAUSKIS Giedrius</dc:creator>
  <cp:keywords/>
  <dc:description/>
  <cp:lastModifiedBy>VITKAUSKIS Giedrius</cp:lastModifiedBy>
  <cp:revision>34</cp:revision>
  <cp:lastPrinted>2017-03-06T07:40:00Z</cp:lastPrinted>
  <dcterms:created xsi:type="dcterms:W3CDTF">2017-02-21T07:00:00Z</dcterms:created>
  <dcterms:modified xsi:type="dcterms:W3CDTF">2017-03-29T13:16:00Z</dcterms:modified>
</cp:coreProperties>
</file>