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9bceb60802c74d7e8f015ebd54e4528b"/>
        <w:id w:val="1811439748"/>
        <w:lock w:val="sdtLocked"/>
      </w:sdtPr>
      <w:sdtEndPr/>
      <w:sdtContent>
        <w:p w14:paraId="22B348AD" w14:textId="77777777" w:rsidR="004F207F" w:rsidRDefault="00EF254C">
          <w:pPr>
            <w:jc w:val="center"/>
            <w:rPr>
              <w:color w:val="000000"/>
            </w:rPr>
          </w:pPr>
          <w:r>
            <w:rPr>
              <w:noProof/>
              <w:color w:val="000000"/>
              <w:lang w:eastAsia="lt-LT"/>
            </w:rPr>
            <w:drawing>
              <wp:inline distT="0" distB="0" distL="0" distR="0" wp14:anchorId="5261C29A" wp14:editId="0B7369F7">
                <wp:extent cx="457200" cy="542925"/>
                <wp:effectExtent l="0" t="0" r="0" b="9525"/>
                <wp:docPr id="1" name="Paveikslėlis 1" descr="r_NaujojiAkmen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1" descr="r_NaujojiAkmene"/>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457200" cy="542925"/>
                        </a:xfrm>
                        <a:prstGeom prst="rect">
                          <a:avLst/>
                        </a:prstGeom>
                        <a:noFill/>
                        <a:ln>
                          <a:noFill/>
                        </a:ln>
                      </pic:spPr>
                    </pic:pic>
                  </a:graphicData>
                </a:graphic>
              </wp:inline>
            </w:drawing>
          </w:r>
        </w:p>
        <w:p w14:paraId="06E9A889" w14:textId="77777777" w:rsidR="004F207F" w:rsidRDefault="00EF254C">
          <w:pPr>
            <w:jc w:val="center"/>
            <w:rPr>
              <w:b/>
              <w:color w:val="000000"/>
            </w:rPr>
          </w:pPr>
          <w:r>
            <w:rPr>
              <w:b/>
              <w:color w:val="000000"/>
            </w:rPr>
            <w:t>AKMENĖS RAJONO SAVIVALDYBĖS TARYBA</w:t>
          </w:r>
        </w:p>
        <w:p w14:paraId="4CF33FF3" w14:textId="77777777" w:rsidR="004F207F" w:rsidRDefault="004F207F">
          <w:pPr>
            <w:jc w:val="center"/>
            <w:rPr>
              <w:b/>
              <w:color w:val="000000"/>
            </w:rPr>
          </w:pPr>
        </w:p>
        <w:p w14:paraId="2AE91F40" w14:textId="77777777" w:rsidR="004F207F" w:rsidRDefault="00EF254C">
          <w:pPr>
            <w:jc w:val="center"/>
            <w:rPr>
              <w:b/>
              <w:color w:val="000000"/>
            </w:rPr>
          </w:pPr>
          <w:r>
            <w:rPr>
              <w:b/>
              <w:color w:val="000000"/>
            </w:rPr>
            <w:t>SPRENDIMAS</w:t>
          </w:r>
        </w:p>
        <w:p w14:paraId="4C60A926" w14:textId="77777777" w:rsidR="004F207F" w:rsidRDefault="00EF254C">
          <w:pPr>
            <w:jc w:val="center"/>
            <w:rPr>
              <w:b/>
              <w:color w:val="000000"/>
            </w:rPr>
          </w:pPr>
          <w:r>
            <w:rPr>
              <w:b/>
              <w:color w:val="000000"/>
            </w:rPr>
            <w:t>DĖL AKMENĖS RAJONO SAVIVALDYBĖS TARYBOS 2014 M. LAPKRIČIO  27  D. SPRENDIMO NR. T-243 „DĖL AKMENĖS RAJONO SAVIVALDYBĖS SKATINAMŲJŲ STIPENDIJŲ SKYRIMO STUDENTAMS IR MOKINIAMS ATRANKOS KONKURSO TAISYKLIŲ PATVIRTINIMO“ PAKEITIMO</w:t>
          </w:r>
        </w:p>
        <w:p w14:paraId="3345FAE9" w14:textId="77777777" w:rsidR="004F207F" w:rsidRDefault="004F207F">
          <w:pPr>
            <w:jc w:val="center"/>
            <w:rPr>
              <w:b/>
              <w:color w:val="000000"/>
            </w:rPr>
          </w:pPr>
        </w:p>
        <w:p w14:paraId="1EB789E6" w14:textId="77777777" w:rsidR="004F207F" w:rsidRDefault="00EF254C">
          <w:pPr>
            <w:jc w:val="center"/>
            <w:rPr>
              <w:color w:val="000000"/>
            </w:rPr>
          </w:pPr>
          <w:r>
            <w:rPr>
              <w:color w:val="000000"/>
            </w:rPr>
            <w:t>2017 m. gegužės 31  d. Nr. T-119(E)</w:t>
          </w:r>
        </w:p>
        <w:p w14:paraId="0231FA73" w14:textId="77777777" w:rsidR="004F207F" w:rsidRDefault="00EF254C">
          <w:pPr>
            <w:jc w:val="center"/>
            <w:rPr>
              <w:color w:val="000000"/>
            </w:rPr>
          </w:pPr>
          <w:r>
            <w:rPr>
              <w:color w:val="000000"/>
            </w:rPr>
            <w:t>Naujoji Akmenė</w:t>
          </w:r>
        </w:p>
        <w:p w14:paraId="63E62296" w14:textId="77777777" w:rsidR="004F207F" w:rsidRDefault="004F207F">
          <w:pPr>
            <w:rPr>
              <w:color w:val="000000"/>
            </w:rPr>
          </w:pPr>
        </w:p>
        <w:p w14:paraId="3446C8B3" w14:textId="69186F78" w:rsidR="004F207F" w:rsidRDefault="004F207F">
          <w:pPr>
            <w:rPr>
              <w:color w:val="000000"/>
            </w:rPr>
          </w:pPr>
        </w:p>
        <w:sdt>
          <w:sdtPr>
            <w:alias w:val="preambule"/>
            <w:tag w:val="part_8cc90a5a2a38401bad72a017ee834ba7"/>
            <w:id w:val="156428043"/>
            <w:lock w:val="sdtLocked"/>
          </w:sdtPr>
          <w:sdtEndPr/>
          <w:sdtContent>
            <w:p w14:paraId="58F247BD" w14:textId="77777777" w:rsidR="004F207F" w:rsidRDefault="00EF254C">
              <w:pPr>
                <w:ind w:firstLine="709"/>
                <w:jc w:val="both"/>
                <w:rPr>
                  <w:color w:val="000000"/>
                </w:rPr>
              </w:pPr>
              <w:r>
                <w:rPr>
                  <w:color w:val="000000"/>
                </w:rPr>
                <w:t xml:space="preserve">Vadovaudamasi Lietuvos Respublikos vietos savivaldos įstatymo 16 straipsnio 2 dalies </w:t>
              </w:r>
              <w:r>
                <w:rPr>
                  <w:lang w:eastAsia="lt-LT"/>
                </w:rPr>
                <w:t>36 punktu ir 18 straipsnio 1 dalimi</w:t>
              </w:r>
              <w:r>
                <w:rPr>
                  <w:color w:val="000000"/>
                </w:rPr>
                <w:t>, Akmenės rajono savivaldybės taryba n u s p r e n d ž i a pakeisti Akmenės rajono savivaldybės skatinamųjų stipendijų skyrimo studentams ir mokiniams atrankos konkurso taisykles, patvirtintas Akmenės rajono savivaldybės tarybos 2014 m. lapkričio  27 d. sprendimu Nr. T-243 „Dėl Akmenės rajono savivaldybės skatinamųjų stipendijų skyrimo studentams ir mokiniams atrankos konkurso taisyklių patvirtinimo“ ir jį išdėstyti jas nauja redakcija (pridedama).</w:t>
              </w:r>
            </w:p>
          </w:sdtContent>
        </w:sdt>
        <w:sdt>
          <w:sdtPr>
            <w:alias w:val="pastraipa"/>
            <w:tag w:val="part_a641fb019b544d4ead68570ea043f144"/>
            <w:id w:val="-265540081"/>
            <w:lock w:val="sdtLocked"/>
          </w:sdtPr>
          <w:sdtEndPr/>
          <w:sdtContent>
            <w:p w14:paraId="63E622A3" w14:textId="3123DE76" w:rsidR="004F207F" w:rsidRDefault="00EF254C" w:rsidP="00EF254C">
              <w:pPr>
                <w:ind w:firstLine="726"/>
                <w:jc w:val="both"/>
                <w:rPr>
                  <w:color w:val="000000"/>
                </w:rPr>
              </w:pPr>
              <w:r>
                <w:rPr>
                  <w:bCs/>
                  <w:szCs w:val="24"/>
                </w:rPr>
                <w:t>Šis sprendimas gali būti skundžiamas Lietuvos Respublikos administracinių bylų teisenos įstatymo nustatyta tvarka.</w:t>
              </w:r>
            </w:p>
          </w:sdtContent>
        </w:sdt>
        <w:sdt>
          <w:sdtPr>
            <w:alias w:val="signatura"/>
            <w:tag w:val="part_86795a37d6994654b3528301787b6be6"/>
            <w:id w:val="1198664338"/>
            <w:lock w:val="sdtLocked"/>
          </w:sdtPr>
          <w:sdtEndPr/>
          <w:sdtContent>
            <w:p w14:paraId="51A9B283" w14:textId="77777777" w:rsidR="00EF254C" w:rsidRDefault="00EF254C">
              <w:pPr>
                <w:jc w:val="both"/>
              </w:pPr>
            </w:p>
            <w:p w14:paraId="7B854DA2" w14:textId="77777777" w:rsidR="00EF254C" w:rsidRDefault="00EF254C">
              <w:pPr>
                <w:jc w:val="both"/>
              </w:pPr>
            </w:p>
            <w:p w14:paraId="44002AED" w14:textId="77777777" w:rsidR="00EF254C" w:rsidRDefault="00EF254C">
              <w:pPr>
                <w:jc w:val="both"/>
              </w:pPr>
            </w:p>
            <w:p w14:paraId="71948936" w14:textId="6F0409FB" w:rsidR="004F207F" w:rsidRPr="00EF254C" w:rsidRDefault="00EF254C" w:rsidP="000C3815">
              <w:pPr>
                <w:tabs>
                  <w:tab w:val="left" w:pos="7371"/>
                </w:tabs>
                <w:jc w:val="both"/>
                <w:rPr>
                  <w:color w:val="000000"/>
                </w:rPr>
              </w:pPr>
              <w:r>
                <w:rPr>
                  <w:color w:val="000000"/>
                </w:rPr>
                <w:t xml:space="preserve">Savivaldybės meras </w:t>
              </w:r>
              <w:r>
                <w:rPr>
                  <w:color w:val="000000"/>
                </w:rPr>
                <w:tab/>
                <w:t>Vitalijus Mitrofanovas</w:t>
              </w:r>
            </w:p>
          </w:sdtContent>
        </w:sdt>
      </w:sdtContent>
    </w:sdt>
    <w:sdt>
      <w:sdtPr>
        <w:alias w:val="patvirtinta"/>
        <w:tag w:val="part_c12c2f4e304f4354bc91dd162d3edcf6"/>
        <w:id w:val="734974394"/>
        <w:lock w:val="sdtLocked"/>
      </w:sdtPr>
      <w:sdtEndPr/>
      <w:sdtContent>
        <w:p w14:paraId="692B1766" w14:textId="352DA109" w:rsidR="00EF254C" w:rsidRDefault="00EF254C" w:rsidP="00EF254C">
          <w:pPr>
            <w:jc w:val="both"/>
          </w:pPr>
          <w:r>
            <w:br w:type="page"/>
          </w:r>
        </w:p>
        <w:p w14:paraId="63E622AF" w14:textId="3A76586D" w:rsidR="004F207F" w:rsidRDefault="00EF254C">
          <w:pPr>
            <w:ind w:left="5103"/>
            <w:jc w:val="both"/>
            <w:rPr>
              <w:color w:val="000000"/>
              <w:szCs w:val="24"/>
            </w:rPr>
          </w:pPr>
          <w:r>
            <w:rPr>
              <w:color w:val="000000"/>
              <w:szCs w:val="24"/>
            </w:rPr>
            <w:lastRenderedPageBreak/>
            <w:t>PATVIRTINTA</w:t>
          </w:r>
        </w:p>
        <w:p w14:paraId="63E622B0" w14:textId="77777777" w:rsidR="004F207F" w:rsidRDefault="00EF254C">
          <w:pPr>
            <w:ind w:left="5103"/>
            <w:jc w:val="both"/>
            <w:rPr>
              <w:color w:val="000000"/>
              <w:szCs w:val="24"/>
            </w:rPr>
          </w:pPr>
          <w:r>
            <w:rPr>
              <w:color w:val="000000"/>
              <w:szCs w:val="24"/>
            </w:rPr>
            <w:t>Akmenės rajono savivaldybės tarybos</w:t>
          </w:r>
        </w:p>
        <w:p w14:paraId="63E622B1" w14:textId="57279A2E" w:rsidR="004F207F" w:rsidRDefault="00EF254C">
          <w:pPr>
            <w:ind w:left="5103"/>
            <w:jc w:val="both"/>
            <w:rPr>
              <w:color w:val="000000"/>
              <w:szCs w:val="24"/>
            </w:rPr>
          </w:pPr>
          <w:smartTag w:uri="urn:schemas-microsoft-com:office:smarttags" w:element="metricconverter">
            <w:smartTagPr>
              <w:attr w:name="ProductID" w:val="2014 m"/>
            </w:smartTagPr>
            <w:r>
              <w:rPr>
                <w:color w:val="000000"/>
                <w:szCs w:val="24"/>
              </w:rPr>
              <w:t>2014 m</w:t>
            </w:r>
          </w:smartTag>
          <w:r>
            <w:rPr>
              <w:color w:val="000000"/>
              <w:szCs w:val="24"/>
            </w:rPr>
            <w:t>. lapkričio 27 d. sprendimu Nr. T-243</w:t>
          </w:r>
        </w:p>
        <w:p w14:paraId="63E622B2" w14:textId="77777777" w:rsidR="004F207F" w:rsidRDefault="00EF254C">
          <w:pPr>
            <w:ind w:left="5103"/>
            <w:jc w:val="both"/>
            <w:rPr>
              <w:color w:val="000000"/>
              <w:szCs w:val="24"/>
            </w:rPr>
          </w:pPr>
          <w:r>
            <w:rPr>
              <w:color w:val="000000"/>
              <w:szCs w:val="24"/>
            </w:rPr>
            <w:t>(Akmenės rajono savivaldybės tarybos</w:t>
          </w:r>
        </w:p>
        <w:p w14:paraId="2552C2FC" w14:textId="77777777" w:rsidR="004F207F" w:rsidRDefault="00EF254C">
          <w:pPr>
            <w:ind w:left="5103" w:right="849"/>
            <w:jc w:val="both"/>
            <w:rPr>
              <w:color w:val="000000"/>
              <w:szCs w:val="24"/>
            </w:rPr>
          </w:pPr>
          <w:r>
            <w:rPr>
              <w:color w:val="000000"/>
              <w:szCs w:val="24"/>
            </w:rPr>
            <w:t xml:space="preserve">2017 m. gegužės 31 d. sprendimo </w:t>
          </w:r>
        </w:p>
        <w:p w14:paraId="63E622B3" w14:textId="730F0314" w:rsidR="004F207F" w:rsidRDefault="00EF254C">
          <w:pPr>
            <w:ind w:left="5103" w:right="849"/>
            <w:jc w:val="both"/>
            <w:rPr>
              <w:color w:val="000000"/>
              <w:szCs w:val="24"/>
            </w:rPr>
          </w:pPr>
          <w:r>
            <w:rPr>
              <w:color w:val="000000"/>
              <w:szCs w:val="24"/>
            </w:rPr>
            <w:t xml:space="preserve">Nr. T-119(E) redakcija) </w:t>
          </w:r>
        </w:p>
        <w:p w14:paraId="63E622B4" w14:textId="77777777" w:rsidR="004F207F" w:rsidRDefault="004F207F">
          <w:pPr>
            <w:ind w:firstLine="1296"/>
            <w:jc w:val="both"/>
            <w:rPr>
              <w:color w:val="000000"/>
              <w:szCs w:val="24"/>
            </w:rPr>
          </w:pPr>
        </w:p>
        <w:p w14:paraId="63E622B5" w14:textId="77777777" w:rsidR="004F207F" w:rsidRDefault="000C3815">
          <w:pPr>
            <w:jc w:val="center"/>
            <w:rPr>
              <w:b/>
              <w:color w:val="000000"/>
              <w:szCs w:val="24"/>
            </w:rPr>
          </w:pPr>
          <w:sdt>
            <w:sdtPr>
              <w:alias w:val="Pavadinimas"/>
              <w:tag w:val="title_c12c2f4e304f4354bc91dd162d3edcf6"/>
              <w:id w:val="-293299655"/>
              <w:lock w:val="sdtLocked"/>
            </w:sdtPr>
            <w:sdtEndPr/>
            <w:sdtContent>
              <w:r w:rsidR="00EF254C">
                <w:rPr>
                  <w:b/>
                  <w:color w:val="000000"/>
                  <w:szCs w:val="24"/>
                </w:rPr>
                <w:t>AKMENĖS RAJONO SAVIVALDYBĖS SKATINAMŲJŲ STIPENDIJŲ SKYRIMO STUDENTAMS IR MOKINIAMS  ATRANKOS KONKURSO TAISYKLĖS</w:t>
              </w:r>
            </w:sdtContent>
          </w:sdt>
        </w:p>
        <w:p w14:paraId="63E622B6" w14:textId="77777777" w:rsidR="004F207F" w:rsidRDefault="004F207F">
          <w:pPr>
            <w:jc w:val="center"/>
            <w:rPr>
              <w:b/>
              <w:color w:val="000000"/>
              <w:szCs w:val="24"/>
            </w:rPr>
          </w:pPr>
        </w:p>
        <w:sdt>
          <w:sdtPr>
            <w:alias w:val="skyrius"/>
            <w:tag w:val="part_493c1577e36f47169628411a8008ddf3"/>
            <w:id w:val="1737971120"/>
            <w:lock w:val="sdtLocked"/>
          </w:sdtPr>
          <w:sdtEndPr/>
          <w:sdtContent>
            <w:p w14:paraId="164BAF54" w14:textId="7E40C2A2" w:rsidR="004F207F" w:rsidRDefault="000C3815">
              <w:pPr>
                <w:jc w:val="center"/>
                <w:rPr>
                  <w:b/>
                  <w:color w:val="000000"/>
                  <w:szCs w:val="24"/>
                </w:rPr>
              </w:pPr>
              <w:sdt>
                <w:sdtPr>
                  <w:alias w:val="Numeris"/>
                  <w:tag w:val="nr_493c1577e36f47169628411a8008ddf3"/>
                  <w:id w:val="-867602961"/>
                  <w:lock w:val="sdtLocked"/>
                </w:sdtPr>
                <w:sdtEndPr/>
                <w:sdtContent>
                  <w:r w:rsidR="00EF254C">
                    <w:rPr>
                      <w:b/>
                      <w:color w:val="000000"/>
                      <w:szCs w:val="24"/>
                    </w:rPr>
                    <w:t>I</w:t>
                  </w:r>
                </w:sdtContent>
              </w:sdt>
              <w:r w:rsidR="00EF254C">
                <w:rPr>
                  <w:b/>
                  <w:color w:val="000000"/>
                  <w:szCs w:val="24"/>
                </w:rPr>
                <w:t xml:space="preserve"> SKYRIUS</w:t>
              </w:r>
            </w:p>
            <w:p w14:paraId="63E622B7" w14:textId="7091DBF1" w:rsidR="004F207F" w:rsidRDefault="000C3815">
              <w:pPr>
                <w:jc w:val="center"/>
                <w:rPr>
                  <w:b/>
                  <w:color w:val="000000"/>
                  <w:szCs w:val="24"/>
                </w:rPr>
              </w:pPr>
              <w:sdt>
                <w:sdtPr>
                  <w:alias w:val="Pavadinimas"/>
                  <w:tag w:val="title_493c1577e36f47169628411a8008ddf3"/>
                  <w:id w:val="-752359304"/>
                  <w:lock w:val="sdtLocked"/>
                </w:sdtPr>
                <w:sdtEndPr/>
                <w:sdtContent>
                  <w:r w:rsidR="00EF254C">
                    <w:rPr>
                      <w:b/>
                      <w:color w:val="000000"/>
                      <w:szCs w:val="24"/>
                    </w:rPr>
                    <w:t>BENDROSIOS NUOSTATOS</w:t>
                  </w:r>
                </w:sdtContent>
              </w:sdt>
            </w:p>
            <w:p w14:paraId="63E622B8" w14:textId="77777777" w:rsidR="004F207F" w:rsidRDefault="004F207F">
              <w:pPr>
                <w:ind w:firstLine="720"/>
                <w:jc w:val="both"/>
                <w:rPr>
                  <w:b/>
                  <w:color w:val="000000"/>
                  <w:szCs w:val="24"/>
                </w:rPr>
              </w:pPr>
            </w:p>
            <w:sdt>
              <w:sdtPr>
                <w:alias w:val="1 p."/>
                <w:tag w:val="part_dc6dd6fb0afd401b86f328f84fec0088"/>
                <w:id w:val="1545328883"/>
                <w:lock w:val="sdtLocked"/>
              </w:sdtPr>
              <w:sdtEndPr/>
              <w:sdtContent>
                <w:p w14:paraId="63E622B9" w14:textId="3338AEE1" w:rsidR="004F207F" w:rsidRDefault="000C3815">
                  <w:pPr>
                    <w:ind w:firstLine="720"/>
                    <w:jc w:val="both"/>
                    <w:rPr>
                      <w:color w:val="000000"/>
                      <w:szCs w:val="24"/>
                    </w:rPr>
                  </w:pPr>
                  <w:sdt>
                    <w:sdtPr>
                      <w:alias w:val="Numeris"/>
                      <w:tag w:val="nr_dc6dd6fb0afd401b86f328f84fec0088"/>
                      <w:id w:val="-1146658561"/>
                      <w:lock w:val="sdtLocked"/>
                    </w:sdtPr>
                    <w:sdtEndPr/>
                    <w:sdtContent>
                      <w:r w:rsidR="00EF254C">
                        <w:rPr>
                          <w:color w:val="000000"/>
                          <w:szCs w:val="24"/>
                        </w:rPr>
                        <w:t>1</w:t>
                      </w:r>
                    </w:sdtContent>
                  </w:sdt>
                  <w:r w:rsidR="00EF254C">
                    <w:rPr>
                      <w:color w:val="000000"/>
                      <w:szCs w:val="24"/>
                    </w:rPr>
                    <w:t xml:space="preserve">. Akmenės rajono savivaldybės skatinamųjų stipendijų skyrimo studentams ir mokiniams atrankos konkurso taisyklės </w:t>
                  </w:r>
                  <w:r w:rsidR="00EF254C">
                    <w:rPr>
                      <w:rFonts w:ascii="TimesLT" w:hAnsi="TimesLT"/>
                      <w:color w:val="000000"/>
                    </w:rPr>
                    <w:t xml:space="preserve">(toliau  –  Taisyklės) reglamentuoja </w:t>
                  </w:r>
                  <w:r w:rsidR="00EF254C">
                    <w:rPr>
                      <w:color w:val="000000"/>
                      <w:szCs w:val="24"/>
                    </w:rPr>
                    <w:t xml:space="preserve">skatinamųjų stipendijų skyrimo Akmenės rajono savivaldybės bendrojo ugdymo mokyklų mokiniams, Lietuvos Respublikos aukštųjų mokyklų studentams ir profesinio mokymo įstaigų mokiniams, įgijusiems vidurinį </w:t>
                  </w:r>
                  <w:r w:rsidR="00EF254C">
                    <w:rPr>
                      <w:szCs w:val="24"/>
                    </w:rPr>
                    <w:t xml:space="preserve">(pagrindinį) </w:t>
                  </w:r>
                  <w:r w:rsidR="00EF254C">
                    <w:rPr>
                      <w:color w:val="000000"/>
                      <w:szCs w:val="24"/>
                    </w:rPr>
                    <w:t>išsilavinimą Akmenės rajono savivaldybės bendrojo ugdymo mokyklose, paskirtį, dydį ir tvarką.</w:t>
                  </w:r>
                </w:p>
              </w:sdtContent>
            </w:sdt>
            <w:sdt>
              <w:sdtPr>
                <w:alias w:val="2 p."/>
                <w:tag w:val="part_4a5dfba11fad4b6cb075afe65f757e45"/>
                <w:id w:val="-1931041598"/>
                <w:lock w:val="sdtLocked"/>
              </w:sdtPr>
              <w:sdtEndPr/>
              <w:sdtContent>
                <w:p w14:paraId="63E622BA" w14:textId="77777777" w:rsidR="004F207F" w:rsidRDefault="000C3815">
                  <w:pPr>
                    <w:ind w:firstLine="720"/>
                    <w:jc w:val="both"/>
                    <w:rPr>
                      <w:color w:val="000000"/>
                    </w:rPr>
                  </w:pPr>
                  <w:sdt>
                    <w:sdtPr>
                      <w:alias w:val="Numeris"/>
                      <w:tag w:val="nr_4a5dfba11fad4b6cb075afe65f757e45"/>
                      <w:id w:val="1357395740"/>
                      <w:lock w:val="sdtLocked"/>
                    </w:sdtPr>
                    <w:sdtEndPr/>
                    <w:sdtContent>
                      <w:r w:rsidR="00EF254C">
                        <w:rPr>
                          <w:color w:val="000000"/>
                          <w:szCs w:val="24"/>
                        </w:rPr>
                        <w:t>2</w:t>
                      </w:r>
                    </w:sdtContent>
                  </w:sdt>
                  <w:r w:rsidR="00EF254C">
                    <w:rPr>
                      <w:color w:val="000000"/>
                      <w:szCs w:val="24"/>
                    </w:rPr>
                    <w:t xml:space="preserve">. </w:t>
                  </w:r>
                  <w:r w:rsidR="00EF254C">
                    <w:rPr>
                      <w:b/>
                      <w:color w:val="000000"/>
                    </w:rPr>
                    <w:t>Skatinamoji stipendija</w:t>
                  </w:r>
                  <w:r w:rsidR="00EF254C">
                    <w:rPr>
                      <w:color w:val="000000"/>
                    </w:rPr>
                    <w:t xml:space="preserve"> – stipendija gerai besimokantiems </w:t>
                  </w:r>
                  <w:r w:rsidR="00EF254C">
                    <w:rPr>
                      <w:color w:val="000000"/>
                      <w:szCs w:val="24"/>
                    </w:rPr>
                    <w:t xml:space="preserve">Akmenės rajono savivaldybės bendrojo ugdymo mokyklų mokiniams, Lietuvos Respublikos aukštųjų mokyklų studentams ir profesinio mokymo įstaigų mokiniams, įgijusiems vidurinį </w:t>
                  </w:r>
                  <w:r w:rsidR="00EF254C">
                    <w:rPr>
                      <w:szCs w:val="24"/>
                    </w:rPr>
                    <w:t xml:space="preserve">(pagrindinį) </w:t>
                  </w:r>
                  <w:r w:rsidR="00EF254C">
                    <w:rPr>
                      <w:color w:val="000000"/>
                      <w:szCs w:val="24"/>
                    </w:rPr>
                    <w:t xml:space="preserve">išsilavinimą Akmenės rajono savivaldybės bendrojo ugdymo mokyklose, </w:t>
                  </w:r>
                  <w:r w:rsidR="00EF254C">
                    <w:rPr>
                      <w:color w:val="000000"/>
                    </w:rPr>
                    <w:t xml:space="preserve">už reikšmingus pasiekimus savanoriško darbo, visuomeninėje, mokslinėje, sporto, kultūros veikloje. </w:t>
                  </w:r>
                </w:p>
              </w:sdtContent>
            </w:sdt>
            <w:sdt>
              <w:sdtPr>
                <w:alias w:val="3 p."/>
                <w:tag w:val="part_f6132f5c4cd04a0e8596065cb799852e"/>
                <w:id w:val="534088505"/>
                <w:lock w:val="sdtLocked"/>
              </w:sdtPr>
              <w:sdtEndPr/>
              <w:sdtContent>
                <w:p w14:paraId="63E622BB" w14:textId="403A8CD4" w:rsidR="004F207F" w:rsidRDefault="000C3815">
                  <w:pPr>
                    <w:ind w:firstLine="720"/>
                    <w:jc w:val="both"/>
                  </w:pPr>
                  <w:sdt>
                    <w:sdtPr>
                      <w:alias w:val="Numeris"/>
                      <w:tag w:val="nr_f6132f5c4cd04a0e8596065cb799852e"/>
                      <w:id w:val="81653023"/>
                      <w:lock w:val="sdtLocked"/>
                    </w:sdtPr>
                    <w:sdtEndPr/>
                    <w:sdtContent>
                      <w:r w:rsidR="00EF254C">
                        <w:t>3</w:t>
                      </w:r>
                    </w:sdtContent>
                  </w:sdt>
                  <w:r w:rsidR="00EF254C">
                    <w:t xml:space="preserve">. </w:t>
                  </w:r>
                  <w:r w:rsidR="00EF254C">
                    <w:rPr>
                      <w:szCs w:val="24"/>
                      <w:lang w:eastAsia="lt-LT"/>
                    </w:rPr>
                    <w:t xml:space="preserve">Taisyklės parengtos vadovaujantis Lietuvos Respublikos vietos savivaldos įstatymu, </w:t>
                  </w:r>
                  <w:r w:rsidR="00EF254C">
                    <w:t xml:space="preserve">Akmenės rajono savivaldybės strateginiais veiklos planais, </w:t>
                  </w:r>
                  <w:r w:rsidR="00EF254C">
                    <w:rPr>
                      <w:szCs w:val="24"/>
                      <w:lang w:eastAsia="lt-LT"/>
                    </w:rPr>
                    <w:t>atsižvelgiant į Lietuvos Respublikos jaunimo politikos pagrindų įstatymą ir Akmenės rajono savivaldybės  teisės aktus, susijusius su jaunimo politikos įgyvendinimu.</w:t>
                  </w:r>
                </w:p>
                <w:p w14:paraId="63E622BC" w14:textId="77777777" w:rsidR="004F207F" w:rsidRDefault="000C3815">
                  <w:pPr>
                    <w:jc w:val="both"/>
                    <w:rPr>
                      <w:b/>
                      <w:szCs w:val="24"/>
                    </w:rPr>
                  </w:pPr>
                </w:p>
              </w:sdtContent>
            </w:sdt>
          </w:sdtContent>
        </w:sdt>
        <w:sdt>
          <w:sdtPr>
            <w:alias w:val="skyrius"/>
            <w:tag w:val="part_5ab2010a769f4eceaf0f72a2989adfc0"/>
            <w:id w:val="1008325289"/>
            <w:lock w:val="sdtLocked"/>
          </w:sdtPr>
          <w:sdtEndPr/>
          <w:sdtContent>
            <w:p w14:paraId="382ACBD6" w14:textId="1577CE8B" w:rsidR="004F207F" w:rsidRDefault="000C3815">
              <w:pPr>
                <w:jc w:val="center"/>
                <w:rPr>
                  <w:b/>
                  <w:color w:val="000000"/>
                  <w:szCs w:val="24"/>
                </w:rPr>
              </w:pPr>
              <w:sdt>
                <w:sdtPr>
                  <w:alias w:val="Numeris"/>
                  <w:tag w:val="nr_5ab2010a769f4eceaf0f72a2989adfc0"/>
                  <w:id w:val="-1942755484"/>
                  <w:lock w:val="sdtLocked"/>
                </w:sdtPr>
                <w:sdtEndPr/>
                <w:sdtContent>
                  <w:r w:rsidR="00EF254C">
                    <w:rPr>
                      <w:b/>
                      <w:color w:val="000000"/>
                      <w:szCs w:val="24"/>
                    </w:rPr>
                    <w:t>II</w:t>
                  </w:r>
                </w:sdtContent>
              </w:sdt>
              <w:r w:rsidR="00EF254C">
                <w:rPr>
                  <w:b/>
                  <w:color w:val="000000"/>
                  <w:szCs w:val="24"/>
                </w:rPr>
                <w:t xml:space="preserve"> SKYRIUS</w:t>
              </w:r>
            </w:p>
            <w:p w14:paraId="63E622BD" w14:textId="5CDA99B9" w:rsidR="004F207F" w:rsidRDefault="000C3815">
              <w:pPr>
                <w:jc w:val="center"/>
                <w:rPr>
                  <w:b/>
                  <w:color w:val="000000"/>
                  <w:szCs w:val="24"/>
                </w:rPr>
              </w:pPr>
              <w:sdt>
                <w:sdtPr>
                  <w:alias w:val="Pavadinimas"/>
                  <w:tag w:val="title_5ab2010a769f4eceaf0f72a2989adfc0"/>
                  <w:id w:val="1501075199"/>
                  <w:lock w:val="sdtLocked"/>
                </w:sdtPr>
                <w:sdtEndPr/>
                <w:sdtContent>
                  <w:r w:rsidR="00EF254C">
                    <w:rPr>
                      <w:b/>
                      <w:color w:val="000000"/>
                      <w:szCs w:val="24"/>
                    </w:rPr>
                    <w:t xml:space="preserve">LĖŠŲ, SKIRIAMŲ SKATINAMOSIOMS STIPENDIJOMS STUDENTAMS IR MOKINIAMS, PASKIRTIS IR DYDIS </w:t>
                  </w:r>
                </w:sdtContent>
              </w:sdt>
            </w:p>
            <w:p w14:paraId="2099C5DB" w14:textId="77777777" w:rsidR="004F207F" w:rsidRDefault="004F207F">
              <w:pPr>
                <w:jc w:val="center"/>
                <w:rPr>
                  <w:b/>
                  <w:color w:val="000000"/>
                  <w:szCs w:val="24"/>
                </w:rPr>
              </w:pPr>
            </w:p>
            <w:sdt>
              <w:sdtPr>
                <w:alias w:val="4 p."/>
                <w:tag w:val="part_5fe1dc4af75245fc926b27fa8fbc622a"/>
                <w:id w:val="-318507821"/>
                <w:lock w:val="sdtLocked"/>
              </w:sdtPr>
              <w:sdtEndPr/>
              <w:sdtContent>
                <w:p w14:paraId="63E622BE" w14:textId="77777777" w:rsidR="004F207F" w:rsidRDefault="000C3815">
                  <w:pPr>
                    <w:ind w:firstLine="720"/>
                    <w:jc w:val="both"/>
                    <w:rPr>
                      <w:color w:val="000000"/>
                      <w:szCs w:val="24"/>
                    </w:rPr>
                  </w:pPr>
                  <w:sdt>
                    <w:sdtPr>
                      <w:alias w:val="Numeris"/>
                      <w:tag w:val="nr_5fe1dc4af75245fc926b27fa8fbc622a"/>
                      <w:id w:val="90133718"/>
                      <w:lock w:val="sdtLocked"/>
                    </w:sdtPr>
                    <w:sdtEndPr/>
                    <w:sdtContent>
                      <w:r w:rsidR="00EF254C">
                        <w:rPr>
                          <w:szCs w:val="24"/>
                        </w:rPr>
                        <w:t>4</w:t>
                      </w:r>
                    </w:sdtContent>
                  </w:sdt>
                  <w:r w:rsidR="00EF254C">
                    <w:rPr>
                      <w:szCs w:val="24"/>
                    </w:rPr>
                    <w:t xml:space="preserve">. </w:t>
                  </w:r>
                  <w:r w:rsidR="00EF254C">
                    <w:rPr>
                      <w:color w:val="000000"/>
                      <w:szCs w:val="24"/>
                    </w:rPr>
                    <w:t xml:space="preserve">Švietimo, kultūros, jaunimo reikalų ir sporto paslaugų teikimo programai </w:t>
                  </w:r>
                  <w:r w:rsidR="00EF254C">
                    <w:rPr>
                      <w:bCs/>
                      <w:szCs w:val="24"/>
                      <w:lang w:eastAsia="lt-LT"/>
                    </w:rPr>
                    <w:t xml:space="preserve">numatytos </w:t>
                  </w:r>
                  <w:r w:rsidR="00EF254C">
                    <w:rPr>
                      <w:color w:val="000000"/>
                      <w:szCs w:val="24"/>
                    </w:rPr>
                    <w:t xml:space="preserve">lėšos pagal šias taisykles konkurso tvarka skiriamos labai gerai </w:t>
                  </w:r>
                  <w:r w:rsidR="00EF254C">
                    <w:rPr>
                      <w:szCs w:val="24"/>
                    </w:rPr>
                    <w:t xml:space="preserve">ir gerai </w:t>
                  </w:r>
                  <w:r w:rsidR="00EF254C">
                    <w:rPr>
                      <w:color w:val="000000"/>
                      <w:szCs w:val="24"/>
                    </w:rPr>
                    <w:t xml:space="preserve">besimokantiems, visuomeniškai aktyviems, kūrybingiems Akmenės rajono savivaldybės bendrojo ugdymo mokyklų mokiniams, Lietuvos Respublikos aukštųjų mokyklų studentams (toliau – studentai) bei profesinio mokymo įstaigų mokiniams (toliau – mokiniai), įgijusiems vidurinį </w:t>
                  </w:r>
                  <w:r w:rsidR="00EF254C">
                    <w:rPr>
                      <w:szCs w:val="24"/>
                    </w:rPr>
                    <w:t xml:space="preserve">(pagrindinį) </w:t>
                  </w:r>
                  <w:r w:rsidR="00EF254C">
                    <w:rPr>
                      <w:color w:val="000000"/>
                      <w:szCs w:val="24"/>
                    </w:rPr>
                    <w:t>išsilavinimą Akmenės rajono savivaldybės bendrojo ugdymo mokyklose, prioritetą teikiant studentams ir mokiniams tų mokslo įstaigų, su kuriomis Savivaldybė yra sudariusi bendradarbiavimo sutartis. Pretenduoti į šią skatinamąją stipendiją gali  nuolatinių studijų studentai ir mokiniai.</w:t>
                  </w:r>
                </w:p>
              </w:sdtContent>
            </w:sdt>
            <w:sdt>
              <w:sdtPr>
                <w:alias w:val="5 p."/>
                <w:tag w:val="part_b3757224cfdf4980a011b3c85573e217"/>
                <w:id w:val="1795250775"/>
                <w:lock w:val="sdtLocked"/>
              </w:sdtPr>
              <w:sdtEndPr/>
              <w:sdtContent>
                <w:p w14:paraId="63E622BF" w14:textId="77777777" w:rsidR="004F207F" w:rsidRDefault="000C3815">
                  <w:pPr>
                    <w:ind w:firstLine="720"/>
                    <w:jc w:val="both"/>
                    <w:rPr>
                      <w:color w:val="000000"/>
                      <w:szCs w:val="24"/>
                    </w:rPr>
                  </w:pPr>
                  <w:sdt>
                    <w:sdtPr>
                      <w:alias w:val="Numeris"/>
                      <w:tag w:val="nr_b3757224cfdf4980a011b3c85573e217"/>
                      <w:id w:val="-1335212339"/>
                      <w:lock w:val="sdtLocked"/>
                    </w:sdtPr>
                    <w:sdtEndPr/>
                    <w:sdtContent>
                      <w:r w:rsidR="00EF254C">
                        <w:rPr>
                          <w:szCs w:val="24"/>
                        </w:rPr>
                        <w:t>5</w:t>
                      </w:r>
                    </w:sdtContent>
                  </w:sdt>
                  <w:r w:rsidR="00EF254C">
                    <w:rPr>
                      <w:szCs w:val="24"/>
                    </w:rPr>
                    <w:t xml:space="preserve">. </w:t>
                  </w:r>
                  <w:r w:rsidR="00EF254C">
                    <w:rPr>
                      <w:color w:val="000000"/>
                      <w:szCs w:val="24"/>
                    </w:rPr>
                    <w:t>Skatinamąja stipendija siekiama:</w:t>
                  </w:r>
                </w:p>
                <w:sdt>
                  <w:sdtPr>
                    <w:alias w:val="5.1 pp."/>
                    <w:tag w:val="part_3d67ba0710a34f90a9b64fb59d41bceb"/>
                    <w:id w:val="488376627"/>
                    <w:lock w:val="sdtLocked"/>
                  </w:sdtPr>
                  <w:sdtEndPr/>
                  <w:sdtContent>
                    <w:p w14:paraId="63E622C0" w14:textId="77777777" w:rsidR="004F207F" w:rsidRDefault="000C3815">
                      <w:pPr>
                        <w:ind w:firstLine="720"/>
                        <w:jc w:val="both"/>
                        <w:rPr>
                          <w:color w:val="000000"/>
                          <w:szCs w:val="24"/>
                        </w:rPr>
                      </w:pPr>
                      <w:sdt>
                        <w:sdtPr>
                          <w:alias w:val="Numeris"/>
                          <w:tag w:val="nr_3d67ba0710a34f90a9b64fb59d41bceb"/>
                          <w:id w:val="2017113411"/>
                          <w:lock w:val="sdtLocked"/>
                        </w:sdtPr>
                        <w:sdtEndPr/>
                        <w:sdtContent>
                          <w:r w:rsidR="00EF254C">
                            <w:rPr>
                              <w:szCs w:val="24"/>
                            </w:rPr>
                            <w:t>5.1</w:t>
                          </w:r>
                        </w:sdtContent>
                      </w:sdt>
                      <w:r w:rsidR="00EF254C">
                        <w:rPr>
                          <w:szCs w:val="24"/>
                        </w:rPr>
                        <w:t xml:space="preserve">. </w:t>
                      </w:r>
                      <w:r w:rsidR="00EF254C">
                        <w:rPr>
                          <w:color w:val="000000"/>
                          <w:szCs w:val="24"/>
                        </w:rPr>
                        <w:t xml:space="preserve">skatinti </w:t>
                      </w:r>
                      <w:r w:rsidR="00EF254C">
                        <w:rPr>
                          <w:szCs w:val="24"/>
                        </w:rPr>
                        <w:t xml:space="preserve">labai gerai </w:t>
                      </w:r>
                      <w:r w:rsidR="00EF254C">
                        <w:rPr>
                          <w:color w:val="000000"/>
                          <w:szCs w:val="24"/>
                        </w:rPr>
                        <w:t>ir gerai besimokančius studentus ir mokinius, aktyviai dalyvaujančius visuomeninėje, savanoriškoje veikloje (pageidautina Akmenės rajone);</w:t>
                      </w:r>
                    </w:p>
                  </w:sdtContent>
                </w:sdt>
                <w:sdt>
                  <w:sdtPr>
                    <w:alias w:val="5.2 pp."/>
                    <w:tag w:val="part_77e23e26c1d44c52a377c98dc0fcade4"/>
                    <w:id w:val="1867715133"/>
                    <w:lock w:val="sdtLocked"/>
                  </w:sdtPr>
                  <w:sdtEndPr/>
                  <w:sdtContent>
                    <w:p w14:paraId="63E622C1" w14:textId="77777777" w:rsidR="004F207F" w:rsidRDefault="000C3815">
                      <w:pPr>
                        <w:ind w:firstLine="720"/>
                        <w:jc w:val="both"/>
                        <w:rPr>
                          <w:color w:val="000000"/>
                          <w:szCs w:val="24"/>
                        </w:rPr>
                      </w:pPr>
                      <w:sdt>
                        <w:sdtPr>
                          <w:alias w:val="Numeris"/>
                          <w:tag w:val="nr_77e23e26c1d44c52a377c98dc0fcade4"/>
                          <w:id w:val="964699817"/>
                          <w:lock w:val="sdtLocked"/>
                        </w:sdtPr>
                        <w:sdtEndPr/>
                        <w:sdtContent>
                          <w:r w:rsidR="00EF254C">
                            <w:rPr>
                              <w:szCs w:val="24"/>
                            </w:rPr>
                            <w:t>5.2</w:t>
                          </w:r>
                        </w:sdtContent>
                      </w:sdt>
                      <w:r w:rsidR="00EF254C">
                        <w:rPr>
                          <w:szCs w:val="24"/>
                        </w:rPr>
                        <w:t xml:space="preserve">. skatinti ir </w:t>
                      </w:r>
                      <w:r w:rsidR="00EF254C">
                        <w:rPr>
                          <w:color w:val="000000"/>
                          <w:szCs w:val="24"/>
                        </w:rPr>
                        <w:t>remti studentų ir mokinių tiriamuosius, mokslinius ar kitokius darbus (pageidautina –  susijusius su Akmenės rajono istorine, socialine, ekonomine, politine ir kt. veikla);</w:t>
                      </w:r>
                    </w:p>
                  </w:sdtContent>
                </w:sdt>
                <w:sdt>
                  <w:sdtPr>
                    <w:alias w:val="5.3 pp."/>
                    <w:tag w:val="part_561e21e72f0c447b929b041da5a729ce"/>
                    <w:id w:val="-552544639"/>
                    <w:lock w:val="sdtLocked"/>
                  </w:sdtPr>
                  <w:sdtEndPr/>
                  <w:sdtContent>
                    <w:p w14:paraId="63E622C2" w14:textId="77777777" w:rsidR="004F207F" w:rsidRDefault="000C3815">
                      <w:pPr>
                        <w:ind w:firstLine="720"/>
                        <w:jc w:val="both"/>
                        <w:rPr>
                          <w:color w:val="000000"/>
                          <w:szCs w:val="24"/>
                        </w:rPr>
                      </w:pPr>
                      <w:sdt>
                        <w:sdtPr>
                          <w:alias w:val="Numeris"/>
                          <w:tag w:val="nr_561e21e72f0c447b929b041da5a729ce"/>
                          <w:id w:val="-285047097"/>
                          <w:lock w:val="sdtLocked"/>
                        </w:sdtPr>
                        <w:sdtEndPr/>
                        <w:sdtContent>
                          <w:r w:rsidR="00EF254C">
                            <w:rPr>
                              <w:szCs w:val="24"/>
                            </w:rPr>
                            <w:t>5.3</w:t>
                          </w:r>
                        </w:sdtContent>
                      </w:sdt>
                      <w:r w:rsidR="00EF254C">
                        <w:rPr>
                          <w:szCs w:val="24"/>
                        </w:rPr>
                        <w:t>.</w:t>
                      </w:r>
                      <w:r w:rsidR="00EF254C">
                        <w:rPr>
                          <w:color w:val="000000"/>
                          <w:szCs w:val="24"/>
                        </w:rPr>
                        <w:t xml:space="preserve"> skatinti ir remti jaunimo kūrybiškumą ir pasiekimus lyderystės, įvairiose mokslo, meno ir kitose srityse.</w:t>
                      </w:r>
                    </w:p>
                  </w:sdtContent>
                </w:sdt>
              </w:sdtContent>
            </w:sdt>
            <w:sdt>
              <w:sdtPr>
                <w:alias w:val="6 p."/>
                <w:tag w:val="part_d633f218f2bf44feaab66eb458a6bfe3"/>
                <w:id w:val="-490563118"/>
                <w:lock w:val="sdtLocked"/>
              </w:sdtPr>
              <w:sdtEndPr/>
              <w:sdtContent>
                <w:p w14:paraId="63E622C3" w14:textId="18C3A017" w:rsidR="004F207F" w:rsidRDefault="000C3815">
                  <w:pPr>
                    <w:ind w:firstLine="720"/>
                    <w:jc w:val="both"/>
                    <w:rPr>
                      <w:szCs w:val="24"/>
                      <w:lang w:eastAsia="lt-LT"/>
                    </w:rPr>
                  </w:pPr>
                  <w:sdt>
                    <w:sdtPr>
                      <w:alias w:val="Numeris"/>
                      <w:tag w:val="nr_d633f218f2bf44feaab66eb458a6bfe3"/>
                      <w:id w:val="91053938"/>
                      <w:lock w:val="sdtLocked"/>
                    </w:sdtPr>
                    <w:sdtEndPr/>
                    <w:sdtContent>
                      <w:r w:rsidR="00EF254C">
                        <w:rPr>
                          <w:szCs w:val="24"/>
                        </w:rPr>
                        <w:t>6</w:t>
                      </w:r>
                    </w:sdtContent>
                  </w:sdt>
                  <w:r w:rsidR="00EF254C">
                    <w:rPr>
                      <w:szCs w:val="24"/>
                    </w:rPr>
                    <w:t>.</w:t>
                  </w:r>
                  <w:r w:rsidR="00EF254C">
                    <w:rPr>
                      <w:color w:val="000000"/>
                      <w:szCs w:val="24"/>
                    </w:rPr>
                    <w:t xml:space="preserve"> Skatinamoji stipendija: minimali </w:t>
                  </w:r>
                  <w:r w:rsidR="00EF254C">
                    <w:rPr>
                      <w:szCs w:val="24"/>
                    </w:rPr>
                    <w:t xml:space="preserve">– 3,0 bazinės socialinės išmokos (toliau – BSI), </w:t>
                  </w:r>
                  <w:r w:rsidR="00EF254C">
                    <w:rPr>
                      <w:color w:val="000000"/>
                      <w:szCs w:val="24"/>
                    </w:rPr>
                    <w:t xml:space="preserve">maksimali – iki 8,0 BSI, yra vienkartinė </w:t>
                  </w:r>
                  <w:r w:rsidR="00EF254C">
                    <w:rPr>
                      <w:szCs w:val="24"/>
                      <w:lang w:eastAsia="lt-LT"/>
                    </w:rPr>
                    <w:t>ir, esant</w:t>
                  </w:r>
                  <w:r w:rsidR="00EF254C">
                    <w:rPr>
                      <w:color w:val="FF0000"/>
                      <w:szCs w:val="24"/>
                      <w:lang w:eastAsia="lt-LT"/>
                    </w:rPr>
                    <w:t xml:space="preserve"> </w:t>
                  </w:r>
                  <w:r w:rsidR="00EF254C">
                    <w:rPr>
                      <w:szCs w:val="24"/>
                      <w:lang w:eastAsia="lt-LT"/>
                    </w:rPr>
                    <w:t xml:space="preserve">vertiems paskatinimo pretendentams, skiriama </w:t>
                  </w:r>
                  <w:r w:rsidR="00EF254C">
                    <w:rPr>
                      <w:color w:val="000000"/>
                      <w:szCs w:val="24"/>
                    </w:rPr>
                    <w:lastRenderedPageBreak/>
                    <w:t>vieną kartą metuose</w:t>
                  </w:r>
                  <w:r w:rsidR="00EF254C">
                    <w:rPr>
                      <w:szCs w:val="24"/>
                      <w:lang w:eastAsia="lt-LT"/>
                    </w:rPr>
                    <w:t xml:space="preserve"> (paprastai kalendorinių metų IV ketvirtyje)</w:t>
                  </w:r>
                  <w:r w:rsidR="00EF254C">
                    <w:rPr>
                      <w:szCs w:val="24"/>
                    </w:rPr>
                    <w:t xml:space="preserve"> </w:t>
                  </w:r>
                  <w:r w:rsidR="00EF254C">
                    <w:rPr>
                      <w:szCs w:val="24"/>
                      <w:lang w:eastAsia="lt-LT"/>
                    </w:rPr>
                    <w:t xml:space="preserve">už Taisyklių 5 punkte nurodytus laimėjimus ir veiklą. </w:t>
                  </w:r>
                  <w:r w:rsidR="00EF254C">
                    <w:rPr>
                      <w:rFonts w:ascii="TimesLT" w:hAnsi="TimesLT"/>
                    </w:rPr>
                    <w:t xml:space="preserve">Akmenės rajono savivaldybės skatinamųjų stipendijų  skyrimo studentams ir mokiniams Atrankos konkurso komisijai (toliau – </w:t>
                  </w:r>
                  <w:r w:rsidR="00EF254C">
                    <w:rPr>
                      <w:szCs w:val="24"/>
                      <w:lang w:eastAsia="lt-LT"/>
                    </w:rPr>
                    <w:t xml:space="preserve">Atrankos konkurso </w:t>
                  </w:r>
                  <w:r w:rsidR="00EF254C">
                    <w:rPr>
                      <w:szCs w:val="24"/>
                    </w:rPr>
                    <w:t xml:space="preserve">komisija) </w:t>
                  </w:r>
                  <w:r w:rsidR="00EF254C">
                    <w:rPr>
                      <w:color w:val="000000"/>
                      <w:szCs w:val="24"/>
                    </w:rPr>
                    <w:t xml:space="preserve">nusprendus, išimties tvarka gali būti skiriama ir kito dydžio skatinamoji stipendija. </w:t>
                  </w:r>
                </w:p>
              </w:sdtContent>
            </w:sdt>
            <w:sdt>
              <w:sdtPr>
                <w:alias w:val="7 p."/>
                <w:tag w:val="part_a69c4601b34547d786b327e9c2ea59d9"/>
                <w:id w:val="-1762440020"/>
                <w:lock w:val="sdtLocked"/>
              </w:sdtPr>
              <w:sdtEndPr/>
              <w:sdtContent>
                <w:p w14:paraId="63E622C4" w14:textId="77777777" w:rsidR="004F207F" w:rsidRDefault="000C3815">
                  <w:pPr>
                    <w:ind w:firstLine="720"/>
                    <w:jc w:val="both"/>
                    <w:rPr>
                      <w:szCs w:val="24"/>
                      <w:lang w:eastAsia="lt-LT"/>
                    </w:rPr>
                  </w:pPr>
                  <w:sdt>
                    <w:sdtPr>
                      <w:alias w:val="Numeris"/>
                      <w:tag w:val="nr_a69c4601b34547d786b327e9c2ea59d9"/>
                      <w:id w:val="2136054140"/>
                      <w:lock w:val="sdtLocked"/>
                    </w:sdtPr>
                    <w:sdtEndPr/>
                    <w:sdtContent>
                      <w:r w:rsidR="00EF254C">
                        <w:rPr>
                          <w:szCs w:val="24"/>
                        </w:rPr>
                        <w:t>7</w:t>
                      </w:r>
                    </w:sdtContent>
                  </w:sdt>
                  <w:r w:rsidR="00EF254C">
                    <w:rPr>
                      <w:szCs w:val="24"/>
                    </w:rPr>
                    <w:t>.</w:t>
                  </w:r>
                  <w:r w:rsidR="00EF254C">
                    <w:rPr>
                      <w:color w:val="000000"/>
                      <w:szCs w:val="24"/>
                    </w:rPr>
                    <w:t xml:space="preserve"> Skatinamosios stipendijos </w:t>
                  </w:r>
                  <w:r w:rsidR="00EF254C">
                    <w:rPr>
                      <w:szCs w:val="24"/>
                    </w:rPr>
                    <w:t xml:space="preserve">dydis gali kisti </w:t>
                  </w:r>
                  <w:r w:rsidR="00EF254C">
                    <w:rPr>
                      <w:color w:val="000000"/>
                      <w:szCs w:val="24"/>
                    </w:rPr>
                    <w:t>priklausomai nuo Akmenės rajono savivaldybės  biudžeto skiriamų lėšų ir pretendentų, laimėjusių atrankos konkursą, skaičiaus.</w:t>
                  </w:r>
                  <w:r w:rsidR="00EF254C">
                    <w:rPr>
                      <w:szCs w:val="24"/>
                      <w:lang w:eastAsia="lt-LT"/>
                    </w:rPr>
                    <w:t xml:space="preserve">  </w:t>
                  </w:r>
                </w:p>
              </w:sdtContent>
            </w:sdt>
            <w:sdt>
              <w:sdtPr>
                <w:alias w:val="8 p."/>
                <w:tag w:val="part_6f0dffe7f1e24e3d92fcb66855482b81"/>
                <w:id w:val="1689251097"/>
                <w:lock w:val="sdtLocked"/>
              </w:sdtPr>
              <w:sdtEndPr/>
              <w:sdtContent>
                <w:p w14:paraId="63E622C5" w14:textId="77777777" w:rsidR="004F207F" w:rsidRDefault="000C3815">
                  <w:pPr>
                    <w:ind w:firstLine="720"/>
                    <w:jc w:val="both"/>
                    <w:rPr>
                      <w:b/>
                      <w:color w:val="000000"/>
                      <w:szCs w:val="24"/>
                    </w:rPr>
                  </w:pPr>
                  <w:sdt>
                    <w:sdtPr>
                      <w:alias w:val="Numeris"/>
                      <w:tag w:val="nr_6f0dffe7f1e24e3d92fcb66855482b81"/>
                      <w:id w:val="-1313711867"/>
                      <w:lock w:val="sdtLocked"/>
                    </w:sdtPr>
                    <w:sdtEndPr/>
                    <w:sdtContent>
                      <w:r w:rsidR="00EF254C">
                        <w:rPr>
                          <w:szCs w:val="24"/>
                        </w:rPr>
                        <w:t>8</w:t>
                      </w:r>
                    </w:sdtContent>
                  </w:sdt>
                  <w:r w:rsidR="00EF254C">
                    <w:rPr>
                      <w:szCs w:val="24"/>
                    </w:rPr>
                    <w:t xml:space="preserve">. </w:t>
                  </w:r>
                  <w:r w:rsidR="00EF254C">
                    <w:rPr>
                      <w:color w:val="000000"/>
                      <w:szCs w:val="24"/>
                    </w:rPr>
                    <w:t xml:space="preserve">Pagal galimybes remti ir skirti skatinamąsias stipendijas gerai besimokantiems ir aktyviai dalyvaujantiems visuomeninėje veikloje studentams ir mokiniams aukštųjų ir profesinių mokyklų, su kuriomis Savivaldybė yra sudariusi bendradarbiavimo sutartis, pagal šių mokyklų pateiktas rekomendacijas ir prašymus, prioritetą teikiant studentams ir mokiniams tų šeimų, kurių vidutinės pajamos vienam iš bendrai gyvenančių asmenų ar vienam gyvenančiam asmeniui per mėnesį yra mažesnės kaip 1,5 valstybės remiamų pajamų dydžio. </w:t>
                  </w:r>
                </w:p>
                <w:p w14:paraId="63E622C6" w14:textId="77777777" w:rsidR="004F207F" w:rsidRDefault="000C3815">
                  <w:pPr>
                    <w:jc w:val="center"/>
                    <w:rPr>
                      <w:b/>
                      <w:color w:val="000000"/>
                      <w:szCs w:val="24"/>
                    </w:rPr>
                  </w:pPr>
                </w:p>
              </w:sdtContent>
            </w:sdt>
          </w:sdtContent>
        </w:sdt>
        <w:sdt>
          <w:sdtPr>
            <w:alias w:val="skyrius"/>
            <w:tag w:val="part_c35792b4c9184aa3a247d875752e196f"/>
            <w:id w:val="421761204"/>
            <w:lock w:val="sdtLocked"/>
          </w:sdtPr>
          <w:sdtEndPr/>
          <w:sdtContent>
            <w:p w14:paraId="6FBC6B76" w14:textId="303B708E" w:rsidR="004F207F" w:rsidRDefault="000C3815">
              <w:pPr>
                <w:jc w:val="center"/>
                <w:rPr>
                  <w:b/>
                  <w:color w:val="000000"/>
                  <w:szCs w:val="24"/>
                </w:rPr>
              </w:pPr>
              <w:sdt>
                <w:sdtPr>
                  <w:alias w:val="Numeris"/>
                  <w:tag w:val="nr_c35792b4c9184aa3a247d875752e196f"/>
                  <w:id w:val="-44532063"/>
                  <w:lock w:val="sdtLocked"/>
                </w:sdtPr>
                <w:sdtEndPr/>
                <w:sdtContent>
                  <w:r w:rsidR="00EF254C">
                    <w:rPr>
                      <w:b/>
                      <w:color w:val="000000"/>
                      <w:szCs w:val="24"/>
                    </w:rPr>
                    <w:t>III</w:t>
                  </w:r>
                </w:sdtContent>
              </w:sdt>
              <w:r w:rsidR="00EF254C">
                <w:rPr>
                  <w:b/>
                  <w:color w:val="000000"/>
                  <w:szCs w:val="24"/>
                </w:rPr>
                <w:t xml:space="preserve"> SKYRIUS</w:t>
              </w:r>
            </w:p>
            <w:p w14:paraId="63E622C7" w14:textId="2A737AE4" w:rsidR="004F207F" w:rsidRDefault="000C3815">
              <w:pPr>
                <w:jc w:val="center"/>
                <w:rPr>
                  <w:b/>
                  <w:color w:val="000000"/>
                  <w:szCs w:val="24"/>
                </w:rPr>
              </w:pPr>
              <w:sdt>
                <w:sdtPr>
                  <w:alias w:val="Pavadinimas"/>
                  <w:tag w:val="title_c35792b4c9184aa3a247d875752e196f"/>
                  <w:id w:val="961155826"/>
                  <w:lock w:val="sdtLocked"/>
                </w:sdtPr>
                <w:sdtEndPr/>
                <w:sdtContent>
                  <w:r w:rsidR="00EF254C">
                    <w:rPr>
                      <w:b/>
                      <w:color w:val="000000"/>
                      <w:szCs w:val="24"/>
                    </w:rPr>
                    <w:t>LĖŠŲ SKYRIMO TVARKA</w:t>
                  </w:r>
                </w:sdtContent>
              </w:sdt>
            </w:p>
            <w:p w14:paraId="63E622C8" w14:textId="77777777" w:rsidR="004F207F" w:rsidRDefault="004F207F">
              <w:pPr>
                <w:jc w:val="center"/>
                <w:rPr>
                  <w:b/>
                  <w:color w:val="000000"/>
                  <w:szCs w:val="24"/>
                </w:rPr>
              </w:pPr>
            </w:p>
            <w:sdt>
              <w:sdtPr>
                <w:alias w:val="9 p."/>
                <w:tag w:val="part_e9bba6efbd604ca2a71f0e55dc03efa6"/>
                <w:id w:val="557912997"/>
                <w:lock w:val="sdtLocked"/>
              </w:sdtPr>
              <w:sdtEndPr/>
              <w:sdtContent>
                <w:p w14:paraId="63E622C9" w14:textId="77777777" w:rsidR="004F207F" w:rsidRDefault="000C3815">
                  <w:pPr>
                    <w:ind w:firstLine="720"/>
                    <w:jc w:val="both"/>
                    <w:rPr>
                      <w:rFonts w:eastAsia="Calibri"/>
                      <w:szCs w:val="24"/>
                    </w:rPr>
                  </w:pPr>
                  <w:sdt>
                    <w:sdtPr>
                      <w:alias w:val="Numeris"/>
                      <w:tag w:val="nr_e9bba6efbd604ca2a71f0e55dc03efa6"/>
                      <w:id w:val="115723092"/>
                      <w:lock w:val="sdtLocked"/>
                    </w:sdtPr>
                    <w:sdtEndPr/>
                    <w:sdtContent>
                      <w:r w:rsidR="00EF254C">
                        <w:rPr>
                          <w:rFonts w:eastAsia="Calibri"/>
                          <w:szCs w:val="24"/>
                        </w:rPr>
                        <w:t>9</w:t>
                      </w:r>
                    </w:sdtContent>
                  </w:sdt>
                  <w:r w:rsidR="00EF254C">
                    <w:rPr>
                      <w:rFonts w:eastAsia="Calibri"/>
                      <w:szCs w:val="24"/>
                    </w:rPr>
                    <w:t>.</w:t>
                  </w:r>
                  <w:r w:rsidR="00EF254C">
                    <w:rPr>
                      <w:rFonts w:ascii="Calibri" w:eastAsia="Calibri" w:hAnsi="Calibri"/>
                      <w:szCs w:val="24"/>
                    </w:rPr>
                    <w:t xml:space="preserve"> </w:t>
                  </w:r>
                  <w:r w:rsidR="00EF254C">
                    <w:rPr>
                      <w:rFonts w:ascii="TimesLT" w:eastAsia="Calibri" w:hAnsi="TimesLT"/>
                      <w:szCs w:val="24"/>
                    </w:rPr>
                    <w:t xml:space="preserve">Pretendentai arba jų atstovai iki nurodytos datos </w:t>
                  </w:r>
                  <w:r w:rsidR="00EF254C">
                    <w:rPr>
                      <w:rFonts w:eastAsia="Calibri"/>
                      <w:szCs w:val="24"/>
                    </w:rPr>
                    <w:t>Atrankos konkurso komisijai pateikia šiuos  dokumentus:</w:t>
                  </w:r>
                </w:p>
                <w:sdt>
                  <w:sdtPr>
                    <w:alias w:val="9.1 pp."/>
                    <w:tag w:val="part_b79d67027c354411a7edc7a7c5a1059f"/>
                    <w:id w:val="561445223"/>
                    <w:lock w:val="sdtLocked"/>
                  </w:sdtPr>
                  <w:sdtEndPr/>
                  <w:sdtContent>
                    <w:p w14:paraId="63E622CA" w14:textId="77777777" w:rsidR="004F207F" w:rsidRDefault="000C3815">
                      <w:pPr>
                        <w:ind w:firstLine="744"/>
                        <w:jc w:val="both"/>
                        <w:rPr>
                          <w:rFonts w:ascii="TimesLT" w:eastAsia="Calibri" w:hAnsi="TimesLT"/>
                          <w:szCs w:val="24"/>
                        </w:rPr>
                      </w:pPr>
                      <w:sdt>
                        <w:sdtPr>
                          <w:alias w:val="Numeris"/>
                          <w:tag w:val="nr_b79d67027c354411a7edc7a7c5a1059f"/>
                          <w:id w:val="-1195924212"/>
                          <w:lock w:val="sdtLocked"/>
                        </w:sdtPr>
                        <w:sdtEndPr/>
                        <w:sdtContent>
                          <w:r w:rsidR="00EF254C">
                            <w:rPr>
                              <w:rFonts w:ascii="TimesLT" w:eastAsia="Calibri" w:hAnsi="TimesLT"/>
                              <w:szCs w:val="24"/>
                            </w:rPr>
                            <w:t>9.1</w:t>
                          </w:r>
                        </w:sdtContent>
                      </w:sdt>
                      <w:r w:rsidR="00EF254C">
                        <w:rPr>
                          <w:rFonts w:ascii="TimesLT" w:eastAsia="Calibri" w:hAnsi="TimesLT"/>
                          <w:szCs w:val="24"/>
                        </w:rPr>
                        <w:t>. motyvuotą paraišką (priedas pridedamas);</w:t>
                      </w:r>
                    </w:p>
                  </w:sdtContent>
                </w:sdt>
                <w:sdt>
                  <w:sdtPr>
                    <w:alias w:val="9.2 pp."/>
                    <w:tag w:val="part_5a1f1a4681c54d799bb69c7db6aa706d"/>
                    <w:id w:val="-646977960"/>
                    <w:lock w:val="sdtLocked"/>
                  </w:sdtPr>
                  <w:sdtEndPr/>
                  <w:sdtContent>
                    <w:p w14:paraId="63E622CB" w14:textId="77777777" w:rsidR="004F207F" w:rsidRDefault="000C3815">
                      <w:pPr>
                        <w:ind w:firstLine="744"/>
                        <w:jc w:val="both"/>
                        <w:rPr>
                          <w:rFonts w:ascii="TimesLT" w:eastAsia="Calibri" w:hAnsi="TimesLT"/>
                          <w:color w:val="FF0000"/>
                          <w:szCs w:val="24"/>
                        </w:rPr>
                      </w:pPr>
                      <w:sdt>
                        <w:sdtPr>
                          <w:alias w:val="Numeris"/>
                          <w:tag w:val="nr_5a1f1a4681c54d799bb69c7db6aa706d"/>
                          <w:id w:val="1635830106"/>
                          <w:lock w:val="sdtLocked"/>
                        </w:sdtPr>
                        <w:sdtEndPr/>
                        <w:sdtContent>
                          <w:r w:rsidR="00EF254C">
                            <w:rPr>
                              <w:rFonts w:ascii="TimesLT" w:eastAsia="Calibri" w:hAnsi="TimesLT"/>
                              <w:szCs w:val="24"/>
                            </w:rPr>
                            <w:t>9.2</w:t>
                          </w:r>
                        </w:sdtContent>
                      </w:sdt>
                      <w:r w:rsidR="00EF254C">
                        <w:rPr>
                          <w:rFonts w:ascii="TimesLT" w:eastAsia="Calibri" w:hAnsi="TimesLT"/>
                          <w:szCs w:val="24"/>
                        </w:rPr>
                        <w:t>. Akmenės rajono savivaldybės bendrojo ugdymo mokyklos brandos atestato kopiją arba pagrindinio ugdymo pasiekimų pažymėjimo ir kito rajono bendrojo ugdymo mokyklos brandos atestato kopijas;</w:t>
                      </w:r>
                    </w:p>
                  </w:sdtContent>
                </w:sdt>
                <w:sdt>
                  <w:sdtPr>
                    <w:alias w:val="9.3 pp."/>
                    <w:tag w:val="part_d413af91c9544336b81c73c825fdd60b"/>
                    <w:id w:val="1762248764"/>
                    <w:lock w:val="sdtLocked"/>
                  </w:sdtPr>
                  <w:sdtEndPr/>
                  <w:sdtContent>
                    <w:p w14:paraId="63E622CC" w14:textId="77777777" w:rsidR="004F207F" w:rsidRDefault="000C3815">
                      <w:pPr>
                        <w:ind w:firstLine="744"/>
                        <w:jc w:val="both"/>
                        <w:rPr>
                          <w:rFonts w:ascii="TimesLT" w:eastAsia="Calibri" w:hAnsi="TimesLT"/>
                          <w:szCs w:val="24"/>
                        </w:rPr>
                      </w:pPr>
                      <w:sdt>
                        <w:sdtPr>
                          <w:alias w:val="Numeris"/>
                          <w:tag w:val="nr_d413af91c9544336b81c73c825fdd60b"/>
                          <w:id w:val="1002782392"/>
                          <w:lock w:val="sdtLocked"/>
                        </w:sdtPr>
                        <w:sdtEndPr/>
                        <w:sdtContent>
                          <w:r w:rsidR="00EF254C">
                            <w:rPr>
                              <w:rFonts w:ascii="TimesLT" w:eastAsia="Calibri" w:hAnsi="TimesLT"/>
                              <w:szCs w:val="24"/>
                            </w:rPr>
                            <w:t>9.3</w:t>
                          </w:r>
                        </w:sdtContent>
                      </w:sdt>
                      <w:r w:rsidR="00EF254C">
                        <w:rPr>
                          <w:rFonts w:ascii="TimesLT" w:eastAsia="Calibri" w:hAnsi="TimesLT"/>
                          <w:szCs w:val="24"/>
                        </w:rPr>
                        <w:t>. pažymą apie mokymąsi Lietuvos Respublikos aukštojoje mokykloje arba profesinio mokymo įstaigoje;</w:t>
                      </w:r>
                    </w:p>
                  </w:sdtContent>
                </w:sdt>
                <w:sdt>
                  <w:sdtPr>
                    <w:alias w:val="9.4 pp."/>
                    <w:tag w:val="part_fa6f68beb1c5445e8f77abcd59492e5a"/>
                    <w:id w:val="-1243328713"/>
                    <w:lock w:val="sdtLocked"/>
                  </w:sdtPr>
                  <w:sdtEndPr/>
                  <w:sdtContent>
                    <w:p w14:paraId="63E622CD" w14:textId="77777777" w:rsidR="004F207F" w:rsidRDefault="000C3815">
                      <w:pPr>
                        <w:ind w:firstLine="744"/>
                        <w:jc w:val="both"/>
                        <w:rPr>
                          <w:rFonts w:ascii="TimesLT" w:eastAsia="Calibri" w:hAnsi="TimesLT"/>
                          <w:szCs w:val="24"/>
                        </w:rPr>
                      </w:pPr>
                      <w:sdt>
                        <w:sdtPr>
                          <w:alias w:val="Numeris"/>
                          <w:tag w:val="nr_fa6f68beb1c5445e8f77abcd59492e5a"/>
                          <w:id w:val="462161590"/>
                          <w:lock w:val="sdtLocked"/>
                        </w:sdtPr>
                        <w:sdtEndPr/>
                        <w:sdtContent>
                          <w:r w:rsidR="00EF254C">
                            <w:rPr>
                              <w:rFonts w:ascii="TimesLT" w:eastAsia="Calibri" w:hAnsi="TimesLT"/>
                              <w:szCs w:val="24"/>
                            </w:rPr>
                            <w:t>9.4</w:t>
                          </w:r>
                        </w:sdtContent>
                      </w:sdt>
                      <w:r w:rsidR="00EF254C">
                        <w:rPr>
                          <w:rFonts w:ascii="TimesLT" w:eastAsia="Calibri" w:hAnsi="TimesLT"/>
                          <w:szCs w:val="24"/>
                        </w:rPr>
                        <w:t>. pažymą apie paskutinių praėjusių mokslo metų pažangumą;</w:t>
                      </w:r>
                    </w:p>
                  </w:sdtContent>
                </w:sdt>
                <w:sdt>
                  <w:sdtPr>
                    <w:alias w:val="9.5 pp."/>
                    <w:tag w:val="part_8918fe36a9db4aa390449928368ba728"/>
                    <w:id w:val="-1167556508"/>
                    <w:lock w:val="sdtLocked"/>
                  </w:sdtPr>
                  <w:sdtEndPr/>
                  <w:sdtContent>
                    <w:p w14:paraId="63E622CE" w14:textId="77777777" w:rsidR="004F207F" w:rsidRDefault="000C3815">
                      <w:pPr>
                        <w:ind w:firstLine="744"/>
                        <w:jc w:val="both"/>
                        <w:rPr>
                          <w:rFonts w:eastAsia="Calibri"/>
                          <w:strike/>
                          <w:szCs w:val="24"/>
                        </w:rPr>
                      </w:pPr>
                      <w:sdt>
                        <w:sdtPr>
                          <w:alias w:val="Numeris"/>
                          <w:tag w:val="nr_8918fe36a9db4aa390449928368ba728"/>
                          <w:id w:val="1404952529"/>
                          <w:lock w:val="sdtLocked"/>
                        </w:sdtPr>
                        <w:sdtEndPr/>
                        <w:sdtContent>
                          <w:r w:rsidR="00EF254C">
                            <w:rPr>
                              <w:rFonts w:eastAsia="Calibri"/>
                              <w:szCs w:val="24"/>
                            </w:rPr>
                            <w:t>9.5</w:t>
                          </w:r>
                        </w:sdtContent>
                      </w:sdt>
                      <w:r w:rsidR="00EF254C">
                        <w:rPr>
                          <w:rFonts w:eastAsia="Calibri"/>
                          <w:szCs w:val="24"/>
                        </w:rPr>
                        <w:t>. ne mažiau kaip 2 argumentuotas rekomendacijas apie pretendento aktyvią visuomeninę veiklą ir galimas sąsajas su Akmenės rajono įvaizdžiu;</w:t>
                      </w:r>
                      <w:r w:rsidR="00EF254C">
                        <w:rPr>
                          <w:rFonts w:ascii="Calibri" w:eastAsia="Calibri" w:hAnsi="Calibri"/>
                          <w:szCs w:val="24"/>
                        </w:rPr>
                        <w:t xml:space="preserve"> </w:t>
                      </w:r>
                    </w:p>
                  </w:sdtContent>
                </w:sdt>
                <w:sdt>
                  <w:sdtPr>
                    <w:alias w:val="9.6 pp."/>
                    <w:tag w:val="part_e1f8eaa9cc644b6bb9418cd5e429b6d8"/>
                    <w:id w:val="-2123753920"/>
                    <w:lock w:val="sdtLocked"/>
                  </w:sdtPr>
                  <w:sdtEndPr/>
                  <w:sdtContent>
                    <w:p w14:paraId="63E622CF" w14:textId="77777777" w:rsidR="004F207F" w:rsidRDefault="000C3815">
                      <w:pPr>
                        <w:ind w:firstLine="720"/>
                        <w:jc w:val="both"/>
                        <w:rPr>
                          <w:color w:val="000000"/>
                        </w:rPr>
                      </w:pPr>
                      <w:sdt>
                        <w:sdtPr>
                          <w:alias w:val="Numeris"/>
                          <w:tag w:val="nr_e1f8eaa9cc644b6bb9418cd5e429b6d8"/>
                          <w:id w:val="-447390401"/>
                          <w:lock w:val="sdtLocked"/>
                        </w:sdtPr>
                        <w:sdtEndPr/>
                        <w:sdtContent>
                          <w:r w:rsidR="00EF254C">
                            <w:t>9.6</w:t>
                          </w:r>
                        </w:sdtContent>
                      </w:sdt>
                      <w:r w:rsidR="00EF254C">
                        <w:t xml:space="preserve">. </w:t>
                      </w:r>
                      <w:r w:rsidR="00EF254C">
                        <w:rPr>
                          <w:color w:val="000000"/>
                        </w:rPr>
                        <w:t>mokslinius, kūrybinius ir kitokius  laimėjimus ar veiklą paliudijančių dokumentų kopijas, vaizdinę medžiagą ir kt.;</w:t>
                      </w:r>
                    </w:p>
                  </w:sdtContent>
                </w:sdt>
                <w:sdt>
                  <w:sdtPr>
                    <w:alias w:val="9.7 pp."/>
                    <w:tag w:val="part_33eeb0bb20964d2fa636901048b2ef62"/>
                    <w:id w:val="1844515123"/>
                    <w:lock w:val="sdtLocked"/>
                  </w:sdtPr>
                  <w:sdtEndPr/>
                  <w:sdtContent>
                    <w:p w14:paraId="63E622D0" w14:textId="77777777" w:rsidR="004F207F" w:rsidRDefault="000C3815">
                      <w:pPr>
                        <w:ind w:firstLine="720"/>
                        <w:jc w:val="both"/>
                        <w:rPr>
                          <w:color w:val="000000"/>
                        </w:rPr>
                      </w:pPr>
                      <w:sdt>
                        <w:sdtPr>
                          <w:alias w:val="Numeris"/>
                          <w:tag w:val="nr_33eeb0bb20964d2fa636901048b2ef62"/>
                          <w:id w:val="-502281597"/>
                          <w:lock w:val="sdtLocked"/>
                        </w:sdtPr>
                        <w:sdtEndPr/>
                        <w:sdtContent>
                          <w:r w:rsidR="00EF254C">
                            <w:t>9.7</w:t>
                          </w:r>
                        </w:sdtContent>
                      </w:sdt>
                      <w:r w:rsidR="00EF254C">
                        <w:t xml:space="preserve">. </w:t>
                      </w:r>
                      <w:r w:rsidR="00EF254C">
                        <w:rPr>
                          <w:color w:val="000000"/>
                        </w:rPr>
                        <w:t>asmens tapatybę patvirtinančio dokumento kopiją.</w:t>
                      </w:r>
                    </w:p>
                  </w:sdtContent>
                </w:sdt>
              </w:sdtContent>
            </w:sdt>
            <w:sdt>
              <w:sdtPr>
                <w:alias w:val="10 p."/>
                <w:tag w:val="part_364a242230da458f9c0efaea44f42a39"/>
                <w:id w:val="-1362203867"/>
                <w:lock w:val="sdtLocked"/>
              </w:sdtPr>
              <w:sdtEndPr/>
              <w:sdtContent>
                <w:p w14:paraId="63E622D1" w14:textId="03FE08FE" w:rsidR="004F207F" w:rsidRDefault="000C3815">
                  <w:pPr>
                    <w:ind w:firstLine="720"/>
                    <w:jc w:val="both"/>
                    <w:rPr>
                      <w:color w:val="000000"/>
                    </w:rPr>
                  </w:pPr>
                  <w:sdt>
                    <w:sdtPr>
                      <w:alias w:val="Numeris"/>
                      <w:tag w:val="nr_364a242230da458f9c0efaea44f42a39"/>
                      <w:id w:val="-284973988"/>
                      <w:lock w:val="sdtLocked"/>
                    </w:sdtPr>
                    <w:sdtEndPr/>
                    <w:sdtContent>
                      <w:r w:rsidR="00EF254C">
                        <w:t>10</w:t>
                      </w:r>
                    </w:sdtContent>
                  </w:sdt>
                  <w:r w:rsidR="00EF254C">
                    <w:t>.</w:t>
                  </w:r>
                  <w:r w:rsidR="00EF254C">
                    <w:rPr>
                      <w:color w:val="000000"/>
                    </w:rPr>
                    <w:t xml:space="preserve"> Visi dokumentai Akmenės rajono savivaldybės administracijoje registruojami interesantų priimamajame „vieno langelio“ patalpose. </w:t>
                  </w:r>
                </w:p>
              </w:sdtContent>
            </w:sdt>
            <w:sdt>
              <w:sdtPr>
                <w:alias w:val="11 p."/>
                <w:tag w:val="part_dbc5362f2c09458988c8112a2f528727"/>
                <w:id w:val="-2028632047"/>
                <w:lock w:val="sdtLocked"/>
              </w:sdtPr>
              <w:sdtEndPr/>
              <w:sdtContent>
                <w:p w14:paraId="63E622D2" w14:textId="77777777" w:rsidR="004F207F" w:rsidRDefault="000C3815">
                  <w:pPr>
                    <w:ind w:firstLine="720"/>
                    <w:jc w:val="both"/>
                    <w:rPr>
                      <w:color w:val="000000"/>
                      <w:szCs w:val="24"/>
                    </w:rPr>
                  </w:pPr>
                  <w:sdt>
                    <w:sdtPr>
                      <w:alias w:val="Numeris"/>
                      <w:tag w:val="nr_dbc5362f2c09458988c8112a2f528727"/>
                      <w:id w:val="-1327742736"/>
                      <w:lock w:val="sdtLocked"/>
                    </w:sdtPr>
                    <w:sdtEndPr/>
                    <w:sdtContent>
                      <w:r w:rsidR="00EF254C">
                        <w:rPr>
                          <w:szCs w:val="24"/>
                        </w:rPr>
                        <w:t>11</w:t>
                      </w:r>
                    </w:sdtContent>
                  </w:sdt>
                  <w:r w:rsidR="00EF254C">
                    <w:rPr>
                      <w:szCs w:val="24"/>
                    </w:rPr>
                    <w:t xml:space="preserve">. </w:t>
                  </w:r>
                  <w:r w:rsidR="00EF254C">
                    <w:rPr>
                      <w:color w:val="000000"/>
                      <w:szCs w:val="24"/>
                    </w:rPr>
                    <w:t>Atrankos konkursui pateikti dokumentai negrąžinami.</w:t>
                  </w:r>
                </w:p>
              </w:sdtContent>
            </w:sdt>
            <w:sdt>
              <w:sdtPr>
                <w:alias w:val="12 p."/>
                <w:tag w:val="part_368567fc6b794e29bc05ae9eb0eebaac"/>
                <w:id w:val="-610514467"/>
                <w:lock w:val="sdtLocked"/>
              </w:sdtPr>
              <w:sdtEndPr/>
              <w:sdtContent>
                <w:p w14:paraId="63E622D3" w14:textId="77777777" w:rsidR="004F207F" w:rsidRDefault="000C3815">
                  <w:pPr>
                    <w:ind w:firstLine="720"/>
                    <w:jc w:val="both"/>
                    <w:rPr>
                      <w:b/>
                      <w:color w:val="000000"/>
                    </w:rPr>
                  </w:pPr>
                  <w:sdt>
                    <w:sdtPr>
                      <w:alias w:val="Numeris"/>
                      <w:tag w:val="nr_368567fc6b794e29bc05ae9eb0eebaac"/>
                      <w:id w:val="1339198775"/>
                      <w:lock w:val="sdtLocked"/>
                    </w:sdtPr>
                    <w:sdtEndPr/>
                    <w:sdtContent>
                      <w:r w:rsidR="00EF254C">
                        <w:t>12</w:t>
                      </w:r>
                    </w:sdtContent>
                  </w:sdt>
                  <w:r w:rsidR="00EF254C">
                    <w:t xml:space="preserve">. </w:t>
                  </w:r>
                  <w:r w:rsidR="00EF254C">
                    <w:rPr>
                      <w:color w:val="000000"/>
                      <w:szCs w:val="24"/>
                    </w:rPr>
                    <w:t xml:space="preserve">Pretendentų pateiktus dokumentus vertina Akmenės rajono savivaldybės mero potvarkiu sudaryta  Atrankos konkurso komisija iš 3 Akmenės rajono savivaldybės tarybos deleguotų narių, 2 Akmenės rajono savivaldybės administracijos darbuotojų ir 2 Akmenės rajono savivaldybės jaunimo reikalų tarybos deleguotų narių. </w:t>
                  </w:r>
                </w:p>
              </w:sdtContent>
            </w:sdt>
            <w:sdt>
              <w:sdtPr>
                <w:alias w:val="13 p."/>
                <w:tag w:val="part_36ef25581617495496bfdcbfa0914826"/>
                <w:id w:val="529686265"/>
                <w:lock w:val="sdtLocked"/>
              </w:sdtPr>
              <w:sdtEndPr/>
              <w:sdtContent>
                <w:p w14:paraId="63E622D4" w14:textId="77777777" w:rsidR="004F207F" w:rsidRDefault="000C3815">
                  <w:pPr>
                    <w:ind w:firstLine="720"/>
                    <w:jc w:val="both"/>
                    <w:rPr>
                      <w:color w:val="000000"/>
                    </w:rPr>
                  </w:pPr>
                  <w:sdt>
                    <w:sdtPr>
                      <w:alias w:val="Numeris"/>
                      <w:tag w:val="nr_36ef25581617495496bfdcbfa0914826"/>
                      <w:id w:val="170617049"/>
                      <w:lock w:val="sdtLocked"/>
                    </w:sdtPr>
                    <w:sdtEndPr/>
                    <w:sdtContent>
                      <w:r w:rsidR="00EF254C">
                        <w:t>13</w:t>
                      </w:r>
                    </w:sdtContent>
                  </w:sdt>
                  <w:r w:rsidR="00EF254C">
                    <w:t>.</w:t>
                  </w:r>
                  <w:r w:rsidR="00EF254C">
                    <w:rPr>
                      <w:color w:val="000000"/>
                    </w:rPr>
                    <w:t xml:space="preserve"> Atrankos konkurso komisija vertina gautą informaciją balais nuo 0 iki 3 ir atrenka daugiausiai balų surinkusius pretendentus premijai gauti pagal šiuos vertinimo kriterijus:</w:t>
                  </w:r>
                </w:p>
                <w:sdt>
                  <w:sdtPr>
                    <w:alias w:val="13.1 pp."/>
                    <w:tag w:val="part_286379f3ddd643f7bd35211a4b87772b"/>
                    <w:id w:val="1717933557"/>
                    <w:lock w:val="sdtLocked"/>
                  </w:sdtPr>
                  <w:sdtEndPr/>
                  <w:sdtContent>
                    <w:p w14:paraId="63E622D5" w14:textId="77777777" w:rsidR="004F207F" w:rsidRDefault="000C3815">
                      <w:pPr>
                        <w:ind w:firstLine="720"/>
                        <w:jc w:val="both"/>
                        <w:rPr>
                          <w:color w:val="000000"/>
                          <w:szCs w:val="24"/>
                        </w:rPr>
                      </w:pPr>
                      <w:sdt>
                        <w:sdtPr>
                          <w:alias w:val="Numeris"/>
                          <w:tag w:val="nr_286379f3ddd643f7bd35211a4b87772b"/>
                          <w:id w:val="-1714803718"/>
                          <w:lock w:val="sdtLocked"/>
                        </w:sdtPr>
                        <w:sdtEndPr/>
                        <w:sdtContent>
                          <w:r w:rsidR="00EF254C">
                            <w:rPr>
                              <w:szCs w:val="24"/>
                            </w:rPr>
                            <w:t>13.</w:t>
                          </w:r>
                          <w:r w:rsidR="00EF254C">
                            <w:rPr>
                              <w:color w:val="000000"/>
                              <w:szCs w:val="24"/>
                            </w:rPr>
                            <w:t>1</w:t>
                          </w:r>
                        </w:sdtContent>
                      </w:sdt>
                      <w:r w:rsidR="00EF254C">
                        <w:rPr>
                          <w:color w:val="000000"/>
                          <w:szCs w:val="24"/>
                        </w:rPr>
                        <w:t>. aukštas mokymosi pažangumas (8–10 balų);</w:t>
                      </w:r>
                    </w:p>
                  </w:sdtContent>
                </w:sdt>
                <w:sdt>
                  <w:sdtPr>
                    <w:alias w:val="13.2 pp."/>
                    <w:tag w:val="part_5e7785c8bf5e412dad3412e04ef59348"/>
                    <w:id w:val="110177077"/>
                    <w:lock w:val="sdtLocked"/>
                  </w:sdtPr>
                  <w:sdtEndPr/>
                  <w:sdtContent>
                    <w:p w14:paraId="63E622D6" w14:textId="77777777" w:rsidR="004F207F" w:rsidRDefault="000C3815">
                      <w:pPr>
                        <w:ind w:firstLine="720"/>
                        <w:jc w:val="both"/>
                        <w:rPr>
                          <w:color w:val="000000"/>
                        </w:rPr>
                      </w:pPr>
                      <w:sdt>
                        <w:sdtPr>
                          <w:alias w:val="Numeris"/>
                          <w:tag w:val="nr_5e7785c8bf5e412dad3412e04ef59348"/>
                          <w:id w:val="901725644"/>
                          <w:lock w:val="sdtLocked"/>
                        </w:sdtPr>
                        <w:sdtEndPr/>
                        <w:sdtContent>
                          <w:r w:rsidR="00EF254C">
                            <w:t>13.</w:t>
                          </w:r>
                          <w:r w:rsidR="00EF254C">
                            <w:rPr>
                              <w:color w:val="000000"/>
                            </w:rPr>
                            <w:t>2</w:t>
                          </w:r>
                        </w:sdtContent>
                      </w:sdt>
                      <w:r w:rsidR="00EF254C">
                        <w:rPr>
                          <w:color w:val="000000"/>
                        </w:rPr>
                        <w:t>. reikšminga Akmenės rajonui ar su tuo susijusi veikla;</w:t>
                      </w:r>
                    </w:p>
                  </w:sdtContent>
                </w:sdt>
                <w:sdt>
                  <w:sdtPr>
                    <w:alias w:val="13.3 pp."/>
                    <w:tag w:val="part_34944216e31244f09fa0cf550cbc881a"/>
                    <w:id w:val="-885944497"/>
                    <w:lock w:val="sdtLocked"/>
                  </w:sdtPr>
                  <w:sdtEndPr/>
                  <w:sdtContent>
                    <w:p w14:paraId="63E622D7" w14:textId="272EFC97" w:rsidR="004F207F" w:rsidRDefault="000C3815">
                      <w:pPr>
                        <w:ind w:firstLine="720"/>
                        <w:jc w:val="both"/>
                        <w:rPr>
                          <w:color w:val="000000"/>
                        </w:rPr>
                      </w:pPr>
                      <w:sdt>
                        <w:sdtPr>
                          <w:alias w:val="Numeris"/>
                          <w:tag w:val="nr_34944216e31244f09fa0cf550cbc881a"/>
                          <w:id w:val="-548765843"/>
                          <w:lock w:val="sdtLocked"/>
                        </w:sdtPr>
                        <w:sdtEndPr/>
                        <w:sdtContent>
                          <w:r w:rsidR="00EF254C">
                            <w:t>13.</w:t>
                          </w:r>
                          <w:r w:rsidR="00EF254C">
                            <w:rPr>
                              <w:color w:val="000000"/>
                            </w:rPr>
                            <w:t>3</w:t>
                          </w:r>
                        </w:sdtContent>
                      </w:sdt>
                      <w:r w:rsidR="00EF254C">
                        <w:rPr>
                          <w:color w:val="000000"/>
                        </w:rPr>
                        <w:t>. moksliniai, kūrybiniai ir kitokie laimėjimai (pageidautina – garsinantys Akmenės rajoną šalyje ir užsienyje).</w:t>
                      </w:r>
                    </w:p>
                  </w:sdtContent>
                </w:sdt>
              </w:sdtContent>
            </w:sdt>
            <w:sdt>
              <w:sdtPr>
                <w:alias w:val="14 p."/>
                <w:tag w:val="part_5cc248167f74455bb1fd7aaadb9e3689"/>
                <w:id w:val="-379794582"/>
                <w:lock w:val="sdtLocked"/>
              </w:sdtPr>
              <w:sdtEndPr/>
              <w:sdtContent>
                <w:p w14:paraId="63E622D8" w14:textId="77777777" w:rsidR="004F207F" w:rsidRDefault="000C3815">
                  <w:pPr>
                    <w:ind w:firstLine="720"/>
                    <w:jc w:val="both"/>
                    <w:rPr>
                      <w:color w:val="000000"/>
                    </w:rPr>
                  </w:pPr>
                  <w:sdt>
                    <w:sdtPr>
                      <w:alias w:val="Numeris"/>
                      <w:tag w:val="nr_5cc248167f74455bb1fd7aaadb9e3689"/>
                      <w:id w:val="-763844031"/>
                      <w:lock w:val="sdtLocked"/>
                    </w:sdtPr>
                    <w:sdtEndPr/>
                    <w:sdtContent>
                      <w:r w:rsidR="00EF254C">
                        <w:rPr>
                          <w:color w:val="000000"/>
                        </w:rPr>
                        <w:t>14</w:t>
                      </w:r>
                    </w:sdtContent>
                  </w:sdt>
                  <w:r w:rsidR="00EF254C">
                    <w:rPr>
                      <w:color w:val="000000"/>
                    </w:rPr>
                    <w:t>.</w:t>
                  </w:r>
                  <w:r w:rsidR="00EF254C">
                    <w:t xml:space="preserve"> Lėšos skatinamiesiems gali būti skiriamos už praėjusių mokslo metų rezultatus.</w:t>
                  </w:r>
                </w:p>
              </w:sdtContent>
            </w:sdt>
            <w:sdt>
              <w:sdtPr>
                <w:alias w:val="15 p."/>
                <w:tag w:val="part_1b364cca97094efba15ce320d57edda1"/>
                <w:id w:val="1908882179"/>
                <w:lock w:val="sdtLocked"/>
              </w:sdtPr>
              <w:sdtEndPr/>
              <w:sdtContent>
                <w:p w14:paraId="63E622D9" w14:textId="77777777" w:rsidR="004F207F" w:rsidRDefault="000C3815">
                  <w:pPr>
                    <w:ind w:firstLine="720"/>
                    <w:jc w:val="both"/>
                    <w:rPr>
                      <w:color w:val="000000"/>
                    </w:rPr>
                  </w:pPr>
                  <w:sdt>
                    <w:sdtPr>
                      <w:alias w:val="Numeris"/>
                      <w:tag w:val="nr_1b364cca97094efba15ce320d57edda1"/>
                      <w:id w:val="346835197"/>
                      <w:lock w:val="sdtLocked"/>
                    </w:sdtPr>
                    <w:sdtEndPr/>
                    <w:sdtContent>
                      <w:r w:rsidR="00EF254C">
                        <w:t>15</w:t>
                      </w:r>
                    </w:sdtContent>
                  </w:sdt>
                  <w:r w:rsidR="00EF254C">
                    <w:t>.</w:t>
                  </w:r>
                  <w:r w:rsidR="00EF254C">
                    <w:rPr>
                      <w:color w:val="000000"/>
                    </w:rPr>
                    <w:t xml:space="preserve"> Atrankos konkurso komisija turi teisę paprašyti pretendentų pateikti kitus papildomus dokumentus. </w:t>
                  </w:r>
                </w:p>
              </w:sdtContent>
            </w:sdt>
            <w:sdt>
              <w:sdtPr>
                <w:alias w:val="16 p."/>
                <w:tag w:val="part_a48ca9ec858d44ffaa1304e8e78e7b82"/>
                <w:id w:val="-953488212"/>
                <w:lock w:val="sdtLocked"/>
              </w:sdtPr>
              <w:sdtEndPr/>
              <w:sdtContent>
                <w:p w14:paraId="63E622DA" w14:textId="77777777" w:rsidR="004F207F" w:rsidRDefault="000C3815">
                  <w:pPr>
                    <w:ind w:firstLine="720"/>
                    <w:jc w:val="both"/>
                    <w:rPr>
                      <w:color w:val="000000"/>
                    </w:rPr>
                  </w:pPr>
                  <w:sdt>
                    <w:sdtPr>
                      <w:alias w:val="Numeris"/>
                      <w:tag w:val="nr_a48ca9ec858d44ffaa1304e8e78e7b82"/>
                      <w:id w:val="850835299"/>
                      <w:lock w:val="sdtLocked"/>
                    </w:sdtPr>
                    <w:sdtEndPr/>
                    <w:sdtContent>
                      <w:r w:rsidR="00EF254C">
                        <w:t>16</w:t>
                      </w:r>
                    </w:sdtContent>
                  </w:sdt>
                  <w:r w:rsidR="00EF254C">
                    <w:t>.</w:t>
                  </w:r>
                  <w:r w:rsidR="00EF254C">
                    <w:rPr>
                      <w:color w:val="000000"/>
                    </w:rPr>
                    <w:t xml:space="preserve"> Atrankos konkurso komisijos sprendimai įforminami Atrankos konkurso komisijos posėdžio protokolu. </w:t>
                  </w:r>
                </w:p>
              </w:sdtContent>
            </w:sdt>
            <w:sdt>
              <w:sdtPr>
                <w:alias w:val="17 p."/>
                <w:tag w:val="part_eb76ffb8f23a4845aef94dbcbbb39f73"/>
                <w:id w:val="1825471378"/>
                <w:lock w:val="sdtLocked"/>
              </w:sdtPr>
              <w:sdtEndPr/>
              <w:sdtContent>
                <w:p w14:paraId="63E622DB" w14:textId="379488FC" w:rsidR="004F207F" w:rsidRDefault="000C3815">
                  <w:pPr>
                    <w:ind w:firstLine="720"/>
                    <w:jc w:val="both"/>
                  </w:pPr>
                  <w:sdt>
                    <w:sdtPr>
                      <w:alias w:val="Numeris"/>
                      <w:tag w:val="nr_eb76ffb8f23a4845aef94dbcbbb39f73"/>
                      <w:id w:val="-287669881"/>
                      <w:lock w:val="sdtLocked"/>
                    </w:sdtPr>
                    <w:sdtEndPr/>
                    <w:sdtContent>
                      <w:r w:rsidR="00EF254C">
                        <w:t>17</w:t>
                      </w:r>
                    </w:sdtContent>
                  </w:sdt>
                  <w:r w:rsidR="00EF254C">
                    <w:t xml:space="preserve">. Lėšos skatinamiems studentams ir mokiniams, atsižvelgiant į Atrankos konkurso komisijos protokolinį sprendimą, skiriamos Akmenės rajono savivaldybės administracijos direktoriaus įsakymu. </w:t>
                  </w:r>
                </w:p>
              </w:sdtContent>
            </w:sdt>
            <w:sdt>
              <w:sdtPr>
                <w:alias w:val="18 p."/>
                <w:tag w:val="part_6db8965601a54c6ea4f2cb5df74041d8"/>
                <w:id w:val="1326252896"/>
                <w:lock w:val="sdtLocked"/>
              </w:sdtPr>
              <w:sdtEndPr/>
              <w:sdtContent>
                <w:p w14:paraId="63E622DD" w14:textId="3061EB81" w:rsidR="004F207F" w:rsidRDefault="000C3815">
                  <w:pPr>
                    <w:ind w:firstLine="720"/>
                    <w:jc w:val="both"/>
                    <w:rPr>
                      <w:rFonts w:ascii="TimesLT" w:hAnsi="TimesLT"/>
                    </w:rPr>
                  </w:pPr>
                  <w:sdt>
                    <w:sdtPr>
                      <w:alias w:val="Numeris"/>
                      <w:tag w:val="nr_6db8965601a54c6ea4f2cb5df74041d8"/>
                      <w:id w:val="-346255376"/>
                      <w:lock w:val="sdtLocked"/>
                    </w:sdtPr>
                    <w:sdtEndPr/>
                    <w:sdtContent>
                      <w:r w:rsidR="00EF254C">
                        <w:rPr>
                          <w:rFonts w:ascii="TimesLT" w:hAnsi="TimesLT"/>
                        </w:rPr>
                        <w:t>18</w:t>
                      </w:r>
                    </w:sdtContent>
                  </w:sdt>
                  <w:r w:rsidR="00EF254C">
                    <w:rPr>
                      <w:rFonts w:ascii="TimesLT" w:hAnsi="TimesLT"/>
                    </w:rPr>
                    <w:t>. Lėšas  studentui ar mokiniui į jo nurodytą sąskaitą per vieną mėnesį nuo įsakymo  pasirašymo dienos perveda Savivaldybės administracijos Buhalterinės apskaitos skyrius.</w:t>
                  </w:r>
                </w:p>
              </w:sdtContent>
            </w:sdt>
            <w:sdt>
              <w:sdtPr>
                <w:alias w:val="19 p."/>
                <w:tag w:val="part_b10ca72b3d1a4fa490a434e4e292b289"/>
                <w:id w:val="-274410457"/>
                <w:lock w:val="sdtLocked"/>
              </w:sdtPr>
              <w:sdtEndPr/>
              <w:sdtContent>
                <w:p w14:paraId="63E622DE" w14:textId="5857EC35" w:rsidR="004F207F" w:rsidRDefault="000C3815">
                  <w:pPr>
                    <w:ind w:firstLine="720"/>
                    <w:jc w:val="both"/>
                  </w:pPr>
                  <w:sdt>
                    <w:sdtPr>
                      <w:alias w:val="Numeris"/>
                      <w:tag w:val="nr_b10ca72b3d1a4fa490a434e4e292b289"/>
                      <w:id w:val="-984544841"/>
                      <w:lock w:val="sdtLocked"/>
                    </w:sdtPr>
                    <w:sdtEndPr/>
                    <w:sdtContent>
                      <w:r w:rsidR="00EF254C">
                        <w:t>19</w:t>
                      </w:r>
                    </w:sdtContent>
                  </w:sdt>
                  <w:r w:rsidR="00EF254C">
                    <w:t>. Vienkartinė skatinamoji stipendija už tuos pačius pasiekimus dar kartą neskiriama.</w:t>
                  </w:r>
                </w:p>
              </w:sdtContent>
            </w:sdt>
            <w:sdt>
              <w:sdtPr>
                <w:alias w:val="20 p."/>
                <w:tag w:val="part_f405e0f6443942aabe1f22e7ee8ec1f0"/>
                <w:id w:val="2098589185"/>
                <w:lock w:val="sdtLocked"/>
              </w:sdtPr>
              <w:sdtEndPr/>
              <w:sdtContent>
                <w:p w14:paraId="63E622DF" w14:textId="77777777" w:rsidR="004F207F" w:rsidRDefault="000C3815">
                  <w:pPr>
                    <w:ind w:firstLine="744"/>
                    <w:jc w:val="both"/>
                    <w:rPr>
                      <w:rFonts w:ascii="TimesLT" w:hAnsi="TimesLT"/>
                      <w:b/>
                      <w:bCs/>
                      <w:color w:val="000000"/>
                    </w:rPr>
                  </w:pPr>
                  <w:sdt>
                    <w:sdtPr>
                      <w:alias w:val="Numeris"/>
                      <w:tag w:val="nr_f405e0f6443942aabe1f22e7ee8ec1f0"/>
                      <w:id w:val="1112010498"/>
                      <w:lock w:val="sdtLocked"/>
                    </w:sdtPr>
                    <w:sdtEndPr/>
                    <w:sdtContent>
                      <w:r w:rsidR="00EF254C">
                        <w:t>20</w:t>
                      </w:r>
                    </w:sdtContent>
                  </w:sdt>
                  <w:r w:rsidR="00EF254C">
                    <w:t>.</w:t>
                  </w:r>
                  <w:r w:rsidR="00EF254C">
                    <w:rPr>
                      <w:color w:val="000000"/>
                    </w:rPr>
                    <w:t xml:space="preserve"> </w:t>
                  </w:r>
                  <w:r w:rsidR="00EF254C">
                    <w:rPr>
                      <w:color w:val="000000"/>
                      <w:szCs w:val="24"/>
                    </w:rPr>
                    <w:t xml:space="preserve">Savivaldybės biudžeto lėšos skatinamosioms stipendijoms skiriamos atsižvelgiant į Savivaldybės finansines galimybes. </w:t>
                  </w:r>
                </w:p>
                <w:p w14:paraId="63E622E5" w14:textId="77777777" w:rsidR="004F207F" w:rsidRDefault="000C3815">
                  <w:pPr>
                    <w:ind w:firstLine="720"/>
                    <w:jc w:val="center"/>
                    <w:rPr>
                      <w:rFonts w:ascii="TimesLT" w:eastAsia="Calibri" w:hAnsi="TimesLT"/>
                      <w:b/>
                      <w:bCs/>
                      <w:szCs w:val="24"/>
                    </w:rPr>
                  </w:pPr>
                </w:p>
              </w:sdtContent>
            </w:sdt>
          </w:sdtContent>
        </w:sdt>
        <w:sdt>
          <w:sdtPr>
            <w:alias w:val="skyrius"/>
            <w:tag w:val="part_421512e1752f40028629b5f9001be0e1"/>
            <w:id w:val="-1122368790"/>
            <w:lock w:val="sdtLocked"/>
          </w:sdtPr>
          <w:sdtEndPr/>
          <w:sdtContent>
            <w:p w14:paraId="0D795EDF" w14:textId="7359CB0E" w:rsidR="004F207F" w:rsidRDefault="000C3815">
              <w:pPr>
                <w:jc w:val="center"/>
                <w:rPr>
                  <w:rFonts w:ascii="TimesLT" w:eastAsia="Calibri" w:hAnsi="TimesLT"/>
                  <w:b/>
                  <w:bCs/>
                  <w:szCs w:val="24"/>
                </w:rPr>
              </w:pPr>
              <w:sdt>
                <w:sdtPr>
                  <w:alias w:val="Numeris"/>
                  <w:tag w:val="nr_421512e1752f40028629b5f9001be0e1"/>
                  <w:id w:val="-1216584718"/>
                  <w:lock w:val="sdtLocked"/>
                </w:sdtPr>
                <w:sdtEndPr/>
                <w:sdtContent>
                  <w:r w:rsidR="00EF254C">
                    <w:rPr>
                      <w:rFonts w:ascii="TimesLT" w:eastAsia="Calibri" w:hAnsi="TimesLT"/>
                      <w:b/>
                      <w:bCs/>
                      <w:szCs w:val="24"/>
                    </w:rPr>
                    <w:t>IV</w:t>
                  </w:r>
                </w:sdtContent>
              </w:sdt>
              <w:r w:rsidR="00EF254C">
                <w:rPr>
                  <w:rFonts w:ascii="TimesLT" w:eastAsia="Calibri" w:hAnsi="TimesLT"/>
                  <w:b/>
                  <w:bCs/>
                  <w:szCs w:val="24"/>
                </w:rPr>
                <w:t xml:space="preserve"> SKYRIUS</w:t>
              </w:r>
            </w:p>
            <w:p w14:paraId="63E622E6" w14:textId="043947F0" w:rsidR="004F207F" w:rsidRDefault="000C3815">
              <w:pPr>
                <w:jc w:val="center"/>
                <w:rPr>
                  <w:rFonts w:ascii="TimesLT" w:eastAsia="Calibri" w:hAnsi="TimesLT"/>
                  <w:b/>
                  <w:bCs/>
                  <w:szCs w:val="24"/>
                </w:rPr>
              </w:pPr>
              <w:sdt>
                <w:sdtPr>
                  <w:alias w:val="Pavadinimas"/>
                  <w:tag w:val="title_421512e1752f40028629b5f9001be0e1"/>
                  <w:id w:val="-1936596082"/>
                  <w:lock w:val="sdtLocked"/>
                </w:sdtPr>
                <w:sdtEndPr/>
                <w:sdtContent>
                  <w:r w:rsidR="00EF254C">
                    <w:rPr>
                      <w:rFonts w:ascii="TimesLT" w:eastAsia="Calibri" w:hAnsi="TimesLT"/>
                      <w:b/>
                      <w:bCs/>
                      <w:szCs w:val="24"/>
                    </w:rPr>
                    <w:t>BAIGIAMOSIOS NUOSTATOS</w:t>
                  </w:r>
                </w:sdtContent>
              </w:sdt>
            </w:p>
            <w:p w14:paraId="63E622E7" w14:textId="77777777" w:rsidR="004F207F" w:rsidRDefault="004F207F">
              <w:pPr>
                <w:jc w:val="center"/>
                <w:rPr>
                  <w:rFonts w:ascii="TimesLT" w:eastAsia="Calibri" w:hAnsi="TimesLT"/>
                  <w:b/>
                  <w:bCs/>
                  <w:szCs w:val="24"/>
                </w:rPr>
              </w:pPr>
            </w:p>
            <w:sdt>
              <w:sdtPr>
                <w:alias w:val="21 p."/>
                <w:tag w:val="part_c98aff21598c49a6a12d01df215bcdfa"/>
                <w:id w:val="758559230"/>
                <w:lock w:val="sdtLocked"/>
              </w:sdtPr>
              <w:sdtEndPr/>
              <w:sdtContent>
                <w:p w14:paraId="63E622E8" w14:textId="1F13ACA3" w:rsidR="004F207F" w:rsidRDefault="000C3815">
                  <w:pPr>
                    <w:ind w:firstLine="720"/>
                    <w:jc w:val="both"/>
                    <w:rPr>
                      <w:rFonts w:ascii="TimesLT" w:hAnsi="TimesLT"/>
                      <w:color w:val="000000"/>
                    </w:rPr>
                  </w:pPr>
                  <w:sdt>
                    <w:sdtPr>
                      <w:alias w:val="Numeris"/>
                      <w:tag w:val="nr_c98aff21598c49a6a12d01df215bcdfa"/>
                      <w:id w:val="779377560"/>
                      <w:lock w:val="sdtLocked"/>
                    </w:sdtPr>
                    <w:sdtEndPr/>
                    <w:sdtContent>
                      <w:r w:rsidR="00EF254C">
                        <w:rPr>
                          <w:rFonts w:ascii="TimesLT" w:hAnsi="TimesLT"/>
                        </w:rPr>
                        <w:t>21</w:t>
                      </w:r>
                    </w:sdtContent>
                  </w:sdt>
                  <w:r w:rsidR="00EF254C">
                    <w:rPr>
                      <w:rFonts w:ascii="TimesLT" w:hAnsi="TimesLT"/>
                    </w:rPr>
                    <w:t>.</w:t>
                  </w:r>
                  <w:r w:rsidR="00EF254C">
                    <w:rPr>
                      <w:rFonts w:ascii="TimesLT" w:hAnsi="TimesLT"/>
                      <w:color w:val="000000"/>
                    </w:rPr>
                    <w:t xml:space="preserve"> Skatinamųjų stipendijų skyrimo tvarka, Atrankos konkurso komisijos sudėtis ir gavėjų sąrašas skelbiami savivaldybės interneto tinklalapyje </w:t>
                  </w:r>
                  <w:proofErr w:type="spellStart"/>
                  <w:r w:rsidR="00EF254C">
                    <w:rPr>
                      <w:rFonts w:ascii="TimesLT" w:hAnsi="TimesLT"/>
                      <w:color w:val="000000"/>
                    </w:rPr>
                    <w:t>www.akmene.lt</w:t>
                  </w:r>
                  <w:proofErr w:type="spellEnd"/>
                  <w:r w:rsidR="00EF254C">
                    <w:rPr>
                      <w:rFonts w:ascii="TimesLT" w:hAnsi="TimesLT"/>
                      <w:color w:val="000000"/>
                    </w:rPr>
                    <w:t xml:space="preserve"> </w:t>
                  </w:r>
                </w:p>
                <w:p w14:paraId="21F605B0" w14:textId="3E42C01A" w:rsidR="004F207F" w:rsidRDefault="000C3815">
                  <w:pPr>
                    <w:jc w:val="both"/>
                    <w:rPr>
                      <w:color w:val="000000"/>
                    </w:rPr>
                  </w:pPr>
                </w:p>
              </w:sdtContent>
            </w:sdt>
          </w:sdtContent>
        </w:sdt>
        <w:sdt>
          <w:sdtPr>
            <w:alias w:val="pabaiga"/>
            <w:tag w:val="part_1b5a142d852e47d69336b54452876627"/>
            <w:id w:val="75108960"/>
            <w:lock w:val="sdtLocked"/>
          </w:sdtPr>
          <w:sdtEndPr/>
          <w:sdtContent>
            <w:p w14:paraId="3C2E30CC" w14:textId="017B16DA" w:rsidR="004F207F" w:rsidRPr="00EF254C" w:rsidRDefault="00EF254C" w:rsidP="00EF254C">
              <w:pPr>
                <w:jc w:val="center"/>
                <w:rPr>
                  <w:color w:val="000000"/>
                </w:rPr>
              </w:pPr>
              <w:r>
                <w:rPr>
                  <w:color w:val="000000"/>
                </w:rPr>
                <w:t>________________</w:t>
              </w:r>
            </w:p>
          </w:sdtContent>
        </w:sdt>
      </w:sdtContent>
    </w:sdt>
    <w:sdt>
      <w:sdtPr>
        <w:alias w:val="pr."/>
        <w:tag w:val="part_b90bcf6fa89e4ceb96b24af9e851936d"/>
        <w:id w:val="-790907009"/>
        <w:lock w:val="sdtLocked"/>
      </w:sdtPr>
      <w:sdtEndPr/>
      <w:sdtContent>
        <w:p w14:paraId="229A1AE8" w14:textId="0D06F539" w:rsidR="00EF254C" w:rsidRDefault="00EF254C" w:rsidP="00EF254C">
          <w:pPr>
            <w:spacing w:line="254" w:lineRule="auto"/>
          </w:pPr>
          <w:r>
            <w:br w:type="page"/>
          </w:r>
        </w:p>
        <w:p w14:paraId="082266EB" w14:textId="0756A8E5" w:rsidR="004F207F" w:rsidRDefault="00EF254C">
          <w:pPr>
            <w:spacing w:line="254" w:lineRule="auto"/>
            <w:ind w:left="5245"/>
            <w:rPr>
              <w:color w:val="000000"/>
              <w:szCs w:val="24"/>
            </w:rPr>
          </w:pPr>
          <w:r>
            <w:rPr>
              <w:color w:val="000000"/>
              <w:szCs w:val="24"/>
            </w:rPr>
            <w:lastRenderedPageBreak/>
            <w:t xml:space="preserve">Akmenės rajono savivaldybės skatinamųjų </w:t>
          </w:r>
        </w:p>
        <w:p w14:paraId="7B73450F" w14:textId="77777777" w:rsidR="004F207F" w:rsidRDefault="00EF254C">
          <w:pPr>
            <w:spacing w:line="254" w:lineRule="auto"/>
            <w:ind w:left="5245"/>
            <w:rPr>
              <w:color w:val="000000"/>
              <w:szCs w:val="24"/>
            </w:rPr>
          </w:pPr>
          <w:r>
            <w:rPr>
              <w:color w:val="000000"/>
              <w:szCs w:val="24"/>
            </w:rPr>
            <w:t>stipe</w:t>
          </w:r>
          <w:bookmarkStart w:id="0" w:name="_GoBack"/>
          <w:bookmarkEnd w:id="0"/>
          <w:r>
            <w:rPr>
              <w:color w:val="000000"/>
              <w:szCs w:val="24"/>
            </w:rPr>
            <w:t xml:space="preserve">ndijų skyrimo studentams ir mokiniams  </w:t>
          </w:r>
        </w:p>
        <w:p w14:paraId="2F7B4408" w14:textId="102D5646" w:rsidR="004F207F" w:rsidRDefault="00EF254C">
          <w:pPr>
            <w:spacing w:line="254" w:lineRule="auto"/>
            <w:ind w:left="5245"/>
            <w:rPr>
              <w:color w:val="000000"/>
              <w:szCs w:val="24"/>
            </w:rPr>
          </w:pPr>
          <w:r>
            <w:rPr>
              <w:color w:val="000000"/>
              <w:szCs w:val="24"/>
            </w:rPr>
            <w:t xml:space="preserve">atrankos konkurso taisyklių </w:t>
          </w:r>
        </w:p>
        <w:p w14:paraId="26EDB416" w14:textId="77777777" w:rsidR="004F207F" w:rsidRDefault="00EF254C">
          <w:pPr>
            <w:spacing w:line="254" w:lineRule="auto"/>
            <w:ind w:left="5245"/>
            <w:rPr>
              <w:color w:val="000000"/>
              <w:szCs w:val="24"/>
            </w:rPr>
          </w:pPr>
          <w:r>
            <w:rPr>
              <w:color w:val="000000"/>
              <w:szCs w:val="24"/>
            </w:rPr>
            <w:t>priedas</w:t>
          </w:r>
        </w:p>
        <w:p w14:paraId="63E622EF" w14:textId="77777777" w:rsidR="004F207F" w:rsidRDefault="004F207F">
          <w:pPr>
            <w:jc w:val="right"/>
            <w:rPr>
              <w:color w:val="000000"/>
              <w:szCs w:val="24"/>
            </w:rPr>
          </w:pPr>
        </w:p>
        <w:sdt>
          <w:sdtPr>
            <w:rPr>
              <w:color w:val="000000"/>
              <w:szCs w:val="24"/>
            </w:rPr>
            <w:alias w:val="Pavadinimas"/>
            <w:tag w:val="title_b90bcf6fa89e4ceb96b24af9e851936d"/>
            <w:id w:val="-1037732772"/>
            <w:lock w:val="sdtLocked"/>
          </w:sdtPr>
          <w:sdtEndPr/>
          <w:sdtContent>
            <w:p w14:paraId="63E622F0" w14:textId="7DA5EA1C" w:rsidR="004F207F" w:rsidRDefault="00EF254C">
              <w:pPr>
                <w:jc w:val="center"/>
                <w:rPr>
                  <w:color w:val="000000"/>
                  <w:szCs w:val="24"/>
                </w:rPr>
              </w:pPr>
              <w:r>
                <w:rPr>
                  <w:color w:val="000000"/>
                  <w:szCs w:val="24"/>
                </w:rPr>
                <w:t>(</w:t>
              </w:r>
              <w:r>
                <w:rPr>
                  <w:b/>
                  <w:color w:val="000000"/>
                  <w:szCs w:val="24"/>
                </w:rPr>
                <w:t>Paraiškos dalyvauti Akmenės rajono savivaldybės skatinamųjų stipendijų skyrimo studentams ir mokiniams atrankos konkurse pavyzdinė forma</w:t>
              </w:r>
              <w:r>
                <w:rPr>
                  <w:color w:val="000000"/>
                  <w:szCs w:val="24"/>
                </w:rPr>
                <w:t>)</w:t>
              </w:r>
            </w:p>
          </w:sdtContent>
        </w:sdt>
        <w:p w14:paraId="63E622F1" w14:textId="77777777" w:rsidR="004F207F" w:rsidRDefault="004F207F">
          <w:pPr>
            <w:jc w:val="center"/>
            <w:rPr>
              <w:color w:val="000000"/>
              <w:szCs w:val="24"/>
            </w:rPr>
          </w:pPr>
        </w:p>
        <w:tbl>
          <w:tblPr>
            <w:tblW w:w="0" w:type="auto"/>
            <w:tblInd w:w="108" w:type="dxa"/>
            <w:tblBorders>
              <w:top w:val="single" w:sz="4" w:space="0" w:color="auto"/>
              <w:bottom w:val="single" w:sz="4" w:space="0" w:color="auto"/>
              <w:insideH w:val="single" w:sz="4" w:space="0" w:color="auto"/>
              <w:insideV w:val="single" w:sz="4" w:space="0" w:color="auto"/>
            </w:tblBorders>
            <w:tblLook w:val="04A0" w:firstRow="1" w:lastRow="0" w:firstColumn="1" w:lastColumn="0" w:noHBand="0" w:noVBand="1"/>
          </w:tblPr>
          <w:tblGrid>
            <w:gridCol w:w="9639"/>
          </w:tblGrid>
          <w:tr w:rsidR="004F207F" w14:paraId="63E622F4" w14:textId="77777777">
            <w:tc>
              <w:tcPr>
                <w:tcW w:w="9639" w:type="dxa"/>
                <w:tcBorders>
                  <w:top w:val="single" w:sz="4" w:space="0" w:color="auto"/>
                  <w:left w:val="nil"/>
                  <w:bottom w:val="single" w:sz="4" w:space="0" w:color="auto"/>
                  <w:right w:val="nil"/>
                </w:tcBorders>
              </w:tcPr>
              <w:p w14:paraId="63E622F2" w14:textId="77777777" w:rsidR="004F207F" w:rsidRDefault="00EF254C">
                <w:pPr>
                  <w:spacing w:line="254" w:lineRule="auto"/>
                  <w:jc w:val="center"/>
                  <w:rPr>
                    <w:color w:val="000000"/>
                    <w:szCs w:val="24"/>
                    <w:vertAlign w:val="superscript"/>
                  </w:rPr>
                </w:pPr>
                <w:r>
                  <w:rPr>
                    <w:color w:val="000000"/>
                    <w:szCs w:val="24"/>
                    <w:vertAlign w:val="superscript"/>
                  </w:rPr>
                  <w:t>(Paraišką pateikiančio asmens atstovo vardas, pavardė didžiosiomis raidėmis)</w:t>
                </w:r>
              </w:p>
              <w:p w14:paraId="63E622F3" w14:textId="77777777" w:rsidR="004F207F" w:rsidRDefault="004F207F">
                <w:pPr>
                  <w:spacing w:line="254" w:lineRule="auto"/>
                  <w:jc w:val="center"/>
                  <w:rPr>
                    <w:color w:val="000000"/>
                    <w:szCs w:val="24"/>
                  </w:rPr>
                </w:pPr>
              </w:p>
            </w:tc>
          </w:tr>
          <w:tr w:rsidR="004F207F" w14:paraId="63E622F7" w14:textId="77777777">
            <w:tc>
              <w:tcPr>
                <w:tcW w:w="9639" w:type="dxa"/>
                <w:tcBorders>
                  <w:top w:val="single" w:sz="4" w:space="0" w:color="auto"/>
                  <w:left w:val="nil"/>
                  <w:bottom w:val="single" w:sz="4" w:space="0" w:color="auto"/>
                  <w:right w:val="nil"/>
                </w:tcBorders>
              </w:tcPr>
              <w:p w14:paraId="63E622F5" w14:textId="77777777" w:rsidR="004F207F" w:rsidRDefault="00EF254C">
                <w:pPr>
                  <w:spacing w:line="254" w:lineRule="auto"/>
                  <w:jc w:val="center"/>
                  <w:rPr>
                    <w:color w:val="000000"/>
                    <w:szCs w:val="24"/>
                    <w:vertAlign w:val="superscript"/>
                  </w:rPr>
                </w:pPr>
                <w:r>
                  <w:rPr>
                    <w:color w:val="000000"/>
                    <w:szCs w:val="24"/>
                    <w:vertAlign w:val="superscript"/>
                  </w:rPr>
                  <w:t>(adresas)</w:t>
                </w:r>
              </w:p>
              <w:p w14:paraId="63E622F6" w14:textId="77777777" w:rsidR="004F207F" w:rsidRDefault="004F207F">
                <w:pPr>
                  <w:spacing w:line="254" w:lineRule="auto"/>
                  <w:jc w:val="center"/>
                  <w:rPr>
                    <w:color w:val="000000"/>
                    <w:szCs w:val="24"/>
                    <w:vertAlign w:val="superscript"/>
                  </w:rPr>
                </w:pPr>
              </w:p>
            </w:tc>
          </w:tr>
          <w:tr w:rsidR="004F207F" w14:paraId="63E622FA" w14:textId="77777777">
            <w:tc>
              <w:tcPr>
                <w:tcW w:w="9639" w:type="dxa"/>
                <w:tcBorders>
                  <w:top w:val="single" w:sz="4" w:space="0" w:color="auto"/>
                  <w:left w:val="nil"/>
                  <w:bottom w:val="single" w:sz="4" w:space="0" w:color="auto"/>
                  <w:right w:val="nil"/>
                </w:tcBorders>
              </w:tcPr>
              <w:p w14:paraId="63E622F8" w14:textId="77777777" w:rsidR="004F207F" w:rsidRDefault="00EF254C">
                <w:pPr>
                  <w:spacing w:line="254" w:lineRule="auto"/>
                  <w:jc w:val="center"/>
                  <w:rPr>
                    <w:color w:val="000000"/>
                    <w:szCs w:val="24"/>
                    <w:vertAlign w:val="superscript"/>
                  </w:rPr>
                </w:pPr>
                <w:r>
                  <w:rPr>
                    <w:color w:val="000000"/>
                    <w:szCs w:val="24"/>
                    <w:vertAlign w:val="superscript"/>
                  </w:rPr>
                  <w:t>(ryšio palaikymo duomenys – telefonas/el. paštas)</w:t>
                </w:r>
              </w:p>
              <w:p w14:paraId="63E622F9" w14:textId="77777777" w:rsidR="004F207F" w:rsidRDefault="004F207F">
                <w:pPr>
                  <w:spacing w:line="254" w:lineRule="auto"/>
                  <w:jc w:val="center"/>
                  <w:rPr>
                    <w:color w:val="000000"/>
                    <w:szCs w:val="24"/>
                  </w:rPr>
                </w:pPr>
              </w:p>
            </w:tc>
          </w:tr>
          <w:tr w:rsidR="004F207F" w14:paraId="63E622FD" w14:textId="77777777">
            <w:tc>
              <w:tcPr>
                <w:tcW w:w="9639" w:type="dxa"/>
                <w:tcBorders>
                  <w:top w:val="single" w:sz="4" w:space="0" w:color="auto"/>
                  <w:left w:val="nil"/>
                  <w:bottom w:val="single" w:sz="4" w:space="0" w:color="auto"/>
                  <w:right w:val="nil"/>
                </w:tcBorders>
              </w:tcPr>
              <w:p w14:paraId="63E622FB" w14:textId="77777777" w:rsidR="004F207F" w:rsidRDefault="00EF254C">
                <w:pPr>
                  <w:spacing w:line="254" w:lineRule="auto"/>
                  <w:jc w:val="center"/>
                  <w:rPr>
                    <w:color w:val="000000"/>
                    <w:szCs w:val="24"/>
                    <w:vertAlign w:val="superscript"/>
                  </w:rPr>
                </w:pPr>
                <w:r>
                  <w:rPr>
                    <w:color w:val="000000"/>
                    <w:szCs w:val="24"/>
                    <w:vertAlign w:val="superscript"/>
                  </w:rPr>
                  <w:t>(atstovaujamo asmens vardas, pavardė didžiosiomis raidėmis)</w:t>
                </w:r>
              </w:p>
              <w:p w14:paraId="63E622FC" w14:textId="77777777" w:rsidR="004F207F" w:rsidRDefault="004F207F">
                <w:pPr>
                  <w:spacing w:line="254" w:lineRule="auto"/>
                  <w:jc w:val="center"/>
                  <w:rPr>
                    <w:color w:val="000000"/>
                    <w:szCs w:val="24"/>
                  </w:rPr>
                </w:pPr>
              </w:p>
            </w:tc>
          </w:tr>
          <w:tr w:rsidR="004F207F" w14:paraId="63E62300" w14:textId="77777777">
            <w:tc>
              <w:tcPr>
                <w:tcW w:w="9639" w:type="dxa"/>
                <w:tcBorders>
                  <w:top w:val="single" w:sz="4" w:space="0" w:color="auto"/>
                  <w:left w:val="nil"/>
                  <w:bottom w:val="single" w:sz="4" w:space="0" w:color="auto"/>
                  <w:right w:val="nil"/>
                </w:tcBorders>
              </w:tcPr>
              <w:p w14:paraId="63E622FE" w14:textId="77777777" w:rsidR="004F207F" w:rsidRDefault="00EF254C">
                <w:pPr>
                  <w:spacing w:line="254" w:lineRule="auto"/>
                  <w:jc w:val="center"/>
                  <w:rPr>
                    <w:color w:val="000000"/>
                    <w:szCs w:val="24"/>
                    <w:vertAlign w:val="superscript"/>
                  </w:rPr>
                </w:pPr>
                <w:r>
                  <w:rPr>
                    <w:color w:val="000000"/>
                    <w:szCs w:val="24"/>
                    <w:vertAlign w:val="superscript"/>
                  </w:rPr>
                  <w:t>(adresas)</w:t>
                </w:r>
              </w:p>
              <w:p w14:paraId="63E622FF" w14:textId="77777777" w:rsidR="004F207F" w:rsidRDefault="004F207F">
                <w:pPr>
                  <w:spacing w:line="254" w:lineRule="auto"/>
                  <w:jc w:val="center"/>
                  <w:rPr>
                    <w:color w:val="000000"/>
                    <w:szCs w:val="24"/>
                  </w:rPr>
                </w:pPr>
              </w:p>
            </w:tc>
          </w:tr>
        </w:tbl>
        <w:p w14:paraId="63E62301" w14:textId="77777777" w:rsidR="004F207F" w:rsidRDefault="00EF254C">
          <w:pPr>
            <w:jc w:val="center"/>
            <w:rPr>
              <w:color w:val="000000"/>
              <w:szCs w:val="24"/>
              <w:vertAlign w:val="superscript"/>
            </w:rPr>
          </w:pPr>
          <w:r>
            <w:rPr>
              <w:color w:val="000000"/>
              <w:szCs w:val="24"/>
              <w:vertAlign w:val="superscript"/>
            </w:rPr>
            <w:t>(ryšio palaikymo duomenys  –  telefonas/el. paštas)</w:t>
          </w:r>
        </w:p>
        <w:p w14:paraId="63E62302" w14:textId="77777777" w:rsidR="004F207F" w:rsidRDefault="004F207F">
          <w:pPr>
            <w:jc w:val="both"/>
            <w:rPr>
              <w:color w:val="000000"/>
              <w:szCs w:val="24"/>
            </w:rPr>
          </w:pPr>
        </w:p>
        <w:tbl>
          <w:tblPr>
            <w:tblW w:w="0" w:type="auto"/>
            <w:tblLook w:val="01E0" w:firstRow="1" w:lastRow="1" w:firstColumn="1" w:lastColumn="1" w:noHBand="0" w:noVBand="0"/>
          </w:tblPr>
          <w:tblGrid>
            <w:gridCol w:w="6708"/>
          </w:tblGrid>
          <w:tr w:rsidR="004F207F" w14:paraId="63E62304" w14:textId="77777777">
            <w:tc>
              <w:tcPr>
                <w:tcW w:w="6708" w:type="dxa"/>
                <w:hideMark/>
              </w:tcPr>
              <w:p w14:paraId="63E62303" w14:textId="77777777" w:rsidR="004F207F" w:rsidRDefault="00EF254C">
                <w:pPr>
                  <w:spacing w:line="254" w:lineRule="auto"/>
                  <w:jc w:val="both"/>
                  <w:rPr>
                    <w:color w:val="000000"/>
                    <w:szCs w:val="24"/>
                  </w:rPr>
                </w:pPr>
                <w:r>
                  <w:rPr>
                    <w:color w:val="000000"/>
                    <w:szCs w:val="24"/>
                  </w:rPr>
                  <w:t>Akmenės rajono savivaldybės skatinamųjų stipendijų skyrimo studentams ir mokiniams atrankos konkurso komisijai</w:t>
                </w:r>
              </w:p>
            </w:tc>
          </w:tr>
        </w:tbl>
        <w:p w14:paraId="63E62305" w14:textId="0CE61A8A" w:rsidR="004F207F" w:rsidRDefault="004F207F">
          <w:pPr>
            <w:jc w:val="both"/>
            <w:rPr>
              <w:color w:val="000000"/>
              <w:szCs w:val="24"/>
            </w:rPr>
          </w:pPr>
        </w:p>
        <w:p w14:paraId="63E62306" w14:textId="7EC02384" w:rsidR="004F207F" w:rsidRDefault="00EF254C">
          <w:pPr>
            <w:jc w:val="center"/>
            <w:rPr>
              <w:b/>
              <w:color w:val="000000"/>
              <w:szCs w:val="24"/>
            </w:rPr>
          </w:pPr>
          <w:r>
            <w:rPr>
              <w:b/>
              <w:color w:val="000000"/>
              <w:szCs w:val="24"/>
            </w:rPr>
            <w:t>PARAIŠKA</w:t>
          </w:r>
        </w:p>
        <w:p w14:paraId="63E62307" w14:textId="267F45FC" w:rsidR="004F207F" w:rsidRDefault="00EF254C">
          <w:pPr>
            <w:jc w:val="center"/>
            <w:rPr>
              <w:b/>
              <w:color w:val="000000"/>
              <w:szCs w:val="24"/>
            </w:rPr>
          </w:pPr>
          <w:r>
            <w:rPr>
              <w:b/>
              <w:color w:val="000000"/>
              <w:szCs w:val="24"/>
            </w:rPr>
            <w:t>DALYVAUTI  AKMENĖS RAJONO SAVIVALDYBĖS SKATINAMŲJŲ STIPENDIJŲ SKYRIMO STUDENTAMS  IR MOKINIAMS ATRANKOS KONKURSE</w:t>
          </w:r>
        </w:p>
        <w:p w14:paraId="63E62308" w14:textId="77777777" w:rsidR="004F207F" w:rsidRDefault="00EF254C">
          <w:pPr>
            <w:jc w:val="center"/>
            <w:rPr>
              <w:color w:val="000000"/>
              <w:szCs w:val="24"/>
            </w:rPr>
          </w:pPr>
          <w:r>
            <w:rPr>
              <w:color w:val="000000"/>
              <w:szCs w:val="24"/>
            </w:rPr>
            <w:t>_____________________________</w:t>
          </w:r>
        </w:p>
        <w:p w14:paraId="63E62309" w14:textId="77777777" w:rsidR="004F207F" w:rsidRDefault="00EF254C">
          <w:pPr>
            <w:jc w:val="center"/>
            <w:rPr>
              <w:color w:val="000000"/>
              <w:szCs w:val="24"/>
              <w:vertAlign w:val="superscript"/>
            </w:rPr>
          </w:pPr>
          <w:r>
            <w:rPr>
              <w:color w:val="000000"/>
              <w:szCs w:val="24"/>
              <w:vertAlign w:val="superscript"/>
            </w:rPr>
            <w:t>(data)</w:t>
          </w:r>
        </w:p>
        <w:p w14:paraId="63E6230A" w14:textId="77777777" w:rsidR="004F207F" w:rsidRDefault="00EF254C">
          <w:pPr>
            <w:jc w:val="center"/>
            <w:rPr>
              <w:color w:val="000000"/>
              <w:szCs w:val="24"/>
            </w:rPr>
          </w:pPr>
          <w:r>
            <w:rPr>
              <w:color w:val="000000"/>
              <w:szCs w:val="24"/>
            </w:rPr>
            <w:t>Naujoji Akmenė</w:t>
          </w:r>
        </w:p>
        <w:p w14:paraId="63E6230B" w14:textId="77777777" w:rsidR="004F207F" w:rsidRDefault="004F207F">
          <w:pPr>
            <w:ind w:firstLine="720"/>
            <w:jc w:val="both"/>
            <w:rPr>
              <w:color w:val="000000"/>
              <w:szCs w:val="24"/>
            </w:rPr>
          </w:pPr>
        </w:p>
        <w:p w14:paraId="63E6230C" w14:textId="77777777" w:rsidR="004F207F" w:rsidRDefault="00EF254C">
          <w:pPr>
            <w:ind w:firstLine="1134"/>
            <w:jc w:val="both"/>
            <w:rPr>
              <w:color w:val="000000"/>
              <w:szCs w:val="24"/>
            </w:rPr>
          </w:pPr>
          <w:r>
            <w:rPr>
              <w:color w:val="000000"/>
              <w:szCs w:val="24"/>
            </w:rPr>
            <w:t>Prašyčiau leisti dalyvauti  Akmenės rajono savivaldybės skatinamųjų stipendijų skyrimo studentams ir mokiniams atrankos konkurse.</w:t>
          </w:r>
        </w:p>
        <w:p w14:paraId="63E6230D" w14:textId="77777777" w:rsidR="004F207F" w:rsidRDefault="00EF254C">
          <w:pPr>
            <w:ind w:firstLine="1134"/>
            <w:jc w:val="both"/>
            <w:rPr>
              <w:color w:val="000000"/>
              <w:szCs w:val="24"/>
            </w:rPr>
          </w:pPr>
          <w:r>
            <w:rPr>
              <w:color w:val="000000"/>
              <w:szCs w:val="24"/>
            </w:rPr>
            <w:t>Pateikiu duomenis.</w:t>
          </w:r>
        </w:p>
        <w:p w14:paraId="63E6230E" w14:textId="77777777" w:rsidR="004F207F" w:rsidRDefault="004F207F">
          <w:pPr>
            <w:ind w:firstLine="1134"/>
            <w:jc w:val="both"/>
            <w:rPr>
              <w:color w:val="000000"/>
              <w:szCs w:val="24"/>
            </w:rPr>
          </w:pPr>
        </w:p>
        <w:tbl>
          <w:tblPr>
            <w:tblW w:w="0" w:type="auto"/>
            <w:tblInd w:w="2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67"/>
            <w:gridCol w:w="6769"/>
          </w:tblGrid>
          <w:tr w:rsidR="004F207F" w14:paraId="63E62311" w14:textId="77777777">
            <w:tc>
              <w:tcPr>
                <w:tcW w:w="2867" w:type="dxa"/>
                <w:tcBorders>
                  <w:top w:val="single" w:sz="4" w:space="0" w:color="auto"/>
                  <w:left w:val="single" w:sz="4" w:space="0" w:color="auto"/>
                  <w:bottom w:val="single" w:sz="4" w:space="0" w:color="auto"/>
                  <w:right w:val="single" w:sz="4" w:space="0" w:color="auto"/>
                </w:tcBorders>
                <w:hideMark/>
              </w:tcPr>
              <w:p w14:paraId="63E6230F" w14:textId="77777777" w:rsidR="004F207F" w:rsidRDefault="00EF254C">
                <w:pPr>
                  <w:spacing w:line="312" w:lineRule="auto"/>
                  <w:rPr>
                    <w:color w:val="000000"/>
                    <w:szCs w:val="24"/>
                  </w:rPr>
                </w:pPr>
                <w:r>
                  <w:rPr>
                    <w:color w:val="000000"/>
                    <w:szCs w:val="24"/>
                  </w:rPr>
                  <w:t>Gimimo data</w:t>
                </w:r>
              </w:p>
            </w:tc>
            <w:tc>
              <w:tcPr>
                <w:tcW w:w="6769" w:type="dxa"/>
                <w:tcBorders>
                  <w:top w:val="single" w:sz="4" w:space="0" w:color="auto"/>
                  <w:left w:val="single" w:sz="4" w:space="0" w:color="auto"/>
                  <w:bottom w:val="single" w:sz="4" w:space="0" w:color="auto"/>
                  <w:right w:val="single" w:sz="4" w:space="0" w:color="auto"/>
                </w:tcBorders>
              </w:tcPr>
              <w:p w14:paraId="63E62310" w14:textId="77777777" w:rsidR="004F207F" w:rsidRDefault="004F207F">
                <w:pPr>
                  <w:spacing w:line="312" w:lineRule="auto"/>
                  <w:jc w:val="center"/>
                  <w:rPr>
                    <w:color w:val="000000"/>
                    <w:szCs w:val="24"/>
                  </w:rPr>
                </w:pPr>
              </w:p>
            </w:tc>
          </w:tr>
          <w:tr w:rsidR="004F207F" w14:paraId="63E62315" w14:textId="77777777">
            <w:tc>
              <w:tcPr>
                <w:tcW w:w="2867" w:type="dxa"/>
                <w:tcBorders>
                  <w:top w:val="single" w:sz="4" w:space="0" w:color="auto"/>
                  <w:left w:val="single" w:sz="4" w:space="0" w:color="auto"/>
                  <w:bottom w:val="single" w:sz="4" w:space="0" w:color="auto"/>
                  <w:right w:val="single" w:sz="4" w:space="0" w:color="auto"/>
                </w:tcBorders>
                <w:hideMark/>
              </w:tcPr>
              <w:p w14:paraId="63E62312" w14:textId="77777777" w:rsidR="004F207F" w:rsidRDefault="00EF254C">
                <w:pPr>
                  <w:spacing w:line="312" w:lineRule="auto"/>
                  <w:rPr>
                    <w:color w:val="000000"/>
                    <w:szCs w:val="24"/>
                  </w:rPr>
                </w:pPr>
                <w:r>
                  <w:rPr>
                    <w:color w:val="000000"/>
                    <w:szCs w:val="24"/>
                  </w:rPr>
                  <w:t xml:space="preserve">Mokymosi įstaiga </w:t>
                </w:r>
              </w:p>
              <w:p w14:paraId="63E62313" w14:textId="665CE357" w:rsidR="004F207F" w:rsidRDefault="00EF254C">
                <w:pPr>
                  <w:spacing w:line="312" w:lineRule="auto"/>
                  <w:rPr>
                    <w:color w:val="000000"/>
                    <w:szCs w:val="24"/>
                  </w:rPr>
                </w:pPr>
                <w:r>
                  <w:rPr>
                    <w:color w:val="000000"/>
                    <w:szCs w:val="24"/>
                  </w:rPr>
                  <w:t>(adresas, tel., el. paštas)</w:t>
                </w:r>
              </w:p>
            </w:tc>
            <w:tc>
              <w:tcPr>
                <w:tcW w:w="6769" w:type="dxa"/>
                <w:tcBorders>
                  <w:top w:val="single" w:sz="4" w:space="0" w:color="auto"/>
                  <w:left w:val="single" w:sz="4" w:space="0" w:color="auto"/>
                  <w:bottom w:val="single" w:sz="4" w:space="0" w:color="auto"/>
                  <w:right w:val="single" w:sz="4" w:space="0" w:color="auto"/>
                </w:tcBorders>
              </w:tcPr>
              <w:p w14:paraId="63E62314" w14:textId="77777777" w:rsidR="004F207F" w:rsidRDefault="004F207F">
                <w:pPr>
                  <w:spacing w:line="312" w:lineRule="auto"/>
                  <w:jc w:val="center"/>
                  <w:rPr>
                    <w:color w:val="000000"/>
                    <w:szCs w:val="24"/>
                  </w:rPr>
                </w:pPr>
              </w:p>
            </w:tc>
          </w:tr>
          <w:tr w:rsidR="004F207F" w14:paraId="63E62318" w14:textId="77777777">
            <w:tc>
              <w:tcPr>
                <w:tcW w:w="2867" w:type="dxa"/>
                <w:tcBorders>
                  <w:top w:val="single" w:sz="4" w:space="0" w:color="auto"/>
                  <w:left w:val="single" w:sz="4" w:space="0" w:color="auto"/>
                  <w:bottom w:val="single" w:sz="4" w:space="0" w:color="auto"/>
                  <w:right w:val="single" w:sz="4" w:space="0" w:color="auto"/>
                </w:tcBorders>
                <w:hideMark/>
              </w:tcPr>
              <w:p w14:paraId="63E62316" w14:textId="77777777" w:rsidR="004F207F" w:rsidRDefault="00EF254C">
                <w:pPr>
                  <w:spacing w:line="312" w:lineRule="auto"/>
                  <w:rPr>
                    <w:color w:val="000000"/>
                    <w:szCs w:val="24"/>
                  </w:rPr>
                </w:pPr>
                <w:r>
                  <w:rPr>
                    <w:color w:val="000000"/>
                    <w:szCs w:val="24"/>
                  </w:rPr>
                  <w:t>Fakultetas, skyrius, studijų/profesinio ugdymo programa,  kursas ir kt.</w:t>
                </w:r>
              </w:p>
            </w:tc>
            <w:tc>
              <w:tcPr>
                <w:tcW w:w="6769" w:type="dxa"/>
                <w:tcBorders>
                  <w:top w:val="single" w:sz="4" w:space="0" w:color="auto"/>
                  <w:left w:val="single" w:sz="4" w:space="0" w:color="auto"/>
                  <w:bottom w:val="single" w:sz="4" w:space="0" w:color="auto"/>
                  <w:right w:val="single" w:sz="4" w:space="0" w:color="auto"/>
                </w:tcBorders>
              </w:tcPr>
              <w:p w14:paraId="63E62317" w14:textId="77777777" w:rsidR="004F207F" w:rsidRDefault="004F207F">
                <w:pPr>
                  <w:spacing w:line="312" w:lineRule="auto"/>
                  <w:jc w:val="center"/>
                  <w:rPr>
                    <w:color w:val="000000"/>
                    <w:szCs w:val="24"/>
                  </w:rPr>
                </w:pPr>
              </w:p>
            </w:tc>
          </w:tr>
          <w:tr w:rsidR="004F207F" w14:paraId="63E6231C" w14:textId="77777777">
            <w:tc>
              <w:tcPr>
                <w:tcW w:w="2867" w:type="dxa"/>
                <w:tcBorders>
                  <w:top w:val="single" w:sz="4" w:space="0" w:color="auto"/>
                  <w:left w:val="single" w:sz="4" w:space="0" w:color="auto"/>
                  <w:bottom w:val="single" w:sz="4" w:space="0" w:color="auto"/>
                  <w:right w:val="single" w:sz="4" w:space="0" w:color="auto"/>
                </w:tcBorders>
                <w:hideMark/>
              </w:tcPr>
              <w:p w14:paraId="63E62319" w14:textId="77777777" w:rsidR="004F207F" w:rsidRDefault="00EF254C">
                <w:pPr>
                  <w:spacing w:line="312" w:lineRule="auto"/>
                  <w:rPr>
                    <w:color w:val="000000"/>
                    <w:szCs w:val="24"/>
                  </w:rPr>
                </w:pPr>
                <w:r>
                  <w:rPr>
                    <w:color w:val="000000"/>
                    <w:szCs w:val="24"/>
                  </w:rPr>
                  <w:t xml:space="preserve">Kuratoriaus/grupės vadovo  vardas, pavardė, kontaktinis tel. Nr. , </w:t>
                </w:r>
              </w:p>
              <w:p w14:paraId="63E6231A" w14:textId="77777777" w:rsidR="004F207F" w:rsidRDefault="00EF254C">
                <w:pPr>
                  <w:spacing w:line="312" w:lineRule="auto"/>
                  <w:rPr>
                    <w:color w:val="000000"/>
                    <w:szCs w:val="24"/>
                  </w:rPr>
                </w:pPr>
                <w:r>
                  <w:rPr>
                    <w:color w:val="000000"/>
                    <w:szCs w:val="24"/>
                  </w:rPr>
                  <w:t>el. pašto adresas</w:t>
                </w:r>
              </w:p>
            </w:tc>
            <w:tc>
              <w:tcPr>
                <w:tcW w:w="6769" w:type="dxa"/>
                <w:tcBorders>
                  <w:top w:val="single" w:sz="4" w:space="0" w:color="auto"/>
                  <w:left w:val="single" w:sz="4" w:space="0" w:color="auto"/>
                  <w:bottom w:val="single" w:sz="4" w:space="0" w:color="auto"/>
                  <w:right w:val="single" w:sz="4" w:space="0" w:color="auto"/>
                </w:tcBorders>
              </w:tcPr>
              <w:p w14:paraId="63E6231B" w14:textId="77777777" w:rsidR="004F207F" w:rsidRDefault="004F207F">
                <w:pPr>
                  <w:spacing w:line="312" w:lineRule="auto"/>
                  <w:jc w:val="center"/>
                  <w:rPr>
                    <w:color w:val="000000"/>
                    <w:szCs w:val="24"/>
                  </w:rPr>
                </w:pPr>
              </w:p>
            </w:tc>
          </w:tr>
          <w:tr w:rsidR="004F207F" w14:paraId="63E6231F" w14:textId="77777777">
            <w:tc>
              <w:tcPr>
                <w:tcW w:w="2867" w:type="dxa"/>
                <w:tcBorders>
                  <w:top w:val="single" w:sz="4" w:space="0" w:color="auto"/>
                  <w:left w:val="single" w:sz="4" w:space="0" w:color="auto"/>
                  <w:bottom w:val="single" w:sz="4" w:space="0" w:color="auto"/>
                  <w:right w:val="single" w:sz="4" w:space="0" w:color="auto"/>
                </w:tcBorders>
                <w:hideMark/>
              </w:tcPr>
              <w:p w14:paraId="63E6231D" w14:textId="77777777" w:rsidR="004F207F" w:rsidRDefault="00EF254C">
                <w:pPr>
                  <w:spacing w:line="312" w:lineRule="auto"/>
                  <w:rPr>
                    <w:color w:val="000000"/>
                    <w:szCs w:val="24"/>
                  </w:rPr>
                </w:pPr>
                <w:r>
                  <w:rPr>
                    <w:color w:val="000000"/>
                    <w:szCs w:val="24"/>
                  </w:rPr>
                  <w:t xml:space="preserve">Geriausi paskutiniųjų </w:t>
                </w:r>
                <w:r>
                  <w:rPr>
                    <w:color w:val="000000"/>
                    <w:szCs w:val="24"/>
                  </w:rPr>
                  <w:lastRenderedPageBreak/>
                  <w:t>20__–20__ mokslo metų rezultatai,  pažangumo vidurkis</w:t>
                </w:r>
              </w:p>
            </w:tc>
            <w:tc>
              <w:tcPr>
                <w:tcW w:w="6769" w:type="dxa"/>
                <w:tcBorders>
                  <w:top w:val="single" w:sz="4" w:space="0" w:color="auto"/>
                  <w:left w:val="single" w:sz="4" w:space="0" w:color="auto"/>
                  <w:bottom w:val="single" w:sz="4" w:space="0" w:color="auto"/>
                  <w:right w:val="single" w:sz="4" w:space="0" w:color="auto"/>
                </w:tcBorders>
              </w:tcPr>
              <w:p w14:paraId="63E6231E" w14:textId="77777777" w:rsidR="004F207F" w:rsidRDefault="004F207F">
                <w:pPr>
                  <w:spacing w:line="312" w:lineRule="auto"/>
                  <w:jc w:val="center"/>
                  <w:rPr>
                    <w:color w:val="000000"/>
                    <w:szCs w:val="24"/>
                  </w:rPr>
                </w:pPr>
              </w:p>
            </w:tc>
          </w:tr>
        </w:tbl>
        <w:p w14:paraId="63E62320" w14:textId="77777777" w:rsidR="004F207F" w:rsidRDefault="004F207F">
          <w:pPr>
            <w:spacing w:line="312" w:lineRule="auto"/>
            <w:rPr>
              <w:color w:val="000000"/>
              <w:szCs w:val="24"/>
            </w:rPr>
          </w:pPr>
        </w:p>
        <w:p w14:paraId="63E62321" w14:textId="320AE051" w:rsidR="004F207F" w:rsidRDefault="00EF254C">
          <w:pPr>
            <w:spacing w:line="312" w:lineRule="auto"/>
            <w:jc w:val="center"/>
            <w:rPr>
              <w:color w:val="000000"/>
              <w:szCs w:val="24"/>
            </w:rPr>
          </w:pPr>
          <w:r>
            <w:rPr>
              <w:b/>
              <w:color w:val="000000"/>
              <w:szCs w:val="24"/>
            </w:rPr>
            <w:t>Moksliniai, kūrybiniai ir kitokie laimėjimai</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854"/>
          </w:tblGrid>
          <w:tr w:rsidR="004F207F" w14:paraId="63E62327" w14:textId="77777777">
            <w:tc>
              <w:tcPr>
                <w:tcW w:w="9854" w:type="dxa"/>
                <w:tcBorders>
                  <w:top w:val="single" w:sz="4" w:space="0" w:color="auto"/>
                  <w:left w:val="single" w:sz="4" w:space="0" w:color="auto"/>
                  <w:bottom w:val="single" w:sz="4" w:space="0" w:color="auto"/>
                  <w:right w:val="single" w:sz="4" w:space="0" w:color="auto"/>
                </w:tcBorders>
              </w:tcPr>
              <w:p w14:paraId="63E62322" w14:textId="77777777" w:rsidR="004F207F" w:rsidRDefault="004F207F">
                <w:pPr>
                  <w:spacing w:line="312" w:lineRule="auto"/>
                  <w:jc w:val="center"/>
                  <w:rPr>
                    <w:b/>
                    <w:color w:val="000000"/>
                    <w:szCs w:val="24"/>
                  </w:rPr>
                </w:pPr>
              </w:p>
              <w:p w14:paraId="63E62323" w14:textId="77777777" w:rsidR="004F207F" w:rsidRDefault="004F207F">
                <w:pPr>
                  <w:spacing w:line="312" w:lineRule="auto"/>
                  <w:rPr>
                    <w:b/>
                    <w:color w:val="000000"/>
                    <w:szCs w:val="24"/>
                  </w:rPr>
                </w:pPr>
              </w:p>
              <w:p w14:paraId="63E62324" w14:textId="77777777" w:rsidR="004F207F" w:rsidRDefault="004F207F">
                <w:pPr>
                  <w:spacing w:line="312" w:lineRule="auto"/>
                  <w:rPr>
                    <w:b/>
                    <w:color w:val="000000"/>
                    <w:szCs w:val="24"/>
                  </w:rPr>
                </w:pPr>
              </w:p>
              <w:p w14:paraId="63E62325" w14:textId="77777777" w:rsidR="004F207F" w:rsidRDefault="004F207F">
                <w:pPr>
                  <w:spacing w:line="312" w:lineRule="auto"/>
                  <w:rPr>
                    <w:b/>
                    <w:color w:val="000000"/>
                    <w:szCs w:val="24"/>
                  </w:rPr>
                </w:pPr>
              </w:p>
              <w:p w14:paraId="63E62326" w14:textId="77777777" w:rsidR="004F207F" w:rsidRDefault="004F207F">
                <w:pPr>
                  <w:spacing w:line="312" w:lineRule="auto"/>
                  <w:rPr>
                    <w:b/>
                    <w:color w:val="000000"/>
                    <w:szCs w:val="24"/>
                  </w:rPr>
                </w:pPr>
              </w:p>
            </w:tc>
          </w:tr>
        </w:tbl>
        <w:p w14:paraId="63E62328" w14:textId="366A960A" w:rsidR="004F207F" w:rsidRDefault="004F207F">
          <w:pPr>
            <w:spacing w:line="312" w:lineRule="auto"/>
            <w:jc w:val="center"/>
            <w:rPr>
              <w:b/>
              <w:color w:val="000000"/>
              <w:szCs w:val="24"/>
            </w:rPr>
          </w:pPr>
        </w:p>
        <w:p w14:paraId="63E62329" w14:textId="578D4BAA" w:rsidR="004F207F" w:rsidRDefault="00EF254C">
          <w:pPr>
            <w:spacing w:line="312" w:lineRule="auto"/>
            <w:jc w:val="center"/>
            <w:rPr>
              <w:color w:val="000000"/>
              <w:szCs w:val="24"/>
            </w:rPr>
          </w:pPr>
          <w:r>
            <w:rPr>
              <w:b/>
              <w:color w:val="000000"/>
              <w:szCs w:val="24"/>
            </w:rPr>
            <w:t>Dalyvavimas studentų ir/ar kitoje visuomeninių organizacijų veikloje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854"/>
          </w:tblGrid>
          <w:tr w:rsidR="004F207F" w14:paraId="63E6232F" w14:textId="77777777">
            <w:tc>
              <w:tcPr>
                <w:tcW w:w="9854" w:type="dxa"/>
                <w:tcBorders>
                  <w:top w:val="single" w:sz="4" w:space="0" w:color="auto"/>
                  <w:left w:val="single" w:sz="4" w:space="0" w:color="auto"/>
                  <w:bottom w:val="single" w:sz="4" w:space="0" w:color="auto"/>
                  <w:right w:val="single" w:sz="4" w:space="0" w:color="auto"/>
                </w:tcBorders>
              </w:tcPr>
              <w:p w14:paraId="63E6232A" w14:textId="77777777" w:rsidR="004F207F" w:rsidRDefault="004F207F">
                <w:pPr>
                  <w:spacing w:line="312" w:lineRule="auto"/>
                  <w:jc w:val="center"/>
                  <w:rPr>
                    <w:b/>
                    <w:color w:val="000000"/>
                    <w:szCs w:val="24"/>
                  </w:rPr>
                </w:pPr>
              </w:p>
              <w:p w14:paraId="63E6232B" w14:textId="77777777" w:rsidR="004F207F" w:rsidRDefault="004F207F">
                <w:pPr>
                  <w:spacing w:line="312" w:lineRule="auto"/>
                  <w:rPr>
                    <w:b/>
                    <w:color w:val="000000"/>
                    <w:szCs w:val="24"/>
                  </w:rPr>
                </w:pPr>
              </w:p>
              <w:p w14:paraId="63E6232C" w14:textId="77777777" w:rsidR="004F207F" w:rsidRDefault="004F207F">
                <w:pPr>
                  <w:spacing w:line="312" w:lineRule="auto"/>
                  <w:rPr>
                    <w:b/>
                    <w:color w:val="000000"/>
                    <w:szCs w:val="24"/>
                  </w:rPr>
                </w:pPr>
              </w:p>
              <w:p w14:paraId="63E6232D" w14:textId="77777777" w:rsidR="004F207F" w:rsidRDefault="004F207F">
                <w:pPr>
                  <w:spacing w:line="312" w:lineRule="auto"/>
                  <w:rPr>
                    <w:b/>
                    <w:color w:val="000000"/>
                    <w:szCs w:val="24"/>
                  </w:rPr>
                </w:pPr>
              </w:p>
              <w:p w14:paraId="63E6232E" w14:textId="77777777" w:rsidR="004F207F" w:rsidRDefault="004F207F">
                <w:pPr>
                  <w:spacing w:line="312" w:lineRule="auto"/>
                  <w:rPr>
                    <w:b/>
                    <w:color w:val="000000"/>
                    <w:szCs w:val="24"/>
                  </w:rPr>
                </w:pPr>
              </w:p>
            </w:tc>
          </w:tr>
        </w:tbl>
        <w:p w14:paraId="63E62330" w14:textId="040BE643" w:rsidR="004F207F" w:rsidRDefault="004F207F">
          <w:pPr>
            <w:spacing w:line="312" w:lineRule="auto"/>
            <w:rPr>
              <w:color w:val="000000"/>
              <w:szCs w:val="24"/>
            </w:rPr>
          </w:pPr>
        </w:p>
        <w:p w14:paraId="63E62331" w14:textId="2FCEFF45" w:rsidR="004F207F" w:rsidRDefault="00EF254C">
          <w:pPr>
            <w:spacing w:line="312" w:lineRule="auto"/>
            <w:jc w:val="center"/>
            <w:rPr>
              <w:b/>
              <w:color w:val="000000"/>
              <w:szCs w:val="24"/>
            </w:rPr>
          </w:pPr>
          <w:r>
            <w:rPr>
              <w:b/>
              <w:color w:val="000000"/>
              <w:szCs w:val="24"/>
            </w:rPr>
            <w:t>Motyvacija gauti Akmenės rajono savivaldybės skatinamąją stipendiją</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854"/>
          </w:tblGrid>
          <w:tr w:rsidR="004F207F" w14:paraId="63E62337" w14:textId="77777777">
            <w:tc>
              <w:tcPr>
                <w:tcW w:w="9854" w:type="dxa"/>
                <w:tcBorders>
                  <w:top w:val="single" w:sz="4" w:space="0" w:color="auto"/>
                  <w:left w:val="single" w:sz="4" w:space="0" w:color="auto"/>
                  <w:bottom w:val="single" w:sz="4" w:space="0" w:color="auto"/>
                  <w:right w:val="single" w:sz="4" w:space="0" w:color="auto"/>
                </w:tcBorders>
              </w:tcPr>
              <w:p w14:paraId="63E62332" w14:textId="77777777" w:rsidR="004F207F" w:rsidRDefault="004F207F">
                <w:pPr>
                  <w:spacing w:line="312" w:lineRule="auto"/>
                  <w:jc w:val="center"/>
                  <w:rPr>
                    <w:b/>
                    <w:color w:val="000000"/>
                    <w:szCs w:val="24"/>
                  </w:rPr>
                </w:pPr>
              </w:p>
              <w:p w14:paraId="63E62333" w14:textId="77777777" w:rsidR="004F207F" w:rsidRDefault="004F207F">
                <w:pPr>
                  <w:spacing w:line="312" w:lineRule="auto"/>
                  <w:jc w:val="center"/>
                  <w:rPr>
                    <w:b/>
                    <w:color w:val="000000"/>
                    <w:szCs w:val="24"/>
                  </w:rPr>
                </w:pPr>
              </w:p>
              <w:p w14:paraId="63E62334" w14:textId="77777777" w:rsidR="004F207F" w:rsidRDefault="004F207F">
                <w:pPr>
                  <w:spacing w:line="312" w:lineRule="auto"/>
                  <w:jc w:val="center"/>
                  <w:rPr>
                    <w:b/>
                    <w:color w:val="000000"/>
                    <w:szCs w:val="24"/>
                  </w:rPr>
                </w:pPr>
              </w:p>
              <w:p w14:paraId="63E62335" w14:textId="77777777" w:rsidR="004F207F" w:rsidRDefault="004F207F">
                <w:pPr>
                  <w:spacing w:line="312" w:lineRule="auto"/>
                  <w:jc w:val="center"/>
                  <w:rPr>
                    <w:b/>
                    <w:color w:val="000000"/>
                    <w:szCs w:val="24"/>
                  </w:rPr>
                </w:pPr>
              </w:p>
              <w:p w14:paraId="63E62336" w14:textId="77777777" w:rsidR="004F207F" w:rsidRDefault="004F207F">
                <w:pPr>
                  <w:spacing w:line="312" w:lineRule="auto"/>
                  <w:rPr>
                    <w:b/>
                    <w:color w:val="000000"/>
                    <w:szCs w:val="24"/>
                  </w:rPr>
                </w:pPr>
              </w:p>
            </w:tc>
          </w:tr>
        </w:tbl>
        <w:p w14:paraId="63E62338" w14:textId="6E4D8AB4" w:rsidR="004F207F" w:rsidRDefault="004F207F">
          <w:pPr>
            <w:jc w:val="both"/>
            <w:rPr>
              <w:color w:val="000000"/>
              <w:szCs w:val="24"/>
            </w:rPr>
          </w:pPr>
        </w:p>
        <w:p w14:paraId="63E62339" w14:textId="35524C84" w:rsidR="004F207F" w:rsidRDefault="00EF254C">
          <w:pPr>
            <w:jc w:val="both"/>
            <w:rPr>
              <w:color w:val="000000"/>
              <w:szCs w:val="22"/>
            </w:rPr>
          </w:pPr>
          <w:r>
            <w:rPr>
              <w:color w:val="000000"/>
              <w:szCs w:val="24"/>
            </w:rPr>
            <w:t>Jeigu būtų skirta  skatinamoji stipendija,  jos lėšas prašyčiau pervesti į      ___________</w:t>
          </w:r>
          <w:r>
            <w:rPr>
              <w:color w:val="000000"/>
              <w:szCs w:val="24"/>
            </w:rPr>
            <w:tab/>
          </w:r>
          <w:r>
            <w:rPr>
              <w:color w:val="000000"/>
              <w:szCs w:val="24"/>
            </w:rPr>
            <w:tab/>
          </w:r>
          <w:r>
            <w:rPr>
              <w:color w:val="000000"/>
              <w:szCs w:val="24"/>
            </w:rPr>
            <w:tab/>
            <w:t xml:space="preserve">             </w:t>
          </w:r>
          <w:r>
            <w:rPr>
              <w:color w:val="000000"/>
              <w:szCs w:val="24"/>
            </w:rPr>
            <w:tab/>
          </w:r>
          <w:r>
            <w:rPr>
              <w:color w:val="000000"/>
              <w:szCs w:val="24"/>
            </w:rPr>
            <w:tab/>
            <w:t xml:space="preserve"> </w:t>
          </w:r>
          <w:r>
            <w:rPr>
              <w:color w:val="000000"/>
              <w:szCs w:val="24"/>
            </w:rPr>
            <w:tab/>
          </w:r>
          <w:r>
            <w:rPr>
              <w:color w:val="000000"/>
              <w:szCs w:val="24"/>
            </w:rPr>
            <w:tab/>
          </w:r>
          <w:r>
            <w:rPr>
              <w:color w:val="000000"/>
              <w:szCs w:val="24"/>
              <w:vertAlign w:val="superscript"/>
            </w:rPr>
            <w:t>(vardas, pavardė)</w:t>
          </w:r>
        </w:p>
        <w:p w14:paraId="63E6233A" w14:textId="0C20D70E" w:rsidR="004F207F" w:rsidRDefault="00EF254C">
          <w:pPr>
            <w:jc w:val="both"/>
            <w:rPr>
              <w:color w:val="000000"/>
              <w:szCs w:val="24"/>
            </w:rPr>
          </w:pPr>
          <w:r>
            <w:rPr>
              <w:color w:val="000000"/>
              <w:szCs w:val="24"/>
            </w:rPr>
            <w:t>Sąskaitą LT................................, esančią.......... banke.</w:t>
          </w:r>
        </w:p>
        <w:p w14:paraId="63E6233B" w14:textId="2F98D309" w:rsidR="004F207F" w:rsidRDefault="00EF254C">
          <w:pPr>
            <w:ind w:firstLine="1134"/>
            <w:jc w:val="both"/>
            <w:rPr>
              <w:color w:val="000000"/>
              <w:szCs w:val="24"/>
            </w:rPr>
          </w:pPr>
          <w:r>
            <w:rPr>
              <w:color w:val="000000"/>
              <w:szCs w:val="24"/>
            </w:rPr>
            <w:t>PRIDEDAMA:</w:t>
          </w:r>
        </w:p>
        <w:p w14:paraId="63E6233C" w14:textId="27DAE02A" w:rsidR="004F207F" w:rsidRDefault="00EF254C">
          <w:pPr>
            <w:ind w:firstLine="1134"/>
            <w:jc w:val="both"/>
            <w:rPr>
              <w:color w:val="000000"/>
              <w:szCs w:val="24"/>
            </w:rPr>
          </w:pPr>
          <w:r>
            <w:rPr>
              <w:color w:val="000000"/>
              <w:szCs w:val="24"/>
            </w:rPr>
            <w:t xml:space="preserve">1. Akmenės rajono savivaldybės bendrojo ugdymo mokyklos brandos atestato  kopija (arba </w:t>
          </w:r>
          <w:r>
            <w:rPr>
              <w:rFonts w:ascii="TimesLT" w:eastAsia="Calibri" w:hAnsi="TimesLT"/>
              <w:szCs w:val="24"/>
            </w:rPr>
            <w:t xml:space="preserve">pagrindinio ugdymo pasiekimų pažymėjimo ir kito rajono bendrojo ugdymo mokyklos brandos atestato kopija), </w:t>
          </w:r>
          <w:r>
            <w:rPr>
              <w:color w:val="000000"/>
              <w:szCs w:val="24"/>
            </w:rPr>
            <w:t>... lapas (-ai, -ų).</w:t>
          </w:r>
        </w:p>
        <w:p w14:paraId="63E6233D" w14:textId="0A79C3C4" w:rsidR="004F207F" w:rsidRDefault="00EF254C">
          <w:pPr>
            <w:ind w:firstLine="1134"/>
            <w:jc w:val="both"/>
            <w:rPr>
              <w:color w:val="000000"/>
              <w:szCs w:val="24"/>
            </w:rPr>
          </w:pPr>
          <w:r>
            <w:rPr>
              <w:color w:val="000000"/>
              <w:szCs w:val="24"/>
            </w:rPr>
            <w:t>2. Pažyma apie mokymąsi Lietuvos Respublikos aukštojoje, profesinio ar bendrojo ugdymo mokymo įstaigoje, ... lapas (-ai, -ų).</w:t>
          </w:r>
        </w:p>
        <w:p w14:paraId="63E6233E" w14:textId="163BF80E" w:rsidR="004F207F" w:rsidRDefault="00EF254C">
          <w:pPr>
            <w:ind w:firstLine="1134"/>
            <w:jc w:val="both"/>
            <w:rPr>
              <w:color w:val="000000"/>
              <w:szCs w:val="24"/>
            </w:rPr>
          </w:pPr>
          <w:r>
            <w:rPr>
              <w:color w:val="000000"/>
              <w:szCs w:val="24"/>
            </w:rPr>
            <w:t>3. Pažyma apie paskutiniųjų mokslo metų pažangumą, ... lapas (-ai, -ų).</w:t>
          </w:r>
        </w:p>
        <w:p w14:paraId="63E6233F" w14:textId="01532CE9" w:rsidR="004F207F" w:rsidRDefault="00EF254C">
          <w:pPr>
            <w:ind w:firstLine="1134"/>
            <w:jc w:val="both"/>
            <w:rPr>
              <w:color w:val="000000"/>
              <w:szCs w:val="24"/>
            </w:rPr>
          </w:pPr>
          <w:r>
            <w:rPr>
              <w:color w:val="000000"/>
              <w:szCs w:val="24"/>
            </w:rPr>
            <w:t>4. Rekomendacijos apie pretendento aktyvią visuomeninę veiklą ir galimas sąsajas su Akmenės rajono įvaizdžiu, ... lapas (-ai, -ų).</w:t>
          </w:r>
        </w:p>
        <w:p w14:paraId="63E62340" w14:textId="10F92A18" w:rsidR="004F207F" w:rsidRDefault="00EF254C">
          <w:pPr>
            <w:ind w:firstLine="1134"/>
            <w:jc w:val="both"/>
            <w:rPr>
              <w:color w:val="000000"/>
              <w:szCs w:val="24"/>
            </w:rPr>
          </w:pPr>
          <w:r>
            <w:rPr>
              <w:color w:val="000000"/>
              <w:szCs w:val="24"/>
            </w:rPr>
            <w:t>5. Mokslinius, kūrybinius ir kitokius  laimėjimus ar veiklą paliudijančių dokumentų kopijos, vaizdinė medžiaga ir kt., ... lapas (-ai, -ų).</w:t>
          </w:r>
        </w:p>
        <w:p w14:paraId="63E62341" w14:textId="15F6F1CF" w:rsidR="004F207F" w:rsidRDefault="00EF254C">
          <w:pPr>
            <w:ind w:firstLine="1134"/>
            <w:jc w:val="both"/>
            <w:rPr>
              <w:color w:val="000000"/>
              <w:szCs w:val="24"/>
            </w:rPr>
          </w:pPr>
          <w:r>
            <w:rPr>
              <w:color w:val="000000"/>
              <w:szCs w:val="24"/>
            </w:rPr>
            <w:t>6. Asmens tapatybę patvirtinančio dokumento kopija, ... lapas (-ai, -ų).</w:t>
          </w:r>
        </w:p>
        <w:p w14:paraId="63E62342" w14:textId="252B0C59" w:rsidR="004F207F" w:rsidRDefault="00EF254C">
          <w:pPr>
            <w:ind w:firstLine="1134"/>
            <w:jc w:val="both"/>
            <w:rPr>
              <w:color w:val="000000"/>
              <w:szCs w:val="24"/>
            </w:rPr>
          </w:pPr>
          <w:r>
            <w:rPr>
              <w:color w:val="000000"/>
              <w:szCs w:val="24"/>
            </w:rPr>
            <w:t>7. (Teikiamo dokumento pavadinimas), ... lapas (-ai, -ų).</w:t>
          </w:r>
        </w:p>
        <w:p w14:paraId="63E62343" w14:textId="77777777" w:rsidR="004F207F" w:rsidRDefault="004F207F">
          <w:pPr>
            <w:jc w:val="both"/>
            <w:rPr>
              <w:color w:val="000000"/>
              <w:szCs w:val="24"/>
            </w:rPr>
          </w:pPr>
        </w:p>
        <w:p w14:paraId="53FE0FDF" w14:textId="77777777" w:rsidR="004F207F" w:rsidRDefault="004F207F">
          <w:pPr>
            <w:jc w:val="both"/>
            <w:rPr>
              <w:color w:val="000000"/>
              <w:szCs w:val="24"/>
            </w:rPr>
          </w:pPr>
        </w:p>
        <w:p w14:paraId="63E62344" w14:textId="77777777" w:rsidR="004F207F" w:rsidRDefault="00EF254C">
          <w:pPr>
            <w:ind w:firstLine="1134"/>
            <w:jc w:val="both"/>
            <w:rPr>
              <w:color w:val="000000"/>
              <w:szCs w:val="24"/>
              <w:u w:val="single"/>
            </w:rPr>
          </w:pPr>
          <w:r>
            <w:rPr>
              <w:color w:val="000000"/>
              <w:szCs w:val="24"/>
              <w:u w:val="single"/>
            </w:rPr>
            <w:lastRenderedPageBreak/>
            <w:t>Atsakymą pageidaučiau atsiimti asmeniškai, gauti paštu arba el. paštu.</w:t>
          </w:r>
        </w:p>
        <w:p w14:paraId="63E62345" w14:textId="77777777" w:rsidR="004F207F" w:rsidRDefault="00EF254C">
          <w:pPr>
            <w:ind w:firstLine="4420"/>
            <w:rPr>
              <w:color w:val="000000"/>
              <w:szCs w:val="24"/>
              <w:vertAlign w:val="superscript"/>
            </w:rPr>
          </w:pPr>
          <w:r>
            <w:rPr>
              <w:color w:val="000000"/>
              <w:szCs w:val="24"/>
              <w:vertAlign w:val="superscript"/>
            </w:rPr>
            <w:t>(nereikalingus gavimo būdus  išbraukti)</w:t>
          </w:r>
        </w:p>
        <w:p w14:paraId="63E62346" w14:textId="2BC34F26" w:rsidR="004F207F" w:rsidRDefault="00EF254C">
          <w:pPr>
            <w:jc w:val="both"/>
            <w:rPr>
              <w:color w:val="000000"/>
              <w:szCs w:val="24"/>
              <w:vertAlign w:val="superscript"/>
            </w:rPr>
          </w:pPr>
          <w:r>
            <w:rPr>
              <w:color w:val="000000"/>
              <w:szCs w:val="24"/>
            </w:rPr>
            <w:t>_________________</w:t>
          </w:r>
          <w:r>
            <w:rPr>
              <w:color w:val="000000"/>
              <w:szCs w:val="24"/>
            </w:rPr>
            <w:tab/>
          </w:r>
          <w:r>
            <w:rPr>
              <w:color w:val="000000"/>
              <w:szCs w:val="24"/>
            </w:rPr>
            <w:tab/>
            <w:t>________________________</w:t>
          </w:r>
          <w:r>
            <w:rPr>
              <w:color w:val="000000"/>
              <w:szCs w:val="24"/>
              <w:vertAlign w:val="superscript"/>
            </w:rPr>
            <w:tab/>
          </w:r>
          <w:r>
            <w:rPr>
              <w:color w:val="000000"/>
              <w:szCs w:val="24"/>
              <w:vertAlign w:val="superscript"/>
            </w:rPr>
            <w:tab/>
            <w:t xml:space="preserve">                   </w:t>
          </w:r>
          <w:r>
            <w:rPr>
              <w:color w:val="000000"/>
              <w:szCs w:val="24"/>
              <w:vertAlign w:val="superscript"/>
            </w:rPr>
            <w:tab/>
          </w:r>
          <w:r>
            <w:rPr>
              <w:color w:val="000000"/>
              <w:szCs w:val="24"/>
              <w:vertAlign w:val="superscript"/>
            </w:rPr>
            <w:tab/>
          </w:r>
          <w:r>
            <w:rPr>
              <w:color w:val="000000"/>
              <w:szCs w:val="24"/>
              <w:vertAlign w:val="superscript"/>
            </w:rPr>
            <w:tab/>
            <w:t>(parašas)</w:t>
          </w:r>
          <w:r>
            <w:rPr>
              <w:color w:val="000000"/>
              <w:szCs w:val="24"/>
              <w:vertAlign w:val="superscript"/>
            </w:rPr>
            <w:tab/>
          </w:r>
          <w:r>
            <w:rPr>
              <w:color w:val="000000"/>
              <w:szCs w:val="24"/>
              <w:vertAlign w:val="superscript"/>
            </w:rPr>
            <w:tab/>
            <w:t xml:space="preserve">                   </w:t>
          </w:r>
          <w:r>
            <w:rPr>
              <w:color w:val="000000"/>
              <w:szCs w:val="24"/>
              <w:vertAlign w:val="superscript"/>
            </w:rPr>
            <w:tab/>
            <w:t xml:space="preserve"> (vardas, pavardė)</w:t>
          </w:r>
        </w:p>
      </w:sdtContent>
    </w:sdt>
    <w:sectPr w:rsidR="004F207F">
      <w:headerReference w:type="default" r:id="rId9"/>
      <w:pgSz w:w="11906" w:h="16838"/>
      <w:pgMar w:top="1701" w:right="567" w:bottom="1134" w:left="1701" w:header="567" w:footer="567" w:gutter="0"/>
      <w:cols w:space="1296"/>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206FD25" w14:textId="77777777" w:rsidR="004F207F" w:rsidRDefault="00EF254C">
      <w:pPr>
        <w:rPr>
          <w:rFonts w:ascii="Calibri" w:eastAsia="Calibri" w:hAnsi="Calibri"/>
          <w:sz w:val="22"/>
          <w:szCs w:val="22"/>
        </w:rPr>
      </w:pPr>
      <w:r>
        <w:rPr>
          <w:rFonts w:ascii="Calibri" w:eastAsia="Calibri" w:hAnsi="Calibri"/>
          <w:sz w:val="22"/>
          <w:szCs w:val="22"/>
        </w:rPr>
        <w:separator/>
      </w:r>
    </w:p>
  </w:endnote>
  <w:endnote w:type="continuationSeparator" w:id="0">
    <w:p w14:paraId="6C1E9373" w14:textId="77777777" w:rsidR="004F207F" w:rsidRDefault="00EF254C">
      <w:pPr>
        <w:rPr>
          <w:rFonts w:ascii="Calibri" w:eastAsia="Calibri" w:hAnsi="Calibri"/>
          <w:sz w:val="22"/>
          <w:szCs w:val="22"/>
        </w:rPr>
      </w:pPr>
      <w:r>
        <w:rPr>
          <w:rFonts w:ascii="Calibri" w:eastAsia="Calibri" w:hAnsi="Calibri"/>
          <w:sz w:val="22"/>
          <w:szCs w:val="22"/>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Calibri">
    <w:panose1 w:val="020F0502020204030204"/>
    <w:charset w:val="BA"/>
    <w:family w:val="swiss"/>
    <w:pitch w:val="variable"/>
    <w:sig w:usb0="E00002FF" w:usb1="4000ACFF" w:usb2="00000001" w:usb3="00000000" w:csb0="0000019F" w:csb1="00000000"/>
  </w:font>
  <w:font w:name="TimesLT">
    <w:altName w:val="Times New Roman"/>
    <w:charset w:val="BA"/>
    <w:family w:val="roman"/>
    <w:pitch w:val="variable"/>
    <w:sig w:usb0="E0002AFF" w:usb1="C0007841" w:usb2="00000009" w:usb3="00000000" w:csb0="000001FF" w:csb1="00000000"/>
  </w:font>
  <w:font w:name="Calibri Light">
    <w:panose1 w:val="020F0302020204030204"/>
    <w:charset w:val="BA"/>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015796D" w14:textId="77777777" w:rsidR="004F207F" w:rsidRDefault="00EF254C">
      <w:pPr>
        <w:rPr>
          <w:rFonts w:ascii="Calibri" w:eastAsia="Calibri" w:hAnsi="Calibri"/>
          <w:sz w:val="22"/>
          <w:szCs w:val="22"/>
        </w:rPr>
      </w:pPr>
      <w:r>
        <w:rPr>
          <w:rFonts w:ascii="Calibri" w:eastAsia="Calibri" w:hAnsi="Calibri"/>
          <w:sz w:val="22"/>
          <w:szCs w:val="22"/>
        </w:rPr>
        <w:separator/>
      </w:r>
    </w:p>
  </w:footnote>
  <w:footnote w:type="continuationSeparator" w:id="0">
    <w:p w14:paraId="2C83A71E" w14:textId="77777777" w:rsidR="004F207F" w:rsidRDefault="00EF254C">
      <w:pPr>
        <w:rPr>
          <w:rFonts w:ascii="Calibri" w:eastAsia="Calibri" w:hAnsi="Calibri"/>
          <w:sz w:val="22"/>
          <w:szCs w:val="22"/>
        </w:rPr>
      </w:pPr>
      <w:r>
        <w:rPr>
          <w:rFonts w:ascii="Calibri" w:eastAsia="Calibri" w:hAnsi="Calibri"/>
          <w:sz w:val="22"/>
          <w:szCs w:val="22"/>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298CCC8" w14:textId="77777777" w:rsidR="004F207F" w:rsidRDefault="004F207F">
    <w:pPr>
      <w:tabs>
        <w:tab w:val="center" w:pos="4819"/>
        <w:tab w:val="right" w:pos="9638"/>
      </w:tabs>
      <w:rPr>
        <w:rFonts w:ascii="Calibri" w:eastAsia="Calibri" w:hAnsi="Calibri"/>
        <w:sz w:val="22"/>
        <w:szCs w:val="22"/>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A7042"/>
    <w:rsid w:val="000C3815"/>
    <w:rsid w:val="003A7042"/>
    <w:rsid w:val="004F207F"/>
    <w:rsid w:val="00EF254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4:docId w14:val="63E6228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sid w:val="00EF254C"/>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sid w:val="00EF254C"/>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771301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c591bd629e4042738f86d1835aac06dc" PartId="9bceb60802c74d7e8f015ebd54e4528b">
    <Part Type="preambule" DocPartId="7936df8f33a24cbfbba4cdc609cf986e" PartId="8cc90a5a2a38401bad72a017ee834ba7"/>
    <Part Type="pastraipa" DocPartId="c8f4902b28b34bb396f51912033e2d40" PartId="a641fb019b544d4ead68570ea043f144"/>
    <Part Type="signatura" DocPartId="3c56532caba144ddb9d3ce80c1352608" PartId="86795a37d6994654b3528301787b6be6"/>
  </Part>
  <Part Type="patvirtinta" Title="AKMENĖS RAJONO SAVIVALDYBĖS SKATINAMŲJŲ STIPENDIJŲ SKYRIMO STUDENTAMS IR MOKINIAMS ATRANKOS KONKURSO TAISYKLĖS" DocPartId="87dacf097cc643c8801400840df5a4e3" PartId="c12c2f4e304f4354bc91dd162d3edcf6">
    <Part Type="skyrius" Nr="1" Title="BENDROSIOS NUOSTATOS" DocPartId="d60d4f90baf944d8b615a42dfb055dd1" PartId="493c1577e36f47169628411a8008ddf3">
      <Part Type="punktas" Nr="1" Abbr="1 p." DocPartId="6125120b7e894bd9bbc3db985c67d00c" PartId="dc6dd6fb0afd401b86f328f84fec0088"/>
      <Part Type="punktas" Nr="2" Abbr="2 p." DocPartId="757fe1f4726c4e1db4896c6388d357d3" PartId="4a5dfba11fad4b6cb075afe65f757e45"/>
      <Part Type="punktas" Nr="3" Abbr="3 p." DocPartId="aca7da027d084ffdae240d8d1b7ce4fe" PartId="f6132f5c4cd04a0e8596065cb799852e"/>
    </Part>
    <Part Type="skyrius" Nr="2" Title="LĖŠŲ, SKIRIAMŲ SKATINAMOSIOMS STIPENDIJOMS STUDENTAMS IR MOKINIAMS, PASKIRTIS IR DYDIS" DocPartId="48803f0daee44f29aa2ea8ce9585a3fa" PartId="5ab2010a769f4eceaf0f72a2989adfc0">
      <Part Type="punktas" Nr="4" Abbr="4 p." DocPartId="2f293fd057b94e2793ef3c010ae8c197" PartId="5fe1dc4af75245fc926b27fa8fbc622a"/>
      <Part Type="punktas" Nr="5" Abbr="5 p." DocPartId="2ad3322e3b574ee8a60cb502cb6838ab" PartId="b3757224cfdf4980a011b3c85573e217">
        <Part Type="papunktis" Nr="5.1" Abbr="5.1 pp." DocPartId="fae112a6517e49c4926b4de1d82ef1a4" PartId="3d67ba0710a34f90a9b64fb59d41bceb"/>
        <Part Type="papunktis" Nr="5.2" Abbr="5.2 pp." DocPartId="380489cc66ec4977a2be4e0bf9dc204c" PartId="77e23e26c1d44c52a377c98dc0fcade4"/>
        <Part Type="papunktis" Nr="5.3" Abbr="5.3 pp." DocPartId="519a152d447d4706868acc61d9fd814d" PartId="561e21e72f0c447b929b041da5a729ce"/>
      </Part>
      <Part Type="punktas" Nr="6" Abbr="6 p." DocPartId="ae2c14533e6d49eb92809a84d1cd008d" PartId="d633f218f2bf44feaab66eb458a6bfe3"/>
      <Part Type="punktas" Nr="7" Abbr="7 p." DocPartId="0a45f45a03e740e18141f4124fb54d09" PartId="a69c4601b34547d786b327e9c2ea59d9"/>
      <Part Type="punktas" Nr="8" Abbr="8 p." DocPartId="f608168a8d7f4f8b8c0ac3dec841966b" PartId="6f0dffe7f1e24e3d92fcb66855482b81"/>
    </Part>
    <Part Type="skyrius" Nr="3" Title="LĖŠŲ SKYRIMO TVARKA" DocPartId="7830354b0d3349d5a5540b0b91832278" PartId="c35792b4c9184aa3a247d875752e196f">
      <Part Type="punktas" Nr="9" Abbr="9 p." DocPartId="8321351718c044a4ad44b622fd4e991c" PartId="e9bba6efbd604ca2a71f0e55dc03efa6">
        <Part Type="papunktis" Nr="9.1" Abbr="9.1 pp." DocPartId="d744493e09a5413692fc9ca131139403" PartId="b79d67027c354411a7edc7a7c5a1059f"/>
        <Part Type="papunktis" Nr="9.2" Abbr="9.2 pp." DocPartId="3c49ee7754aa414498ba716f2d0a9d28" PartId="5a1f1a4681c54d799bb69c7db6aa706d"/>
        <Part Type="papunktis" Nr="9.3" Abbr="9.3 pp." DocPartId="151fc03e8cac43749f6b1f42b2042c83" PartId="d413af91c9544336b81c73c825fdd60b"/>
        <Part Type="papunktis" Nr="9.4" Abbr="9.4 pp." DocPartId="b4f35f4a959040b58d55314302c6e319" PartId="fa6f68beb1c5445e8f77abcd59492e5a"/>
        <Part Type="papunktis" Nr="9.5" Abbr="9.5 pp." DocPartId="92868e476ea2409b8c744a44253b1a32" PartId="8918fe36a9db4aa390449928368ba728"/>
        <Part Type="papunktis" Nr="9.6" Abbr="9.6 pp." DocPartId="c65e4915d13d49c7bd25b2ac008b1b35" PartId="e1f8eaa9cc644b6bb9418cd5e429b6d8"/>
        <Part Type="papunktis" Nr="9.7" Abbr="9.7 pp." DocPartId="b0c630bf764a4c73b9c1e71c70cc680e" PartId="33eeb0bb20964d2fa636901048b2ef62"/>
      </Part>
      <Part Type="punktas" Nr="10" Abbr="10 p." DocPartId="67c859e09f354c6e86f836c4dd798800" PartId="364a242230da458f9c0efaea44f42a39"/>
      <Part Type="punktas" Nr="11" Abbr="11 p." DocPartId="6dcd9f6051ca400884217e81f3c1ccb6" PartId="dbc5362f2c09458988c8112a2f528727"/>
      <Part Type="punktas" Nr="12" Abbr="12 p." DocPartId="47e0fa60a4474766bf1269c12bfbce6f" PartId="368567fc6b794e29bc05ae9eb0eebaac"/>
      <Part Type="punktas" Nr="13" Abbr="13 p." DocPartId="abd8382ed4c9479b9949badd2e49e0eb" PartId="36ef25581617495496bfdcbfa0914826">
        <Part Type="papunktis" Nr="13.1" Abbr="13.1 pp." DocPartId="096268b4fe484338b704e411a692e892" PartId="286379f3ddd643f7bd35211a4b87772b"/>
        <Part Type="papunktis" Nr="13.2" Abbr="13.2 pp." DocPartId="7a01fb7d05e14a80a57795fc6615f193" PartId="5e7785c8bf5e412dad3412e04ef59348"/>
        <Part Type="papunktis" Nr="13.3" Abbr="13.3 pp." DocPartId="9bdf574741bd4aa89956ccb9e44fb1c6" PartId="34944216e31244f09fa0cf550cbc881a"/>
      </Part>
      <Part Type="punktas" Nr="14" Abbr="14 p." DocPartId="7d8949b63053421d90136c704eb3cfa8" PartId="5cc248167f74455bb1fd7aaadb9e3689"/>
      <Part Type="punktas" Nr="15" Abbr="15 p." DocPartId="3d28476ccba944b3b67d0d6c93d071d1" PartId="1b364cca97094efba15ce320d57edda1"/>
      <Part Type="punktas" Nr="16" Abbr="16 p." DocPartId="01e547ce17f84e568fba6dec4bf0ee6e" PartId="a48ca9ec858d44ffaa1304e8e78e7b82"/>
      <Part Type="punktas" Nr="17" Abbr="17 p." DocPartId="ff19ab5327964f6895459521003e3a7a" PartId="eb76ffb8f23a4845aef94dbcbbb39f73"/>
      <Part Type="punktas" Nr="18" Abbr="18 p." DocPartId="e6f47ccc628c4859806f5d3e240bcd6e" PartId="6db8965601a54c6ea4f2cb5df74041d8"/>
      <Part Type="punktas" Nr="19" Abbr="19 p." DocPartId="369fc97460ed4cf9adcdb581f2cab9f8" PartId="b10ca72b3d1a4fa490a434e4e292b289"/>
      <Part Type="punktas" Nr="20" Abbr="20 p." DocPartId="dc31be3ae09644aea143980d7b3a3ee2" PartId="f405e0f6443942aabe1f22e7ee8ec1f0"/>
    </Part>
    <Part Type="skyrius" Nr="4" Title="BAIGIAMOSIOS NUOSTATOS" DocPartId="95a1b0ae5cbf41a8b294ccc00056c73a" PartId="421512e1752f40028629b5f9001be0e1">
      <Part Type="punktas" Nr="21" Abbr="21 p." DocPartId="2b7fee75e7fa47fb96751e81519cd611" PartId="c98aff21598c49a6a12d01df215bcdfa"/>
    </Part>
    <Part Type="pabaiga" DocPartId="b321b7bccd4544918134a018cf17b2f1" PartId="1b5a142d852e47d69336b54452876627"/>
  </Part>
  <Part Type="priedas" Abbr="pr." Title="(Paraiškos dalyvauti Akmenės rajono savivaldybės skatinamųjų stipendijų skyrimo studentams ir mokiniams atrankos konkurse pavyzdinė forma)" DocPartId="ab2eeaec6a174e2599bfdd2dad65f6b1" PartId="b90bcf6fa89e4ceb96b24af9e851936d"/>
</Parts>
</file>

<file path=customXml/itemProps1.xml><?xml version="1.0" encoding="utf-8"?>
<ds:datastoreItem xmlns:ds="http://schemas.openxmlformats.org/officeDocument/2006/customXml" ds:itemID="{0158972F-1E44-4BFF-B324-A7E3AB2FE114}">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7</Pages>
  <Words>6942</Words>
  <Characters>3958</Characters>
  <Application>Microsoft Office Word</Application>
  <DocSecurity>0</DocSecurity>
  <Lines>32</Lines>
  <Paragraphs>21</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10879</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A.Ruskiene</dc:creator>
  <cp:lastModifiedBy>GRUNDAITĖ Aistė</cp:lastModifiedBy>
  <cp:revision>4</cp:revision>
  <cp:lastPrinted>2017-05-26T11:39:00Z</cp:lastPrinted>
  <dcterms:created xsi:type="dcterms:W3CDTF">2017-06-01T10:59:00Z</dcterms:created>
  <dcterms:modified xsi:type="dcterms:W3CDTF">2017-06-01T12:30:00Z</dcterms:modified>
</cp:coreProperties>
</file>