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361C" w14:textId="77777777" w:rsidR="004A76E0" w:rsidRDefault="004A76E0">
      <w:pPr>
        <w:tabs>
          <w:tab w:val="center" w:pos="4153"/>
          <w:tab w:val="right" w:pos="8306"/>
        </w:tabs>
        <w:ind w:firstLine="720"/>
        <w:rPr>
          <w:rFonts w:ascii="Arial" w:hAnsi="Arial" w:cs="Arial"/>
          <w:sz w:val="20"/>
          <w:lang w:val="en-GB"/>
        </w:rPr>
      </w:pPr>
    </w:p>
    <w:p w14:paraId="5C8A361D" w14:textId="77777777" w:rsidR="004A76E0" w:rsidRDefault="000B7076">
      <w:pPr>
        <w:tabs>
          <w:tab w:val="center" w:pos="4153"/>
          <w:tab w:val="right" w:pos="8306"/>
        </w:tabs>
        <w:jc w:val="center"/>
        <w:rPr>
          <w:szCs w:val="24"/>
        </w:rPr>
      </w:pPr>
      <w:r>
        <w:rPr>
          <w:szCs w:val="24"/>
        </w:rPr>
        <w:object w:dxaOrig="870" w:dyaOrig="1050" w14:anchorId="5C8A3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fillcolor="window">
            <v:imagedata r:id="rId8" o:title=""/>
          </v:shape>
          <o:OLEObject Type="Embed" ProgID="MSDraw" ShapeID="_x0000_i1025" DrawAspect="Content" ObjectID="_1675487903" r:id="rId9">
            <o:FieldCodes>\* MERGEFORMAT</o:FieldCodes>
          </o:OLEObject>
        </w:object>
      </w:r>
    </w:p>
    <w:p w14:paraId="5C8A361E" w14:textId="77777777" w:rsidR="004A76E0" w:rsidRDefault="004A76E0">
      <w:pPr>
        <w:ind w:firstLine="720"/>
        <w:jc w:val="center"/>
        <w:rPr>
          <w:b/>
          <w:bCs/>
          <w:szCs w:val="24"/>
          <w:lang w:eastAsia="lt-LT"/>
        </w:rPr>
      </w:pPr>
    </w:p>
    <w:p w14:paraId="5C8A361F" w14:textId="77777777" w:rsidR="004A76E0" w:rsidRDefault="000B7076">
      <w:pPr>
        <w:jc w:val="center"/>
        <w:rPr>
          <w:szCs w:val="24"/>
          <w:lang w:eastAsia="lt-LT"/>
        </w:rPr>
      </w:pPr>
      <w:r>
        <w:rPr>
          <w:b/>
          <w:bCs/>
          <w:szCs w:val="24"/>
          <w:lang w:eastAsia="lt-LT"/>
        </w:rPr>
        <w:t>VALSTYBĖS VAIKO TEISIŲ APSAUGOS IR ĮVAIKINIMO TARNYBOS</w:t>
      </w:r>
    </w:p>
    <w:p w14:paraId="5C8A3620" w14:textId="77777777" w:rsidR="004A76E0" w:rsidRDefault="000B7076">
      <w:pPr>
        <w:jc w:val="center"/>
        <w:rPr>
          <w:szCs w:val="24"/>
          <w:lang w:eastAsia="lt-LT"/>
        </w:rPr>
      </w:pPr>
      <w:r>
        <w:rPr>
          <w:b/>
          <w:bCs/>
          <w:szCs w:val="24"/>
          <w:lang w:eastAsia="lt-LT"/>
        </w:rPr>
        <w:t>PRIE SOCIALINĖS APSAUGOS IR DARBO MINISTERIJOS</w:t>
      </w:r>
    </w:p>
    <w:p w14:paraId="5C8A3621" w14:textId="77777777" w:rsidR="004A76E0" w:rsidRDefault="000B7076">
      <w:pPr>
        <w:jc w:val="center"/>
        <w:rPr>
          <w:b/>
          <w:bCs/>
          <w:caps/>
          <w:szCs w:val="24"/>
          <w:lang w:eastAsia="lt-LT"/>
        </w:rPr>
      </w:pPr>
      <w:r>
        <w:rPr>
          <w:b/>
          <w:bCs/>
          <w:szCs w:val="24"/>
          <w:lang w:eastAsia="lt-LT"/>
        </w:rPr>
        <w:t>DIREKTORI</w:t>
      </w:r>
      <w:r>
        <w:rPr>
          <w:b/>
          <w:bCs/>
          <w:caps/>
          <w:szCs w:val="24"/>
          <w:lang w:eastAsia="lt-LT"/>
        </w:rPr>
        <w:t>us</w:t>
      </w:r>
    </w:p>
    <w:p w14:paraId="5C8A3622" w14:textId="77777777" w:rsidR="004A76E0" w:rsidRDefault="004A76E0">
      <w:pPr>
        <w:ind w:firstLine="720"/>
        <w:jc w:val="center"/>
        <w:rPr>
          <w:szCs w:val="24"/>
          <w:lang w:eastAsia="lt-LT"/>
        </w:rPr>
      </w:pPr>
    </w:p>
    <w:p w14:paraId="5C8A3623" w14:textId="77777777" w:rsidR="004A76E0" w:rsidRDefault="000B7076">
      <w:pPr>
        <w:jc w:val="center"/>
        <w:rPr>
          <w:b/>
          <w:bCs/>
          <w:szCs w:val="24"/>
          <w:lang w:eastAsia="lt-LT"/>
        </w:rPr>
      </w:pPr>
      <w:r>
        <w:rPr>
          <w:b/>
          <w:bCs/>
          <w:szCs w:val="24"/>
          <w:lang w:eastAsia="lt-LT"/>
        </w:rPr>
        <w:t>Į S A K Y M A S</w:t>
      </w:r>
    </w:p>
    <w:p w14:paraId="5C8A3624" w14:textId="77777777" w:rsidR="004A76E0" w:rsidRDefault="000B7076">
      <w:pPr>
        <w:widowControl w:val="0"/>
        <w:suppressAutoHyphens/>
        <w:jc w:val="center"/>
        <w:rPr>
          <w:b/>
          <w:bCs/>
          <w:caps/>
          <w:color w:val="000000"/>
          <w:szCs w:val="24"/>
        </w:rPr>
      </w:pPr>
      <w:r>
        <w:rPr>
          <w:b/>
          <w:bCs/>
          <w:color w:val="000000"/>
          <w:szCs w:val="24"/>
        </w:rPr>
        <w:t xml:space="preserve">DĖL </w:t>
      </w:r>
      <w:r>
        <w:rPr>
          <w:b/>
          <w:bCs/>
          <w:caps/>
          <w:color w:val="000000"/>
          <w:szCs w:val="24"/>
          <w:shd w:val="clear" w:color="auto" w:fill="FFFFFF"/>
        </w:rPr>
        <w:t>SOCIALINĖS GLOBOS ĮSTAIGOJE AR ŠEIMYNOJE GLOBOJAMO (RŪPINAMO) VAIKO IŠLEIDIMO LAIKINAI SVEČIUOTIS TVARKOS APRAŠo</w:t>
      </w:r>
      <w:r>
        <w:rPr>
          <w:color w:val="000000"/>
          <w:szCs w:val="24"/>
          <w:shd w:val="clear" w:color="auto" w:fill="FFFFFF"/>
        </w:rPr>
        <w:t> </w:t>
      </w:r>
      <w:r>
        <w:rPr>
          <w:b/>
          <w:bCs/>
          <w:color w:val="000000"/>
          <w:szCs w:val="24"/>
        </w:rPr>
        <w:t xml:space="preserve"> PATVIRTINIMO</w:t>
      </w:r>
    </w:p>
    <w:p w14:paraId="5C8A3625" w14:textId="77777777" w:rsidR="004A76E0" w:rsidRDefault="004A76E0">
      <w:pPr>
        <w:spacing w:line="360" w:lineRule="auto"/>
        <w:ind w:firstLine="720"/>
        <w:jc w:val="both"/>
        <w:rPr>
          <w:szCs w:val="24"/>
        </w:rPr>
      </w:pPr>
    </w:p>
    <w:p w14:paraId="5C8A3626" w14:textId="77777777" w:rsidR="004A76E0" w:rsidRDefault="000B7076">
      <w:pPr>
        <w:jc w:val="center"/>
        <w:rPr>
          <w:szCs w:val="24"/>
          <w:lang w:eastAsia="lt-LT"/>
        </w:rPr>
      </w:pPr>
      <w:r>
        <w:rPr>
          <w:szCs w:val="24"/>
          <w:lang w:eastAsia="lt-LT"/>
        </w:rPr>
        <w:t>2018 m. rugsėjo 11 d. Nr. BV-148</w:t>
      </w:r>
    </w:p>
    <w:p w14:paraId="5C8A3627" w14:textId="77777777" w:rsidR="004A76E0" w:rsidRDefault="000B7076">
      <w:pPr>
        <w:jc w:val="center"/>
        <w:rPr>
          <w:szCs w:val="24"/>
          <w:lang w:eastAsia="lt-LT"/>
        </w:rPr>
      </w:pPr>
      <w:r>
        <w:rPr>
          <w:szCs w:val="24"/>
          <w:lang w:eastAsia="lt-LT"/>
        </w:rPr>
        <w:t>Vilnius</w:t>
      </w:r>
    </w:p>
    <w:p w14:paraId="5C8A3628" w14:textId="77777777" w:rsidR="004A76E0" w:rsidRDefault="004A76E0">
      <w:pPr>
        <w:ind w:firstLine="782"/>
        <w:rPr>
          <w:szCs w:val="24"/>
          <w:lang w:eastAsia="lt-LT"/>
        </w:rPr>
      </w:pPr>
    </w:p>
    <w:p w14:paraId="5C8A3629" w14:textId="77777777" w:rsidR="004A76E0" w:rsidRDefault="004A76E0">
      <w:pPr>
        <w:ind w:firstLine="782"/>
        <w:rPr>
          <w:szCs w:val="24"/>
          <w:lang w:eastAsia="lt-LT"/>
        </w:rPr>
      </w:pPr>
    </w:p>
    <w:p w14:paraId="5C8A362A" w14:textId="77777777" w:rsidR="004A76E0" w:rsidRDefault="000B7076">
      <w:pPr>
        <w:spacing w:line="360" w:lineRule="auto"/>
        <w:ind w:firstLine="567"/>
        <w:jc w:val="both"/>
        <w:rPr>
          <w:szCs w:val="24"/>
          <w:lang w:eastAsia="lt-LT"/>
        </w:rPr>
      </w:pPr>
      <w:r>
        <w:rPr>
          <w:szCs w:val="24"/>
          <w:lang w:eastAsia="lt-LT"/>
        </w:rPr>
        <w:t>Vadovaudamasi Valstybės vaiko teisių apsaugos ir įvaikinimo tarnybos prie Socialinės apsaugos ir darbo ministerijos nuostatų, patvirtintų Lietuvos Respublikos Vyriausybės 2005 m. spalio 20 d. nutarimu Nr. 1114, 9 punktu, 10.12 ir 10.26 papunkčiais:</w:t>
      </w:r>
    </w:p>
    <w:p w14:paraId="5C8A362B" w14:textId="77777777" w:rsidR="004A76E0" w:rsidRDefault="00F8271D">
      <w:pPr>
        <w:widowControl w:val="0"/>
        <w:suppressAutoHyphens/>
        <w:spacing w:line="360" w:lineRule="auto"/>
        <w:ind w:firstLine="709"/>
        <w:jc w:val="both"/>
        <w:rPr>
          <w:color w:val="000000"/>
          <w:szCs w:val="24"/>
        </w:rPr>
      </w:pPr>
      <w:r w:rsidR="000B7076">
        <w:rPr>
          <w:color w:val="000000"/>
          <w:szCs w:val="24"/>
        </w:rPr>
        <w:t>1</w:t>
      </w:r>
      <w:r w:rsidR="000B7076">
        <w:rPr>
          <w:color w:val="000000"/>
          <w:szCs w:val="24"/>
        </w:rPr>
        <w:t xml:space="preserve">. </w:t>
      </w:r>
      <w:r w:rsidR="000B7076">
        <w:rPr>
          <w:color w:val="000000"/>
          <w:spacing w:val="60"/>
          <w:szCs w:val="24"/>
        </w:rPr>
        <w:t>Tvirtinu</w:t>
      </w:r>
      <w:r w:rsidR="000B7076">
        <w:rPr>
          <w:color w:val="000000"/>
          <w:szCs w:val="24"/>
        </w:rPr>
        <w:t xml:space="preserve"> Socialinės globos įstaigoje ar šeimynoje globojamo (rūpinamo) vaiko išleidimo laikinai svečiuotis tvarkos aprašą (pridedama).</w:t>
      </w:r>
    </w:p>
    <w:p w14:paraId="5C8A362C" w14:textId="77777777" w:rsidR="004A76E0" w:rsidRDefault="00F8271D">
      <w:pPr>
        <w:widowControl w:val="0"/>
        <w:suppressAutoHyphens/>
        <w:spacing w:line="360" w:lineRule="auto"/>
        <w:ind w:firstLine="709"/>
        <w:jc w:val="both"/>
        <w:rPr>
          <w:color w:val="000000"/>
          <w:szCs w:val="24"/>
        </w:rPr>
      </w:pPr>
      <w:r w:rsidR="000B7076">
        <w:rPr>
          <w:color w:val="000000"/>
          <w:szCs w:val="24"/>
        </w:rPr>
        <w:t>2</w:t>
      </w:r>
      <w:r w:rsidR="000B7076">
        <w:rPr>
          <w:color w:val="000000"/>
          <w:szCs w:val="24"/>
        </w:rPr>
        <w:t>. P a v e d u Teisinės pagalbos ir tarptautinio bendradarbiavimo skyriui paskelbti šį įsakymą Teisės aktų registre.</w:t>
      </w:r>
    </w:p>
    <w:p w14:paraId="5C8A362D" w14:textId="77777777" w:rsidR="004A76E0" w:rsidRDefault="00F8271D">
      <w:pPr>
        <w:widowControl w:val="0"/>
        <w:suppressAutoHyphens/>
        <w:spacing w:line="360" w:lineRule="auto"/>
        <w:ind w:firstLine="709"/>
        <w:jc w:val="both"/>
        <w:rPr>
          <w:szCs w:val="24"/>
          <w:lang w:eastAsia="lt-LT"/>
        </w:rPr>
      </w:pPr>
      <w:r w:rsidR="000B7076">
        <w:rPr>
          <w:color w:val="000000"/>
          <w:szCs w:val="24"/>
        </w:rPr>
        <w:t>3</w:t>
      </w:r>
      <w:r w:rsidR="000B7076">
        <w:rPr>
          <w:color w:val="000000"/>
          <w:szCs w:val="24"/>
        </w:rPr>
        <w:t>. P a v e d u šio įsakymo vykdymo kontrolę direktoriaus pavaduotojui pagal nustatytą veiklos sritį.</w:t>
      </w:r>
    </w:p>
    <w:p w14:paraId="54B77B7B" w14:textId="77777777" w:rsidR="000B7076" w:rsidRDefault="000B7076">
      <w:pPr>
        <w:spacing w:line="360" w:lineRule="auto"/>
        <w:jc w:val="both"/>
      </w:pPr>
    </w:p>
    <w:p w14:paraId="5CEF349A" w14:textId="77777777" w:rsidR="000B7076" w:rsidRDefault="000B7076">
      <w:pPr>
        <w:spacing w:line="360" w:lineRule="auto"/>
        <w:jc w:val="both"/>
      </w:pPr>
    </w:p>
    <w:p w14:paraId="5FC1F141" w14:textId="77777777" w:rsidR="000B7076" w:rsidRDefault="000B7076">
      <w:pPr>
        <w:spacing w:line="360" w:lineRule="auto"/>
        <w:jc w:val="both"/>
      </w:pPr>
    </w:p>
    <w:p w14:paraId="5C8A362E" w14:textId="1E091173" w:rsidR="004A76E0" w:rsidRDefault="000B7076">
      <w:pPr>
        <w:spacing w:line="360" w:lineRule="auto"/>
        <w:jc w:val="both"/>
        <w:rPr>
          <w:szCs w:val="24"/>
          <w:lang w:eastAsia="lt-LT"/>
        </w:rPr>
      </w:pPr>
      <w:r>
        <w:rPr>
          <w:szCs w:val="24"/>
          <w:lang w:eastAsia="lt-LT"/>
        </w:rPr>
        <w:t>Direktoriaus pavaduotojas,</w:t>
      </w:r>
    </w:p>
    <w:p w14:paraId="5C8A362F" w14:textId="77777777" w:rsidR="004A76E0" w:rsidRDefault="000B7076">
      <w:pPr>
        <w:spacing w:line="360" w:lineRule="auto"/>
        <w:jc w:val="both"/>
        <w:rPr>
          <w:szCs w:val="24"/>
        </w:rPr>
      </w:pPr>
      <w:r>
        <w:rPr>
          <w:szCs w:val="24"/>
          <w:lang w:eastAsia="lt-LT"/>
        </w:rPr>
        <w:t>vykdantis direktoriaus funkcijas</w:t>
      </w:r>
      <w:r>
        <w:rPr>
          <w:szCs w:val="24"/>
          <w:lang w:eastAsia="lt-LT"/>
        </w:rPr>
        <w:tab/>
      </w:r>
      <w:r>
        <w:rPr>
          <w:szCs w:val="24"/>
          <w:lang w:eastAsia="lt-LT"/>
        </w:rPr>
        <w:tab/>
      </w:r>
      <w:r>
        <w:rPr>
          <w:szCs w:val="24"/>
          <w:lang w:eastAsia="lt-LT"/>
        </w:rPr>
        <w:tab/>
      </w:r>
      <w:r>
        <w:rPr>
          <w:szCs w:val="24"/>
          <w:lang w:eastAsia="lt-LT"/>
        </w:rPr>
        <w:tab/>
        <w:t xml:space="preserve">    </w:t>
      </w:r>
      <w:proofErr w:type="spellStart"/>
      <w:r>
        <w:rPr>
          <w:szCs w:val="24"/>
          <w:lang w:eastAsia="lt-LT"/>
        </w:rPr>
        <w:t>J</w:t>
      </w:r>
      <w:r>
        <w:rPr>
          <w:szCs w:val="24"/>
        </w:rPr>
        <w:t>an</w:t>
      </w:r>
      <w:proofErr w:type="spellEnd"/>
      <w:r>
        <w:rPr>
          <w:szCs w:val="24"/>
        </w:rPr>
        <w:t xml:space="preserve"> </w:t>
      </w:r>
      <w:proofErr w:type="spellStart"/>
      <w:r>
        <w:rPr>
          <w:szCs w:val="24"/>
        </w:rPr>
        <w:t>Maciejevski</w:t>
      </w:r>
      <w:proofErr w:type="spellEnd"/>
    </w:p>
    <w:p w14:paraId="5EB9F1B0" w14:textId="77777777" w:rsidR="000B7076" w:rsidRDefault="000B7076">
      <w:pPr>
        <w:spacing w:line="276" w:lineRule="auto"/>
        <w:ind w:left="5102"/>
        <w:sectPr w:rsidR="000B7076">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567" w:footer="567" w:gutter="0"/>
          <w:cols w:space="1296"/>
          <w:titlePg/>
          <w:docGrid w:linePitch="360"/>
        </w:sectPr>
      </w:pPr>
    </w:p>
    <w:p w14:paraId="5C8A3630" w14:textId="7A6062C4" w:rsidR="004A76E0" w:rsidRDefault="000B7076">
      <w:pPr>
        <w:spacing w:line="276" w:lineRule="auto"/>
        <w:ind w:left="5102"/>
        <w:rPr>
          <w:szCs w:val="24"/>
        </w:rPr>
      </w:pPr>
      <w:r>
        <w:rPr>
          <w:szCs w:val="24"/>
        </w:rPr>
        <w:lastRenderedPageBreak/>
        <w:t>PATVIRTINTA</w:t>
      </w:r>
    </w:p>
    <w:p w14:paraId="5C8A3631" w14:textId="77777777" w:rsidR="004A76E0" w:rsidRDefault="000B7076">
      <w:pPr>
        <w:spacing w:line="276" w:lineRule="auto"/>
        <w:ind w:left="5102"/>
        <w:rPr>
          <w:szCs w:val="24"/>
        </w:rPr>
      </w:pPr>
      <w:r>
        <w:rPr>
          <w:szCs w:val="24"/>
        </w:rPr>
        <w:t xml:space="preserve">Valstybės vaiko teisių apsaugos ir įvaikinimo tarnybos prie Socialinės apsaugos ir darbo ministerijos direktoriaus </w:t>
      </w:r>
    </w:p>
    <w:p w14:paraId="5C8A3632" w14:textId="77777777" w:rsidR="004A76E0" w:rsidRDefault="000B7076">
      <w:pPr>
        <w:spacing w:line="276" w:lineRule="auto"/>
        <w:ind w:left="5102"/>
        <w:rPr>
          <w:szCs w:val="24"/>
        </w:rPr>
      </w:pPr>
      <w:r>
        <w:rPr>
          <w:szCs w:val="24"/>
        </w:rPr>
        <w:t>2018 m. rugsėjo 11 d. įsakymu Nr. BV-148</w:t>
      </w:r>
    </w:p>
    <w:p w14:paraId="5C8A3633" w14:textId="77777777" w:rsidR="004A76E0" w:rsidRDefault="004A76E0">
      <w:pPr>
        <w:spacing w:line="360" w:lineRule="auto"/>
        <w:rPr>
          <w:szCs w:val="24"/>
        </w:rPr>
      </w:pPr>
    </w:p>
    <w:p w14:paraId="5C8A3634" w14:textId="77777777" w:rsidR="004A76E0" w:rsidRDefault="004A76E0">
      <w:pPr>
        <w:keepLines/>
        <w:widowControl w:val="0"/>
        <w:suppressAutoHyphens/>
        <w:spacing w:line="360" w:lineRule="auto"/>
        <w:jc w:val="center"/>
        <w:rPr>
          <w:b/>
        </w:rPr>
      </w:pPr>
    </w:p>
    <w:p w14:paraId="5C8A3635" w14:textId="77777777" w:rsidR="004A76E0" w:rsidRDefault="00F8271D">
      <w:pPr>
        <w:keepLines/>
        <w:widowControl w:val="0"/>
        <w:suppressAutoHyphens/>
        <w:spacing w:line="360" w:lineRule="auto"/>
        <w:jc w:val="center"/>
        <w:rPr>
          <w:b/>
          <w:bCs/>
          <w:caps/>
        </w:rPr>
      </w:pPr>
      <w:r w:rsidR="000B7076">
        <w:rPr>
          <w:b/>
          <w:bCs/>
          <w:caps/>
        </w:rPr>
        <w:t>SOCIALINĖS GLOBOS ĮSTAIGOJE AR ŠEIMYNOJE GLOBOJAMO (RŪPINAMO) VAIKO IŠLEIDIMO LAIKINAI SVEČIUOTIS TVARKOS APRAŠAS</w:t>
      </w:r>
    </w:p>
    <w:p w14:paraId="5C8A3636" w14:textId="77777777" w:rsidR="004A76E0" w:rsidRDefault="004A76E0">
      <w:pPr>
        <w:keepLines/>
        <w:widowControl w:val="0"/>
        <w:suppressAutoHyphens/>
        <w:spacing w:line="360" w:lineRule="auto"/>
        <w:rPr>
          <w:b/>
          <w:bCs/>
          <w:caps/>
        </w:rPr>
      </w:pPr>
    </w:p>
    <w:p w14:paraId="5C8A3637" w14:textId="77777777" w:rsidR="004A76E0" w:rsidRDefault="00F8271D">
      <w:pPr>
        <w:keepLines/>
        <w:widowControl w:val="0"/>
        <w:suppressAutoHyphens/>
        <w:spacing w:line="360" w:lineRule="auto"/>
        <w:jc w:val="center"/>
        <w:rPr>
          <w:b/>
          <w:bCs/>
          <w:caps/>
        </w:rPr>
      </w:pPr>
      <w:r w:rsidR="000B7076">
        <w:rPr>
          <w:b/>
          <w:bCs/>
          <w:caps/>
        </w:rPr>
        <w:t>I</w:t>
      </w:r>
      <w:r w:rsidR="000B7076">
        <w:rPr>
          <w:b/>
          <w:bCs/>
          <w:caps/>
        </w:rPr>
        <w:t xml:space="preserve"> SKYRIUS</w:t>
      </w:r>
    </w:p>
    <w:p w14:paraId="5C8A3638" w14:textId="77777777" w:rsidR="004A76E0" w:rsidRDefault="00F8271D">
      <w:pPr>
        <w:keepLines/>
        <w:widowControl w:val="0"/>
        <w:suppressAutoHyphens/>
        <w:spacing w:line="360" w:lineRule="auto"/>
        <w:ind w:firstLine="62"/>
        <w:jc w:val="center"/>
        <w:rPr>
          <w:b/>
          <w:bCs/>
          <w:caps/>
        </w:rPr>
      </w:pPr>
      <w:r w:rsidR="000B7076">
        <w:rPr>
          <w:b/>
          <w:bCs/>
          <w:caps/>
        </w:rPr>
        <w:t>BENDROSIOS NUOSTATOS</w:t>
      </w:r>
    </w:p>
    <w:p w14:paraId="5C8A3639" w14:textId="77777777" w:rsidR="004A76E0" w:rsidRDefault="004A76E0">
      <w:pPr>
        <w:keepLines/>
        <w:widowControl w:val="0"/>
        <w:suppressAutoHyphens/>
        <w:spacing w:line="360" w:lineRule="auto"/>
        <w:jc w:val="center"/>
        <w:rPr>
          <w:bCs/>
          <w:caps/>
        </w:rPr>
      </w:pPr>
    </w:p>
    <w:p w14:paraId="5C8A363A" w14:textId="77777777" w:rsidR="004A76E0" w:rsidRDefault="00F8271D">
      <w:pPr>
        <w:widowControl w:val="0"/>
        <w:tabs>
          <w:tab w:val="left" w:pos="851"/>
        </w:tabs>
        <w:suppressAutoHyphens/>
        <w:spacing w:line="360" w:lineRule="auto"/>
        <w:ind w:firstLine="567"/>
        <w:jc w:val="both"/>
      </w:pPr>
      <w:r w:rsidR="000B7076">
        <w:t>1</w:t>
      </w:r>
      <w:r w:rsidR="000B7076">
        <w:t>.</w:t>
      </w:r>
      <w:r w:rsidR="000B7076">
        <w:tab/>
        <w:t>Socialinės globos įstaigoje (toliau – Institucija) ar šeimynoje globojamo (rūpinamo) vaiko išleidimo laikinai svečiuotis tvarkos aprašas (toliau – Aprašas) nustato Institucijoje ar šeimynoje (toliau – vaiko globėjas (rūpintojas)) globojamo (rūpinamo) vaiko išleidimo laikinai svečiuotis pas nuolat Lietuvos Respublikoje ar užsienio valstybėje gyvenantį fizinį asmenį principus, sąlygas ir tvarką.</w:t>
      </w:r>
    </w:p>
    <w:p w14:paraId="5C8A363B" w14:textId="77777777" w:rsidR="004A76E0" w:rsidRDefault="00F8271D">
      <w:pPr>
        <w:spacing w:line="360" w:lineRule="auto"/>
        <w:ind w:firstLine="567"/>
        <w:jc w:val="both"/>
      </w:pPr>
      <w:r w:rsidR="000B7076">
        <w:t>1.1</w:t>
      </w:r>
      <w:r w:rsidR="000B7076">
        <w:t>. Institucijoje ar šeimynoje globojamo (rūpinamo) vaiko (toliau – vaikas) išleidimo laikinai svečiuotis pas nuolat Lietuvos Respublikoje gyvenantį fizinį asmenį tikslas –</w:t>
      </w:r>
      <w:r w:rsidR="000B7076">
        <w:rPr>
          <w:rFonts w:ascii="Open Sans" w:eastAsia="Open Sans" w:hAnsi="Open Sans" w:cs="Open Sans"/>
          <w:b/>
          <w:bCs/>
          <w:sz w:val="21"/>
          <w:szCs w:val="21"/>
          <w:shd w:val="clear" w:color="auto" w:fill="FFFFFF"/>
        </w:rPr>
        <w:t> </w:t>
      </w:r>
      <w:r w:rsidR="000B7076">
        <w:t>pastovūs trumpalaikiai suplanuoti susitikimai savaitgaliais, švenčių ir (ar) vaiko atostogų metu su Institucijoje ar šeimynoje augančiu vaiku.</w:t>
      </w:r>
    </w:p>
    <w:p w14:paraId="5C8A363C" w14:textId="77777777" w:rsidR="004A76E0" w:rsidRDefault="00F8271D">
      <w:pPr>
        <w:spacing w:line="360" w:lineRule="auto"/>
        <w:ind w:firstLine="567"/>
        <w:jc w:val="both"/>
      </w:pPr>
      <w:r w:rsidR="000B7076">
        <w:t>1.2</w:t>
      </w:r>
      <w:r w:rsidR="000B7076">
        <w:t>. Vaiko išleidimo laikinai svečiuotis pas nuolat užsienio valstybėje gyvenantį fizinį asmenį tikslas – trumpalaikiai suplanuoti susitikimai švenčių ir (ar) vaiko vasaros atostogų metu su Institucijoje ar šeimynoje augančiu vaiku, siekiant vaiką supažindinti su šalies tradicijomis, kalba, jos kultūra, užmegzti draugiškus ryšius su tos šalies jaunimu.</w:t>
      </w:r>
    </w:p>
    <w:p w14:paraId="5C8A363D" w14:textId="77777777" w:rsidR="004A76E0" w:rsidRDefault="00F8271D">
      <w:pPr>
        <w:spacing w:line="360" w:lineRule="auto"/>
        <w:ind w:firstLine="567"/>
        <w:jc w:val="both"/>
      </w:pPr>
      <w:r w:rsidR="000B7076">
        <w:t>2</w:t>
      </w:r>
      <w:r w:rsidR="000B7076">
        <w:t>. Apraše vartojamos sąvokos:</w:t>
      </w:r>
    </w:p>
    <w:p w14:paraId="5C8A363E" w14:textId="77777777" w:rsidR="004A76E0" w:rsidRDefault="00F8271D">
      <w:pPr>
        <w:spacing w:line="360" w:lineRule="auto"/>
        <w:ind w:firstLine="567"/>
        <w:jc w:val="both"/>
      </w:pPr>
      <w:r w:rsidR="000B7076">
        <w:t>2.1</w:t>
      </w:r>
      <w:r w:rsidR="000B7076">
        <w:t>. vaiko laikinas svečiavimasis pas fizinį asmenį – vaiko, kuriam nustatyta globa (rūpyba), laikinas buvimas pas fizinį asmenį savaitgaliais, švenčių dienomis ir (ar) ne ilgesnių nei 3 mėnesių atostogų metu, tenkinant vaiko poreikius, užtikrinant jo geriausius interesus bei visapusišką saugumą;</w:t>
      </w:r>
    </w:p>
    <w:p w14:paraId="5C8A363F" w14:textId="77777777" w:rsidR="004A76E0" w:rsidRDefault="00F8271D">
      <w:pPr>
        <w:widowControl w:val="0"/>
        <w:suppressAutoHyphens/>
        <w:spacing w:line="360" w:lineRule="auto"/>
        <w:ind w:firstLine="567"/>
        <w:jc w:val="both"/>
      </w:pPr>
      <w:r w:rsidR="000B7076">
        <w:t>2.2</w:t>
      </w:r>
      <w:r w:rsidR="000B7076">
        <w:t>. kitos Apraše vartojamos sąvokos suprantamos taip, kaip jos apibrėžtos Lietuvos Respublikos vaiko teisių apsaugos pagrindų įstatyme, Lietuvos Respublikos socialinių paslaugų įstatyme, Lietuvos Respublikos šeimynų įstatyme, Vaiko globos organizavimo nuostatuose.</w:t>
      </w:r>
    </w:p>
    <w:p w14:paraId="5C8A3640" w14:textId="77777777" w:rsidR="004A76E0" w:rsidRDefault="00F8271D">
      <w:pPr>
        <w:widowControl w:val="0"/>
        <w:suppressAutoHyphens/>
        <w:spacing w:line="360" w:lineRule="auto"/>
        <w:ind w:firstLine="567"/>
        <w:jc w:val="both"/>
      </w:pPr>
      <w:r w:rsidR="000B7076">
        <w:t>3</w:t>
      </w:r>
      <w:r w:rsidR="000B7076">
        <w:t xml:space="preserve">. Vaiko išleidimas laikinai svečiuotis organizuojamas vadovaujantis Jungtinių Tautų vaiko teisių konvencija, Lietuvos Respublikos civiliniu kodeksu, Lietuvos Respublikos vaiko teisių </w:t>
      </w:r>
      <w:r w:rsidR="000B7076">
        <w:lastRenderedPageBreak/>
        <w:t>apsaugos pagrindų įstatymu, Vaiko laikino išvykimo į užsienio valstybes, nepriklausančias Šengeno erdvei, tvarkos aprašu, patvirtintu Lietuvos Respublikos Vyriausybės 2002 m. vasario 28 d. nutarimu Nr. 302 „Dėl Vaiko laikino išvykimo į užsienio valstybes, nepriklausančias Šengeno erdvei, tvarkos aprašo patvirtinimo“, vaiko teisių apsaugą ir vaiko globą (rūpybą) reglamentuojančių teisės aktų reikalavimais  ir Aprašu.</w:t>
      </w:r>
    </w:p>
    <w:p w14:paraId="5C8A3641" w14:textId="77777777" w:rsidR="004A76E0" w:rsidRDefault="00F8271D">
      <w:pPr>
        <w:keepLines/>
        <w:widowControl w:val="0"/>
        <w:tabs>
          <w:tab w:val="left" w:pos="567"/>
        </w:tabs>
        <w:suppressAutoHyphens/>
        <w:spacing w:line="360" w:lineRule="auto"/>
        <w:ind w:firstLine="567"/>
        <w:jc w:val="center"/>
        <w:rPr>
          <w:b/>
          <w:bCs/>
          <w:caps/>
        </w:rPr>
      </w:pPr>
    </w:p>
    <w:p w14:paraId="5C8A3642" w14:textId="77777777" w:rsidR="004A76E0" w:rsidRDefault="00F8271D">
      <w:pPr>
        <w:keepLines/>
        <w:widowControl w:val="0"/>
        <w:tabs>
          <w:tab w:val="left" w:pos="567"/>
        </w:tabs>
        <w:suppressAutoHyphens/>
        <w:spacing w:line="360" w:lineRule="auto"/>
        <w:ind w:firstLine="567"/>
        <w:jc w:val="center"/>
        <w:rPr>
          <w:b/>
          <w:bCs/>
          <w:caps/>
        </w:rPr>
      </w:pPr>
      <w:r w:rsidR="000B7076">
        <w:rPr>
          <w:b/>
          <w:bCs/>
          <w:caps/>
        </w:rPr>
        <w:t>II</w:t>
      </w:r>
      <w:r w:rsidR="000B7076">
        <w:rPr>
          <w:b/>
          <w:bCs/>
          <w:caps/>
        </w:rPr>
        <w:t xml:space="preserve"> SKYRIUS</w:t>
      </w:r>
    </w:p>
    <w:p w14:paraId="5C8A3643" w14:textId="77777777" w:rsidR="004A76E0" w:rsidRDefault="00F8271D">
      <w:pPr>
        <w:keepLines/>
        <w:widowControl w:val="0"/>
        <w:tabs>
          <w:tab w:val="left" w:pos="567"/>
        </w:tabs>
        <w:suppressAutoHyphens/>
        <w:spacing w:line="360" w:lineRule="auto"/>
        <w:ind w:firstLine="629"/>
        <w:jc w:val="center"/>
        <w:rPr>
          <w:b/>
          <w:bCs/>
          <w:caps/>
        </w:rPr>
      </w:pPr>
      <w:r w:rsidR="000B7076">
        <w:rPr>
          <w:b/>
          <w:bCs/>
          <w:caps/>
        </w:rPr>
        <w:t>VAIKO IŠLEIDIMO LAIKINAI SVEČIUOTIS PRINCIPAI IR SĄLYGOS</w:t>
      </w:r>
    </w:p>
    <w:p w14:paraId="5C8A3644" w14:textId="77777777" w:rsidR="004A76E0" w:rsidRDefault="004A76E0">
      <w:pPr>
        <w:keepLines/>
        <w:widowControl w:val="0"/>
        <w:tabs>
          <w:tab w:val="left" w:pos="567"/>
        </w:tabs>
        <w:suppressAutoHyphens/>
        <w:spacing w:line="360" w:lineRule="auto"/>
        <w:ind w:firstLine="567"/>
        <w:jc w:val="center"/>
      </w:pPr>
    </w:p>
    <w:p w14:paraId="5C8A3645" w14:textId="77777777" w:rsidR="004A76E0" w:rsidRDefault="00F8271D">
      <w:pPr>
        <w:widowControl w:val="0"/>
        <w:tabs>
          <w:tab w:val="left" w:pos="284"/>
          <w:tab w:val="left" w:pos="567"/>
        </w:tabs>
        <w:suppressAutoHyphens/>
        <w:spacing w:line="360" w:lineRule="auto"/>
        <w:ind w:firstLine="567"/>
        <w:jc w:val="both"/>
      </w:pPr>
      <w:r w:rsidR="000B7076">
        <w:t>4</w:t>
      </w:r>
      <w:r w:rsidR="000B7076">
        <w:t>. Vaiko išleidimas laikinai svečiuotis grindžiamas šiais principais:</w:t>
      </w:r>
    </w:p>
    <w:p w14:paraId="5C8A3646" w14:textId="77777777" w:rsidR="004A76E0" w:rsidRDefault="00F8271D">
      <w:pPr>
        <w:widowControl w:val="0"/>
        <w:tabs>
          <w:tab w:val="left" w:pos="284"/>
          <w:tab w:val="left" w:pos="567"/>
        </w:tabs>
        <w:suppressAutoHyphens/>
        <w:spacing w:line="360" w:lineRule="auto"/>
        <w:ind w:left="283" w:firstLine="284"/>
        <w:jc w:val="both"/>
      </w:pPr>
      <w:r w:rsidR="000B7076">
        <w:t>4.1</w:t>
      </w:r>
      <w:r w:rsidR="000B7076">
        <w:t>. vaiko interesų prioritetiškumu;</w:t>
      </w:r>
    </w:p>
    <w:p w14:paraId="5C8A3647" w14:textId="77777777" w:rsidR="004A76E0" w:rsidRDefault="00F8271D">
      <w:pPr>
        <w:widowControl w:val="0"/>
        <w:tabs>
          <w:tab w:val="left" w:pos="284"/>
          <w:tab w:val="left" w:pos="567"/>
        </w:tabs>
        <w:suppressAutoHyphens/>
        <w:spacing w:line="360" w:lineRule="auto"/>
        <w:ind w:firstLine="567"/>
        <w:jc w:val="both"/>
      </w:pPr>
      <w:r w:rsidR="000B7076">
        <w:t>4.2</w:t>
      </w:r>
      <w:r w:rsidR="000B7076">
        <w:t>. galinčio išreikšti savo nuomonę vaiko išklausymu ir atsižvelgimu į jo nuomonę;</w:t>
      </w:r>
    </w:p>
    <w:p w14:paraId="5C8A3648" w14:textId="77777777" w:rsidR="004A76E0" w:rsidRDefault="00F8271D">
      <w:pPr>
        <w:widowControl w:val="0"/>
        <w:tabs>
          <w:tab w:val="left" w:pos="284"/>
          <w:tab w:val="left" w:pos="567"/>
        </w:tabs>
        <w:suppressAutoHyphens/>
        <w:spacing w:line="360" w:lineRule="auto"/>
        <w:ind w:firstLine="567"/>
        <w:jc w:val="both"/>
      </w:pPr>
      <w:r w:rsidR="000B7076">
        <w:t>4.3</w:t>
      </w:r>
      <w:r w:rsidR="000B7076">
        <w:t>. vaiko saugumo užtikrinimu;</w:t>
      </w:r>
    </w:p>
    <w:p w14:paraId="5C8A3649" w14:textId="77777777" w:rsidR="004A76E0" w:rsidRDefault="00F8271D">
      <w:pPr>
        <w:widowControl w:val="0"/>
        <w:tabs>
          <w:tab w:val="left" w:pos="284"/>
          <w:tab w:val="left" w:pos="567"/>
        </w:tabs>
        <w:suppressAutoHyphens/>
        <w:spacing w:line="360" w:lineRule="auto"/>
        <w:ind w:firstLine="567"/>
        <w:jc w:val="both"/>
      </w:pPr>
      <w:r w:rsidR="000B7076">
        <w:t>4.4</w:t>
      </w:r>
      <w:r w:rsidR="000B7076">
        <w:t>. vaiko poreikių tenkinimu.</w:t>
      </w:r>
    </w:p>
    <w:p w14:paraId="5C8A364A" w14:textId="77777777" w:rsidR="004A76E0" w:rsidRDefault="00F8271D">
      <w:pPr>
        <w:widowControl w:val="0"/>
        <w:tabs>
          <w:tab w:val="left" w:pos="284"/>
          <w:tab w:val="left" w:pos="567"/>
        </w:tabs>
        <w:suppressAutoHyphens/>
        <w:spacing w:line="360" w:lineRule="auto"/>
        <w:ind w:firstLine="567"/>
        <w:jc w:val="both"/>
      </w:pPr>
      <w:r w:rsidR="000B7076">
        <w:t>5</w:t>
      </w:r>
      <w:r w:rsidR="000B7076">
        <w:t>. Vaiko išleidimo laikinai svečiuotis sąlygos:</w:t>
      </w:r>
    </w:p>
    <w:p w14:paraId="5C8A364B" w14:textId="77777777" w:rsidR="004A76E0" w:rsidRDefault="00F8271D">
      <w:pPr>
        <w:widowControl w:val="0"/>
        <w:tabs>
          <w:tab w:val="left" w:pos="284"/>
        </w:tabs>
        <w:suppressAutoHyphens/>
        <w:spacing w:line="360" w:lineRule="auto"/>
        <w:ind w:firstLine="567"/>
        <w:jc w:val="both"/>
      </w:pPr>
      <w:r w:rsidR="000B7076">
        <w:t>5.1</w:t>
      </w:r>
      <w:r w:rsidR="000B7076">
        <w:t>. pas nuolat Lietuvos Respublikoje gyvenantį fizinį asmenį gali laikinai svečiuotis ne jaunesnis kaip 5 metų vaikas, pas užsienio valstybėje gyvenantį fizinį asmenį – ne jaunesnis kaip 7 metų vaikas, išskyrus atvejus, kai vaikas išleidžiamas laikinai svečiuotis pas giminaičius arba siekiant neišskirti brolių ir seserų, bet ne jaunesnių kaip 3 metų;</w:t>
      </w:r>
    </w:p>
    <w:p w14:paraId="5C8A364C" w14:textId="77777777" w:rsidR="004A76E0" w:rsidRDefault="00F8271D">
      <w:pPr>
        <w:widowControl w:val="0"/>
        <w:tabs>
          <w:tab w:val="left" w:pos="284"/>
          <w:tab w:val="left" w:pos="567"/>
        </w:tabs>
        <w:suppressAutoHyphens/>
        <w:spacing w:line="360" w:lineRule="auto"/>
        <w:ind w:firstLine="567"/>
        <w:jc w:val="both"/>
      </w:pPr>
      <w:r w:rsidR="000B7076">
        <w:t>5.2</w:t>
      </w:r>
      <w:r w:rsidR="000B7076">
        <w:t>. vaikas išleidžiamas laikinai svečiuotis pas nuolat Lietuvos Respublikoje gyvenantį fizinį asmenį ir nuolat užsienio valstybėje gyvenantį vaiko giminaitį sudarius sutartį dėl vaiko laikino išleidimo svečiuotis (toliau – Sutartis) tarp vaiko globėjo (rūpintojo) ir priimančio laikinai svečiuotis vaiką fizinio asmens (Aprašo 2 priedas), Valstybės vaiko teisių apsaugos ir įvaikinimo tarnybos prie Socialinės apsaugos ir darbo ministerijos (toliau – Valstybės vaiko teisių apsaugos ir įvaikinimo tarnyba) savivaldybės teritorijoje veikiančio teritorinio skyriaus (toliau – Tarnybos teritorinis skyrius) arba atitinkamos vaiko teisių apsaugos institucijos užsienio valstybėje teikiamos išvados dėl fizinio asmens tinkamumo priimti vaiką laikinai svečiuotis galiojimo laikotarpiu;</w:t>
      </w:r>
    </w:p>
    <w:p w14:paraId="5C8A364D" w14:textId="77777777" w:rsidR="004A76E0" w:rsidRDefault="00F8271D">
      <w:pPr>
        <w:widowControl w:val="0"/>
        <w:tabs>
          <w:tab w:val="left" w:pos="284"/>
          <w:tab w:val="left" w:pos="567"/>
        </w:tabs>
        <w:suppressAutoHyphens/>
        <w:spacing w:line="360" w:lineRule="auto"/>
        <w:ind w:firstLine="567"/>
        <w:jc w:val="both"/>
      </w:pPr>
      <w:r w:rsidR="000B7076">
        <w:t>5.3</w:t>
      </w:r>
      <w:r w:rsidR="000B7076">
        <w:t>. vaikas išleidžiamas laikinai svečiuotis pas nuolat Lietuvos Respublikoje gyvenantį fizinį asmenį tik pagal jo prašymą, Tarnybos teritorinio skyriaus išvadą dėl fizinio asmens tinkamumo priimti vaiką laikinai svečiuotis ir vaiko globėjo (rūpintojo) įsakymu, šiame Apraše nustatyta tvarka;</w:t>
      </w:r>
    </w:p>
    <w:p w14:paraId="5C8A364E" w14:textId="77777777" w:rsidR="004A76E0" w:rsidRDefault="00F8271D">
      <w:pPr>
        <w:widowControl w:val="0"/>
        <w:suppressAutoHyphens/>
        <w:spacing w:line="360" w:lineRule="auto"/>
        <w:ind w:firstLine="567"/>
        <w:jc w:val="both"/>
      </w:pPr>
      <w:r w:rsidR="000B7076">
        <w:t>5.4</w:t>
      </w:r>
      <w:r w:rsidR="000B7076">
        <w:t>. vaikas išleidžiamas laikinai svečiuotis pas nuolat užsienio valstybėje gyvenantį fizinį asmenį vadovaujantis vaiko globėjo (rūpintojo) leidimu nuolat užsienio valstybėje gyvenančiam fiziniam asmeniui priimti laikinai svečiuotis vaiką (Aprašo 4 priedas);</w:t>
      </w:r>
    </w:p>
    <w:p w14:paraId="5C8A364F" w14:textId="77777777" w:rsidR="004A76E0" w:rsidRDefault="00F8271D">
      <w:pPr>
        <w:widowControl w:val="0"/>
        <w:tabs>
          <w:tab w:val="left" w:pos="567"/>
        </w:tabs>
        <w:suppressAutoHyphens/>
        <w:spacing w:line="360" w:lineRule="auto"/>
        <w:ind w:firstLine="567"/>
        <w:jc w:val="both"/>
      </w:pPr>
      <w:r w:rsidR="000B7076">
        <w:t>5.5</w:t>
      </w:r>
      <w:r w:rsidR="000B7076">
        <w:t xml:space="preserve">. Institucijoje ar šeimynoje kartu augantys broliai ir seserys gali būti išleidžiami laikinai </w:t>
      </w:r>
      <w:r w:rsidR="000B7076">
        <w:lastRenderedPageBreak/>
        <w:t>svečiuotis skyrium tik išimtinais atvejais ir jeigu tai atitinka šių vaikų interesus;</w:t>
      </w:r>
    </w:p>
    <w:p w14:paraId="5C8A3650" w14:textId="77777777" w:rsidR="004A76E0" w:rsidRDefault="00F8271D">
      <w:pPr>
        <w:widowControl w:val="0"/>
        <w:tabs>
          <w:tab w:val="left" w:pos="567"/>
        </w:tabs>
        <w:suppressAutoHyphens/>
        <w:spacing w:line="360" w:lineRule="auto"/>
        <w:ind w:firstLine="567"/>
        <w:jc w:val="both"/>
      </w:pPr>
      <w:r w:rsidR="000B7076">
        <w:t>5.6</w:t>
      </w:r>
      <w:r w:rsidR="000B7076">
        <w:t>. vaikas, dėl kurio nėra pradėtas ikiteisminis įvaikinimo procesas konkrečioje šeimoje,  išleidžiamas laikinai svečiuotis pas fizinį asmenį, įskaitant vaiko giminaitį, jeigu tai neprieštarauja vaiko interesams;</w:t>
      </w:r>
    </w:p>
    <w:p w14:paraId="5C8A3651" w14:textId="77777777" w:rsidR="004A76E0" w:rsidRDefault="00F8271D">
      <w:pPr>
        <w:widowControl w:val="0"/>
        <w:tabs>
          <w:tab w:val="left" w:pos="567"/>
        </w:tabs>
        <w:suppressAutoHyphens/>
        <w:spacing w:line="360" w:lineRule="auto"/>
        <w:ind w:firstLine="567"/>
        <w:jc w:val="both"/>
      </w:pPr>
      <w:r w:rsidR="000B7076">
        <w:t>5.7</w:t>
      </w:r>
      <w:r w:rsidR="000B7076">
        <w:t>. vaikas, kurio tėvai kreipėsi į teismą dėl laikino ar neterminuoto (jei vaikas neįvaikintas) tėvų valdžios apribojimo panaikinimo, išleidžiamas laikinai svečiuotis pas tėvus šiame Apraše nustatyta tvarka, jeigu tai atitinka vaiko interesus;</w:t>
      </w:r>
    </w:p>
    <w:p w14:paraId="5C8A3652" w14:textId="77777777" w:rsidR="004A76E0" w:rsidRDefault="00F8271D">
      <w:pPr>
        <w:widowControl w:val="0"/>
        <w:tabs>
          <w:tab w:val="left" w:pos="567"/>
        </w:tabs>
        <w:suppressAutoHyphens/>
        <w:spacing w:line="360" w:lineRule="auto"/>
        <w:ind w:firstLine="567"/>
        <w:jc w:val="both"/>
      </w:pPr>
      <w:r w:rsidR="000B7076">
        <w:t>5.8</w:t>
      </w:r>
      <w:r w:rsidR="000B7076">
        <w:t>. vaikas, kurio tėvai nesikreipė į teismą dėl laikino tėvų valdžios apribojimo panaikinimo, laikinai išleidžiamas svečiuotis pas tėvus šiame Apraše nustatyta tvarka, jeigu tai atitinka vaiko interesus, o esant neterminuotam tėvų valdžios apribojimui, dėl kurio panaikinimo tėvai nesikreipė į teismą – vaikas pas tėvus svečiuotis neišleidžiamas.</w:t>
      </w:r>
    </w:p>
    <w:p w14:paraId="5C8A3653" w14:textId="77777777" w:rsidR="004A76E0" w:rsidRDefault="00F8271D">
      <w:pPr>
        <w:widowControl w:val="0"/>
        <w:tabs>
          <w:tab w:val="left" w:pos="567"/>
        </w:tabs>
        <w:suppressAutoHyphens/>
        <w:spacing w:line="360" w:lineRule="auto"/>
        <w:ind w:firstLine="567"/>
        <w:jc w:val="both"/>
        <w:rPr>
          <w:spacing w:val="-5"/>
        </w:rPr>
      </w:pPr>
      <w:r w:rsidR="000B7076">
        <w:t>6</w:t>
      </w:r>
      <w:r w:rsidR="000B7076">
        <w:t xml:space="preserve">. </w:t>
      </w:r>
      <w:r w:rsidR="000B7076">
        <w:rPr>
          <w:spacing w:val="-5"/>
        </w:rPr>
        <w:t>Vaiko išleidimas laikinai svečiuotis turi būti derinamas su vaiko mokymusi, gydymusi ir kitomis vaiko interesus atitinkančiomis sąlygomis.</w:t>
      </w:r>
    </w:p>
    <w:p w14:paraId="5C8A3654" w14:textId="77777777" w:rsidR="004A76E0" w:rsidRDefault="00F8271D">
      <w:pPr>
        <w:widowControl w:val="0"/>
        <w:tabs>
          <w:tab w:val="left" w:pos="567"/>
        </w:tabs>
        <w:suppressAutoHyphens/>
        <w:spacing w:line="360" w:lineRule="auto"/>
        <w:ind w:firstLine="567"/>
        <w:jc w:val="both"/>
        <w:rPr>
          <w:bCs/>
        </w:rPr>
      </w:pPr>
      <w:r w:rsidR="000B7076">
        <w:t>7</w:t>
      </w:r>
      <w:r w:rsidR="000B7076">
        <w:t>. Vaiko globėjas (rūpintojas) informuoja Tarnybos teritorinį skyrių apie išleidžiamą laikinai svečiuotis vaiką, kuris įrašytas į Galimų įvaikinti vaikų sąrašą.</w:t>
      </w:r>
    </w:p>
    <w:p w14:paraId="5C8A3655" w14:textId="77777777" w:rsidR="004A76E0" w:rsidRDefault="00F8271D">
      <w:pPr>
        <w:widowControl w:val="0"/>
        <w:tabs>
          <w:tab w:val="left" w:pos="567"/>
        </w:tabs>
        <w:suppressAutoHyphens/>
        <w:spacing w:line="360" w:lineRule="auto"/>
        <w:ind w:firstLine="567"/>
        <w:jc w:val="both"/>
      </w:pPr>
      <w:r w:rsidR="000B7076">
        <w:t>8</w:t>
      </w:r>
      <w:r w:rsidR="000B7076">
        <w:t>. Nuolat Lietuvos Respublikoje gyvenantis fizinis asmuo ar užsienio valstybėje gyvenantis fizinis ir juridinis asmuo atsako už vaiką, išleistą laikinai svečiuotis, nuo vaiko globėjo (rūpintojo) įsakyme arba Sutartyje nurodytos laikino svečiavimosi pradžios iki vaiko grąžinimo jo globėjui (rūpintojui) momento.</w:t>
      </w:r>
    </w:p>
    <w:p w14:paraId="5C8A3656" w14:textId="77777777" w:rsidR="004A76E0" w:rsidRDefault="00F8271D">
      <w:pPr>
        <w:widowControl w:val="0"/>
        <w:tabs>
          <w:tab w:val="left" w:pos="567"/>
        </w:tabs>
        <w:suppressAutoHyphens/>
        <w:spacing w:line="360" w:lineRule="auto"/>
        <w:ind w:firstLine="567"/>
        <w:jc w:val="both"/>
      </w:pPr>
      <w:r w:rsidR="000B7076">
        <w:t>9</w:t>
      </w:r>
      <w:r w:rsidR="000B7076">
        <w:t>.  Vaiką draudžiama išleisti laikinai svečiuotis pas fizinį asmenį:</w:t>
      </w:r>
    </w:p>
    <w:p w14:paraId="5C8A3657" w14:textId="77777777" w:rsidR="004A76E0" w:rsidRDefault="00F8271D">
      <w:pPr>
        <w:widowControl w:val="0"/>
        <w:tabs>
          <w:tab w:val="left" w:pos="567"/>
        </w:tabs>
        <w:suppressAutoHyphens/>
        <w:spacing w:line="360" w:lineRule="auto"/>
        <w:ind w:firstLine="567"/>
        <w:jc w:val="both"/>
        <w:rPr>
          <w:spacing w:val="-2"/>
        </w:rPr>
      </w:pPr>
      <w:r w:rsidR="000B7076">
        <w:rPr>
          <w:spacing w:val="-2"/>
        </w:rPr>
        <w:t>9.1</w:t>
      </w:r>
      <w:r w:rsidR="000B7076">
        <w:rPr>
          <w:spacing w:val="-2"/>
        </w:rPr>
        <w:t xml:space="preserve">. kuris negali būti skiriamas vaiko globėju (rūpintoju) Lietuvos Respublikos civilinio kodekso  3.269 straipsnyje numatytais pagrindais, taip pat jei globėjas (rūpintojas) atleidžiamas nuo pareigų vykdymo vadovaujantis 3.246 straipsnio 3 dalimi arba neatitiktų </w:t>
      </w:r>
      <w:proofErr w:type="spellStart"/>
      <w:r w:rsidR="000B7076">
        <w:rPr>
          <w:spacing w:val="-2"/>
        </w:rPr>
        <w:t>įvaikintojui</w:t>
      </w:r>
      <w:proofErr w:type="spellEnd"/>
      <w:r w:rsidR="000B7076">
        <w:rPr>
          <w:spacing w:val="-2"/>
        </w:rPr>
        <w:t xml:space="preserve"> keliamų reikalavimų vadovaujantis 3.210 straipsnio 4 dalimi.  </w:t>
      </w:r>
    </w:p>
    <w:p w14:paraId="5C8A3658" w14:textId="77777777" w:rsidR="004A76E0" w:rsidRDefault="00F8271D">
      <w:pPr>
        <w:widowControl w:val="0"/>
        <w:tabs>
          <w:tab w:val="left" w:pos="567"/>
        </w:tabs>
        <w:suppressAutoHyphens/>
        <w:spacing w:line="360" w:lineRule="auto"/>
        <w:ind w:firstLine="567"/>
        <w:jc w:val="both"/>
      </w:pPr>
      <w:r w:rsidR="000B7076">
        <w:rPr>
          <w:spacing w:val="-2"/>
        </w:rPr>
        <w:t>9.2</w:t>
      </w:r>
      <w:r w:rsidR="000B7076">
        <w:rPr>
          <w:spacing w:val="-2"/>
        </w:rPr>
        <w:t>. kuris pripažintas kaltu už nusikalstamas veikas, nurodytas Lietuvos Respublikos vaiko teisių apsaugos pagrindų įstatymo 30 straipsnyje;</w:t>
      </w:r>
    </w:p>
    <w:p w14:paraId="5C8A3659" w14:textId="77777777" w:rsidR="004A76E0" w:rsidRDefault="00F8271D">
      <w:pPr>
        <w:widowControl w:val="0"/>
        <w:tabs>
          <w:tab w:val="left" w:pos="567"/>
        </w:tabs>
        <w:suppressAutoHyphens/>
        <w:spacing w:line="360" w:lineRule="auto"/>
        <w:ind w:firstLine="567"/>
        <w:jc w:val="both"/>
      </w:pPr>
      <w:r w:rsidR="000B7076">
        <w:t>9.3</w:t>
      </w:r>
      <w:r w:rsidR="000B7076">
        <w:t>. kurio vaikui nustatytas 1 arba 2 grėsmės vaikui lygis.</w:t>
      </w:r>
    </w:p>
    <w:p w14:paraId="5C8A365A" w14:textId="77777777" w:rsidR="004A76E0" w:rsidRDefault="00F8271D">
      <w:pPr>
        <w:widowControl w:val="0"/>
        <w:tabs>
          <w:tab w:val="left" w:pos="567"/>
        </w:tabs>
        <w:suppressAutoHyphens/>
        <w:spacing w:line="360" w:lineRule="auto"/>
        <w:jc w:val="both"/>
      </w:pPr>
    </w:p>
    <w:p w14:paraId="5C8A365B" w14:textId="77777777" w:rsidR="004A76E0" w:rsidRDefault="00F8271D">
      <w:pPr>
        <w:keepLines/>
        <w:widowControl w:val="0"/>
        <w:suppressAutoHyphens/>
        <w:spacing w:line="360" w:lineRule="auto"/>
        <w:ind w:firstLine="567"/>
        <w:jc w:val="center"/>
        <w:rPr>
          <w:b/>
          <w:bCs/>
          <w:caps/>
        </w:rPr>
      </w:pPr>
      <w:r w:rsidR="000B7076">
        <w:rPr>
          <w:b/>
          <w:bCs/>
          <w:caps/>
        </w:rPr>
        <w:t>III</w:t>
      </w:r>
      <w:r w:rsidR="000B7076">
        <w:rPr>
          <w:b/>
          <w:bCs/>
          <w:caps/>
        </w:rPr>
        <w:t xml:space="preserve"> SKYRIUS</w:t>
      </w:r>
    </w:p>
    <w:p w14:paraId="5C8A365C" w14:textId="77777777" w:rsidR="004A76E0" w:rsidRDefault="00F8271D">
      <w:pPr>
        <w:keepLines/>
        <w:widowControl w:val="0"/>
        <w:suppressAutoHyphens/>
        <w:spacing w:line="360" w:lineRule="auto"/>
        <w:ind w:firstLine="629"/>
        <w:jc w:val="center"/>
        <w:rPr>
          <w:b/>
          <w:bCs/>
          <w:caps/>
        </w:rPr>
      </w:pPr>
      <w:r w:rsidR="000B7076">
        <w:rPr>
          <w:b/>
          <w:bCs/>
          <w:caps/>
        </w:rPr>
        <w:t>VAIKO IŠLEIDIMO LAIKINAI SVEČIUOTIS PAS NUOLAT LIETUVOS RESPUBLIKOJE GYVENANTĮ FIZINĮ ASMENĮ TVARKA</w:t>
      </w:r>
    </w:p>
    <w:p w14:paraId="5C8A365D" w14:textId="77777777" w:rsidR="004A76E0" w:rsidRDefault="004A76E0">
      <w:pPr>
        <w:widowControl w:val="0"/>
        <w:tabs>
          <w:tab w:val="left" w:pos="567"/>
        </w:tabs>
        <w:suppressAutoHyphens/>
        <w:spacing w:line="360" w:lineRule="auto"/>
        <w:ind w:firstLine="567"/>
        <w:jc w:val="both"/>
      </w:pPr>
    </w:p>
    <w:p w14:paraId="5C8A365E" w14:textId="77777777" w:rsidR="004A76E0" w:rsidRDefault="00F8271D">
      <w:pPr>
        <w:widowControl w:val="0"/>
        <w:tabs>
          <w:tab w:val="left" w:pos="567"/>
        </w:tabs>
        <w:suppressAutoHyphens/>
        <w:spacing w:line="360" w:lineRule="auto"/>
        <w:ind w:firstLine="567"/>
        <w:jc w:val="both"/>
        <w:rPr>
          <w:strike/>
        </w:rPr>
      </w:pPr>
      <w:r w:rsidR="000B7076">
        <w:t>10</w:t>
      </w:r>
      <w:r w:rsidR="000B7076">
        <w:t>. Vaikas, dėl kurio pradėtas globos (rūpybos) konkrečioje šeimoje ar šeimynoje nustatymo arba ikiteisminis konkrečioje šeimoje įvaikinimo procesas, negali būti išleidžiamas laikinai svečiuotis pas kitą asmenį.</w:t>
      </w:r>
    </w:p>
    <w:p w14:paraId="5C8A365F" w14:textId="77777777" w:rsidR="004A76E0" w:rsidRDefault="00F8271D">
      <w:pPr>
        <w:widowControl w:val="0"/>
        <w:suppressAutoHyphens/>
        <w:spacing w:line="360" w:lineRule="auto"/>
        <w:ind w:firstLine="567"/>
        <w:jc w:val="both"/>
      </w:pPr>
      <w:r w:rsidR="000B7076">
        <w:t>11</w:t>
      </w:r>
      <w:r w:rsidR="000B7076">
        <w:t xml:space="preserve">. Nuolat Lietuvos Respublikoje gyvenančio fizinio asmens (toliau – fizinis asmuo) tinkamumo priimti vaiką laikinai svečiuotis vertinimas privalomas visiems fiziniams asmenims, ketinantiems priimti vaiką laikinai svečiuotis, kurį atlieka Tarnybos teritorinis skyrius bendradarbiaudamas su globos centru. </w:t>
      </w:r>
    </w:p>
    <w:p w14:paraId="5C8A3660" w14:textId="77777777" w:rsidR="004A76E0" w:rsidRDefault="00F8271D">
      <w:pPr>
        <w:widowControl w:val="0"/>
        <w:suppressAutoHyphens/>
        <w:spacing w:line="360" w:lineRule="auto"/>
        <w:ind w:firstLine="567"/>
        <w:jc w:val="both"/>
      </w:pPr>
      <w:r w:rsidR="000B7076">
        <w:t>12</w:t>
      </w:r>
      <w:r w:rsidR="000B7076">
        <w:t>. Fizinis asmuo pateikia savo gyvenamosios vietos savivaldybės administracijai šiuos dokumentus:</w:t>
      </w:r>
    </w:p>
    <w:p w14:paraId="5C8A3661" w14:textId="77777777" w:rsidR="004A76E0" w:rsidRDefault="00F8271D">
      <w:pPr>
        <w:widowControl w:val="0"/>
        <w:suppressAutoHyphens/>
        <w:spacing w:line="360" w:lineRule="auto"/>
        <w:ind w:firstLine="567"/>
        <w:jc w:val="both"/>
      </w:pPr>
      <w:r w:rsidR="000B7076">
        <w:t>12.1</w:t>
      </w:r>
      <w:r w:rsidR="000B7076">
        <w:t>. rašytinį prašymą dėl vaiko išleidimo laikinai svečiuotis (Aprašo 1 priedas);</w:t>
      </w:r>
    </w:p>
    <w:p w14:paraId="5C8A3662" w14:textId="77777777" w:rsidR="004A76E0" w:rsidRDefault="00F8271D">
      <w:pPr>
        <w:widowControl w:val="0"/>
        <w:suppressAutoHyphens/>
        <w:spacing w:line="360" w:lineRule="auto"/>
        <w:ind w:firstLine="567"/>
        <w:jc w:val="both"/>
      </w:pPr>
      <w:r w:rsidR="000B7076">
        <w:t>12.2</w:t>
      </w:r>
      <w:r w:rsidR="000B7076">
        <w:t>. asmens tapatybę patvirtinančio dokumento kopiją;</w:t>
      </w:r>
    </w:p>
    <w:p w14:paraId="5C8A3663" w14:textId="77777777" w:rsidR="004A76E0" w:rsidRDefault="00F8271D">
      <w:pPr>
        <w:widowControl w:val="0"/>
        <w:tabs>
          <w:tab w:val="left" w:pos="1276"/>
        </w:tabs>
        <w:suppressAutoHyphens/>
        <w:spacing w:line="360" w:lineRule="auto"/>
        <w:ind w:firstLine="567"/>
        <w:jc w:val="both"/>
      </w:pPr>
      <w:r w:rsidR="000B7076">
        <w:t>12.3</w:t>
      </w:r>
      <w:r w:rsidR="000B7076">
        <w:t xml:space="preserve">. </w:t>
      </w:r>
      <w:r w:rsidR="000B7076">
        <w:rPr>
          <w:szCs w:val="24"/>
          <w:shd w:val="clear" w:color="auto" w:fill="FFFFFF"/>
        </w:rPr>
        <w:t>sveikatos apsaugos ministro nustatytos formos sveikatos pažymėjimo kopiją (</w:t>
      </w:r>
      <w:r w:rsidR="000B7076">
        <w:t>forma Nr. 046/a);</w:t>
      </w:r>
    </w:p>
    <w:p w14:paraId="5C8A3664" w14:textId="77777777" w:rsidR="004A76E0" w:rsidRDefault="00F8271D">
      <w:pPr>
        <w:widowControl w:val="0"/>
        <w:tabs>
          <w:tab w:val="left" w:pos="1276"/>
        </w:tabs>
        <w:suppressAutoHyphens/>
        <w:spacing w:line="360" w:lineRule="auto"/>
        <w:ind w:firstLine="567"/>
        <w:jc w:val="both"/>
      </w:pPr>
      <w:r w:rsidR="000B7076">
        <w:rPr>
          <w:color w:val="000000"/>
        </w:rPr>
        <w:t>13</w:t>
      </w:r>
      <w:r w:rsidR="000B7076">
        <w:rPr>
          <w:color w:val="000000"/>
        </w:rPr>
        <w:t xml:space="preserve">. Savivaldybės administracija ne vėliau kaip per 5 darbo dienas nuo visų 12.1 – 12.3 papunkčiuose nurodytų dokumentų gavimo dienos, persiunčia juos Tarnybos teritoriniam skyriui, kad jis atliktų fizinio asmens </w:t>
      </w:r>
      <w:r w:rsidR="000B7076">
        <w:t>tinkamumo priimti vaiką laikinai svečiuotis</w:t>
      </w:r>
      <w:r w:rsidR="000B7076">
        <w:rPr>
          <w:color w:val="000000"/>
        </w:rPr>
        <w:t xml:space="preserve"> įvertinimą.</w:t>
      </w:r>
    </w:p>
    <w:p w14:paraId="5C8A3665" w14:textId="77777777" w:rsidR="004A76E0" w:rsidRDefault="00F8271D">
      <w:pPr>
        <w:widowControl w:val="0"/>
        <w:suppressAutoHyphens/>
        <w:spacing w:line="360" w:lineRule="auto"/>
        <w:ind w:firstLine="567"/>
        <w:jc w:val="both"/>
      </w:pPr>
      <w:r w:rsidR="000B7076">
        <w:t>14</w:t>
      </w:r>
      <w:r w:rsidR="000B7076">
        <w:t>. Tarnybos teritorinis skyrius:</w:t>
      </w:r>
    </w:p>
    <w:p w14:paraId="5C8A3666" w14:textId="77777777" w:rsidR="004A76E0" w:rsidRDefault="00F8271D">
      <w:pPr>
        <w:widowControl w:val="0"/>
        <w:suppressAutoHyphens/>
        <w:spacing w:line="360" w:lineRule="auto"/>
        <w:ind w:firstLine="567"/>
        <w:jc w:val="both"/>
      </w:pPr>
      <w:r w:rsidR="000B7076">
        <w:t>14.1</w:t>
      </w:r>
      <w:r w:rsidR="000B7076">
        <w:t xml:space="preserve"> išsiaiškina, ar fizinis asmuo nėra priskirtinas Aprašo 9.1. – 9.3. papunkčiuose nurodytų asmenų grupei;</w:t>
      </w:r>
    </w:p>
    <w:p w14:paraId="5C8A3667" w14:textId="77777777" w:rsidR="004A76E0" w:rsidRDefault="00F8271D">
      <w:pPr>
        <w:spacing w:line="360" w:lineRule="auto"/>
        <w:ind w:firstLine="567"/>
        <w:jc w:val="both"/>
        <w:rPr>
          <w:sz w:val="27"/>
          <w:szCs w:val="27"/>
        </w:rPr>
      </w:pPr>
      <w:r w:rsidR="000B7076">
        <w:t>14.2</w:t>
      </w:r>
      <w:r w:rsidR="000B7076">
        <w:t xml:space="preserve"> patikrina </w:t>
      </w:r>
      <w:r w:rsidR="000B7076">
        <w:rPr>
          <w:szCs w:val="24"/>
        </w:rPr>
        <w:t xml:space="preserve">duomenis iš Informatikos ir ryšių departamento prie Vidaus reikalų ministerijos apie fizinio asmens teistumą; duomenis iš Administracinių nusižengimų registro apie fizinio asmens patraukimą (nepatraukimą) administracinėn atsakomybėn; </w:t>
      </w:r>
    </w:p>
    <w:p w14:paraId="5C8A3668" w14:textId="77777777" w:rsidR="004A76E0" w:rsidRDefault="00F8271D">
      <w:pPr>
        <w:widowControl w:val="0"/>
        <w:suppressAutoHyphens/>
        <w:spacing w:line="360" w:lineRule="auto"/>
        <w:ind w:firstLine="567"/>
        <w:jc w:val="both"/>
      </w:pPr>
      <w:r w:rsidR="000B7076">
        <w:t>15</w:t>
      </w:r>
      <w:r w:rsidR="000B7076">
        <w:t xml:space="preserve">. </w:t>
      </w:r>
      <w:r w:rsidR="000B7076">
        <w:rPr>
          <w:spacing w:val="-4"/>
        </w:rPr>
        <w:t>Tarnybos teritorinis skyrius, gavęs Aprašo 12.1. – 12.3 papunkčiuose nurodytus dokumentus bei atlikęs Aprašo 14.1. – 14.2. papunkčiuose nustatytus veiksmus</w:t>
      </w:r>
      <w:r w:rsidR="000B7076">
        <w:t>,</w:t>
      </w:r>
      <w:r w:rsidR="000B7076">
        <w:rPr>
          <w:spacing w:val="-4"/>
        </w:rPr>
        <w:t xml:space="preserve"> išsiaiškina,</w:t>
      </w:r>
      <w:r w:rsidR="000B7076">
        <w:rPr>
          <w:b/>
          <w:bCs/>
          <w:spacing w:val="-4"/>
        </w:rPr>
        <w:t xml:space="preserve"> </w:t>
      </w:r>
      <w:r w:rsidR="000B7076">
        <w:t>ar kartu su fiziniu asmeniu gyvenantys asmenys sutinka (patvirtina tai raštu), kad vaikas laikinai svečiuotųsi bei ne vėliau kaip per 3 darbo dienas kreipiasi į asmens gyvenamosios vietos globos centrą dėl</w:t>
      </w:r>
      <w:r w:rsidR="000B7076">
        <w:rPr>
          <w:b/>
          <w:bCs/>
          <w:caps/>
          <w:lang w:eastAsia="lt-LT"/>
        </w:rPr>
        <w:t xml:space="preserve"> </w:t>
      </w:r>
      <w:r w:rsidR="000B7076">
        <w:rPr>
          <w:lang w:eastAsia="lt-LT"/>
        </w:rPr>
        <w:t>fizinio asmens tinkamumo priimti Institucijoje ar šeimynoje globojamą (rūpinamą) vaiką laikinai svečiuotis įvertinimo klausimyno</w:t>
      </w:r>
      <w:r w:rsidR="000B7076">
        <w:t xml:space="preserve"> (Aprašo 8 priedas) pateikimo.</w:t>
      </w:r>
    </w:p>
    <w:p w14:paraId="5C8A3669" w14:textId="77777777" w:rsidR="004A76E0" w:rsidRDefault="00F8271D">
      <w:pPr>
        <w:widowControl w:val="0"/>
        <w:suppressAutoHyphens/>
        <w:spacing w:line="360" w:lineRule="auto"/>
        <w:ind w:firstLine="567"/>
        <w:jc w:val="both"/>
      </w:pPr>
      <w:r w:rsidR="000B7076">
        <w:t>16</w:t>
      </w:r>
      <w:r w:rsidR="000B7076">
        <w:t xml:space="preserve">. Fizinio asmens tinkamumo priimti vaiką laikinai svečiuotis tikrinimas atliekamas ne ilgiau kaip per 20 darbo dienų nuo prašymo ir Aprašo 12 punkte nurodytų dokumentų dėl vaiko išleidimo laikinai svečiuotis, Tarnybos teritoriniame skyriuje gavimo dienos. </w:t>
      </w:r>
    </w:p>
    <w:p w14:paraId="5C8A366A" w14:textId="77777777" w:rsidR="004A76E0" w:rsidRDefault="00F8271D">
      <w:pPr>
        <w:spacing w:line="360" w:lineRule="auto"/>
        <w:ind w:firstLine="567"/>
        <w:jc w:val="both"/>
        <w:rPr>
          <w:szCs w:val="24"/>
        </w:rPr>
      </w:pPr>
      <w:r w:rsidR="000B7076">
        <w:t>17</w:t>
      </w:r>
      <w:r w:rsidR="000B7076">
        <w:t>. Globos centras užtikrina, kad Tarnybos atestuoti asmenys, vadovaudamiesi</w:t>
      </w:r>
      <w:r w:rsidR="000B7076">
        <w:rPr>
          <w:lang w:eastAsia="lt-LT"/>
        </w:rPr>
        <w:t xml:space="preserve"> fizinio asmens tinkamumo priimti Institucijoje ar šeimynoje globojamą (rūpinamą) vaiką laikinai svečiuotis įvertinimo klausimynu</w:t>
      </w:r>
      <w:r w:rsidR="000B7076">
        <w:t xml:space="preserve"> (Aprašo 8 priedas) parengia fizinio asmens tinkamumo priimti vaiką laikinai svečiuotis rekomendaciją (Aprašo 9 priedas) dėl fizinio asmens tinkamumo priimti vaiką laikinai svečiuotis (toliau – rekomendacija) ir pateikia ją Tarnybos teritoriniam skyriui, kuris kreipėsi į globos centrą dėl</w:t>
      </w:r>
      <w:r w:rsidR="000B7076">
        <w:rPr>
          <w:b/>
          <w:bCs/>
          <w:caps/>
          <w:lang w:eastAsia="lt-LT"/>
        </w:rPr>
        <w:t xml:space="preserve"> </w:t>
      </w:r>
      <w:r w:rsidR="000B7076">
        <w:rPr>
          <w:lang w:eastAsia="lt-LT"/>
        </w:rPr>
        <w:t>rekomendacijos</w:t>
      </w:r>
      <w:r w:rsidR="000B7076">
        <w:t xml:space="preserve"> pateikimo, ne vėliau kaip per 10 darbo dienų. Tarnybos teritorinis skyrius, atsižvelgdamas į Tarnybos atestuotų asmenų parengtą rekomendaciją, parengia išvadą dėl </w:t>
      </w:r>
      <w:r w:rsidR="000B7076">
        <w:lastRenderedPageBreak/>
        <w:t>fizinio asmens tinkamumo / netinkamumo priimti vaiką laikinai svečiuotis. Jei fizinis asmuo nesikreipė dėl konkretaus (-</w:t>
      </w:r>
      <w:proofErr w:type="spellStart"/>
      <w:r w:rsidR="000B7076">
        <w:t>čių</w:t>
      </w:r>
      <w:proofErr w:type="spellEnd"/>
      <w:r w:rsidR="000B7076">
        <w:t>) vaiko (-ų), išvadoje dėl fizinio asmens tinkamumo nurodomi jo lūkesčiai, susiję su laikinai svečiuotis priimamo (-ų) vaiko (-ų) amžiumi, lytimi, sveikata ir kt.</w:t>
      </w:r>
    </w:p>
    <w:p w14:paraId="5C8A366B" w14:textId="77777777" w:rsidR="004A76E0" w:rsidRDefault="00F8271D">
      <w:pPr>
        <w:widowControl w:val="0"/>
        <w:suppressAutoHyphens/>
        <w:spacing w:line="360" w:lineRule="auto"/>
        <w:ind w:firstLine="567"/>
        <w:jc w:val="both"/>
        <w:rPr>
          <w:strike/>
        </w:rPr>
      </w:pPr>
      <w:r w:rsidR="000B7076">
        <w:t>18</w:t>
      </w:r>
      <w:r w:rsidR="000B7076">
        <w:t>. Tarnybos teritorinio skyriaus parengtoje išvadoje dėl fizinio asmens tinkamumo priimti vaiką laikinai svečiuotis turi būti nurodytas jos galiojimo terminas, kuris negali būti ilgesnis nei 12 mėnesių nuo išvados parengimo datos. Išvados dėl fizinio asmens tinkamumo priimti vaiką laikinai svečiuotis galiojimas per numatytą laikotarpį gali būti sustabdytas ir / ar pakeistas Tarnybos teritorinio skyriaus sprendimu, paaiškėjus, jog vaiko laikinas svečiavimasis neatitinka Apraše nustatytų vaiko išleidimo laikinai svečiuotis principų ir (ar) Sutarties sąlygų.</w:t>
      </w:r>
    </w:p>
    <w:p w14:paraId="5C8A366C" w14:textId="77777777" w:rsidR="004A76E0" w:rsidRDefault="00F8271D">
      <w:pPr>
        <w:widowControl w:val="0"/>
        <w:suppressAutoHyphens/>
        <w:spacing w:line="360" w:lineRule="auto"/>
        <w:ind w:firstLine="567"/>
        <w:jc w:val="both"/>
      </w:pPr>
      <w:r w:rsidR="000B7076">
        <w:t>19</w:t>
      </w:r>
      <w:r w:rsidR="000B7076">
        <w:t>.  Tarnybos teritorinis skyrius:</w:t>
      </w:r>
    </w:p>
    <w:p w14:paraId="5C8A366D" w14:textId="77777777" w:rsidR="004A76E0" w:rsidRDefault="00F8271D">
      <w:pPr>
        <w:widowControl w:val="0"/>
        <w:suppressAutoHyphens/>
        <w:spacing w:line="360" w:lineRule="auto"/>
        <w:ind w:firstLine="567"/>
        <w:jc w:val="both"/>
      </w:pPr>
      <w:r w:rsidR="000B7076">
        <w:t>19.1</w:t>
      </w:r>
      <w:r w:rsidR="000B7076">
        <w:t>. parengęs teigiamą išvadą dėl fizinio asmens tinkamumo priimti vaiką laikinai svečiuotis, jos kopiją bei vaiko globėjų (rūpintojų), veikiančių Lietuvos Respublikos teritorijoje, sąrašą per 3 darbo dienas pateikia fiziniam asmeniui;</w:t>
      </w:r>
    </w:p>
    <w:p w14:paraId="5C8A366E" w14:textId="77777777" w:rsidR="004A76E0" w:rsidRDefault="00F8271D">
      <w:pPr>
        <w:widowControl w:val="0"/>
        <w:suppressAutoHyphens/>
        <w:spacing w:line="360" w:lineRule="auto"/>
        <w:ind w:firstLine="567"/>
        <w:jc w:val="both"/>
      </w:pPr>
      <w:r w:rsidR="000B7076">
        <w:t>19.2</w:t>
      </w:r>
      <w:r w:rsidR="000B7076">
        <w:t>. parengęs neigiamą išvadą dėl fizinio asmens tinkamumo priimti vaiką laikinai svečiuotis, jos kopiją per 3 darbo dienas pateikia fiziniam asmeniui, nurodydamas sprendimo priežastis. Tolesni veiksmai dėl vaiko išleidimo laikinai svečiuotis pas fizinį asmenį neatliekami.</w:t>
      </w:r>
    </w:p>
    <w:p w14:paraId="5C8A366F" w14:textId="77777777" w:rsidR="004A76E0" w:rsidRDefault="00F8271D">
      <w:pPr>
        <w:widowControl w:val="0"/>
        <w:tabs>
          <w:tab w:val="left" w:pos="993"/>
        </w:tabs>
        <w:suppressAutoHyphens/>
        <w:spacing w:line="360" w:lineRule="auto"/>
        <w:ind w:firstLine="567"/>
        <w:jc w:val="both"/>
      </w:pPr>
      <w:r w:rsidR="000B7076">
        <w:t>20</w:t>
      </w:r>
      <w:r w:rsidR="000B7076">
        <w:t xml:space="preserve">.  Fizinis asmuo, ne vėliau kaip per 3 darbo dienas nuo išvados kopijos gavimo, raštu patvirtina, kad susipažino su Tarnybos teritorinio skyriaus parengta išvada dėl jo tinkamumo / netinkamumo priimti vaiką laikinai svečiuotis. </w:t>
      </w:r>
    </w:p>
    <w:p w14:paraId="5C8A3670" w14:textId="77777777" w:rsidR="004A76E0" w:rsidRDefault="00F8271D">
      <w:pPr>
        <w:widowControl w:val="0"/>
        <w:suppressAutoHyphens/>
        <w:spacing w:line="360" w:lineRule="auto"/>
        <w:ind w:firstLine="567"/>
        <w:jc w:val="both"/>
      </w:pPr>
      <w:r w:rsidR="000B7076">
        <w:t>21</w:t>
      </w:r>
      <w:r w:rsidR="000B7076">
        <w:t>. Fizinis asmuo, dėl kurio Tarnybos teritorinis skyrius parengė neigiamą išvadą dėl vaiko priėmimo laikinai svečiuotis, gali pakartotinai kreiptis dėl vaiko išleidimo laikinai svečiuotis tik išnykus Tarnybos teritorinio skyriaus išvadoje nurodytoms priežastims.</w:t>
      </w:r>
    </w:p>
    <w:p w14:paraId="5C8A3671" w14:textId="77777777" w:rsidR="004A76E0" w:rsidRDefault="00F8271D">
      <w:pPr>
        <w:widowControl w:val="0"/>
        <w:suppressAutoHyphens/>
        <w:spacing w:line="360" w:lineRule="auto"/>
        <w:ind w:firstLine="567"/>
        <w:jc w:val="both"/>
      </w:pPr>
      <w:r w:rsidR="000B7076">
        <w:t>22</w:t>
      </w:r>
      <w:r w:rsidR="000B7076">
        <w:t>. Fizinis asmuo, raštu gavęs Tarnybos teritorinio skyriaus parengtą teigiamos išvados kopiją dėl jo tinkamumo priimti vaiką laikinai svečiuotis, raštu arba žodžiu kreipiasi į pasirinktą vaiko globėją (rūpintoją) pagal Tarnybos teritorinio skyriaus pateiktą vaiko globėjų (rūpintojų), veikiančių Lietuvos Respublikos teritorijoje, sąrašą.</w:t>
      </w:r>
    </w:p>
    <w:p w14:paraId="5C8A3672" w14:textId="77777777" w:rsidR="004A76E0" w:rsidRDefault="00F8271D">
      <w:pPr>
        <w:widowControl w:val="0"/>
        <w:suppressAutoHyphens/>
        <w:spacing w:line="360" w:lineRule="auto"/>
        <w:ind w:firstLine="567"/>
        <w:jc w:val="both"/>
      </w:pPr>
      <w:r w:rsidR="000B7076">
        <w:t>23</w:t>
      </w:r>
      <w:r w:rsidR="000B7076">
        <w:t xml:space="preserve">. Fiziniam asmeniui atlikus 22 punkte pažymėtus veiksmus, vaiko globėjas (rūpintojas): </w:t>
      </w:r>
    </w:p>
    <w:p w14:paraId="5C8A3673" w14:textId="77777777" w:rsidR="004A76E0" w:rsidRDefault="00F8271D">
      <w:pPr>
        <w:widowControl w:val="0"/>
        <w:suppressAutoHyphens/>
        <w:spacing w:line="360" w:lineRule="auto"/>
        <w:ind w:firstLine="567"/>
        <w:jc w:val="both"/>
      </w:pPr>
      <w:r w:rsidR="000B7076">
        <w:t>23.1</w:t>
      </w:r>
      <w:r w:rsidR="000B7076">
        <w:t>. raštu kreipiasi į fizinio asmens nurodytą Tarnybos teritorinį skyrių dėl fizinio asmens tinkamumo priimti vaiką laikinai svečiuotis parengtos išvados kopijos pateikimo ir jos galiojimo patvirtinimo;</w:t>
      </w:r>
    </w:p>
    <w:p w14:paraId="5C8A3674" w14:textId="77777777" w:rsidR="004A76E0" w:rsidRDefault="00F8271D">
      <w:pPr>
        <w:widowControl w:val="0"/>
        <w:suppressAutoHyphens/>
        <w:spacing w:line="360" w:lineRule="auto"/>
        <w:ind w:firstLine="567"/>
        <w:jc w:val="both"/>
        <w:rPr>
          <w:spacing w:val="-5"/>
        </w:rPr>
      </w:pPr>
      <w:r w:rsidR="000B7076">
        <w:rPr>
          <w:spacing w:val="-5"/>
        </w:rPr>
        <w:t>23</w:t>
      </w:r>
      <w:r w:rsidR="000B7076">
        <w:t>.</w:t>
      </w:r>
      <w:r w:rsidR="000B7076">
        <w:rPr>
          <w:spacing w:val="-5"/>
        </w:rPr>
        <w:t>2</w:t>
      </w:r>
      <w:r w:rsidR="000B7076">
        <w:rPr>
          <w:spacing w:val="-5"/>
        </w:rPr>
        <w:t>. raštu pateikia fiziniam asmeniui informaciją apie vaiką, jeigu fizinis asmuo nesikreipė dėl konkretaus vaiko, pagal Tarnybos teritorinio skyriaus išvadą dėl fizinio asmens tinkamumo priimti vaiką laikinai svečiuotis, kurio poreikius jis gebėtų geriausiai užtikrinti;</w:t>
      </w:r>
    </w:p>
    <w:p w14:paraId="5C8A3675" w14:textId="77777777" w:rsidR="004A76E0" w:rsidRDefault="00F8271D">
      <w:pPr>
        <w:widowControl w:val="0"/>
        <w:suppressAutoHyphens/>
        <w:spacing w:line="360" w:lineRule="auto"/>
        <w:ind w:firstLine="567"/>
        <w:jc w:val="both"/>
      </w:pPr>
      <w:r w:rsidR="000B7076">
        <w:t>23.3</w:t>
      </w:r>
      <w:r w:rsidR="000B7076">
        <w:t xml:space="preserve">. priima galutinį sprendimą, ar vaiko laikinas svečiavimasis pas konkretų fizinį asmenį atitinka jo geriausius interesus. Kilus pagrįstoms abejonėms dėl fizinio asmens galimybių </w:t>
      </w:r>
      <w:r w:rsidR="000B7076">
        <w:lastRenderedPageBreak/>
        <w:t>visapusiškai užtikrinti vaiko poreikius ar saugumą laikino svečiavimosi metu, turi teisę per 3 darbo dienas nuo fizinio asmens kreipimosi, fiziniam asmeniui bei Tarnybos teritoriniam skyriui, išdavusiam teigiamą išvadą dėl fizinio asmens tinkamumo priimti vaiką laikinai svečiuotis, raštu pateikti priežastis, dėl kurių nesutinka pasirašyti Sutarties.</w:t>
      </w:r>
    </w:p>
    <w:p w14:paraId="5C8A3676" w14:textId="77777777" w:rsidR="004A76E0" w:rsidRDefault="00F8271D">
      <w:pPr>
        <w:widowControl w:val="0"/>
        <w:suppressAutoHyphens/>
        <w:spacing w:line="360" w:lineRule="auto"/>
        <w:ind w:firstLine="567"/>
        <w:jc w:val="both"/>
      </w:pPr>
      <w:r w:rsidR="000B7076">
        <w:t>23.4</w:t>
      </w:r>
      <w:r w:rsidR="000B7076">
        <w:t>. sudaro su fiziniu asmeniu sutartį dėl Institucijoje ar šeimynoje globojamo (rūpinamo) vaiko išleidimo laikinai svečiuotis pas nuolat Lietuvos Respublikoje ar užsienio valstybėje gyvenantį fizinį asmenį (Aprašo 2 priedas);</w:t>
      </w:r>
    </w:p>
    <w:p w14:paraId="5C8A3677" w14:textId="77777777" w:rsidR="004A76E0" w:rsidRDefault="00F8271D">
      <w:pPr>
        <w:widowControl w:val="0"/>
        <w:suppressAutoHyphens/>
        <w:spacing w:line="360" w:lineRule="auto"/>
        <w:ind w:firstLine="567"/>
        <w:jc w:val="both"/>
      </w:pPr>
      <w:r w:rsidR="000B7076">
        <w:t>23.5</w:t>
      </w:r>
      <w:r w:rsidR="000B7076">
        <w:t>. raštu pateikia vaiko globos (rūpybos) vietos ir fizinio asmens gyvenamosios vietos Tarnybos teritoriniams skyriams Sutarties dėl Institucijoje ar šeimynoje globojamo (rūpinamo) vaiko išleidimo laikinai svečiuotis pas nuolat Lietuvos Respublikoje ar užsienio valstybėje gyvenantį fizinį asmenį, kopiją;</w:t>
      </w:r>
    </w:p>
    <w:p w14:paraId="5C8A3678" w14:textId="77777777" w:rsidR="004A76E0" w:rsidRDefault="00F8271D">
      <w:pPr>
        <w:widowControl w:val="0"/>
        <w:suppressAutoHyphens/>
        <w:spacing w:line="360" w:lineRule="auto"/>
        <w:ind w:firstLine="567"/>
        <w:jc w:val="both"/>
      </w:pPr>
      <w:r w:rsidR="000B7076">
        <w:t>24</w:t>
      </w:r>
      <w:r w:rsidR="000B7076">
        <w:t>. Vaikas išleidžiamas laikinai svečiuotis pas fizinį asmenį vadovaujantis:</w:t>
      </w:r>
    </w:p>
    <w:p w14:paraId="5C8A3679" w14:textId="77777777" w:rsidR="004A76E0" w:rsidRDefault="00F8271D">
      <w:pPr>
        <w:widowControl w:val="0"/>
        <w:suppressAutoHyphens/>
        <w:spacing w:line="360" w:lineRule="auto"/>
        <w:ind w:firstLine="567"/>
        <w:jc w:val="both"/>
      </w:pPr>
      <w:r w:rsidR="000B7076">
        <w:t>24.1</w:t>
      </w:r>
      <w:r w:rsidR="000B7076">
        <w:t>. fizinio asmens rašytiniu prašymu, teikiamu vaiko globėjui (rūpintojui);</w:t>
      </w:r>
    </w:p>
    <w:p w14:paraId="5C8A367A" w14:textId="77777777" w:rsidR="004A76E0" w:rsidRDefault="00F8271D">
      <w:pPr>
        <w:widowControl w:val="0"/>
        <w:suppressAutoHyphens/>
        <w:spacing w:line="360" w:lineRule="auto"/>
        <w:ind w:firstLine="567"/>
        <w:jc w:val="both"/>
      </w:pPr>
      <w:r w:rsidR="000B7076">
        <w:t>24.2</w:t>
      </w:r>
      <w:r w:rsidR="000B7076">
        <w:t>. Sutartimi dėl Institucijoje ar šeimynoje globojamo (rūpinamo) vaiko išleidimo laikinai svečiuotis pas nuolat Lietuvos Respublikoje ar užsienio valstybėje gyvenantį fizinį asmenį, sudaroma tarp fizinio asmens ir vaiko globėjo (rūpintojo);</w:t>
      </w:r>
    </w:p>
    <w:p w14:paraId="5C8A367B" w14:textId="77777777" w:rsidR="004A76E0" w:rsidRDefault="00F8271D">
      <w:pPr>
        <w:widowControl w:val="0"/>
        <w:suppressAutoHyphens/>
        <w:spacing w:line="360" w:lineRule="auto"/>
        <w:ind w:firstLine="567"/>
        <w:jc w:val="both"/>
      </w:pPr>
      <w:r w:rsidR="000B7076">
        <w:t>24.3</w:t>
      </w:r>
      <w:r w:rsidR="000B7076">
        <w:t>.  vaiko globėjo (rūpintojo) įsakymu;</w:t>
      </w:r>
    </w:p>
    <w:p w14:paraId="5C8A367C" w14:textId="77777777" w:rsidR="004A76E0" w:rsidRDefault="00F8271D">
      <w:pPr>
        <w:widowControl w:val="0"/>
        <w:suppressAutoHyphens/>
        <w:spacing w:line="360" w:lineRule="auto"/>
        <w:ind w:firstLine="567"/>
        <w:jc w:val="both"/>
      </w:pPr>
      <w:r w:rsidR="000B7076">
        <w:t>24.4</w:t>
      </w:r>
      <w:r w:rsidR="000B7076">
        <w:t>. Aprašo 24.2 ir 24.3 punktuose nurodytų dokumentų kopijos pateikiamos Tarnybos teritoriniam skyriui.</w:t>
      </w:r>
    </w:p>
    <w:p w14:paraId="5C8A367D" w14:textId="77777777" w:rsidR="004A76E0" w:rsidRDefault="00F8271D">
      <w:pPr>
        <w:widowControl w:val="0"/>
        <w:suppressAutoHyphens/>
        <w:spacing w:line="360" w:lineRule="auto"/>
        <w:ind w:firstLine="567"/>
        <w:jc w:val="both"/>
      </w:pPr>
      <w:r w:rsidR="000B7076">
        <w:t>25</w:t>
      </w:r>
      <w:r w:rsidR="000B7076">
        <w:t>.  Vaiko globėjas (rūpintojas) nepriklausomai nuo vaiko laikino svečiavimosi trukmės vykdo globėjo (rūpintojo) pareigas ir vaiko laikino svečiavimosi priežiūrą, vaiko laikino svečiavimosi pas fizinį ar juridinį asmenį laikotarpiu: palaiko ryšius su vaiku, domisi jo svečiavimosi sąlygomis ir, kai vaikas laikinai svečiuojasi tos pačios savivaldybės teritorijoje, patikrina svečiavimosi sąlygas (ne rečiau kaip kartą per mėnesį), išklausydamas vaiko nuomonę.</w:t>
      </w:r>
    </w:p>
    <w:p w14:paraId="5C8A367E" w14:textId="77777777" w:rsidR="004A76E0" w:rsidRDefault="00F8271D">
      <w:pPr>
        <w:widowControl w:val="0"/>
        <w:suppressAutoHyphens/>
        <w:spacing w:line="360" w:lineRule="auto"/>
        <w:ind w:firstLine="567"/>
        <w:jc w:val="both"/>
      </w:pPr>
      <w:r w:rsidR="000B7076">
        <w:t>26</w:t>
      </w:r>
      <w:r w:rsidR="000B7076">
        <w:t>.  Tais atvejais, kai vaikas:</w:t>
      </w:r>
    </w:p>
    <w:p w14:paraId="5C8A367F" w14:textId="77777777" w:rsidR="004A76E0" w:rsidRDefault="00F8271D">
      <w:pPr>
        <w:widowControl w:val="0"/>
        <w:suppressAutoHyphens/>
        <w:spacing w:line="360" w:lineRule="auto"/>
        <w:ind w:firstLine="567"/>
        <w:jc w:val="both"/>
      </w:pPr>
      <w:r w:rsidR="000B7076">
        <w:t>26.1</w:t>
      </w:r>
      <w:r w:rsidR="000B7076">
        <w:t>. laikinai svečiuojasi pas fizinį asmenį, kuris gyvena kitos savivaldybės teritorijoje, vaiko globėjas (rūpintojas) vykdo globėjo (rūpintojo) pareigas ir vaiko laikino svečiavimosi priežiūrą bei papildomai kreipiasi į tos savivaldybės globos centrą dėl vaiko išleidimo laikinai svečiuotis priežiūros užtikrinimo vaiko svečiavimosi laikotarpiu;</w:t>
      </w:r>
    </w:p>
    <w:p w14:paraId="5C8A3680" w14:textId="77777777" w:rsidR="004A76E0" w:rsidRDefault="00F8271D">
      <w:pPr>
        <w:widowControl w:val="0"/>
        <w:suppressAutoHyphens/>
        <w:spacing w:line="360" w:lineRule="auto"/>
        <w:ind w:firstLine="567"/>
        <w:jc w:val="both"/>
      </w:pPr>
      <w:r w:rsidR="000B7076">
        <w:t>26.2</w:t>
      </w:r>
      <w:r w:rsidR="000B7076">
        <w:t xml:space="preserve">. kartu su vaiką laikinai priėmusiu svečiuotis fiziniu asmeniu išvyksta iš laikino svečiavimosi vietos ilgiau nei 2 dienas, fizinis asmuo, ne vėliau kaip prieš 3 darbo dienas iki išvykimo, apie tai raštu arba žodžiu informuoja vaiko globėją (rūpintoją). Vaiko globėjas (rūpintojas) apie fizinio asmens, priėmusio laikinai svečiuotis vaiką, išvykimą kartu su vaiku iš laikinos svečiavimosi vietos ilgiau nei 10 darbo dienų, per 3 darbo dienas raštu informuoja Tarnybos teritorinį skyrių, kurio teikimu nustatyta vaiko globa (rūpyba). </w:t>
      </w:r>
    </w:p>
    <w:p w14:paraId="5C8A3681" w14:textId="77777777" w:rsidR="004A76E0" w:rsidRDefault="00F8271D">
      <w:pPr>
        <w:widowControl w:val="0"/>
        <w:suppressAutoHyphens/>
        <w:spacing w:line="360" w:lineRule="auto"/>
        <w:ind w:firstLine="567"/>
        <w:jc w:val="both"/>
      </w:pPr>
      <w:r w:rsidR="000B7076">
        <w:t>27</w:t>
      </w:r>
      <w:r w:rsidR="000B7076">
        <w:t>. Paaiškėjus, kad vaiko laikinas svečiavimasis neatitinka Apraše nustatytų vaiko išleidimo laikinai svečiuotis principų ir (ar) Sutarties sąlygų, vaiko globėjas (rūpintojas) kaip įmanoma greičiau, bet ne vėliau kaip per 1 darbo dieną, o jei yra duomenų apie galimai daromą ar galimai padarytą nusikalstamą veiką vaiko atžvilgiu – per 6 valandas:</w:t>
      </w:r>
    </w:p>
    <w:p w14:paraId="5C8A3682" w14:textId="77777777" w:rsidR="004A76E0" w:rsidRDefault="00F8271D">
      <w:pPr>
        <w:widowControl w:val="0"/>
        <w:suppressAutoHyphens/>
        <w:spacing w:line="360" w:lineRule="auto"/>
        <w:ind w:firstLine="567"/>
        <w:jc w:val="both"/>
      </w:pPr>
      <w:r w:rsidR="000B7076">
        <w:t>27.1</w:t>
      </w:r>
      <w:r w:rsidR="000B7076">
        <w:t xml:space="preserve">. </w:t>
      </w:r>
      <w:r w:rsidR="000B7076">
        <w:rPr>
          <w:spacing w:val="-4"/>
        </w:rPr>
        <w:t>žodžiu informuoja fizinį asmenį, raštu – vaiko globos (rūpybos) vietos ir fizinio asmens gyvenamosios vietos Tarnybos teritorinį skyrių bei</w:t>
      </w:r>
      <w:r w:rsidR="000B7076">
        <w:t xml:space="preserve"> paima vaiką iš fizinio asmens, pas kurį vaikas laikinai svečiuojasi;</w:t>
      </w:r>
    </w:p>
    <w:p w14:paraId="5C8A3683" w14:textId="77777777" w:rsidR="004A76E0" w:rsidRDefault="00F8271D">
      <w:pPr>
        <w:widowControl w:val="0"/>
        <w:suppressAutoHyphens/>
        <w:spacing w:line="360" w:lineRule="auto"/>
        <w:ind w:firstLine="567"/>
        <w:jc w:val="both"/>
      </w:pPr>
      <w:r w:rsidR="000B7076">
        <w:t>27.2</w:t>
      </w:r>
      <w:r w:rsidR="000B7076">
        <w:t>. inicijuoja Sutarties nutraukimą ir globėjo (rūpintojo) įsakymo dėl vaiko laikino išleidimo svečiuotis, panaikinimą;</w:t>
      </w:r>
    </w:p>
    <w:p w14:paraId="5C8A3684" w14:textId="77777777" w:rsidR="004A76E0" w:rsidRDefault="00F8271D">
      <w:pPr>
        <w:widowControl w:val="0"/>
        <w:suppressAutoHyphens/>
        <w:spacing w:line="360" w:lineRule="auto"/>
        <w:ind w:firstLine="567"/>
        <w:jc w:val="both"/>
      </w:pPr>
      <w:r w:rsidR="000B7076">
        <w:t>28</w:t>
      </w:r>
      <w:r w:rsidR="000B7076">
        <w:t>. Prieš pasibaigiant vaiko laikino svečiavimosi terminui ir esant fizinio asmens prašymui pratęsti Sutartį dėl vaiko išleidimo laikinai svečiuotis:</w:t>
      </w:r>
    </w:p>
    <w:p w14:paraId="5C8A3685" w14:textId="77777777" w:rsidR="004A76E0" w:rsidRDefault="00F8271D">
      <w:pPr>
        <w:widowControl w:val="0"/>
        <w:suppressAutoHyphens/>
        <w:spacing w:line="360" w:lineRule="auto"/>
        <w:ind w:firstLine="567"/>
        <w:jc w:val="both"/>
      </w:pPr>
      <w:r w:rsidR="000B7076">
        <w:t>28.1</w:t>
      </w:r>
      <w:r w:rsidR="000B7076">
        <w:t xml:space="preserve">. Vaiko globėjas (rūpintojas) kreipiasi į fizinio asmens gyvenamosios vietos Tarnybos teritorinį skyrių, kuris pakartotinai surenka Aprašo 12.1 – 12.3 ir 14.1 – 14.2. punkte nurodytus dokumentus bei įvertina, ar per nustatytą laikino svečiavimosi terminą nepasikeitė fizinio asmens tinkamumas priimti vaiką laikinai svečiuotis bei pateikia išvadą dėl fizinio asmens tinkamumo / netinkamumo priimti vaiką laikinai svečiuotis vaiko globėjui (rūpintojui). </w:t>
      </w:r>
    </w:p>
    <w:p w14:paraId="5C8A3686" w14:textId="77777777" w:rsidR="004A76E0" w:rsidRDefault="00F8271D">
      <w:pPr>
        <w:widowControl w:val="0"/>
        <w:suppressAutoHyphens/>
        <w:spacing w:line="360" w:lineRule="auto"/>
        <w:ind w:firstLine="567"/>
        <w:jc w:val="both"/>
      </w:pPr>
      <w:r w:rsidR="000B7076">
        <w:t>28.2</w:t>
      </w:r>
      <w:r w:rsidR="000B7076">
        <w:t>.  Vaiko globėjas (rūpintojas):</w:t>
      </w:r>
    </w:p>
    <w:p w14:paraId="5C8A3687" w14:textId="77777777" w:rsidR="004A76E0" w:rsidRDefault="00F8271D">
      <w:pPr>
        <w:widowControl w:val="0"/>
        <w:suppressAutoHyphens/>
        <w:spacing w:line="360" w:lineRule="auto"/>
        <w:ind w:firstLine="567"/>
        <w:jc w:val="both"/>
      </w:pPr>
      <w:r w:rsidR="000B7076">
        <w:t>28.2.1</w:t>
      </w:r>
      <w:r w:rsidR="000B7076">
        <w:t>. patikrina vaiko laikino svečiavimosi sąlygas, išsiaiškina vaiko, gebančio išreikšti nuomonę, fizinio asmens motyvus pakartotinai svečiuotis ir kt.;</w:t>
      </w:r>
    </w:p>
    <w:p w14:paraId="5C8A3688" w14:textId="77777777" w:rsidR="004A76E0" w:rsidRDefault="00F8271D">
      <w:pPr>
        <w:widowControl w:val="0"/>
        <w:suppressAutoHyphens/>
        <w:spacing w:line="360" w:lineRule="auto"/>
        <w:ind w:firstLine="567"/>
        <w:jc w:val="both"/>
      </w:pPr>
      <w:r w:rsidR="000B7076">
        <w:t>28.2.2</w:t>
      </w:r>
      <w:r w:rsidR="000B7076">
        <w:t>. pratęsia Sutartį dėl vaiko išleidimo laikinai svečiuotis, kai patikrintos vaiko laikino svečiavimosi sąlygos atitinka Aprašo reikalavimus ir vaiko interesus;</w:t>
      </w:r>
    </w:p>
    <w:p w14:paraId="5C8A3689" w14:textId="77777777" w:rsidR="004A76E0" w:rsidRDefault="00F8271D">
      <w:pPr>
        <w:spacing w:line="360" w:lineRule="auto"/>
        <w:ind w:firstLine="567"/>
        <w:jc w:val="both"/>
      </w:pPr>
      <w:r w:rsidR="000B7076">
        <w:t>28.2.3</w:t>
      </w:r>
      <w:r w:rsidR="000B7076">
        <w:t xml:space="preserve">. nepratęsia Sutarties dėl vaiko išleidimo laikinai svečiuotis, jei vaiko laikino svečiavimosi sąlygos neatitinka Aprašo reikalavimų ir geriausių vaiko interesų. </w:t>
      </w:r>
    </w:p>
    <w:p w14:paraId="5C8A368A" w14:textId="77777777" w:rsidR="004A76E0" w:rsidRDefault="00F8271D">
      <w:pPr>
        <w:keepLines/>
        <w:widowControl w:val="0"/>
        <w:suppressAutoHyphens/>
        <w:spacing w:line="360" w:lineRule="auto"/>
        <w:rPr>
          <w:b/>
          <w:bCs/>
          <w:caps/>
        </w:rPr>
      </w:pPr>
    </w:p>
    <w:p w14:paraId="5C8A368B" w14:textId="77777777" w:rsidR="004A76E0" w:rsidRDefault="00F8271D">
      <w:pPr>
        <w:keepLines/>
        <w:widowControl w:val="0"/>
        <w:suppressAutoHyphens/>
        <w:spacing w:line="360" w:lineRule="auto"/>
        <w:jc w:val="center"/>
        <w:rPr>
          <w:b/>
          <w:bCs/>
          <w:caps/>
        </w:rPr>
      </w:pPr>
      <w:r w:rsidR="000B7076">
        <w:rPr>
          <w:b/>
          <w:bCs/>
          <w:caps/>
        </w:rPr>
        <w:t>IV</w:t>
      </w:r>
      <w:r w:rsidR="000B7076">
        <w:rPr>
          <w:b/>
          <w:bCs/>
          <w:caps/>
        </w:rPr>
        <w:t xml:space="preserve"> SKYRIUS</w:t>
      </w:r>
    </w:p>
    <w:p w14:paraId="5C8A368C" w14:textId="77777777" w:rsidR="004A76E0" w:rsidRDefault="00F8271D">
      <w:pPr>
        <w:keepLines/>
        <w:widowControl w:val="0"/>
        <w:suppressAutoHyphens/>
        <w:spacing w:line="360" w:lineRule="auto"/>
        <w:ind w:firstLine="62"/>
        <w:jc w:val="center"/>
        <w:rPr>
          <w:b/>
          <w:bCs/>
          <w:caps/>
        </w:rPr>
      </w:pPr>
      <w:r w:rsidR="000B7076">
        <w:rPr>
          <w:b/>
          <w:bCs/>
          <w:caps/>
        </w:rPr>
        <w:t>VAIKO IŠLEIDIMO LAIKINAI SVEČIUOTIS PAS NUOLAT UŽSIENIO VALSTYBĖJE GYVENANTĮ FIZINĮ ASMENĮ TVARKA</w:t>
      </w:r>
    </w:p>
    <w:p w14:paraId="5C8A368D" w14:textId="77777777" w:rsidR="004A76E0" w:rsidRDefault="004A76E0">
      <w:pPr>
        <w:widowControl w:val="0"/>
        <w:suppressAutoHyphens/>
        <w:spacing w:line="360" w:lineRule="auto"/>
        <w:ind w:firstLine="567"/>
        <w:jc w:val="both"/>
      </w:pPr>
    </w:p>
    <w:p w14:paraId="5C8A368E" w14:textId="77777777" w:rsidR="004A76E0" w:rsidRDefault="00F8271D">
      <w:pPr>
        <w:widowControl w:val="0"/>
        <w:suppressAutoHyphens/>
        <w:spacing w:line="360" w:lineRule="auto"/>
        <w:ind w:firstLine="567"/>
        <w:jc w:val="both"/>
      </w:pPr>
      <w:r w:rsidR="000B7076">
        <w:t>29</w:t>
      </w:r>
      <w:r w:rsidR="000B7076">
        <w:t>. Vaiko globėjas (rūpintojas) gali vaiką išleisti laikinai svečiuotis pas nuolat užsienio valstybėje gyvenantį fizinį asmenį, jeigu dėl to kreipiasi:</w:t>
      </w:r>
    </w:p>
    <w:p w14:paraId="5C8A368F" w14:textId="77777777" w:rsidR="004A76E0" w:rsidRDefault="00F8271D">
      <w:pPr>
        <w:widowControl w:val="0"/>
        <w:suppressAutoHyphens/>
        <w:spacing w:line="360" w:lineRule="auto"/>
        <w:ind w:firstLine="567"/>
        <w:jc w:val="both"/>
      </w:pPr>
      <w:r w:rsidR="000B7076">
        <w:t>29.1</w:t>
      </w:r>
      <w:r w:rsidR="000B7076">
        <w:t>.  vaiko giminaitis (toliau vadinama – fizinis asmuo);</w:t>
      </w:r>
    </w:p>
    <w:p w14:paraId="5C8A3690" w14:textId="77777777" w:rsidR="004A76E0" w:rsidRDefault="00F8271D">
      <w:pPr>
        <w:widowControl w:val="0"/>
        <w:suppressAutoHyphens/>
        <w:spacing w:line="360" w:lineRule="auto"/>
        <w:ind w:firstLine="567"/>
        <w:jc w:val="both"/>
      </w:pPr>
      <w:r w:rsidR="000B7076">
        <w:t>29.2</w:t>
      </w:r>
      <w:r w:rsidR="000B7076">
        <w:t>. užsienio valstybės organizacija, turinti užsienio valstybės kompetentingos institucijos išduotą leidimą vykdyti socialinę su vaiko gerove susijusią veiklą (toliau vadinama – juridinis asmuo).</w:t>
      </w:r>
    </w:p>
    <w:p w14:paraId="5C8A3691" w14:textId="77777777" w:rsidR="004A76E0" w:rsidRDefault="00F8271D">
      <w:pPr>
        <w:widowControl w:val="0"/>
        <w:suppressAutoHyphens/>
        <w:spacing w:line="360" w:lineRule="auto"/>
        <w:ind w:firstLine="567"/>
        <w:jc w:val="both"/>
      </w:pPr>
      <w:r w:rsidR="000B7076">
        <w:t>30</w:t>
      </w:r>
      <w:r w:rsidR="000B7076">
        <w:t>.  Fizinis asmuo vaiko gyvenamosios vietos  Tarnybos teritoriniam skyriui pateikia:</w:t>
      </w:r>
    </w:p>
    <w:p w14:paraId="5C8A3692" w14:textId="77777777" w:rsidR="004A76E0" w:rsidRDefault="00F8271D">
      <w:pPr>
        <w:widowControl w:val="0"/>
        <w:suppressAutoHyphens/>
        <w:spacing w:line="360" w:lineRule="auto"/>
        <w:ind w:firstLine="567"/>
        <w:jc w:val="both"/>
      </w:pPr>
      <w:r w:rsidR="000B7076">
        <w:t>30.1</w:t>
      </w:r>
      <w:r w:rsidR="000B7076">
        <w:t>. rašytinį prašymą (Aprašo 1 priedas), kuriame nurodo savo ir vaiko giminystės ryšius pagrindžiančius duomenis ir esant galimybei, pateikia tai įrodančių dokumentų kopijas;</w:t>
      </w:r>
    </w:p>
    <w:p w14:paraId="5C8A3693" w14:textId="77777777" w:rsidR="004A76E0" w:rsidRDefault="00F8271D">
      <w:pPr>
        <w:widowControl w:val="0"/>
        <w:suppressAutoHyphens/>
        <w:spacing w:line="360" w:lineRule="auto"/>
        <w:ind w:firstLine="567"/>
        <w:jc w:val="both"/>
      </w:pPr>
      <w:r w:rsidR="000B7076">
        <w:t>30.2</w:t>
      </w:r>
      <w:r w:rsidR="000B7076">
        <w:t>. asmens tapatybę patvirtinančio dokumento kopiją;</w:t>
      </w:r>
    </w:p>
    <w:p w14:paraId="5C8A3694" w14:textId="77777777" w:rsidR="004A76E0" w:rsidRDefault="00F8271D">
      <w:pPr>
        <w:widowControl w:val="0"/>
        <w:suppressAutoHyphens/>
        <w:spacing w:line="360" w:lineRule="auto"/>
        <w:ind w:firstLine="567"/>
        <w:jc w:val="both"/>
      </w:pPr>
      <w:r w:rsidR="000B7076">
        <w:t>30.3</w:t>
      </w:r>
      <w:r w:rsidR="000B7076">
        <w:t>. sveikatos patikrinimo medicinines pažymas, kuriose nurodyti sveikatos sutrikimai turi būti pažymėti kodais pagal Tarptautinę statistinę ligų ir sveikatos problemų klasifikaciją (TLK 10), ir pažymėjimą apie psichikos būklę;</w:t>
      </w:r>
    </w:p>
    <w:p w14:paraId="5C8A3695" w14:textId="77777777" w:rsidR="004A76E0" w:rsidRDefault="00F8271D">
      <w:pPr>
        <w:widowControl w:val="0"/>
        <w:suppressAutoHyphens/>
        <w:spacing w:line="360" w:lineRule="auto"/>
        <w:ind w:firstLine="567"/>
        <w:jc w:val="both"/>
      </w:pPr>
      <w:r w:rsidR="000B7076">
        <w:t>30.4</w:t>
      </w:r>
      <w:r w:rsidR="000B7076">
        <w:t>. savo gyvenamosios vietos kompetentingos institucijos informaciją dėl gyvenimo sąlygų tinkamumo tenkinti vaiko poreikius ir leidimo priimti vaiką laikinai svečiuotis bei informaciją, ar fizinio asmens atžvilgiu nebuvo taikytos vaiko teisių apsaugos priemonės;</w:t>
      </w:r>
    </w:p>
    <w:p w14:paraId="5C8A3696" w14:textId="77777777" w:rsidR="004A76E0" w:rsidRDefault="00F8271D">
      <w:pPr>
        <w:widowControl w:val="0"/>
        <w:suppressAutoHyphens/>
        <w:spacing w:line="360" w:lineRule="auto"/>
        <w:ind w:firstLine="567"/>
        <w:jc w:val="both"/>
      </w:pPr>
      <w:r w:rsidR="000B7076">
        <w:t>30.5</w:t>
      </w:r>
      <w:r w:rsidR="000B7076">
        <w:t>. užsienio valstybės kompetentingos institucijos pažymą, kad fizinis asmuo nebuvo teistas.</w:t>
      </w:r>
    </w:p>
    <w:p w14:paraId="5C8A3697" w14:textId="77777777" w:rsidR="004A76E0" w:rsidRDefault="00F8271D">
      <w:pPr>
        <w:widowControl w:val="0"/>
        <w:suppressAutoHyphens/>
        <w:spacing w:line="360" w:lineRule="auto"/>
        <w:ind w:firstLine="567"/>
        <w:jc w:val="both"/>
        <w:rPr>
          <w:szCs w:val="24"/>
          <w:lang w:eastAsia="lt-LT"/>
        </w:rPr>
      </w:pPr>
      <w:r w:rsidR="000B7076">
        <w:t>31</w:t>
      </w:r>
      <w:r w:rsidR="000B7076">
        <w:t xml:space="preserve">. Užsienio valstybės dokumentai, apie fizinį ar juridinį asmenį, </w:t>
      </w:r>
      <w:r w:rsidR="000B7076">
        <w:rPr>
          <w:szCs w:val="24"/>
          <w:lang w:eastAsia="lt-LT"/>
        </w:rPr>
        <w:t xml:space="preserve">turi būti išversti, legalizuoti ir patvirtinti </w:t>
      </w:r>
      <w:r w:rsidR="000B7076">
        <w:rPr>
          <w:color w:val="000000"/>
          <w:szCs w:val="24"/>
        </w:rPr>
        <w:t>Dokumentų legalizavimo ir tvirtinimo pažyma (</w:t>
      </w:r>
      <w:proofErr w:type="spellStart"/>
      <w:r w:rsidR="000B7076">
        <w:rPr>
          <w:i/>
          <w:iCs/>
          <w:color w:val="000000"/>
          <w:szCs w:val="24"/>
        </w:rPr>
        <w:t>Apostille</w:t>
      </w:r>
      <w:proofErr w:type="spellEnd"/>
      <w:r w:rsidR="000B7076">
        <w:rPr>
          <w:color w:val="000000"/>
          <w:szCs w:val="24"/>
        </w:rPr>
        <w:t>) tvarkos aprašo, patvirtinto</w:t>
      </w:r>
      <w:r w:rsidR="000B7076">
        <w:rPr>
          <w:szCs w:val="24"/>
          <w:lang w:eastAsia="lt-LT"/>
        </w:rPr>
        <w:t xml:space="preserve"> </w:t>
      </w:r>
      <w:r w:rsidR="000B7076">
        <w:rPr>
          <w:bCs/>
          <w:color w:val="000000"/>
          <w:szCs w:val="24"/>
          <w:lang w:eastAsia="lt-LT"/>
        </w:rPr>
        <w:t>Lietuvos Respublikos Vyriausybės 2006 m. spalio 30 d. nutarimu Nr. 1079 "Dėl dokumentų legalizavimo ir tvirtinimo pažyma (</w:t>
      </w:r>
      <w:proofErr w:type="spellStart"/>
      <w:r w:rsidR="000B7076">
        <w:rPr>
          <w:bCs/>
          <w:i/>
          <w:color w:val="000000"/>
          <w:szCs w:val="24"/>
          <w:lang w:eastAsia="lt-LT"/>
        </w:rPr>
        <w:t>Apostille</w:t>
      </w:r>
      <w:proofErr w:type="spellEnd"/>
      <w:r w:rsidR="000B7076">
        <w:rPr>
          <w:bCs/>
          <w:color w:val="000000"/>
          <w:szCs w:val="24"/>
          <w:lang w:eastAsia="lt-LT"/>
        </w:rPr>
        <w:t>) tvarkos aprašo patvirtinimo"</w:t>
      </w:r>
      <w:r w:rsidR="000B7076">
        <w:rPr>
          <w:color w:val="000000"/>
          <w:szCs w:val="24"/>
        </w:rPr>
        <w:t>, nustatyta tvarka.</w:t>
      </w:r>
    </w:p>
    <w:p w14:paraId="5C8A3698" w14:textId="77777777" w:rsidR="004A76E0" w:rsidRDefault="00F8271D">
      <w:pPr>
        <w:widowControl w:val="0"/>
        <w:suppressAutoHyphens/>
        <w:spacing w:line="360" w:lineRule="auto"/>
        <w:ind w:firstLine="567"/>
        <w:jc w:val="both"/>
        <w:rPr>
          <w:strike/>
        </w:rPr>
      </w:pPr>
      <w:r w:rsidR="000B7076">
        <w:t>32</w:t>
      </w:r>
      <w:r w:rsidR="000B7076">
        <w:t>. Tarnybos teritorinis skyrius, gavęs Aprašo 30.1. – 30.5. papunkčiuose nurodytus dokumentus ir išsiaiškinęs, ar fizinis asmuo nėra priskirtas Aprašo 9.1. – 9.3. papunkčiuose nurodytų asmenų grupei bei įvertinęs fizinio asmens ryšį su norimu priimti svečiuotis vaiku, per 10 darbo dienų parengia išvadą dėl fizinio asmens tinkamumo / netinkamumo priimti vaiką laikinai svečiuotis.</w:t>
      </w:r>
    </w:p>
    <w:p w14:paraId="5C8A3699" w14:textId="77777777" w:rsidR="004A76E0" w:rsidRDefault="00F8271D">
      <w:pPr>
        <w:widowControl w:val="0"/>
        <w:suppressAutoHyphens/>
        <w:spacing w:line="360" w:lineRule="auto"/>
        <w:ind w:firstLine="567"/>
        <w:jc w:val="both"/>
      </w:pPr>
      <w:r w:rsidR="000B7076">
        <w:t>33</w:t>
      </w:r>
      <w:r w:rsidR="000B7076">
        <w:t>. Tarnybos teritorinis skyrius per 3 darbo dienas raštu pateikia fiziniam asmeniui parengtą išvados kopiją dėl jo tinkamumo / netinkamumo priimti vaiką laikinai svečiuotis. Fizinis asmuo per 3 darbo dienas raštu patvirtina, kad susipažino su Tarnybos teritorinio skyriaus parengta išvada dėl jo tinkamumo / netinkamumo priimti vaiką laikinai svečiuotis;</w:t>
      </w:r>
    </w:p>
    <w:p w14:paraId="5C8A369A" w14:textId="77777777" w:rsidR="004A76E0" w:rsidRDefault="00F8271D">
      <w:pPr>
        <w:widowControl w:val="0"/>
        <w:suppressAutoHyphens/>
        <w:spacing w:line="360" w:lineRule="auto"/>
        <w:ind w:firstLine="567"/>
        <w:jc w:val="both"/>
      </w:pPr>
      <w:r w:rsidR="000B7076">
        <w:t>34</w:t>
      </w:r>
      <w:r w:rsidR="000B7076">
        <w:t>. Tarnybos teritorinis skyrius parengęs neigiamą išvadą dėl fizinio asmens tinkamumo priimti vaiką laikinai svečiuotis, o fizinis asmuo raštu gavęs šią informaciją, atitinkamai vadovaujasi Aprašo 19.2 punktu, fizinis asmuo – 22 punktu.</w:t>
      </w:r>
    </w:p>
    <w:p w14:paraId="5C8A369B" w14:textId="77777777" w:rsidR="004A76E0" w:rsidRDefault="00F8271D">
      <w:pPr>
        <w:widowControl w:val="0"/>
        <w:suppressAutoHyphens/>
        <w:spacing w:line="360" w:lineRule="auto"/>
        <w:ind w:firstLine="567"/>
        <w:jc w:val="both"/>
      </w:pPr>
      <w:r w:rsidR="000B7076">
        <w:t>35</w:t>
      </w:r>
      <w:r w:rsidR="000B7076">
        <w:t>. Tarnybos teritorinio skyriaus parengta teigiama išvada dėl fizinio asmens tinkamumo priimti vaiką laikinai svečiuotis galioja ne ilgiau nei 1 metus nuo išvados priėmimo datos. Išvados dėl fizinio asmens tinkamumo priimti vaiką laikinai svečiuotis galiojimas per numatytą laikotarpį gali būti sustabdytas ir / ar pakeistas, Tarnybos teritorinio skyriaus sprendimu, paaiškėjus, jog vaiko laikinas svečiavimasis neatitinka Apraše nustatytų vaiko išleidimo laikinai svečiuotis principų, geriausių vaiko interesų ir (ar) Sutarties.</w:t>
      </w:r>
    </w:p>
    <w:p w14:paraId="5C8A369C" w14:textId="77777777" w:rsidR="004A76E0" w:rsidRDefault="00F8271D">
      <w:pPr>
        <w:widowControl w:val="0"/>
        <w:suppressAutoHyphens/>
        <w:spacing w:line="360" w:lineRule="auto"/>
        <w:ind w:firstLine="567"/>
        <w:jc w:val="both"/>
      </w:pPr>
      <w:r w:rsidR="000B7076">
        <w:t>36</w:t>
      </w:r>
      <w:r w:rsidR="000B7076">
        <w:t xml:space="preserve">. Tarnybos teritorinis skyrius, parengęs teigiamą išvadą dėl fizinio asmens tinkamumo priimti vaiką laikinai svečiuotis, per 3 darbo dienas raštu pateikia išvados kopiją vaiko globėjui </w:t>
      </w:r>
      <w:r w:rsidR="000B7076">
        <w:lastRenderedPageBreak/>
        <w:t xml:space="preserve">(rūpintojui). </w:t>
      </w:r>
    </w:p>
    <w:p w14:paraId="5C8A369D" w14:textId="77777777" w:rsidR="004A76E0" w:rsidRDefault="00F8271D">
      <w:pPr>
        <w:widowControl w:val="0"/>
        <w:suppressAutoHyphens/>
        <w:spacing w:line="360" w:lineRule="auto"/>
        <w:ind w:firstLine="567"/>
        <w:jc w:val="both"/>
      </w:pPr>
      <w:r w:rsidR="000B7076">
        <w:t>37</w:t>
      </w:r>
      <w:r w:rsidR="000B7076">
        <w:t>. Vaiko globėjas (rūpintojas), gavęs Tarnybos teritorinio skyriaus parengtą teigiamą išvadą dėl fizinio asmens tinkamumo priimti vaiką laikinai svečiuotis:</w:t>
      </w:r>
    </w:p>
    <w:p w14:paraId="5C8A369E" w14:textId="77777777" w:rsidR="004A76E0" w:rsidRDefault="00F8271D">
      <w:pPr>
        <w:widowControl w:val="0"/>
        <w:suppressAutoHyphens/>
        <w:spacing w:line="360" w:lineRule="auto"/>
        <w:ind w:firstLine="567"/>
        <w:jc w:val="both"/>
      </w:pPr>
      <w:r w:rsidR="000B7076">
        <w:t>37.1</w:t>
      </w:r>
      <w:r w:rsidR="000B7076">
        <w:t>. priima galutinį sprendimą dėl vaiko išleidimo laikinai svečiuotis pas fizinį asmenį. Kilus pagrįstoms abejonėms dėl fizinio asmens galimybių visapusiškai užtikrinti vaiko poreikius ar saugumą laikino svečiavimosi metu, vaiko globėjas (rūpintojas) turi teisę per 3 darbo dienas nuo fizinio asmens kreipimosi, fiziniam asmeniui bei Tarnybos teritoriniam skyriui, išdavusiam teigiamą išvadą dėl fizinio asmens tinkamumo priimti vaiką laikinai svečiuotis, raštu pateikti priežastis, dėl kurių nesutinka pasirašyti Sutarties;</w:t>
      </w:r>
    </w:p>
    <w:p w14:paraId="5C8A369F" w14:textId="77777777" w:rsidR="004A76E0" w:rsidRDefault="00F8271D">
      <w:pPr>
        <w:widowControl w:val="0"/>
        <w:suppressAutoHyphens/>
        <w:spacing w:line="360" w:lineRule="auto"/>
        <w:ind w:firstLine="567"/>
        <w:jc w:val="both"/>
      </w:pPr>
      <w:r w:rsidR="000B7076">
        <w:t>37.2</w:t>
      </w:r>
      <w:r w:rsidR="000B7076">
        <w:t>. sudaro su fiziniu asmeniu sutartį dėl Institucijoje ar šeimynoje globojamo (rūpinamo) vaiko išleidimo laikinai svečiuotis pas nuolat Lietuvos Respublikoje ar užsienio valstybėje gyvenantį fizinį asmenį (Aprašo 2 priedas) ir jos kopiją pateikia vaiko globos (rūpybos) vietos Tarnybos teritoriniam skyriui.</w:t>
      </w:r>
    </w:p>
    <w:p w14:paraId="5C8A36A0" w14:textId="77777777" w:rsidR="004A76E0" w:rsidRDefault="00F8271D">
      <w:pPr>
        <w:widowControl w:val="0"/>
        <w:suppressAutoHyphens/>
        <w:spacing w:line="360" w:lineRule="auto"/>
        <w:ind w:firstLine="567"/>
        <w:jc w:val="both"/>
      </w:pPr>
      <w:r w:rsidR="000B7076">
        <w:t>38</w:t>
      </w:r>
      <w:r w:rsidR="000B7076">
        <w:t>. Prieš pasibaigiant vaiko laikino svečiavimosi terminui ir esant fizinio asmens prašymui pratęsti Sutartį, fizinis asmuo pateikia prašymą bei Aprašo 30.2 – 30.5 punktuose nurodytus dokumentus vaiko globėjui (rūpintojui). Vaiko globėjas (rūpintojas) atsižvelgdamas į pateiktus fizinio asmens dokumentus, įvertinęs fizinio asmens pakartotinai priimti vaiką laikinai svečiuotis motyvus, bei išsiaiškinęs vaiko, gebančio išreikšti nuomonę apie svečiavimąsi pas fizinį asmenį, pratęsia Sutartį dėl vaiko išleidimo laikinai svečiuotis.</w:t>
      </w:r>
    </w:p>
    <w:p w14:paraId="5C8A36A1" w14:textId="77777777" w:rsidR="004A76E0" w:rsidRDefault="00F8271D">
      <w:pPr>
        <w:widowControl w:val="0"/>
        <w:suppressAutoHyphens/>
        <w:spacing w:line="360" w:lineRule="auto"/>
        <w:ind w:firstLine="567"/>
        <w:jc w:val="both"/>
      </w:pPr>
      <w:r w:rsidR="000B7076">
        <w:t>39</w:t>
      </w:r>
      <w:r w:rsidR="000B7076">
        <w:t>. Vaikui pareiškus nesutikimą svečiuotis pas fizinį asmenį, taip pat fiziniam asmeniui nusprendus vienašališkai nutraukti Sutartį dėl vaiko išleidimo laikinai svečiuotis, fizinis asmuo privalo nedelsiant, bet ne vėliau kaip per 5 darbo dienas, grąžinti vaiką globėjui (rūpintojui).</w:t>
      </w:r>
    </w:p>
    <w:p w14:paraId="5C8A36A2" w14:textId="77777777" w:rsidR="004A76E0" w:rsidRDefault="00F8271D">
      <w:pPr>
        <w:widowControl w:val="0"/>
        <w:suppressAutoHyphens/>
        <w:spacing w:line="360" w:lineRule="auto"/>
        <w:ind w:firstLine="567"/>
        <w:jc w:val="both"/>
      </w:pPr>
      <w:r w:rsidR="000B7076">
        <w:t>40</w:t>
      </w:r>
      <w:r w:rsidR="000B7076">
        <w:t>. Vaiko globėjas (rūpintojas) nepriklausomai nuo vaiko laikino svečiavimosi vietos ir trukmės vykdo globėjo (rūpintojo) pareigas vaiko laikino svečiavimosi metu, organizuoja vaiko laikino svečiavimosi priežiūrą: palaiko ryšius su vaiku, domisi svečiavimosi sąlygomis ir  jas įvertina, išklauso vaiko, gebančio išreikšti, nuomonę.</w:t>
      </w:r>
    </w:p>
    <w:p w14:paraId="5C8A36A3" w14:textId="77777777" w:rsidR="004A76E0" w:rsidRDefault="00F8271D">
      <w:pPr>
        <w:widowControl w:val="0"/>
        <w:suppressAutoHyphens/>
        <w:spacing w:line="360" w:lineRule="auto"/>
        <w:ind w:firstLine="567"/>
        <w:jc w:val="both"/>
      </w:pPr>
      <w:r w:rsidR="000B7076">
        <w:t>41</w:t>
      </w:r>
      <w:r w:rsidR="000B7076">
        <w:t>.  Juridinis asmuo Valstybės vaiko teisių apsaugos ir įvaikinimo tarnybai pateikia:</w:t>
      </w:r>
    </w:p>
    <w:p w14:paraId="5C8A36A4" w14:textId="77777777" w:rsidR="004A76E0" w:rsidRDefault="00F8271D">
      <w:pPr>
        <w:widowControl w:val="0"/>
        <w:suppressAutoHyphens/>
        <w:spacing w:line="360" w:lineRule="auto"/>
        <w:ind w:firstLine="567"/>
        <w:jc w:val="both"/>
        <w:rPr>
          <w:spacing w:val="-5"/>
        </w:rPr>
      </w:pPr>
      <w:r w:rsidR="000B7076">
        <w:rPr>
          <w:spacing w:val="-5"/>
        </w:rPr>
        <w:t>41.1</w:t>
      </w:r>
      <w:r w:rsidR="000B7076">
        <w:rPr>
          <w:spacing w:val="-5"/>
        </w:rPr>
        <w:t>. dokumentus, įrodančius, kad jo įsisteigimo valstybės teisės aktų jam suteikiama teisė vykdyti socialinę, su vaiko gerove susijusią, veiklą;</w:t>
      </w:r>
    </w:p>
    <w:p w14:paraId="5C8A36A5" w14:textId="77777777" w:rsidR="004A76E0" w:rsidRDefault="00F8271D">
      <w:pPr>
        <w:widowControl w:val="0"/>
        <w:suppressAutoHyphens/>
        <w:spacing w:line="360" w:lineRule="auto"/>
        <w:ind w:firstLine="567"/>
        <w:jc w:val="both"/>
      </w:pPr>
      <w:r w:rsidR="000B7076">
        <w:t>41.2</w:t>
      </w:r>
      <w:r w:rsidR="000B7076">
        <w:t>. globojamų (rūpinamų) vaikų laikino svečiavimosi užsienio valstybėje programos Lietuvos Respublikoje (toliau vadinama – Programa) aprašymą, kuriame nurodomas Programos tikslas, vaikų tikslinė grupė (vaikų amžius, sveikata), kuriai taikoma Programa ir vaikams planuojamos teikti paslaugos, informacija apie asmenų, priimančių vaikus laikinai svečiuotis, paiešką, parengimą, vertinimą bei Programos priežiūrą;</w:t>
      </w:r>
    </w:p>
    <w:p w14:paraId="5C8A36A6" w14:textId="77777777" w:rsidR="004A76E0" w:rsidRDefault="00F8271D">
      <w:pPr>
        <w:widowControl w:val="0"/>
        <w:suppressAutoHyphens/>
        <w:spacing w:line="360" w:lineRule="auto"/>
        <w:ind w:firstLine="567"/>
        <w:jc w:val="both"/>
        <w:rPr>
          <w:spacing w:val="-4"/>
        </w:rPr>
      </w:pPr>
      <w:r w:rsidR="000B7076">
        <w:rPr>
          <w:spacing w:val="-4"/>
        </w:rPr>
        <w:t>41.3</w:t>
      </w:r>
      <w:r w:rsidR="000B7076">
        <w:rPr>
          <w:spacing w:val="-4"/>
        </w:rPr>
        <w:t xml:space="preserve">.asmenų, kurie atsakingi už Programos Lietuvos Respublikoje koordinavimą ir įgyvendinimą </w:t>
      </w:r>
      <w:r w:rsidR="000B7076">
        <w:rPr>
          <w:spacing w:val="-4"/>
        </w:rPr>
        <w:lastRenderedPageBreak/>
        <w:t>gyvenimo aprašymus.</w:t>
      </w:r>
    </w:p>
    <w:p w14:paraId="5C8A36A7" w14:textId="77777777" w:rsidR="004A76E0" w:rsidRDefault="00F8271D">
      <w:pPr>
        <w:widowControl w:val="0"/>
        <w:suppressAutoHyphens/>
        <w:spacing w:line="360" w:lineRule="auto"/>
        <w:ind w:firstLine="567"/>
        <w:jc w:val="both"/>
      </w:pPr>
      <w:r w:rsidR="000B7076">
        <w:t>42</w:t>
      </w:r>
      <w:r w:rsidR="000B7076">
        <w:t>. Valstybės vaiko teisių apsaugos ir įvaikinimo tarnyba, gavusi Aprašo 41.1 – 41.3 papunkčiuose nurodytus dokumentus, kreipiasi į tarpžinybinę komisiją (toliau vadinama – Komisija) dėl rekomendacijos leisti ar neleisti vykdyti juridiniam asmeniui Programą.</w:t>
      </w:r>
    </w:p>
    <w:p w14:paraId="5C8A36A8" w14:textId="77777777" w:rsidR="004A76E0" w:rsidRDefault="00F8271D">
      <w:pPr>
        <w:widowControl w:val="0"/>
        <w:suppressAutoHyphens/>
        <w:spacing w:line="360" w:lineRule="auto"/>
        <w:ind w:firstLine="567"/>
        <w:jc w:val="both"/>
      </w:pPr>
      <w:r w:rsidR="000B7076">
        <w:t>43</w:t>
      </w:r>
      <w:r w:rsidR="000B7076">
        <w:t>. Komisija sudaroma iš Lietuvos Respublikos socialinės apsaugos ir darbo ministerijos, Lietuvos vaikų globos įstaigų direktorių asociacijos, Lietuvos savivaldybių asociacijos, Socialinių paslaugų priežiūros departamento prie Socialinės apsaugos ir darbo ministerijos, Valstybės vaiko teisių apsaugos ir įvaikinimo tarnybos bei nevyriausybinių organizacijų, dirbančių vaiko teisių apsaugos srityje, atstovų. Komisijos sudėtį ir jos darbo reglamentą tvirtina Valstybės vaiko teisių apsaugos ir įvaikinimo tarnybos direktorius, Komisijos sprendimai – rekomendaciniai.</w:t>
      </w:r>
    </w:p>
    <w:p w14:paraId="5C8A36A9" w14:textId="77777777" w:rsidR="004A76E0" w:rsidRDefault="00F8271D">
      <w:pPr>
        <w:widowControl w:val="0"/>
        <w:suppressAutoHyphens/>
        <w:spacing w:line="360" w:lineRule="auto"/>
        <w:ind w:firstLine="567"/>
        <w:jc w:val="both"/>
      </w:pPr>
      <w:r w:rsidR="000B7076">
        <w:t>44</w:t>
      </w:r>
      <w:r w:rsidR="000B7076">
        <w:t>. Valstybės vaiko teisių apsaugos ir įvaikinimo tarnyba gavusi Komisijos rekomendaciją leisti vykdyti juridiniam asmeniui Programą, priima galutinį sprendimą ir išduoda ne ilgesniam kaip 3 metų laikotarpiui leidimą juridiniam asmeniui vykdyti Programą (Aprašo 3 priedas) bei informuoja Programoje nurodytus arba visus vaikų globėjus (rūpintojus) dėl jų galimybės dalyvauti Programoje.</w:t>
      </w:r>
    </w:p>
    <w:p w14:paraId="5C8A36AA" w14:textId="77777777" w:rsidR="004A76E0" w:rsidRDefault="00F8271D">
      <w:pPr>
        <w:widowControl w:val="0"/>
        <w:suppressAutoHyphens/>
        <w:spacing w:line="360" w:lineRule="auto"/>
        <w:ind w:firstLine="567"/>
        <w:jc w:val="both"/>
      </w:pPr>
      <w:r w:rsidR="000B7076">
        <w:t>45</w:t>
      </w:r>
      <w:r w:rsidR="000B7076">
        <w:t>. Vaikų globėjai (rūpintojai) per 20 darbo dienų, nuo leidimo vykdyti juridiniam asmeniui Programą datos, pateikia Valstybės vaiko teisių apsaugos ir įvaikinimo tarnybai sutikimą dalyvauti Programoje. Valstybės vaiko teisių apsaugos ir įvaikinimo tarnyba raštu pateikia juridiniam asmeniui vaikų globėjų (rūpintojų), ketinančių dalyvauti Programoje, sąrašą.</w:t>
      </w:r>
    </w:p>
    <w:p w14:paraId="5C8A36AB" w14:textId="77777777" w:rsidR="004A76E0" w:rsidRDefault="00F8271D">
      <w:pPr>
        <w:widowControl w:val="0"/>
        <w:suppressAutoHyphens/>
        <w:spacing w:line="360" w:lineRule="auto"/>
        <w:ind w:left="567"/>
        <w:jc w:val="both"/>
      </w:pPr>
      <w:r w:rsidR="000B7076">
        <w:t>46</w:t>
      </w:r>
      <w:r w:rsidR="000B7076">
        <w:t>. Juridinis asmuo, kuriam išduotas leidimas vykdyti Programą, įsipareigoja:</w:t>
      </w:r>
    </w:p>
    <w:p w14:paraId="5C8A36AC" w14:textId="77777777" w:rsidR="004A76E0" w:rsidRDefault="00F8271D">
      <w:pPr>
        <w:widowControl w:val="0"/>
        <w:suppressAutoHyphens/>
        <w:spacing w:line="360" w:lineRule="auto"/>
        <w:ind w:firstLine="567"/>
        <w:jc w:val="both"/>
      </w:pPr>
      <w:r w:rsidR="000B7076">
        <w:t>46.1</w:t>
      </w:r>
      <w:r w:rsidR="000B7076">
        <w:t>. surinkti apie fizinius asmenis, dalyvaujančius Programoje ir ketinančius priimti vaikus laikinai svečiuotis užsienio valstybėje, Aprašo 30.1. – 30.5. papunkčiuose nurodytus dokumentus ir išsiaiškinti, ar asmenys nėra priskirti Aprašo 9.1. – 9.3.  papunkčiuose nurodytų asmenų grupei;</w:t>
      </w:r>
    </w:p>
    <w:p w14:paraId="5C8A36AD" w14:textId="77777777" w:rsidR="004A76E0" w:rsidRDefault="00F8271D">
      <w:pPr>
        <w:widowControl w:val="0"/>
        <w:suppressAutoHyphens/>
        <w:spacing w:line="360" w:lineRule="auto"/>
        <w:ind w:firstLine="567"/>
        <w:jc w:val="both"/>
      </w:pPr>
      <w:r w:rsidR="000B7076">
        <w:t>46.2</w:t>
      </w:r>
      <w:r w:rsidR="000B7076">
        <w:t>. užtikrinti, kad fiziniai asmenys, priimantys vaikus laikinai svečiuotis, nesikreips į Lietuvos Respublikos atitinkamas institucijas dėl tarptautinio įvaikinimo svečiuotis priimamo vaiko atžvilgiu;</w:t>
      </w:r>
    </w:p>
    <w:p w14:paraId="5C8A36AE" w14:textId="77777777" w:rsidR="004A76E0" w:rsidRDefault="00F8271D">
      <w:pPr>
        <w:widowControl w:val="0"/>
        <w:suppressAutoHyphens/>
        <w:spacing w:line="360" w:lineRule="auto"/>
        <w:ind w:firstLine="567"/>
        <w:jc w:val="both"/>
      </w:pPr>
      <w:r w:rsidR="000B7076">
        <w:t>46.3</w:t>
      </w:r>
      <w:r w:rsidR="000B7076">
        <w:t>. parengti ir pateikti vaikų globėjui (rūpintojui) raštą apie asmenis, dalyvaujančius Programoje ir ketinančius priimti vaikus laikinai svečiuotis, nurodant šių asmenų tinkamumą ir pasirengimą priimti vaikus laikinai svečiuotis bei jų patvirtinimą raštu, kad yra susipažinę su Programos tikslu, jos sąlygomis bei tvarka, kopiją.</w:t>
      </w:r>
    </w:p>
    <w:p w14:paraId="5C8A36AF" w14:textId="77777777" w:rsidR="004A76E0" w:rsidRDefault="00F8271D">
      <w:pPr>
        <w:widowControl w:val="0"/>
        <w:suppressAutoHyphens/>
        <w:spacing w:line="360" w:lineRule="auto"/>
        <w:ind w:firstLine="567"/>
        <w:jc w:val="both"/>
      </w:pPr>
      <w:r w:rsidR="000B7076">
        <w:t>47</w:t>
      </w:r>
      <w:r w:rsidR="000B7076">
        <w:t>.  Juridinis asmuo kartu su vaiko globėju (rūpintoju) suderina Programos vykdymo sąlygas:</w:t>
      </w:r>
    </w:p>
    <w:p w14:paraId="5C8A36B0" w14:textId="77777777" w:rsidR="004A76E0" w:rsidRDefault="00F8271D">
      <w:pPr>
        <w:widowControl w:val="0"/>
        <w:suppressAutoHyphens/>
        <w:spacing w:line="360" w:lineRule="auto"/>
        <w:ind w:firstLine="567"/>
        <w:jc w:val="both"/>
      </w:pPr>
      <w:r w:rsidR="000B7076">
        <w:t>47.1</w:t>
      </w:r>
      <w:r w:rsidR="000B7076">
        <w:t>. kiek, kokio amžiaus ir sveikatos būklės vaikų galės laikinai svečiuotis;</w:t>
      </w:r>
    </w:p>
    <w:p w14:paraId="5C8A36B1" w14:textId="77777777" w:rsidR="004A76E0" w:rsidRDefault="00F8271D">
      <w:pPr>
        <w:widowControl w:val="0"/>
        <w:suppressAutoHyphens/>
        <w:spacing w:line="360" w:lineRule="auto"/>
        <w:ind w:firstLine="567"/>
        <w:jc w:val="both"/>
      </w:pPr>
      <w:r w:rsidR="000B7076">
        <w:t>47.2</w:t>
      </w:r>
      <w:r w:rsidR="000B7076">
        <w:t>. nustato konkrečius vaikų svečiavimosi terminus;</w:t>
      </w:r>
    </w:p>
    <w:p w14:paraId="5C8A36B2" w14:textId="77777777" w:rsidR="004A76E0" w:rsidRDefault="00F8271D">
      <w:pPr>
        <w:widowControl w:val="0"/>
        <w:suppressAutoHyphens/>
        <w:spacing w:line="360" w:lineRule="auto"/>
        <w:ind w:firstLine="567"/>
        <w:jc w:val="both"/>
      </w:pPr>
      <w:r w:rsidR="000B7076">
        <w:t>47.3</w:t>
      </w:r>
      <w:r w:rsidR="000B7076">
        <w:t>. vaikų atvykimo, išvykimo, išlaikymo ir svečiavimosi sąlygas;</w:t>
      </w:r>
    </w:p>
    <w:p w14:paraId="5C8A36B3" w14:textId="77777777" w:rsidR="004A76E0" w:rsidRDefault="00F8271D">
      <w:pPr>
        <w:widowControl w:val="0"/>
        <w:suppressAutoHyphens/>
        <w:spacing w:line="360" w:lineRule="auto"/>
        <w:ind w:firstLine="567"/>
        <w:jc w:val="both"/>
      </w:pPr>
      <w:r w:rsidR="000B7076">
        <w:t>47.4</w:t>
      </w:r>
      <w:r w:rsidR="000B7076">
        <w:t xml:space="preserve">. suderina paslaugų ir pagalbos pagal poreikį užtikrinimą vaikui bei asmenims, kurie </w:t>
      </w:r>
      <w:r w:rsidR="000B7076">
        <w:lastRenderedPageBreak/>
        <w:t>priima laikinai svečiuotis vaiką.</w:t>
      </w:r>
    </w:p>
    <w:p w14:paraId="5C8A36B4" w14:textId="77777777" w:rsidR="004A76E0" w:rsidRDefault="00F8271D">
      <w:pPr>
        <w:widowControl w:val="0"/>
        <w:suppressAutoHyphens/>
        <w:spacing w:line="360" w:lineRule="auto"/>
        <w:ind w:firstLine="567"/>
        <w:jc w:val="both"/>
      </w:pPr>
      <w:r w:rsidR="000B7076">
        <w:t>48</w:t>
      </w:r>
      <w:r w:rsidR="000B7076">
        <w:t xml:space="preserve">. Vaiko globėjas (rūpintojas), suderinęs Programos vykdymo sąlygas, su juridiniu asmeniu pasirašo dvišalę sutartį dėl vaiko išleidimo laikinai svečiuotis  (toliau - Dvišalė sutartis) (Aprašo 5 priedas) ir jos </w:t>
      </w:r>
      <w:r w:rsidR="000B7076">
        <w:rPr>
          <w:spacing w:val="-2"/>
        </w:rPr>
        <w:t>kopiją pateikia Valstybės vaiko teisių apsaugos ir įvaikinimo tarnybai.</w:t>
      </w:r>
    </w:p>
    <w:p w14:paraId="5C8A36B5" w14:textId="77777777" w:rsidR="004A76E0" w:rsidRDefault="00F8271D">
      <w:pPr>
        <w:widowControl w:val="0"/>
        <w:suppressAutoHyphens/>
        <w:spacing w:line="360" w:lineRule="auto"/>
        <w:ind w:firstLine="567"/>
        <w:jc w:val="both"/>
      </w:pPr>
      <w:r w:rsidR="000B7076">
        <w:t>49</w:t>
      </w:r>
      <w:r w:rsidR="000B7076">
        <w:t xml:space="preserve">. Vaiko globėjas (rūpintojas), gavęs Aprašo 46.3 papunktyje nurodytą raštą, parenka konkrečiam vaikui konkretų fizinį asmenį ir išduoda šiam fiziniam asmeniui leidimą (Aprašo 4 priedas). </w:t>
      </w:r>
    </w:p>
    <w:p w14:paraId="5C8A36B6" w14:textId="77777777" w:rsidR="004A76E0" w:rsidRDefault="00F8271D">
      <w:pPr>
        <w:widowControl w:val="0"/>
        <w:suppressAutoHyphens/>
        <w:spacing w:line="360" w:lineRule="auto"/>
        <w:ind w:firstLine="567"/>
        <w:jc w:val="both"/>
      </w:pPr>
      <w:r w:rsidR="000B7076">
        <w:t>50</w:t>
      </w:r>
      <w:r w:rsidR="000B7076">
        <w:t>. Vaiko globėjas (rūpintojas) kiekvieną kartą prieš išleisdamas vaiką laikinai svečiuotis ne vėliau kaip prieš 5 darbo dienas iki išvykimo turi pateikti raštu Valstybės vaiko teisių apsaugos ir įvaikinimo tarnybai informaciją, susijusią su konkretaus globotinio (rūpintinio) svečiavimusi užsienio piliečių šeimoje, t. y. nurodyti šeimą (vardai ir pavardės, adresas), kurioje svečiuosis, svečiavimosi laikotarpį, lydintį asmenį, o vaikui sugrįžus, per 20 darbo dienų raštu informuoti Valstybės vaiko teisių apsaugos ir įvaikinimo tarnybą dėl įvykusio svečiavimosi trukmės, ryšio palaikymo su globotiniu (rūpintiniu), aplankymų bei vaikų nuomonę (įspūdžius).</w:t>
      </w:r>
    </w:p>
    <w:p w14:paraId="5C8A36B7" w14:textId="77777777" w:rsidR="004A76E0" w:rsidRDefault="00F8271D">
      <w:pPr>
        <w:widowControl w:val="0"/>
        <w:suppressAutoHyphens/>
        <w:spacing w:line="360" w:lineRule="auto"/>
        <w:ind w:firstLine="567"/>
        <w:jc w:val="both"/>
      </w:pPr>
      <w:r w:rsidR="000B7076">
        <w:t>51</w:t>
      </w:r>
      <w:r w:rsidR="000B7076">
        <w:t>. Juridinis asmuo:</w:t>
      </w:r>
    </w:p>
    <w:p w14:paraId="5C8A36B8" w14:textId="77777777" w:rsidR="004A76E0" w:rsidRDefault="00F8271D">
      <w:pPr>
        <w:widowControl w:val="0"/>
        <w:suppressAutoHyphens/>
        <w:spacing w:line="360" w:lineRule="auto"/>
        <w:ind w:firstLine="567"/>
        <w:jc w:val="both"/>
      </w:pPr>
      <w:r w:rsidR="000B7076">
        <w:t>51.1</w:t>
      </w:r>
      <w:r w:rsidR="000B7076">
        <w:t>. gali sudaryti Dvišales sutartis su keliais vaikų globėjais (rūpintojais);</w:t>
      </w:r>
    </w:p>
    <w:p w14:paraId="5C8A36B9" w14:textId="77777777" w:rsidR="004A76E0" w:rsidRDefault="00F8271D">
      <w:pPr>
        <w:widowControl w:val="0"/>
        <w:suppressAutoHyphens/>
        <w:spacing w:line="360" w:lineRule="auto"/>
        <w:ind w:firstLine="567"/>
        <w:jc w:val="both"/>
      </w:pPr>
      <w:r w:rsidR="000B7076">
        <w:t>51.2</w:t>
      </w:r>
      <w:r w:rsidR="000B7076">
        <w:t>.  privalo likus mėnesiui iki Programos Lietuvos Respublikoje veiklos nutraukimo apie tai raštu informuoti Valstybės vaiko teisių apsaugos ir įvaikinimo tarnybą.</w:t>
      </w:r>
    </w:p>
    <w:p w14:paraId="5C8A36BA" w14:textId="77777777" w:rsidR="004A76E0" w:rsidRDefault="00F8271D">
      <w:pPr>
        <w:widowControl w:val="0"/>
        <w:suppressAutoHyphens/>
        <w:spacing w:line="360" w:lineRule="auto"/>
        <w:ind w:firstLine="567"/>
        <w:jc w:val="both"/>
      </w:pPr>
      <w:r w:rsidR="000B7076">
        <w:t>52</w:t>
      </w:r>
      <w:r w:rsidR="000B7076">
        <w:t>. Valstybės vaiko teisių apsaugos ir įvaikinimo tarnyba, gavusi informaciją apie fizinio asmens, dalyvaujančio Programoje ir priimančio vaiką laikinai svečiuotis, nesilaikymą Programos tikslų ir sąlygų, per 3 darbo dienas apie tai informuoja juridinį asmenį ir vaikų globėją (rūpintoją).</w:t>
      </w:r>
    </w:p>
    <w:p w14:paraId="5C8A36BB" w14:textId="77777777" w:rsidR="004A76E0" w:rsidRDefault="00F8271D">
      <w:pPr>
        <w:widowControl w:val="0"/>
        <w:suppressAutoHyphens/>
        <w:spacing w:line="360" w:lineRule="auto"/>
        <w:ind w:firstLine="567"/>
        <w:jc w:val="both"/>
      </w:pPr>
      <w:r w:rsidR="000B7076">
        <w:t>53</w:t>
      </w:r>
      <w:r w:rsidR="000B7076">
        <w:t>. Tais atvejais, kai vaikų globėjas (rūpintojas) gauna informaciją apie fizinio asmens, dalyvaujančio Programoje, pas kurį laikinai svečiuojasi vaikas, nesilaikymą Programos tikslų ir sąlygų arba kai vaiko laikino svečiavimosi sąlygos tampa netinkamos, ar kai paaiškėja vaiko, galinčio išreikšti savo nuomonę, nenoras laikinai svečiuotis pas fizinį asmenį, vaikų globėjas (rūpintojas):</w:t>
      </w:r>
    </w:p>
    <w:p w14:paraId="5C8A36BC" w14:textId="77777777" w:rsidR="004A76E0" w:rsidRDefault="00F8271D">
      <w:pPr>
        <w:widowControl w:val="0"/>
        <w:suppressAutoHyphens/>
        <w:spacing w:line="360" w:lineRule="auto"/>
        <w:ind w:firstLine="567"/>
        <w:jc w:val="both"/>
      </w:pPr>
      <w:r w:rsidR="000B7076">
        <w:t>53.1</w:t>
      </w:r>
      <w:r w:rsidR="000B7076">
        <w:t>. panaikina fiziniam asmeniui išduotą leidimą ir apie tai raštu informuoja juridinį asmenį;</w:t>
      </w:r>
    </w:p>
    <w:p w14:paraId="5C8A36BD" w14:textId="77777777" w:rsidR="004A76E0" w:rsidRDefault="00F8271D">
      <w:pPr>
        <w:widowControl w:val="0"/>
        <w:suppressAutoHyphens/>
        <w:spacing w:line="360" w:lineRule="auto"/>
        <w:ind w:firstLine="567"/>
        <w:jc w:val="both"/>
        <w:rPr>
          <w:spacing w:val="-5"/>
        </w:rPr>
      </w:pPr>
      <w:r w:rsidR="000B7076">
        <w:t>53.2</w:t>
      </w:r>
      <w:r w:rsidR="000B7076">
        <w:t xml:space="preserve">. </w:t>
      </w:r>
      <w:r w:rsidR="000B7076">
        <w:rPr>
          <w:spacing w:val="-5"/>
        </w:rPr>
        <w:t>pareikalauja iš juridinio asmens nedelsiant, bet ne vėliau kaip per 10 darbo dienų, jam grąžinti vaiką, išleistą laikinai svečiuotis pas užsienio valstybėje gyvenantį fizinį asmenį ir užtikrinti vaiko perkėlimą į jam saugią aplinką, iki kol vaikas bus grąžintas globėjui (rūpintojui);</w:t>
      </w:r>
    </w:p>
    <w:p w14:paraId="5C8A36BE" w14:textId="77777777" w:rsidR="004A76E0" w:rsidRDefault="00F8271D">
      <w:pPr>
        <w:widowControl w:val="0"/>
        <w:suppressAutoHyphens/>
        <w:spacing w:line="360" w:lineRule="auto"/>
        <w:ind w:firstLine="567"/>
        <w:jc w:val="both"/>
      </w:pPr>
      <w:r w:rsidR="000B7076">
        <w:t>53.3</w:t>
      </w:r>
      <w:r w:rsidR="000B7076">
        <w:t>. apie tai raštu informuoja Valstybės vaiko teisių apsaugos ir įvaikinimo tarnybą.</w:t>
      </w:r>
    </w:p>
    <w:p w14:paraId="5C8A36BF" w14:textId="77777777" w:rsidR="004A76E0" w:rsidRDefault="00F8271D">
      <w:pPr>
        <w:widowControl w:val="0"/>
        <w:suppressAutoHyphens/>
        <w:spacing w:line="360" w:lineRule="auto"/>
        <w:ind w:firstLine="567"/>
        <w:jc w:val="both"/>
      </w:pPr>
      <w:r w:rsidR="000B7076">
        <w:t>54</w:t>
      </w:r>
      <w:r w:rsidR="000B7076">
        <w:t>. Juridiniam asmeniui pažeidus Dvišalės sutarties sąlygas arba vienašališkai nutraukus Dvišalę sutartį, vaiko globėjas (rūpintojas):</w:t>
      </w:r>
    </w:p>
    <w:p w14:paraId="5C8A36C0" w14:textId="77777777" w:rsidR="004A76E0" w:rsidRDefault="00F8271D">
      <w:pPr>
        <w:widowControl w:val="0"/>
        <w:suppressAutoHyphens/>
        <w:spacing w:line="360" w:lineRule="auto"/>
        <w:ind w:firstLine="567"/>
        <w:jc w:val="both"/>
      </w:pPr>
      <w:r w:rsidR="000B7076">
        <w:t>54.1</w:t>
      </w:r>
      <w:r w:rsidR="000B7076">
        <w:t>. panaikina fiziniams asmenims išduotus leidimus;</w:t>
      </w:r>
    </w:p>
    <w:p w14:paraId="5C8A36C1" w14:textId="77777777" w:rsidR="004A76E0" w:rsidRDefault="00F8271D">
      <w:pPr>
        <w:widowControl w:val="0"/>
        <w:suppressAutoHyphens/>
        <w:spacing w:line="360" w:lineRule="auto"/>
        <w:ind w:firstLine="567"/>
        <w:jc w:val="both"/>
      </w:pPr>
      <w:r w:rsidR="000B7076">
        <w:t>54.2</w:t>
      </w:r>
      <w:r w:rsidR="000B7076">
        <w:t xml:space="preserve">. pareikalauja iš juridinio asmens nedelsiant, bet ne vėliau kaip per 10 darbo dienų, jam </w:t>
      </w:r>
      <w:r w:rsidR="000B7076">
        <w:lastRenderedPageBreak/>
        <w:t>grąžinti visus vaikus, išleistus laikinai svečiuotis pas užsienio valstybėje gyvenančius fizinius asmenis;</w:t>
      </w:r>
    </w:p>
    <w:p w14:paraId="5C8A36C2" w14:textId="77777777" w:rsidR="004A76E0" w:rsidRDefault="00F8271D">
      <w:pPr>
        <w:widowControl w:val="0"/>
        <w:suppressAutoHyphens/>
        <w:spacing w:line="360" w:lineRule="auto"/>
        <w:ind w:firstLine="567"/>
        <w:jc w:val="both"/>
      </w:pPr>
      <w:r w:rsidR="000B7076">
        <w:t>54.3</w:t>
      </w:r>
      <w:r w:rsidR="000B7076">
        <w:t>. apie Dvišalės sutarties nutraukimą ir vaiko sugrąžinimą globėjui (rūpintojui) raštu informuoja Valstybės vaiko teisių apsaugos ir įvaikinimo tarnybą.</w:t>
      </w:r>
    </w:p>
    <w:p w14:paraId="5C8A36C3" w14:textId="77777777" w:rsidR="004A76E0" w:rsidRDefault="00F8271D">
      <w:pPr>
        <w:widowControl w:val="0"/>
        <w:suppressAutoHyphens/>
        <w:spacing w:line="360" w:lineRule="auto"/>
        <w:ind w:firstLine="567"/>
        <w:jc w:val="both"/>
      </w:pPr>
      <w:r w:rsidR="000B7076">
        <w:t>55</w:t>
      </w:r>
      <w:r w:rsidR="000B7076">
        <w:t>. Juridinis asmuo privalo nedelsdamas, bet ne vėliau kaip per 10 darbo dienų, užtikrinti vaiko grąžinimą jo globėjui (rūpintojui)</w:t>
      </w:r>
      <w:r w:rsidR="000B7076">
        <w:rPr>
          <w:spacing w:val="-5"/>
        </w:rPr>
        <w:t xml:space="preserve"> ir užtikrinti vaiko perkėlimą į jam saugią aplinką, iki kol vaikas bus grąžintas globėjui (rūpintojui)</w:t>
      </w:r>
      <w:r w:rsidR="000B7076">
        <w:t>, kai:</w:t>
      </w:r>
    </w:p>
    <w:p w14:paraId="5C8A36C4" w14:textId="77777777" w:rsidR="004A76E0" w:rsidRDefault="00F8271D">
      <w:pPr>
        <w:widowControl w:val="0"/>
        <w:suppressAutoHyphens/>
        <w:spacing w:line="360" w:lineRule="auto"/>
        <w:ind w:firstLine="567"/>
        <w:jc w:val="both"/>
      </w:pPr>
      <w:r w:rsidR="000B7076">
        <w:t>55.1</w:t>
      </w:r>
      <w:r w:rsidR="000B7076">
        <w:t>. vaiko globėjas (rūpintojas) panaikina fiziniam asmeniui išduotą leidimą;</w:t>
      </w:r>
    </w:p>
    <w:p w14:paraId="5C8A36C5" w14:textId="77777777" w:rsidR="004A76E0" w:rsidRDefault="00F8271D">
      <w:pPr>
        <w:widowControl w:val="0"/>
        <w:suppressAutoHyphens/>
        <w:spacing w:line="360" w:lineRule="auto"/>
        <w:ind w:firstLine="567"/>
        <w:jc w:val="both"/>
      </w:pPr>
      <w:r w:rsidR="000B7076">
        <w:t>55.2</w:t>
      </w:r>
      <w:r w:rsidR="000B7076">
        <w:t>. juridinis asmuo pažeidžia Dvišalės sutarties sąlygas arba vienašališkai nutraukia Dvišalę sutartį;</w:t>
      </w:r>
    </w:p>
    <w:p w14:paraId="5C8A36C6" w14:textId="77777777" w:rsidR="004A76E0" w:rsidRDefault="00F8271D">
      <w:pPr>
        <w:widowControl w:val="0"/>
        <w:suppressAutoHyphens/>
        <w:spacing w:line="360" w:lineRule="auto"/>
        <w:ind w:firstLine="567"/>
        <w:jc w:val="both"/>
      </w:pPr>
      <w:r w:rsidR="000B7076">
        <w:t>55.3</w:t>
      </w:r>
      <w:r w:rsidR="000B7076">
        <w:t>. panaikinamas leidimas juridiniam asmeniui vykdyti Programą:</w:t>
      </w:r>
    </w:p>
    <w:p w14:paraId="5C8A36C7" w14:textId="77777777" w:rsidR="004A76E0" w:rsidRDefault="00F8271D">
      <w:pPr>
        <w:widowControl w:val="0"/>
        <w:suppressAutoHyphens/>
        <w:spacing w:line="360" w:lineRule="auto"/>
        <w:ind w:firstLine="567"/>
        <w:jc w:val="both"/>
      </w:pPr>
      <w:r w:rsidR="000B7076">
        <w:t>55.4</w:t>
      </w:r>
      <w:r w:rsidR="000B7076">
        <w:t>. paaiškėja vaiko, galinčio išreikšti savo nuomonę, nenoras laikinai svečiuotis pas fizinį asmenį.</w:t>
      </w:r>
    </w:p>
    <w:p w14:paraId="5C8A36C8" w14:textId="77777777" w:rsidR="004A76E0" w:rsidRDefault="00F8271D">
      <w:pPr>
        <w:widowControl w:val="0"/>
        <w:suppressAutoHyphens/>
        <w:spacing w:line="360" w:lineRule="auto"/>
        <w:ind w:firstLine="567"/>
        <w:jc w:val="both"/>
      </w:pPr>
      <w:r w:rsidR="000B7076">
        <w:t>56</w:t>
      </w:r>
      <w:r w:rsidR="000B7076">
        <w:t>. Valstybės vaiko teisių apsaugos ir įvaikinimo tarnyba sustabdo juridinio asmens leidimą vykdyti Programą ir apie tai informuoja juridinio asmens Programoje nurodytus arba visus vaikų globėjus (rūpintojus), jeigu:</w:t>
      </w:r>
    </w:p>
    <w:p w14:paraId="5C8A36C9" w14:textId="77777777" w:rsidR="004A76E0" w:rsidRDefault="00F8271D">
      <w:pPr>
        <w:widowControl w:val="0"/>
        <w:suppressAutoHyphens/>
        <w:spacing w:line="360" w:lineRule="auto"/>
        <w:ind w:firstLine="567"/>
        <w:jc w:val="both"/>
      </w:pPr>
      <w:r w:rsidR="000B7076">
        <w:t>56.1</w:t>
      </w:r>
      <w:r w:rsidR="000B7076">
        <w:t>. nustatoma, kad juridinis asmuo, pateikdamas Aprašo 41.1–41.3 papunkčiuose nurodytus dokumentus, pateikė žinomai klaidinančią informaciją;</w:t>
      </w:r>
    </w:p>
    <w:p w14:paraId="5C8A36CA" w14:textId="77777777" w:rsidR="004A76E0" w:rsidRDefault="00F8271D">
      <w:pPr>
        <w:widowControl w:val="0"/>
        <w:suppressAutoHyphens/>
        <w:spacing w:line="360" w:lineRule="auto"/>
        <w:ind w:firstLine="567"/>
        <w:jc w:val="both"/>
      </w:pPr>
      <w:r w:rsidR="000B7076">
        <w:t>56.2</w:t>
      </w:r>
      <w:r w:rsidR="000B7076">
        <w:t>. gauta vaiko globėjo (rūpintojo) informacija apie Dvišalės sutarties sąlygų nesilaikymą arba Dvišalės sutarties nutraukimą;</w:t>
      </w:r>
    </w:p>
    <w:p w14:paraId="5C8A36CB" w14:textId="77777777" w:rsidR="004A76E0" w:rsidRDefault="00F8271D">
      <w:pPr>
        <w:widowControl w:val="0"/>
        <w:suppressAutoHyphens/>
        <w:spacing w:line="360" w:lineRule="auto"/>
        <w:ind w:firstLine="567"/>
        <w:jc w:val="both"/>
      </w:pPr>
      <w:r w:rsidR="000B7076">
        <w:t>56.3</w:t>
      </w:r>
      <w:r w:rsidR="000B7076">
        <w:t>. juridinio asmens vykdoma veikla neatitinka Programos tikslų ir sąlygų.</w:t>
      </w:r>
    </w:p>
    <w:p w14:paraId="5C8A36CC" w14:textId="77777777" w:rsidR="004A76E0" w:rsidRDefault="00F8271D">
      <w:pPr>
        <w:widowControl w:val="0"/>
        <w:suppressAutoHyphens/>
        <w:spacing w:line="360" w:lineRule="auto"/>
        <w:ind w:firstLine="567"/>
        <w:jc w:val="both"/>
      </w:pPr>
      <w:r w:rsidR="000B7076">
        <w:t>57</w:t>
      </w:r>
      <w:r w:rsidR="000B7076">
        <w:t>. Juridinis asmuo ne vėliau kaip per 20 darbo dienų nuo leidimo vykdyti Programą sustabdymo privalo Valstybės vaiko teisių apsaugos ir įvaikinimo tarnybai pateikti pagrįstus paaiškinimus dėl Aprašo 56.1. – 56.3. papunkčiuose nurodytų aplinkybių.</w:t>
      </w:r>
    </w:p>
    <w:p w14:paraId="5C8A36CD" w14:textId="77777777" w:rsidR="004A76E0" w:rsidRDefault="00F8271D">
      <w:pPr>
        <w:widowControl w:val="0"/>
        <w:suppressAutoHyphens/>
        <w:spacing w:line="360" w:lineRule="auto"/>
        <w:ind w:firstLine="567"/>
        <w:jc w:val="both"/>
      </w:pPr>
      <w:r w:rsidR="000B7076">
        <w:t>58</w:t>
      </w:r>
      <w:r w:rsidR="000B7076">
        <w:t>. Valstybės vaiko teisių apsaugos ir įvaikinimo tarnyba:</w:t>
      </w:r>
    </w:p>
    <w:p w14:paraId="5C8A36CE" w14:textId="77777777" w:rsidR="004A76E0" w:rsidRDefault="00F8271D">
      <w:pPr>
        <w:widowControl w:val="0"/>
        <w:suppressAutoHyphens/>
        <w:spacing w:line="360" w:lineRule="auto"/>
        <w:ind w:firstLine="567"/>
        <w:jc w:val="both"/>
      </w:pPr>
      <w:r w:rsidR="000B7076">
        <w:t>58.1</w:t>
      </w:r>
      <w:r w:rsidR="000B7076">
        <w:t>. gavusi juridinio asmens pagrįstus paaiškinimus, kreipiasi į Komisiją dėl rekomendacijos panaikinti ar atnaujinti leidimą juridiniam asmeniui vykdyti Programą.</w:t>
      </w:r>
    </w:p>
    <w:p w14:paraId="5C8A36CF" w14:textId="77777777" w:rsidR="004A76E0" w:rsidRDefault="00F8271D">
      <w:pPr>
        <w:widowControl w:val="0"/>
        <w:suppressAutoHyphens/>
        <w:spacing w:line="360" w:lineRule="auto"/>
        <w:ind w:firstLine="567"/>
        <w:jc w:val="both"/>
      </w:pPr>
      <w:r w:rsidR="000B7076">
        <w:t>58.2</w:t>
      </w:r>
      <w:r w:rsidR="000B7076">
        <w:t>. negavusi juridinio asmens pagrįstų paaiškinimų, kreipiasi į Komisiją dėl rekomendacijos panaikinti leidimą juridiniam asmeniui vykdyti Programą.</w:t>
      </w:r>
    </w:p>
    <w:p w14:paraId="5C8A36D0" w14:textId="77777777" w:rsidR="004A76E0" w:rsidRDefault="00F8271D">
      <w:pPr>
        <w:widowControl w:val="0"/>
        <w:suppressAutoHyphens/>
        <w:spacing w:line="360" w:lineRule="auto"/>
        <w:ind w:firstLine="567"/>
        <w:jc w:val="both"/>
      </w:pPr>
      <w:r w:rsidR="000B7076">
        <w:t>59</w:t>
      </w:r>
      <w:r w:rsidR="000B7076">
        <w:t>. Valstybės vaiko teisių apsaugos ir įvaikinimo tarnyba, gavusi Komisijos rekomendaciją, priima motyvuotą sprendimą panaikinti arba atnaujinti juridinio asmens leidimą vykdyti Programą ir apie tai raštu informuoja juridinį asmenį bei vaikų globėjus (rūpintojus), su kuriais juridinis asmuo buvo sudaręs Dvišales sutartis.</w:t>
      </w:r>
    </w:p>
    <w:p w14:paraId="5C8A36D1" w14:textId="77777777" w:rsidR="004A76E0" w:rsidRDefault="00F8271D">
      <w:pPr>
        <w:widowControl w:val="0"/>
        <w:suppressAutoHyphens/>
        <w:spacing w:line="360" w:lineRule="auto"/>
        <w:ind w:firstLine="567"/>
        <w:jc w:val="both"/>
      </w:pPr>
      <w:r w:rsidR="000B7076">
        <w:t>60</w:t>
      </w:r>
      <w:r w:rsidR="000B7076">
        <w:t xml:space="preserve">. Valstybės vaiko teisių apsaugos ir įvaikinimo tarnyba kiekvienu atveju svarsto, ar nuo leidimo vykdyti Programą sustabdymo iki jo atnaujinimo yra tęsiamas vaiko laikinas svečiavimasis </w:t>
      </w:r>
      <w:r w:rsidR="000B7076">
        <w:lastRenderedPageBreak/>
        <w:t>pas fizinį asmenį, ar vaikas privalo būti perkeliamas į saugią jam aplinką. Panaikinus leidimą juridiniam asmeniui vykdyti Programą, vaikas pagal Aprašo reikalavimus nedelsiant, bet ne vėliau kaip per 10 darbo dienų, grąžinamas vaiko globėjui (rūpintojui).</w:t>
      </w:r>
    </w:p>
    <w:p w14:paraId="5C8A36D2" w14:textId="77777777" w:rsidR="004A76E0" w:rsidRDefault="00F8271D">
      <w:pPr>
        <w:spacing w:line="360" w:lineRule="auto"/>
        <w:jc w:val="center"/>
        <w:rPr>
          <w:b/>
          <w:bCs/>
          <w:caps/>
        </w:rPr>
      </w:pPr>
    </w:p>
    <w:p w14:paraId="5C8A36D3" w14:textId="77777777" w:rsidR="004A76E0" w:rsidRDefault="00F8271D">
      <w:pPr>
        <w:keepLines/>
        <w:widowControl w:val="0"/>
        <w:suppressAutoHyphens/>
        <w:spacing w:line="360" w:lineRule="auto"/>
        <w:jc w:val="center"/>
        <w:rPr>
          <w:b/>
          <w:bCs/>
          <w:caps/>
        </w:rPr>
      </w:pPr>
      <w:r w:rsidR="000B7076">
        <w:rPr>
          <w:b/>
          <w:bCs/>
          <w:caps/>
        </w:rPr>
        <w:t>V</w:t>
      </w:r>
      <w:r w:rsidR="000B7076">
        <w:rPr>
          <w:b/>
          <w:bCs/>
          <w:caps/>
        </w:rPr>
        <w:t xml:space="preserve"> SKYRIUS</w:t>
      </w:r>
    </w:p>
    <w:p w14:paraId="5C8A36D4" w14:textId="77777777" w:rsidR="004A76E0" w:rsidRDefault="00F8271D">
      <w:pPr>
        <w:keepLines/>
        <w:widowControl w:val="0"/>
        <w:suppressAutoHyphens/>
        <w:spacing w:line="360" w:lineRule="auto"/>
        <w:ind w:firstLine="62"/>
        <w:jc w:val="center"/>
        <w:rPr>
          <w:b/>
          <w:bCs/>
          <w:caps/>
        </w:rPr>
      </w:pPr>
      <w:r w:rsidR="000B7076">
        <w:rPr>
          <w:b/>
          <w:bCs/>
          <w:caps/>
        </w:rPr>
        <w:t>BAIGIAMOSIOS NUOSTATOS</w:t>
      </w:r>
    </w:p>
    <w:p w14:paraId="5C8A36D5" w14:textId="77777777" w:rsidR="004A76E0" w:rsidRDefault="004A76E0">
      <w:pPr>
        <w:widowControl w:val="0"/>
        <w:suppressAutoHyphens/>
        <w:spacing w:line="360" w:lineRule="auto"/>
        <w:ind w:firstLine="567"/>
        <w:jc w:val="both"/>
      </w:pPr>
    </w:p>
    <w:p w14:paraId="5C8A36D6" w14:textId="77777777" w:rsidR="004A76E0" w:rsidRDefault="00F8271D">
      <w:pPr>
        <w:widowControl w:val="0"/>
        <w:suppressAutoHyphens/>
        <w:spacing w:line="360" w:lineRule="auto"/>
        <w:ind w:firstLine="567"/>
        <w:jc w:val="both"/>
      </w:pPr>
      <w:r w:rsidR="000B7076">
        <w:t>61</w:t>
      </w:r>
      <w:r w:rsidR="000B7076">
        <w:t>. Vaiko globėjas (rūpintojas) vykdo vaiko išleidimo laikinai svečiuotis pas nuolat Lietuvos Respublikoje gyvenantį fizinį asmenį priežiūrą ir saugo informaciją bei duomenis, susijusius su vaiko išleidimu laikinai svečiuotis. Vaiko globėjas (rūpintojas) kiekvienais metais, iki gruodžio 31 d., pateikia informaciją apie globotinių (rūpintinių) laikiną svečiavimąsi pas giminaičius ir kitus asmenis per metus, Tarnybos teritoriniams skyriams, kurių teikimu nustatyta vaiko globa (rūpyba) (Aprašo 6 priedas).</w:t>
      </w:r>
    </w:p>
    <w:p w14:paraId="5C8A36D7" w14:textId="77777777" w:rsidR="004A76E0" w:rsidRDefault="00F8271D">
      <w:pPr>
        <w:widowControl w:val="0"/>
        <w:suppressAutoHyphens/>
        <w:spacing w:line="360" w:lineRule="auto"/>
        <w:ind w:firstLine="567"/>
        <w:jc w:val="both"/>
      </w:pPr>
      <w:r w:rsidR="000B7076">
        <w:t>62</w:t>
      </w:r>
      <w:r w:rsidR="000B7076">
        <w:t>. Tarnybos teritorinis skyrius prižiūri, ar vaiko išleidimas laikinai svečiuotis pas nuolat Lietuvos Respublikoje gyvenantį fizinį asmenį ar užsienio valstybėje gyvenantį vaiko giminaitį atitinka vaiko interesus, nepažeidžia Aprašo, vaiko teisių apsaugą bei vaiko globą (rūpybą) reglamentuojančių teisės aktų reikalavimų.</w:t>
      </w:r>
    </w:p>
    <w:p w14:paraId="5C8A36D8" w14:textId="77777777" w:rsidR="004A76E0" w:rsidRDefault="00F8271D">
      <w:pPr>
        <w:widowControl w:val="0"/>
        <w:suppressAutoHyphens/>
        <w:spacing w:line="360" w:lineRule="auto"/>
        <w:ind w:firstLine="567"/>
        <w:jc w:val="both"/>
      </w:pPr>
      <w:r w:rsidR="000B7076">
        <w:t>63</w:t>
      </w:r>
      <w:r w:rsidR="000B7076">
        <w:t>. Valstybės vaiko teisių apsaugos ir įvaikinimo tarnyba prižiūri, kaip juridinis asmuo įgyvendina vykdomą Programą ir analizuoja bei sistemina Tarnybos teritorinių skyrių pateiktą informaciją dėl Institucijoje ar šeimynoje globojamų (rūpinamų) vaikų laikino svečiavimosi per metus.</w:t>
      </w:r>
    </w:p>
    <w:p w14:paraId="5C8A36D9" w14:textId="77777777" w:rsidR="004A76E0" w:rsidRDefault="00F8271D">
      <w:pPr>
        <w:widowControl w:val="0"/>
        <w:suppressAutoHyphens/>
        <w:spacing w:line="360" w:lineRule="auto"/>
        <w:ind w:firstLine="567"/>
        <w:jc w:val="both"/>
      </w:pPr>
      <w:r w:rsidR="000B7076">
        <w:t>64</w:t>
      </w:r>
      <w:r w:rsidR="000B7076">
        <w:t>. Tarnybos teritorinis skyrius, ne vėliau kaip per 10 darbo dienų nuo informacijos iš vaiko globėjo (rūpintojo) gavimo dienos, tais atvejais, kai svečiavimasis trunka ilgiau negu 10 darbo dienų, atlieka vaiko svečiavimosi peržiūrą, susitikdamas su vaiku ir išklausydamas jo nuomonę apie įvykusį svečiavimąsi.</w:t>
      </w:r>
      <w:r w:rsidR="000B7076">
        <w:rPr>
          <w:color w:val="000000"/>
        </w:rPr>
        <w:t xml:space="preserve"> </w:t>
      </w:r>
    </w:p>
    <w:p w14:paraId="5C8A36DA" w14:textId="77777777" w:rsidR="004A76E0" w:rsidRDefault="00F8271D">
      <w:pPr>
        <w:widowControl w:val="0"/>
        <w:suppressAutoHyphens/>
        <w:spacing w:line="360" w:lineRule="auto"/>
        <w:ind w:firstLine="567"/>
        <w:jc w:val="both"/>
      </w:pPr>
      <w:r w:rsidR="000B7076">
        <w:t>65</w:t>
      </w:r>
      <w:r w:rsidR="000B7076">
        <w:t>. Tarnybos teritorinis skyrius kiekvienais metais, iki sausio 31 d., pateikia apibendrintą informaciją Valstybės vaiko teisių apsaugos ir įvaikinimo tarnybos Įvaikinimo ir globos skyriui, kiek iš viso vaikų, kuriems jų teikimu nustatyta globa (rūpyba) Institucijoje ar šeimynoje, per metus laikinai svečiavosi pas giminaičius ir (ar) kitus asmenis (Aprašo 7 priedas).</w:t>
      </w:r>
    </w:p>
    <w:p w14:paraId="5C8A36DB" w14:textId="77777777" w:rsidR="004A76E0" w:rsidRDefault="00F8271D">
      <w:pPr>
        <w:widowControl w:val="0"/>
        <w:suppressAutoHyphens/>
        <w:spacing w:line="360" w:lineRule="auto"/>
        <w:ind w:firstLine="567"/>
        <w:jc w:val="both"/>
      </w:pPr>
      <w:r w:rsidR="000B7076">
        <w:t>66</w:t>
      </w:r>
      <w:r w:rsidR="000B7076">
        <w:t>. Šiame apraše nustatyti Tarnybos teritorinio skyriaus sprendimai bei vaiko globėjo (rūpintojo) sprendimai gali būti skundžiami Lietuvos Respublikos administracinių bylų teisenos įstatymo nustatyta tvarka.</w:t>
      </w:r>
    </w:p>
    <w:p w14:paraId="5C8A36DC" w14:textId="77777777" w:rsidR="004A76E0" w:rsidRDefault="000B7076">
      <w:pPr>
        <w:widowControl w:val="0"/>
        <w:suppressAutoHyphens/>
        <w:spacing w:line="360" w:lineRule="auto"/>
        <w:jc w:val="center"/>
      </w:pPr>
      <w:r>
        <w:t>_________________</w:t>
      </w:r>
    </w:p>
    <w:p w14:paraId="1E3C5A3F" w14:textId="77777777" w:rsidR="000B7076" w:rsidRDefault="000B7076">
      <w:pPr>
        <w:keepNext/>
        <w:tabs>
          <w:tab w:val="left" w:pos="4395"/>
        </w:tabs>
        <w:overflowPunct w:val="0"/>
        <w:spacing w:line="276" w:lineRule="auto"/>
        <w:ind w:left="4678"/>
        <w:outlineLvl w:val="1"/>
        <w:sectPr w:rsidR="000B7076" w:rsidSect="000B7076">
          <w:pgSz w:w="11907" w:h="16839" w:code="9"/>
          <w:pgMar w:top="1134" w:right="567" w:bottom="1134" w:left="1701" w:header="567" w:footer="567" w:gutter="0"/>
          <w:pgNumType w:start="1"/>
          <w:cols w:space="1296"/>
          <w:titlePg/>
          <w:docGrid w:linePitch="360"/>
        </w:sectPr>
      </w:pPr>
    </w:p>
    <w:p w14:paraId="5C8A36DD" w14:textId="61448F5A" w:rsidR="004A76E0" w:rsidRDefault="000B7076">
      <w:pPr>
        <w:keepNext/>
        <w:tabs>
          <w:tab w:val="left" w:pos="4395"/>
        </w:tabs>
        <w:overflowPunct w:val="0"/>
        <w:spacing w:line="276" w:lineRule="auto"/>
        <w:ind w:left="4678"/>
        <w:outlineLvl w:val="1"/>
        <w:rPr>
          <w:rFonts w:eastAsia="Calibri"/>
          <w:bCs/>
          <w:iCs/>
        </w:rPr>
      </w:pPr>
      <w:r>
        <w:rPr>
          <w:rFonts w:eastAsia="Calibri"/>
        </w:rPr>
        <w:lastRenderedPageBreak/>
        <w:t xml:space="preserve">Institucijoje ar šeimynoje globojamo (rūpinamo) </w:t>
      </w:r>
      <w:r>
        <w:rPr>
          <w:rFonts w:eastAsia="Calibri"/>
          <w:bCs/>
          <w:iCs/>
        </w:rPr>
        <w:t xml:space="preserve">vaiko išleidimo laikinai svečiuotis tvarkos aprašo </w:t>
      </w:r>
    </w:p>
    <w:p w14:paraId="5C8A36DE" w14:textId="77777777" w:rsidR="004A76E0" w:rsidRDefault="00F8271D">
      <w:pPr>
        <w:keepNext/>
        <w:tabs>
          <w:tab w:val="left" w:pos="4395"/>
        </w:tabs>
        <w:overflowPunct w:val="0"/>
        <w:spacing w:line="276" w:lineRule="auto"/>
        <w:ind w:left="4678"/>
        <w:outlineLvl w:val="1"/>
        <w:rPr>
          <w:rFonts w:eastAsia="Calibri"/>
          <w:bCs/>
          <w:iCs/>
        </w:rPr>
      </w:pPr>
      <w:r w:rsidR="000B7076">
        <w:rPr>
          <w:rFonts w:eastAsia="Calibri"/>
          <w:bCs/>
          <w:iCs/>
        </w:rPr>
        <w:t>1</w:t>
      </w:r>
      <w:r w:rsidR="000B7076">
        <w:rPr>
          <w:rFonts w:eastAsia="Calibri"/>
          <w:bCs/>
          <w:iCs/>
        </w:rPr>
        <w:t xml:space="preserve"> priedas</w:t>
      </w:r>
    </w:p>
    <w:p w14:paraId="5C8A36DF" w14:textId="77777777" w:rsidR="004A76E0" w:rsidRDefault="00F8271D">
      <w:pPr>
        <w:tabs>
          <w:tab w:val="left" w:pos="3780"/>
        </w:tabs>
        <w:spacing w:line="360" w:lineRule="auto"/>
        <w:jc w:val="center"/>
        <w:rPr>
          <w:b/>
        </w:rPr>
      </w:pPr>
      <w:r w:rsidR="000B7076">
        <w:rPr>
          <w:b/>
        </w:rPr>
        <w:t>(</w:t>
      </w:r>
      <w:r w:rsidR="000B7076">
        <w:rPr>
          <w:b/>
          <w:bCs/>
        </w:rPr>
        <w:t xml:space="preserve">Prašymo </w:t>
      </w:r>
      <w:r w:rsidR="000B7076">
        <w:rPr>
          <w:b/>
        </w:rPr>
        <w:t>forma)</w:t>
      </w:r>
    </w:p>
    <w:p w14:paraId="5C8A36E0" w14:textId="77777777" w:rsidR="004A76E0" w:rsidRDefault="004A76E0">
      <w:pPr>
        <w:tabs>
          <w:tab w:val="left" w:pos="3780"/>
        </w:tabs>
        <w:spacing w:line="360" w:lineRule="auto"/>
        <w:jc w:val="center"/>
        <w:rPr>
          <w:b/>
          <w:bCs/>
        </w:rPr>
      </w:pPr>
    </w:p>
    <w:p w14:paraId="5C8A36E1" w14:textId="77777777" w:rsidR="004A76E0" w:rsidRDefault="000B7076">
      <w:pPr>
        <w:tabs>
          <w:tab w:val="left" w:leader="underscore" w:pos="8901"/>
        </w:tabs>
        <w:spacing w:line="360" w:lineRule="auto"/>
        <w:jc w:val="center"/>
      </w:pPr>
      <w:r>
        <w:tab/>
      </w:r>
    </w:p>
    <w:p w14:paraId="5C8A36E2" w14:textId="77777777" w:rsidR="004A76E0" w:rsidRDefault="000B7076">
      <w:pPr>
        <w:spacing w:line="360" w:lineRule="auto"/>
        <w:jc w:val="center"/>
        <w:rPr>
          <w:sz w:val="20"/>
        </w:rPr>
      </w:pPr>
      <w:r>
        <w:rPr>
          <w:sz w:val="20"/>
        </w:rPr>
        <w:t>(Asmens, nuolat gyvenančio Lietuvos Respublikoje ir priimančio vaiką laikinai svečiuotis, vardas ir pavardė)</w:t>
      </w:r>
    </w:p>
    <w:p w14:paraId="5C8A36E3" w14:textId="77777777" w:rsidR="004A76E0" w:rsidRDefault="004A76E0">
      <w:pPr>
        <w:spacing w:line="360" w:lineRule="auto"/>
        <w:jc w:val="center"/>
        <w:rPr>
          <w:b/>
        </w:rPr>
      </w:pPr>
    </w:p>
    <w:p w14:paraId="5C8A36E4" w14:textId="65C779C7" w:rsidR="004A76E0" w:rsidRDefault="000B7076">
      <w:pPr>
        <w:spacing w:line="360" w:lineRule="auto"/>
        <w:jc w:val="center"/>
      </w:pPr>
      <w:r>
        <w:rPr>
          <w:b/>
          <w:bCs/>
          <w:shd w:val="clear" w:color="auto" w:fill="FFFFFF"/>
        </w:rPr>
        <w:t>....................................................... savivaldybės administracijai</w:t>
      </w:r>
    </w:p>
    <w:p w14:paraId="5C8A36E5" w14:textId="00B61EC7" w:rsidR="004A76E0" w:rsidRDefault="000B7076">
      <w:pPr>
        <w:spacing w:line="360" w:lineRule="auto"/>
        <w:ind w:left="1296" w:firstLine="1296"/>
        <w:rPr>
          <w:sz w:val="20"/>
        </w:rPr>
      </w:pPr>
      <w:r>
        <w:rPr>
          <w:sz w:val="20"/>
        </w:rPr>
        <w:t>(miesto / rajono)</w:t>
      </w:r>
    </w:p>
    <w:p w14:paraId="5C8A36E6" w14:textId="6FC06985" w:rsidR="004A76E0" w:rsidRDefault="000B7076">
      <w:pPr>
        <w:tabs>
          <w:tab w:val="left" w:pos="3780"/>
        </w:tabs>
        <w:spacing w:line="360" w:lineRule="auto"/>
        <w:jc w:val="center"/>
        <w:rPr>
          <w:b/>
          <w:bCs/>
        </w:rPr>
      </w:pPr>
      <w:r>
        <w:rPr>
          <w:b/>
          <w:bCs/>
        </w:rPr>
        <w:t>PRAŠYMAS</w:t>
      </w:r>
    </w:p>
    <w:p w14:paraId="5C8A36E7" w14:textId="77777777" w:rsidR="004A76E0" w:rsidRDefault="000B7076">
      <w:pPr>
        <w:spacing w:line="360" w:lineRule="auto"/>
        <w:jc w:val="center"/>
        <w:rPr>
          <w:rFonts w:eastAsia="Calibri"/>
          <w:b/>
          <w:bCs/>
        </w:rPr>
      </w:pPr>
      <w:r>
        <w:rPr>
          <w:rFonts w:eastAsia="Calibri"/>
          <w:b/>
          <w:bCs/>
        </w:rPr>
        <w:t>DĖL LEIDIMO PRIIMTI LAIKINAI SVEČIUOTIS</w:t>
      </w:r>
    </w:p>
    <w:p w14:paraId="5C8A36E8" w14:textId="40345F96" w:rsidR="004A76E0" w:rsidRDefault="000B7076">
      <w:pPr>
        <w:spacing w:line="360" w:lineRule="auto"/>
        <w:jc w:val="center"/>
        <w:rPr>
          <w:rFonts w:eastAsia="Calibri"/>
          <w:b/>
          <w:bCs/>
        </w:rPr>
      </w:pPr>
      <w:r>
        <w:rPr>
          <w:rFonts w:eastAsia="Calibri"/>
          <w:b/>
          <w:bCs/>
        </w:rPr>
        <w:t>INSTITUCIJOJE AR ŠEIMYNOJE GLOBOJAMĄ (RŪPINAMĄ) VAIKĄ</w:t>
      </w:r>
    </w:p>
    <w:p w14:paraId="5C8A36E9" w14:textId="77777777" w:rsidR="004A76E0" w:rsidRDefault="004A76E0">
      <w:pPr>
        <w:rPr>
          <w:sz w:val="20"/>
        </w:rPr>
      </w:pPr>
    </w:p>
    <w:p w14:paraId="5C8A36EA" w14:textId="77777777" w:rsidR="004A76E0" w:rsidRDefault="000B7076">
      <w:pPr>
        <w:jc w:val="center"/>
      </w:pPr>
      <w:r>
        <w:t>__________Nr. _________</w:t>
      </w:r>
    </w:p>
    <w:p w14:paraId="5C8A36EB" w14:textId="77777777" w:rsidR="004A76E0" w:rsidRDefault="000B7076">
      <w:pPr>
        <w:ind w:left="2596" w:firstLine="1298"/>
        <w:rPr>
          <w:sz w:val="20"/>
        </w:rPr>
      </w:pPr>
      <w:r>
        <w:rPr>
          <w:sz w:val="20"/>
        </w:rPr>
        <w:t>(data)</w:t>
      </w:r>
    </w:p>
    <w:p w14:paraId="5C8A36EC" w14:textId="77777777" w:rsidR="004A76E0" w:rsidRDefault="000B7076">
      <w:pPr>
        <w:jc w:val="center"/>
      </w:pPr>
      <w:r>
        <w:t>_______________</w:t>
      </w:r>
    </w:p>
    <w:p w14:paraId="5C8A36ED" w14:textId="77777777" w:rsidR="004A76E0" w:rsidRDefault="000B7076">
      <w:pPr>
        <w:jc w:val="center"/>
        <w:rPr>
          <w:sz w:val="20"/>
        </w:rPr>
      </w:pPr>
      <w:r>
        <w:rPr>
          <w:sz w:val="20"/>
        </w:rPr>
        <w:t>(vieta)</w:t>
      </w:r>
    </w:p>
    <w:p w14:paraId="5C8A36EE" w14:textId="77777777" w:rsidR="004A76E0" w:rsidRDefault="004A76E0">
      <w:pPr>
        <w:spacing w:line="276" w:lineRule="auto"/>
      </w:pPr>
    </w:p>
    <w:p w14:paraId="5C8A36EF" w14:textId="77777777" w:rsidR="004A76E0" w:rsidRDefault="000B7076">
      <w:pPr>
        <w:spacing w:line="276" w:lineRule="auto"/>
        <w:jc w:val="both"/>
        <w:rPr>
          <w:bCs/>
        </w:rPr>
      </w:pPr>
      <w:r>
        <w:t>Prašau leisti man priimti laikinai svečiuotis Institucijoje ar šeimynoje globojamą (rūpinamą) vaiką.</w:t>
      </w:r>
    </w:p>
    <w:p w14:paraId="5C8A36F0" w14:textId="77777777" w:rsidR="004A76E0" w:rsidRDefault="004A76E0">
      <w:pPr>
        <w:spacing w:line="276" w:lineRule="auto"/>
        <w:jc w:val="both"/>
        <w:rPr>
          <w:bCs/>
          <w:szCs w:val="24"/>
        </w:rPr>
      </w:pPr>
    </w:p>
    <w:p w14:paraId="5C8A36F1" w14:textId="61237725" w:rsidR="004A76E0" w:rsidRDefault="000B7076">
      <w:pPr>
        <w:spacing w:line="360" w:lineRule="auto"/>
        <w:jc w:val="both"/>
        <w:rPr>
          <w:bCs/>
          <w:szCs w:val="24"/>
        </w:rPr>
      </w:pPr>
      <w:r>
        <w:rPr>
          <w:bCs/>
          <w:szCs w:val="24"/>
        </w:rPr>
        <w:t xml:space="preserve">1. Mano duomenys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723"/>
      </w:tblGrid>
      <w:tr w:rsidR="004A76E0" w14:paraId="5C8A36F4" w14:textId="77777777">
        <w:tc>
          <w:tcPr>
            <w:tcW w:w="3911" w:type="dxa"/>
            <w:tcBorders>
              <w:top w:val="single" w:sz="4" w:space="0" w:color="auto"/>
              <w:left w:val="single" w:sz="4" w:space="0" w:color="auto"/>
              <w:bottom w:val="single" w:sz="4" w:space="0" w:color="auto"/>
              <w:right w:val="single" w:sz="4" w:space="0" w:color="auto"/>
            </w:tcBorders>
            <w:hideMark/>
          </w:tcPr>
          <w:p w14:paraId="5C8A36F2" w14:textId="77777777" w:rsidR="004A76E0" w:rsidRDefault="000B7076">
            <w:pPr>
              <w:spacing w:line="360" w:lineRule="auto"/>
              <w:rPr>
                <w:bCs/>
                <w:szCs w:val="24"/>
              </w:rPr>
            </w:pPr>
            <w:r>
              <w:rPr>
                <w:bCs/>
                <w:szCs w:val="24"/>
              </w:rPr>
              <w:t>Vardas</w:t>
            </w:r>
          </w:p>
        </w:tc>
        <w:tc>
          <w:tcPr>
            <w:tcW w:w="5723" w:type="dxa"/>
            <w:tcBorders>
              <w:top w:val="single" w:sz="4" w:space="0" w:color="auto"/>
              <w:left w:val="single" w:sz="4" w:space="0" w:color="auto"/>
              <w:bottom w:val="single" w:sz="4" w:space="0" w:color="auto"/>
              <w:right w:val="single" w:sz="4" w:space="0" w:color="auto"/>
            </w:tcBorders>
          </w:tcPr>
          <w:p w14:paraId="5C8A36F3" w14:textId="77777777" w:rsidR="004A76E0" w:rsidRDefault="004A76E0">
            <w:pPr>
              <w:spacing w:line="360" w:lineRule="auto"/>
              <w:rPr>
                <w:bCs/>
                <w:szCs w:val="24"/>
              </w:rPr>
            </w:pPr>
          </w:p>
        </w:tc>
      </w:tr>
      <w:tr w:rsidR="004A76E0" w14:paraId="5C8A36F7" w14:textId="77777777">
        <w:tc>
          <w:tcPr>
            <w:tcW w:w="3911" w:type="dxa"/>
            <w:tcBorders>
              <w:top w:val="single" w:sz="4" w:space="0" w:color="auto"/>
              <w:left w:val="single" w:sz="4" w:space="0" w:color="auto"/>
              <w:bottom w:val="single" w:sz="4" w:space="0" w:color="auto"/>
              <w:right w:val="single" w:sz="4" w:space="0" w:color="auto"/>
            </w:tcBorders>
            <w:hideMark/>
          </w:tcPr>
          <w:p w14:paraId="5C8A36F5" w14:textId="77777777" w:rsidR="004A76E0" w:rsidRDefault="000B7076">
            <w:pPr>
              <w:spacing w:line="360" w:lineRule="auto"/>
              <w:rPr>
                <w:bCs/>
                <w:szCs w:val="24"/>
              </w:rPr>
            </w:pPr>
            <w:r>
              <w:rPr>
                <w:bCs/>
                <w:szCs w:val="24"/>
              </w:rPr>
              <w:t>Pavardė</w:t>
            </w:r>
          </w:p>
        </w:tc>
        <w:tc>
          <w:tcPr>
            <w:tcW w:w="5723" w:type="dxa"/>
            <w:tcBorders>
              <w:top w:val="single" w:sz="4" w:space="0" w:color="auto"/>
              <w:left w:val="single" w:sz="4" w:space="0" w:color="auto"/>
              <w:bottom w:val="single" w:sz="4" w:space="0" w:color="auto"/>
              <w:right w:val="single" w:sz="4" w:space="0" w:color="auto"/>
            </w:tcBorders>
          </w:tcPr>
          <w:p w14:paraId="5C8A36F6" w14:textId="77777777" w:rsidR="004A76E0" w:rsidRDefault="004A76E0">
            <w:pPr>
              <w:spacing w:line="360" w:lineRule="auto"/>
              <w:rPr>
                <w:bCs/>
                <w:szCs w:val="24"/>
              </w:rPr>
            </w:pPr>
          </w:p>
        </w:tc>
      </w:tr>
      <w:tr w:rsidR="004A76E0" w14:paraId="5C8A36FA" w14:textId="77777777">
        <w:tc>
          <w:tcPr>
            <w:tcW w:w="3911" w:type="dxa"/>
            <w:tcBorders>
              <w:top w:val="single" w:sz="4" w:space="0" w:color="auto"/>
              <w:left w:val="single" w:sz="4" w:space="0" w:color="auto"/>
              <w:bottom w:val="single" w:sz="4" w:space="0" w:color="auto"/>
              <w:right w:val="single" w:sz="4" w:space="0" w:color="auto"/>
            </w:tcBorders>
            <w:hideMark/>
          </w:tcPr>
          <w:p w14:paraId="5C8A36F8" w14:textId="77777777" w:rsidR="004A76E0" w:rsidRDefault="000B7076">
            <w:pPr>
              <w:spacing w:line="360" w:lineRule="auto"/>
              <w:rPr>
                <w:bCs/>
                <w:szCs w:val="24"/>
              </w:rPr>
            </w:pPr>
            <w:r>
              <w:rPr>
                <w:bCs/>
                <w:szCs w:val="24"/>
              </w:rPr>
              <w:t>Gimimo data</w:t>
            </w:r>
          </w:p>
        </w:tc>
        <w:tc>
          <w:tcPr>
            <w:tcW w:w="5723" w:type="dxa"/>
            <w:tcBorders>
              <w:top w:val="single" w:sz="4" w:space="0" w:color="auto"/>
              <w:left w:val="single" w:sz="4" w:space="0" w:color="auto"/>
              <w:bottom w:val="single" w:sz="4" w:space="0" w:color="auto"/>
              <w:right w:val="single" w:sz="4" w:space="0" w:color="auto"/>
            </w:tcBorders>
          </w:tcPr>
          <w:p w14:paraId="5C8A36F9" w14:textId="77777777" w:rsidR="004A76E0" w:rsidRDefault="004A76E0">
            <w:pPr>
              <w:spacing w:line="360" w:lineRule="auto"/>
              <w:rPr>
                <w:bCs/>
                <w:szCs w:val="24"/>
              </w:rPr>
            </w:pPr>
          </w:p>
        </w:tc>
      </w:tr>
      <w:tr w:rsidR="004A76E0" w14:paraId="5C8A36FD" w14:textId="77777777">
        <w:tc>
          <w:tcPr>
            <w:tcW w:w="3911" w:type="dxa"/>
            <w:tcBorders>
              <w:top w:val="single" w:sz="4" w:space="0" w:color="auto"/>
              <w:left w:val="single" w:sz="4" w:space="0" w:color="auto"/>
              <w:bottom w:val="single" w:sz="4" w:space="0" w:color="auto"/>
              <w:right w:val="single" w:sz="4" w:space="0" w:color="auto"/>
            </w:tcBorders>
            <w:hideMark/>
          </w:tcPr>
          <w:p w14:paraId="5C8A36FB" w14:textId="77777777" w:rsidR="004A76E0" w:rsidRDefault="000B7076">
            <w:pPr>
              <w:spacing w:line="360" w:lineRule="auto"/>
              <w:rPr>
                <w:bCs/>
                <w:szCs w:val="24"/>
              </w:rPr>
            </w:pPr>
            <w:r>
              <w:rPr>
                <w:bCs/>
                <w:szCs w:val="24"/>
              </w:rPr>
              <w:t>Tautybė</w:t>
            </w:r>
          </w:p>
        </w:tc>
        <w:tc>
          <w:tcPr>
            <w:tcW w:w="5723" w:type="dxa"/>
            <w:tcBorders>
              <w:top w:val="single" w:sz="4" w:space="0" w:color="auto"/>
              <w:left w:val="single" w:sz="4" w:space="0" w:color="auto"/>
              <w:bottom w:val="single" w:sz="4" w:space="0" w:color="auto"/>
              <w:right w:val="single" w:sz="4" w:space="0" w:color="auto"/>
            </w:tcBorders>
          </w:tcPr>
          <w:p w14:paraId="5C8A36FC" w14:textId="77777777" w:rsidR="004A76E0" w:rsidRDefault="004A76E0">
            <w:pPr>
              <w:spacing w:line="360" w:lineRule="auto"/>
              <w:rPr>
                <w:bCs/>
                <w:szCs w:val="24"/>
              </w:rPr>
            </w:pPr>
          </w:p>
        </w:tc>
      </w:tr>
      <w:tr w:rsidR="004A76E0" w14:paraId="5C8A3700" w14:textId="77777777">
        <w:tc>
          <w:tcPr>
            <w:tcW w:w="3911" w:type="dxa"/>
            <w:tcBorders>
              <w:top w:val="single" w:sz="4" w:space="0" w:color="auto"/>
              <w:left w:val="single" w:sz="4" w:space="0" w:color="auto"/>
              <w:bottom w:val="single" w:sz="4" w:space="0" w:color="auto"/>
              <w:right w:val="single" w:sz="4" w:space="0" w:color="auto"/>
            </w:tcBorders>
            <w:hideMark/>
          </w:tcPr>
          <w:p w14:paraId="5C8A36FE" w14:textId="77777777" w:rsidR="004A76E0" w:rsidRDefault="000B7076">
            <w:pPr>
              <w:spacing w:line="360" w:lineRule="auto"/>
              <w:rPr>
                <w:bCs/>
                <w:szCs w:val="24"/>
              </w:rPr>
            </w:pPr>
            <w:r>
              <w:rPr>
                <w:bCs/>
                <w:szCs w:val="24"/>
              </w:rPr>
              <w:t>Pilietybė</w:t>
            </w:r>
          </w:p>
        </w:tc>
        <w:tc>
          <w:tcPr>
            <w:tcW w:w="5723" w:type="dxa"/>
            <w:tcBorders>
              <w:top w:val="single" w:sz="4" w:space="0" w:color="auto"/>
              <w:left w:val="single" w:sz="4" w:space="0" w:color="auto"/>
              <w:bottom w:val="single" w:sz="4" w:space="0" w:color="auto"/>
              <w:right w:val="single" w:sz="4" w:space="0" w:color="auto"/>
            </w:tcBorders>
          </w:tcPr>
          <w:p w14:paraId="5C8A36FF" w14:textId="77777777" w:rsidR="004A76E0" w:rsidRDefault="004A76E0">
            <w:pPr>
              <w:spacing w:line="360" w:lineRule="auto"/>
              <w:rPr>
                <w:bCs/>
                <w:szCs w:val="24"/>
              </w:rPr>
            </w:pPr>
          </w:p>
        </w:tc>
      </w:tr>
      <w:tr w:rsidR="004A76E0" w14:paraId="5C8A3703" w14:textId="77777777">
        <w:tc>
          <w:tcPr>
            <w:tcW w:w="3911" w:type="dxa"/>
            <w:tcBorders>
              <w:top w:val="single" w:sz="4" w:space="0" w:color="auto"/>
              <w:left w:val="single" w:sz="4" w:space="0" w:color="auto"/>
              <w:bottom w:val="single" w:sz="4" w:space="0" w:color="auto"/>
              <w:right w:val="single" w:sz="4" w:space="0" w:color="auto"/>
            </w:tcBorders>
            <w:hideMark/>
          </w:tcPr>
          <w:p w14:paraId="5C8A3701" w14:textId="77777777" w:rsidR="004A76E0" w:rsidRDefault="000B7076">
            <w:pPr>
              <w:spacing w:line="360" w:lineRule="auto"/>
              <w:rPr>
                <w:bCs/>
                <w:szCs w:val="24"/>
              </w:rPr>
            </w:pPr>
            <w:r>
              <w:rPr>
                <w:bCs/>
                <w:szCs w:val="24"/>
              </w:rPr>
              <w:t>Darbovietė</w:t>
            </w:r>
          </w:p>
        </w:tc>
        <w:tc>
          <w:tcPr>
            <w:tcW w:w="5723" w:type="dxa"/>
            <w:tcBorders>
              <w:top w:val="single" w:sz="4" w:space="0" w:color="auto"/>
              <w:left w:val="single" w:sz="4" w:space="0" w:color="auto"/>
              <w:bottom w:val="single" w:sz="4" w:space="0" w:color="auto"/>
              <w:right w:val="single" w:sz="4" w:space="0" w:color="auto"/>
            </w:tcBorders>
          </w:tcPr>
          <w:p w14:paraId="5C8A3702" w14:textId="77777777" w:rsidR="004A76E0" w:rsidRDefault="004A76E0">
            <w:pPr>
              <w:spacing w:line="360" w:lineRule="auto"/>
              <w:rPr>
                <w:bCs/>
                <w:szCs w:val="24"/>
              </w:rPr>
            </w:pPr>
          </w:p>
        </w:tc>
      </w:tr>
      <w:tr w:rsidR="004A76E0" w14:paraId="5C8A3706" w14:textId="77777777">
        <w:tc>
          <w:tcPr>
            <w:tcW w:w="3911" w:type="dxa"/>
            <w:tcBorders>
              <w:top w:val="single" w:sz="4" w:space="0" w:color="auto"/>
              <w:left w:val="single" w:sz="4" w:space="0" w:color="auto"/>
              <w:bottom w:val="single" w:sz="4" w:space="0" w:color="auto"/>
              <w:right w:val="single" w:sz="4" w:space="0" w:color="auto"/>
            </w:tcBorders>
            <w:hideMark/>
          </w:tcPr>
          <w:p w14:paraId="5C8A3704" w14:textId="77777777" w:rsidR="004A76E0" w:rsidRDefault="000B7076">
            <w:pPr>
              <w:spacing w:line="360" w:lineRule="auto"/>
              <w:rPr>
                <w:bCs/>
                <w:szCs w:val="24"/>
              </w:rPr>
            </w:pPr>
            <w:r>
              <w:rPr>
                <w:bCs/>
                <w:szCs w:val="24"/>
              </w:rPr>
              <w:t>Pareigos</w:t>
            </w:r>
          </w:p>
        </w:tc>
        <w:tc>
          <w:tcPr>
            <w:tcW w:w="5723" w:type="dxa"/>
            <w:tcBorders>
              <w:top w:val="single" w:sz="4" w:space="0" w:color="auto"/>
              <w:left w:val="single" w:sz="4" w:space="0" w:color="auto"/>
              <w:bottom w:val="single" w:sz="4" w:space="0" w:color="auto"/>
              <w:right w:val="single" w:sz="4" w:space="0" w:color="auto"/>
            </w:tcBorders>
          </w:tcPr>
          <w:p w14:paraId="5C8A3705" w14:textId="77777777" w:rsidR="004A76E0" w:rsidRDefault="004A76E0">
            <w:pPr>
              <w:spacing w:line="360" w:lineRule="auto"/>
              <w:rPr>
                <w:bCs/>
                <w:szCs w:val="24"/>
              </w:rPr>
            </w:pPr>
          </w:p>
        </w:tc>
      </w:tr>
      <w:tr w:rsidR="004A76E0" w14:paraId="5C8A370A" w14:textId="77777777">
        <w:tc>
          <w:tcPr>
            <w:tcW w:w="3911" w:type="dxa"/>
            <w:tcBorders>
              <w:top w:val="single" w:sz="4" w:space="0" w:color="auto"/>
              <w:left w:val="single" w:sz="4" w:space="0" w:color="auto"/>
              <w:bottom w:val="single" w:sz="4" w:space="0" w:color="auto"/>
              <w:right w:val="single" w:sz="4" w:space="0" w:color="auto"/>
            </w:tcBorders>
            <w:hideMark/>
          </w:tcPr>
          <w:p w14:paraId="5C8A3707" w14:textId="77777777" w:rsidR="004A76E0" w:rsidRDefault="000B7076">
            <w:pPr>
              <w:spacing w:line="360" w:lineRule="auto"/>
              <w:rPr>
                <w:bCs/>
                <w:szCs w:val="24"/>
              </w:rPr>
            </w:pPr>
            <w:r>
              <w:rPr>
                <w:bCs/>
                <w:szCs w:val="24"/>
              </w:rPr>
              <w:t>Šeiminė padėtis</w:t>
            </w:r>
          </w:p>
          <w:p w14:paraId="5C8A3708" w14:textId="77777777" w:rsidR="004A76E0" w:rsidRDefault="000B7076">
            <w:pPr>
              <w:spacing w:line="360" w:lineRule="auto"/>
              <w:rPr>
                <w:bCs/>
                <w:szCs w:val="24"/>
              </w:rPr>
            </w:pPr>
            <w:r>
              <w:rPr>
                <w:bCs/>
                <w:szCs w:val="24"/>
              </w:rPr>
              <w:t>(santuokoje, ištuokoje ar kt.)</w:t>
            </w:r>
          </w:p>
        </w:tc>
        <w:tc>
          <w:tcPr>
            <w:tcW w:w="5723" w:type="dxa"/>
            <w:tcBorders>
              <w:top w:val="single" w:sz="4" w:space="0" w:color="auto"/>
              <w:left w:val="single" w:sz="4" w:space="0" w:color="auto"/>
              <w:bottom w:val="single" w:sz="4" w:space="0" w:color="auto"/>
              <w:right w:val="single" w:sz="4" w:space="0" w:color="auto"/>
            </w:tcBorders>
          </w:tcPr>
          <w:p w14:paraId="5C8A3709" w14:textId="77777777" w:rsidR="004A76E0" w:rsidRDefault="004A76E0">
            <w:pPr>
              <w:spacing w:line="360" w:lineRule="auto"/>
              <w:rPr>
                <w:bCs/>
                <w:szCs w:val="24"/>
              </w:rPr>
            </w:pPr>
          </w:p>
        </w:tc>
      </w:tr>
      <w:tr w:rsidR="004A76E0" w14:paraId="5C8A370E" w14:textId="77777777">
        <w:tc>
          <w:tcPr>
            <w:tcW w:w="3911" w:type="dxa"/>
            <w:tcBorders>
              <w:top w:val="single" w:sz="4" w:space="0" w:color="auto"/>
              <w:left w:val="single" w:sz="4" w:space="0" w:color="auto"/>
              <w:bottom w:val="single" w:sz="4" w:space="0" w:color="auto"/>
              <w:right w:val="single" w:sz="4" w:space="0" w:color="auto"/>
            </w:tcBorders>
            <w:hideMark/>
          </w:tcPr>
          <w:p w14:paraId="5C8A370B" w14:textId="77777777" w:rsidR="004A76E0" w:rsidRDefault="000B7076">
            <w:pPr>
              <w:spacing w:line="360" w:lineRule="auto"/>
              <w:rPr>
                <w:bCs/>
                <w:szCs w:val="24"/>
              </w:rPr>
            </w:pPr>
            <w:r>
              <w:rPr>
                <w:bCs/>
                <w:szCs w:val="24"/>
              </w:rPr>
              <w:t>Kartu gyvenantis (-</w:t>
            </w:r>
            <w:proofErr w:type="spellStart"/>
            <w:r>
              <w:rPr>
                <w:bCs/>
                <w:szCs w:val="24"/>
              </w:rPr>
              <w:t>ys</w:t>
            </w:r>
            <w:proofErr w:type="spellEnd"/>
            <w:r>
              <w:rPr>
                <w:bCs/>
                <w:szCs w:val="24"/>
              </w:rPr>
              <w:t xml:space="preserve">) vaikas (-ai) </w:t>
            </w:r>
          </w:p>
          <w:p w14:paraId="5C8A370C" w14:textId="77777777" w:rsidR="004A76E0" w:rsidRDefault="000B7076">
            <w:pPr>
              <w:spacing w:line="360" w:lineRule="auto"/>
              <w:rPr>
                <w:bCs/>
                <w:sz w:val="22"/>
                <w:szCs w:val="24"/>
              </w:rPr>
            </w:pPr>
            <w:r>
              <w:rPr>
                <w:bCs/>
                <w:szCs w:val="24"/>
              </w:rPr>
              <w:t>(vardas, pavardė, gimimo data)</w:t>
            </w:r>
          </w:p>
        </w:tc>
        <w:tc>
          <w:tcPr>
            <w:tcW w:w="5723" w:type="dxa"/>
            <w:tcBorders>
              <w:top w:val="single" w:sz="4" w:space="0" w:color="auto"/>
              <w:left w:val="single" w:sz="4" w:space="0" w:color="auto"/>
              <w:bottom w:val="single" w:sz="4" w:space="0" w:color="auto"/>
              <w:right w:val="single" w:sz="4" w:space="0" w:color="auto"/>
            </w:tcBorders>
          </w:tcPr>
          <w:p w14:paraId="5C8A370D" w14:textId="77777777" w:rsidR="004A76E0" w:rsidRDefault="004A76E0">
            <w:pPr>
              <w:spacing w:line="360" w:lineRule="auto"/>
              <w:rPr>
                <w:bCs/>
                <w:szCs w:val="24"/>
              </w:rPr>
            </w:pPr>
          </w:p>
        </w:tc>
      </w:tr>
      <w:tr w:rsidR="004A76E0" w14:paraId="5C8A3711" w14:textId="77777777">
        <w:tc>
          <w:tcPr>
            <w:tcW w:w="3911" w:type="dxa"/>
            <w:tcBorders>
              <w:top w:val="single" w:sz="4" w:space="0" w:color="auto"/>
              <w:left w:val="single" w:sz="4" w:space="0" w:color="auto"/>
              <w:bottom w:val="single" w:sz="4" w:space="0" w:color="auto"/>
              <w:right w:val="single" w:sz="4" w:space="0" w:color="auto"/>
            </w:tcBorders>
            <w:hideMark/>
          </w:tcPr>
          <w:p w14:paraId="5C8A370F" w14:textId="77777777" w:rsidR="004A76E0" w:rsidRDefault="000B7076">
            <w:pPr>
              <w:spacing w:line="360" w:lineRule="auto"/>
              <w:rPr>
                <w:bCs/>
                <w:szCs w:val="24"/>
              </w:rPr>
            </w:pPr>
            <w:r>
              <w:rPr>
                <w:bCs/>
                <w:szCs w:val="24"/>
              </w:rPr>
              <w:t>Šeimos nariai, kiti kartu gyvenantys asmenys (vardas, pavardė, gimimo data)</w:t>
            </w:r>
          </w:p>
        </w:tc>
        <w:tc>
          <w:tcPr>
            <w:tcW w:w="5723" w:type="dxa"/>
            <w:tcBorders>
              <w:top w:val="single" w:sz="4" w:space="0" w:color="auto"/>
              <w:left w:val="single" w:sz="4" w:space="0" w:color="auto"/>
              <w:bottom w:val="single" w:sz="4" w:space="0" w:color="auto"/>
              <w:right w:val="single" w:sz="4" w:space="0" w:color="auto"/>
            </w:tcBorders>
          </w:tcPr>
          <w:p w14:paraId="5C8A3710" w14:textId="77777777" w:rsidR="004A76E0" w:rsidRDefault="004A76E0">
            <w:pPr>
              <w:spacing w:line="360" w:lineRule="auto"/>
              <w:rPr>
                <w:bCs/>
                <w:szCs w:val="24"/>
              </w:rPr>
            </w:pPr>
          </w:p>
        </w:tc>
      </w:tr>
      <w:tr w:rsidR="004A76E0" w14:paraId="5C8A3715" w14:textId="77777777">
        <w:tc>
          <w:tcPr>
            <w:tcW w:w="3911" w:type="dxa"/>
            <w:tcBorders>
              <w:top w:val="single" w:sz="4" w:space="0" w:color="auto"/>
              <w:left w:val="single" w:sz="4" w:space="0" w:color="auto"/>
              <w:bottom w:val="single" w:sz="4" w:space="0" w:color="auto"/>
              <w:right w:val="single" w:sz="4" w:space="0" w:color="auto"/>
            </w:tcBorders>
            <w:hideMark/>
          </w:tcPr>
          <w:p w14:paraId="5C8A3712" w14:textId="77777777" w:rsidR="004A76E0" w:rsidRDefault="000B7076">
            <w:pPr>
              <w:spacing w:line="360" w:lineRule="auto"/>
              <w:rPr>
                <w:bCs/>
                <w:szCs w:val="24"/>
              </w:rPr>
            </w:pPr>
            <w:r>
              <w:rPr>
                <w:bCs/>
                <w:szCs w:val="24"/>
              </w:rPr>
              <w:t xml:space="preserve">Duomenys ryšiams palaikyti </w:t>
            </w:r>
          </w:p>
          <w:p w14:paraId="5C8A3713" w14:textId="77777777" w:rsidR="004A76E0" w:rsidRDefault="000B7076">
            <w:pPr>
              <w:spacing w:line="360" w:lineRule="auto"/>
              <w:rPr>
                <w:bCs/>
                <w:spacing w:val="-6"/>
                <w:sz w:val="22"/>
                <w:szCs w:val="24"/>
              </w:rPr>
            </w:pPr>
            <w:r>
              <w:rPr>
                <w:bCs/>
                <w:szCs w:val="24"/>
              </w:rPr>
              <w:t>(</w:t>
            </w:r>
            <w:r>
              <w:rPr>
                <w:bCs/>
                <w:spacing w:val="-6"/>
                <w:szCs w:val="24"/>
              </w:rPr>
              <w:t xml:space="preserve">gyvenamosios vietos adresas, telefonas, </w:t>
            </w:r>
            <w:r>
              <w:rPr>
                <w:bCs/>
                <w:spacing w:val="-6"/>
                <w:szCs w:val="24"/>
              </w:rPr>
              <w:lastRenderedPageBreak/>
              <w:t>el. paštas)</w:t>
            </w:r>
          </w:p>
        </w:tc>
        <w:tc>
          <w:tcPr>
            <w:tcW w:w="5723" w:type="dxa"/>
            <w:tcBorders>
              <w:top w:val="single" w:sz="4" w:space="0" w:color="auto"/>
              <w:left w:val="single" w:sz="4" w:space="0" w:color="auto"/>
              <w:bottom w:val="single" w:sz="4" w:space="0" w:color="auto"/>
              <w:right w:val="single" w:sz="4" w:space="0" w:color="auto"/>
            </w:tcBorders>
          </w:tcPr>
          <w:p w14:paraId="5C8A3714" w14:textId="77777777" w:rsidR="004A76E0" w:rsidRDefault="004A76E0">
            <w:pPr>
              <w:spacing w:line="360" w:lineRule="auto"/>
              <w:rPr>
                <w:bCs/>
                <w:szCs w:val="24"/>
              </w:rPr>
            </w:pPr>
          </w:p>
        </w:tc>
      </w:tr>
    </w:tbl>
    <w:p w14:paraId="5C8A3716" w14:textId="469F1CDF" w:rsidR="004A76E0" w:rsidRDefault="004A76E0">
      <w:pPr>
        <w:spacing w:line="360" w:lineRule="auto"/>
        <w:rPr>
          <w:bCs/>
          <w:szCs w:val="24"/>
        </w:rPr>
      </w:pPr>
    </w:p>
    <w:p w14:paraId="5C8A3717" w14:textId="0CD2148C" w:rsidR="004A76E0" w:rsidRDefault="000B7076">
      <w:pPr>
        <w:spacing w:line="360" w:lineRule="auto"/>
        <w:rPr>
          <w:bCs/>
          <w:szCs w:val="24"/>
        </w:rPr>
      </w:pPr>
      <w:r>
        <w:rPr>
          <w:bCs/>
          <w:szCs w:val="24"/>
        </w:rPr>
        <w:t>2. Vaiko, dėl kurio laikino svečiavimosi kreipiamasi,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228"/>
        <w:gridCol w:w="1006"/>
      </w:tblGrid>
      <w:tr w:rsidR="004A76E0" w14:paraId="5C8A3719" w14:textId="77777777">
        <w:tc>
          <w:tcPr>
            <w:tcW w:w="9634" w:type="dxa"/>
            <w:gridSpan w:val="3"/>
            <w:tcBorders>
              <w:top w:val="single" w:sz="4" w:space="0" w:color="auto"/>
              <w:left w:val="single" w:sz="4" w:space="0" w:color="auto"/>
              <w:bottom w:val="single" w:sz="4" w:space="0" w:color="auto"/>
              <w:right w:val="single" w:sz="4" w:space="0" w:color="auto"/>
            </w:tcBorders>
            <w:hideMark/>
          </w:tcPr>
          <w:p w14:paraId="5C8A3718" w14:textId="77777777" w:rsidR="004A76E0" w:rsidRDefault="000B7076">
            <w:pPr>
              <w:spacing w:line="360" w:lineRule="auto"/>
              <w:jc w:val="center"/>
              <w:rPr>
                <w:bCs/>
                <w:szCs w:val="24"/>
              </w:rPr>
            </w:pPr>
            <w:r>
              <w:rPr>
                <w:bCs/>
                <w:szCs w:val="24"/>
              </w:rPr>
              <w:t>Konkretus laikinam svečiavimuisi priimamas vaikas (pildoma, kai nuolat Lietuvos Respublikoje gyvenantis fizinis asmuo kreipiasi dėl konkretaus vaiko)</w:t>
            </w:r>
          </w:p>
        </w:tc>
      </w:tr>
      <w:tr w:rsidR="004A76E0" w14:paraId="5C8A371C" w14:textId="77777777">
        <w:tc>
          <w:tcPr>
            <w:tcW w:w="3400" w:type="dxa"/>
            <w:tcBorders>
              <w:top w:val="single" w:sz="4" w:space="0" w:color="auto"/>
              <w:left w:val="single" w:sz="4" w:space="0" w:color="auto"/>
              <w:bottom w:val="single" w:sz="4" w:space="0" w:color="auto"/>
              <w:right w:val="single" w:sz="4" w:space="0" w:color="auto"/>
            </w:tcBorders>
            <w:hideMark/>
          </w:tcPr>
          <w:p w14:paraId="5C8A371A" w14:textId="77777777" w:rsidR="004A76E0" w:rsidRDefault="000B7076">
            <w:pPr>
              <w:spacing w:line="360" w:lineRule="auto"/>
              <w:rPr>
                <w:bCs/>
                <w:szCs w:val="24"/>
              </w:rPr>
            </w:pPr>
            <w:r>
              <w:rPr>
                <w:bCs/>
                <w:szCs w:val="24"/>
              </w:rPr>
              <w:t xml:space="preserve">Vardas </w:t>
            </w:r>
          </w:p>
        </w:tc>
        <w:tc>
          <w:tcPr>
            <w:tcW w:w="6234" w:type="dxa"/>
            <w:gridSpan w:val="2"/>
            <w:tcBorders>
              <w:top w:val="single" w:sz="4" w:space="0" w:color="auto"/>
              <w:left w:val="single" w:sz="4" w:space="0" w:color="auto"/>
              <w:bottom w:val="single" w:sz="4" w:space="0" w:color="auto"/>
              <w:right w:val="single" w:sz="4" w:space="0" w:color="auto"/>
            </w:tcBorders>
          </w:tcPr>
          <w:p w14:paraId="5C8A371B" w14:textId="77777777" w:rsidR="004A76E0" w:rsidRDefault="004A76E0">
            <w:pPr>
              <w:spacing w:line="360" w:lineRule="auto"/>
              <w:rPr>
                <w:bCs/>
                <w:szCs w:val="24"/>
              </w:rPr>
            </w:pPr>
          </w:p>
        </w:tc>
      </w:tr>
      <w:tr w:rsidR="004A76E0" w14:paraId="5C8A371F" w14:textId="77777777">
        <w:tc>
          <w:tcPr>
            <w:tcW w:w="3400" w:type="dxa"/>
            <w:tcBorders>
              <w:top w:val="single" w:sz="4" w:space="0" w:color="auto"/>
              <w:left w:val="single" w:sz="4" w:space="0" w:color="auto"/>
              <w:bottom w:val="single" w:sz="4" w:space="0" w:color="auto"/>
              <w:right w:val="single" w:sz="4" w:space="0" w:color="auto"/>
            </w:tcBorders>
            <w:hideMark/>
          </w:tcPr>
          <w:p w14:paraId="5C8A371D" w14:textId="77777777" w:rsidR="004A76E0" w:rsidRDefault="000B7076">
            <w:pPr>
              <w:spacing w:line="360" w:lineRule="auto"/>
              <w:rPr>
                <w:bCs/>
                <w:szCs w:val="24"/>
              </w:rPr>
            </w:pPr>
            <w:r>
              <w:rPr>
                <w:bCs/>
                <w:szCs w:val="24"/>
              </w:rPr>
              <w:t>Pavardė</w:t>
            </w:r>
          </w:p>
        </w:tc>
        <w:tc>
          <w:tcPr>
            <w:tcW w:w="6234" w:type="dxa"/>
            <w:gridSpan w:val="2"/>
            <w:tcBorders>
              <w:top w:val="single" w:sz="4" w:space="0" w:color="auto"/>
              <w:left w:val="single" w:sz="4" w:space="0" w:color="auto"/>
              <w:bottom w:val="single" w:sz="4" w:space="0" w:color="auto"/>
              <w:right w:val="single" w:sz="4" w:space="0" w:color="auto"/>
            </w:tcBorders>
          </w:tcPr>
          <w:p w14:paraId="5C8A371E" w14:textId="77777777" w:rsidR="004A76E0" w:rsidRDefault="004A76E0">
            <w:pPr>
              <w:spacing w:line="360" w:lineRule="auto"/>
              <w:rPr>
                <w:bCs/>
                <w:szCs w:val="24"/>
              </w:rPr>
            </w:pPr>
          </w:p>
        </w:tc>
      </w:tr>
      <w:tr w:rsidR="004A76E0" w14:paraId="5C8A3722" w14:textId="77777777">
        <w:tc>
          <w:tcPr>
            <w:tcW w:w="3400" w:type="dxa"/>
            <w:tcBorders>
              <w:top w:val="single" w:sz="4" w:space="0" w:color="auto"/>
              <w:left w:val="single" w:sz="4" w:space="0" w:color="auto"/>
              <w:bottom w:val="single" w:sz="4" w:space="0" w:color="auto"/>
              <w:right w:val="single" w:sz="4" w:space="0" w:color="auto"/>
            </w:tcBorders>
            <w:hideMark/>
          </w:tcPr>
          <w:p w14:paraId="5C8A3720" w14:textId="77777777" w:rsidR="004A76E0" w:rsidRDefault="000B7076">
            <w:pPr>
              <w:spacing w:line="360" w:lineRule="auto"/>
              <w:rPr>
                <w:bCs/>
                <w:szCs w:val="24"/>
              </w:rPr>
            </w:pPr>
            <w:r>
              <w:rPr>
                <w:bCs/>
                <w:szCs w:val="24"/>
              </w:rPr>
              <w:t>Gimimo data</w:t>
            </w:r>
          </w:p>
        </w:tc>
        <w:tc>
          <w:tcPr>
            <w:tcW w:w="6234" w:type="dxa"/>
            <w:gridSpan w:val="2"/>
            <w:tcBorders>
              <w:top w:val="single" w:sz="4" w:space="0" w:color="auto"/>
              <w:left w:val="single" w:sz="4" w:space="0" w:color="auto"/>
              <w:bottom w:val="single" w:sz="4" w:space="0" w:color="auto"/>
              <w:right w:val="single" w:sz="4" w:space="0" w:color="auto"/>
            </w:tcBorders>
          </w:tcPr>
          <w:p w14:paraId="5C8A3721" w14:textId="77777777" w:rsidR="004A76E0" w:rsidRDefault="004A76E0">
            <w:pPr>
              <w:spacing w:line="360" w:lineRule="auto"/>
              <w:rPr>
                <w:bCs/>
                <w:szCs w:val="24"/>
              </w:rPr>
            </w:pPr>
          </w:p>
        </w:tc>
      </w:tr>
      <w:tr w:rsidR="004A76E0" w14:paraId="5C8A3725" w14:textId="77777777">
        <w:tc>
          <w:tcPr>
            <w:tcW w:w="3400" w:type="dxa"/>
            <w:tcBorders>
              <w:top w:val="single" w:sz="4" w:space="0" w:color="auto"/>
              <w:left w:val="single" w:sz="4" w:space="0" w:color="auto"/>
              <w:bottom w:val="single" w:sz="4" w:space="0" w:color="auto"/>
              <w:right w:val="single" w:sz="4" w:space="0" w:color="auto"/>
            </w:tcBorders>
            <w:hideMark/>
          </w:tcPr>
          <w:p w14:paraId="5C8A3723" w14:textId="77777777" w:rsidR="004A76E0" w:rsidRDefault="000B7076">
            <w:pPr>
              <w:spacing w:line="360" w:lineRule="auto"/>
              <w:rPr>
                <w:bCs/>
                <w:szCs w:val="24"/>
              </w:rPr>
            </w:pPr>
            <w:r>
              <w:rPr>
                <w:bCs/>
                <w:szCs w:val="24"/>
              </w:rPr>
              <w:t>Bendravimo su vaiku pradžia</w:t>
            </w:r>
          </w:p>
        </w:tc>
        <w:tc>
          <w:tcPr>
            <w:tcW w:w="6234" w:type="dxa"/>
            <w:gridSpan w:val="2"/>
            <w:tcBorders>
              <w:top w:val="single" w:sz="4" w:space="0" w:color="auto"/>
              <w:left w:val="single" w:sz="4" w:space="0" w:color="auto"/>
              <w:bottom w:val="single" w:sz="4" w:space="0" w:color="auto"/>
              <w:right w:val="single" w:sz="4" w:space="0" w:color="auto"/>
            </w:tcBorders>
          </w:tcPr>
          <w:p w14:paraId="5C8A3724" w14:textId="77777777" w:rsidR="004A76E0" w:rsidRDefault="004A76E0">
            <w:pPr>
              <w:spacing w:line="360" w:lineRule="auto"/>
              <w:rPr>
                <w:bCs/>
                <w:szCs w:val="24"/>
              </w:rPr>
            </w:pPr>
          </w:p>
        </w:tc>
      </w:tr>
      <w:tr w:rsidR="004A76E0" w14:paraId="5C8A3728" w14:textId="77777777">
        <w:tc>
          <w:tcPr>
            <w:tcW w:w="3400" w:type="dxa"/>
            <w:tcBorders>
              <w:top w:val="single" w:sz="4" w:space="0" w:color="auto"/>
              <w:left w:val="single" w:sz="4" w:space="0" w:color="auto"/>
              <w:bottom w:val="single" w:sz="4" w:space="0" w:color="auto"/>
              <w:right w:val="single" w:sz="4" w:space="0" w:color="auto"/>
            </w:tcBorders>
            <w:hideMark/>
          </w:tcPr>
          <w:p w14:paraId="5C8A3726" w14:textId="77777777" w:rsidR="004A76E0" w:rsidRDefault="000B7076">
            <w:pPr>
              <w:spacing w:line="360" w:lineRule="auto"/>
              <w:rPr>
                <w:bCs/>
                <w:szCs w:val="24"/>
              </w:rPr>
            </w:pPr>
            <w:r>
              <w:rPr>
                <w:bCs/>
                <w:szCs w:val="24"/>
              </w:rPr>
              <w:t>Susipažinimo su vaiku aplinkybės</w:t>
            </w:r>
          </w:p>
        </w:tc>
        <w:tc>
          <w:tcPr>
            <w:tcW w:w="6234" w:type="dxa"/>
            <w:gridSpan w:val="2"/>
            <w:tcBorders>
              <w:top w:val="single" w:sz="4" w:space="0" w:color="auto"/>
              <w:left w:val="single" w:sz="4" w:space="0" w:color="auto"/>
              <w:bottom w:val="single" w:sz="4" w:space="0" w:color="auto"/>
              <w:right w:val="single" w:sz="4" w:space="0" w:color="auto"/>
            </w:tcBorders>
          </w:tcPr>
          <w:p w14:paraId="5C8A3727" w14:textId="77777777" w:rsidR="004A76E0" w:rsidRDefault="004A76E0">
            <w:pPr>
              <w:spacing w:line="360" w:lineRule="auto"/>
              <w:rPr>
                <w:bCs/>
                <w:szCs w:val="24"/>
              </w:rPr>
            </w:pPr>
          </w:p>
        </w:tc>
      </w:tr>
      <w:tr w:rsidR="004A76E0" w14:paraId="5C8A372B" w14:textId="77777777">
        <w:tc>
          <w:tcPr>
            <w:tcW w:w="3400" w:type="dxa"/>
            <w:tcBorders>
              <w:top w:val="single" w:sz="4" w:space="0" w:color="auto"/>
              <w:left w:val="single" w:sz="4" w:space="0" w:color="auto"/>
              <w:bottom w:val="single" w:sz="4" w:space="0" w:color="auto"/>
              <w:right w:val="single" w:sz="4" w:space="0" w:color="auto"/>
            </w:tcBorders>
            <w:hideMark/>
          </w:tcPr>
          <w:p w14:paraId="5C8A3729" w14:textId="77777777" w:rsidR="004A76E0" w:rsidRDefault="000B7076">
            <w:pPr>
              <w:spacing w:line="360" w:lineRule="auto"/>
              <w:rPr>
                <w:bCs/>
                <w:szCs w:val="24"/>
              </w:rPr>
            </w:pPr>
            <w:r>
              <w:rPr>
                <w:bCs/>
                <w:szCs w:val="24"/>
              </w:rPr>
              <w:t xml:space="preserve">Mano ir vaiko giminystės ryšys </w:t>
            </w:r>
          </w:p>
        </w:tc>
        <w:tc>
          <w:tcPr>
            <w:tcW w:w="6234" w:type="dxa"/>
            <w:gridSpan w:val="2"/>
            <w:tcBorders>
              <w:top w:val="single" w:sz="4" w:space="0" w:color="auto"/>
              <w:left w:val="single" w:sz="4" w:space="0" w:color="auto"/>
              <w:bottom w:val="single" w:sz="4" w:space="0" w:color="auto"/>
              <w:right w:val="single" w:sz="4" w:space="0" w:color="auto"/>
            </w:tcBorders>
          </w:tcPr>
          <w:p w14:paraId="5C8A372A" w14:textId="77777777" w:rsidR="004A76E0" w:rsidRDefault="004A76E0">
            <w:pPr>
              <w:spacing w:line="360" w:lineRule="auto"/>
              <w:rPr>
                <w:bCs/>
                <w:szCs w:val="24"/>
              </w:rPr>
            </w:pPr>
          </w:p>
        </w:tc>
      </w:tr>
      <w:tr w:rsidR="004A76E0" w14:paraId="5C8A372E" w14:textId="77777777">
        <w:tc>
          <w:tcPr>
            <w:tcW w:w="3400" w:type="dxa"/>
            <w:tcBorders>
              <w:top w:val="single" w:sz="4" w:space="0" w:color="auto"/>
              <w:left w:val="single" w:sz="4" w:space="0" w:color="auto"/>
              <w:bottom w:val="single" w:sz="4" w:space="0" w:color="auto"/>
              <w:right w:val="single" w:sz="4" w:space="0" w:color="auto"/>
            </w:tcBorders>
            <w:hideMark/>
          </w:tcPr>
          <w:p w14:paraId="5C8A372C" w14:textId="77777777" w:rsidR="004A76E0" w:rsidRDefault="000B7076">
            <w:pPr>
              <w:spacing w:line="360" w:lineRule="auto"/>
              <w:rPr>
                <w:bCs/>
              </w:rPr>
            </w:pPr>
            <w:r>
              <w:rPr>
                <w:bCs/>
              </w:rPr>
              <w:t>Kita turima informacija</w:t>
            </w:r>
          </w:p>
        </w:tc>
        <w:tc>
          <w:tcPr>
            <w:tcW w:w="6234" w:type="dxa"/>
            <w:gridSpan w:val="2"/>
            <w:tcBorders>
              <w:top w:val="single" w:sz="4" w:space="0" w:color="auto"/>
              <w:left w:val="single" w:sz="4" w:space="0" w:color="auto"/>
              <w:bottom w:val="single" w:sz="4" w:space="0" w:color="auto"/>
              <w:right w:val="single" w:sz="4" w:space="0" w:color="auto"/>
            </w:tcBorders>
          </w:tcPr>
          <w:p w14:paraId="5C8A372D" w14:textId="77777777" w:rsidR="004A76E0" w:rsidRDefault="004A76E0">
            <w:pPr>
              <w:spacing w:line="360" w:lineRule="auto"/>
              <w:rPr>
                <w:bCs/>
              </w:rPr>
            </w:pPr>
          </w:p>
        </w:tc>
      </w:tr>
      <w:tr w:rsidR="004A76E0" w14:paraId="5C8A3731" w14:textId="77777777">
        <w:tc>
          <w:tcPr>
            <w:tcW w:w="8628" w:type="dxa"/>
            <w:gridSpan w:val="2"/>
            <w:tcBorders>
              <w:top w:val="single" w:sz="4" w:space="0" w:color="auto"/>
              <w:left w:val="single" w:sz="4" w:space="0" w:color="auto"/>
              <w:bottom w:val="single" w:sz="4" w:space="0" w:color="auto"/>
              <w:right w:val="nil"/>
            </w:tcBorders>
            <w:hideMark/>
          </w:tcPr>
          <w:p w14:paraId="5C8A372F" w14:textId="77777777" w:rsidR="004A76E0" w:rsidRDefault="000B7076">
            <w:pPr>
              <w:spacing w:line="360" w:lineRule="auto"/>
              <w:jc w:val="center"/>
              <w:rPr>
                <w:bCs/>
              </w:rPr>
            </w:pPr>
            <w:r>
              <w:rPr>
                <w:bCs/>
              </w:rPr>
              <w:t>Lūkesčiai dėl laikinai svečiuotis priimamo vaiko (pildoma, kai nuolat Lietuvos Respublikoje gyvenantis asmuo nesikreipia dėl konkretaus vaiko)</w:t>
            </w:r>
          </w:p>
        </w:tc>
        <w:tc>
          <w:tcPr>
            <w:tcW w:w="1006" w:type="dxa"/>
            <w:tcBorders>
              <w:top w:val="single" w:sz="4" w:space="0" w:color="auto"/>
              <w:left w:val="nil"/>
              <w:bottom w:val="single" w:sz="4" w:space="0" w:color="auto"/>
              <w:right w:val="single" w:sz="4" w:space="0" w:color="auto"/>
            </w:tcBorders>
          </w:tcPr>
          <w:p w14:paraId="5C8A3730" w14:textId="77777777" w:rsidR="004A76E0" w:rsidRDefault="004A76E0">
            <w:pPr>
              <w:spacing w:line="360" w:lineRule="auto"/>
              <w:rPr>
                <w:bCs/>
              </w:rPr>
            </w:pPr>
          </w:p>
        </w:tc>
      </w:tr>
      <w:tr w:rsidR="004A76E0" w14:paraId="5C8A3734" w14:textId="77777777">
        <w:tc>
          <w:tcPr>
            <w:tcW w:w="3400" w:type="dxa"/>
            <w:tcBorders>
              <w:top w:val="single" w:sz="4" w:space="0" w:color="auto"/>
              <w:left w:val="single" w:sz="4" w:space="0" w:color="auto"/>
              <w:bottom w:val="single" w:sz="4" w:space="0" w:color="auto"/>
              <w:right w:val="single" w:sz="4" w:space="0" w:color="auto"/>
            </w:tcBorders>
            <w:hideMark/>
          </w:tcPr>
          <w:p w14:paraId="5C8A3732" w14:textId="77777777" w:rsidR="004A76E0" w:rsidRDefault="000B7076">
            <w:pPr>
              <w:spacing w:line="360" w:lineRule="auto"/>
              <w:rPr>
                <w:bCs/>
              </w:rPr>
            </w:pPr>
            <w:r>
              <w:rPr>
                <w:bCs/>
              </w:rPr>
              <w:t>Vaiko amžius</w:t>
            </w:r>
          </w:p>
        </w:tc>
        <w:tc>
          <w:tcPr>
            <w:tcW w:w="6234" w:type="dxa"/>
            <w:gridSpan w:val="2"/>
            <w:tcBorders>
              <w:top w:val="single" w:sz="4" w:space="0" w:color="auto"/>
              <w:left w:val="single" w:sz="4" w:space="0" w:color="auto"/>
              <w:bottom w:val="single" w:sz="4" w:space="0" w:color="auto"/>
              <w:right w:val="single" w:sz="4" w:space="0" w:color="auto"/>
            </w:tcBorders>
          </w:tcPr>
          <w:p w14:paraId="5C8A3733" w14:textId="77777777" w:rsidR="004A76E0" w:rsidRDefault="004A76E0">
            <w:pPr>
              <w:spacing w:line="360" w:lineRule="auto"/>
              <w:rPr>
                <w:bCs/>
              </w:rPr>
            </w:pPr>
          </w:p>
        </w:tc>
      </w:tr>
      <w:tr w:rsidR="004A76E0" w14:paraId="5C8A3737" w14:textId="77777777">
        <w:tc>
          <w:tcPr>
            <w:tcW w:w="3400" w:type="dxa"/>
            <w:tcBorders>
              <w:top w:val="single" w:sz="4" w:space="0" w:color="auto"/>
              <w:left w:val="single" w:sz="4" w:space="0" w:color="auto"/>
              <w:bottom w:val="single" w:sz="4" w:space="0" w:color="auto"/>
              <w:right w:val="single" w:sz="4" w:space="0" w:color="auto"/>
            </w:tcBorders>
            <w:hideMark/>
          </w:tcPr>
          <w:p w14:paraId="5C8A3735" w14:textId="77777777" w:rsidR="004A76E0" w:rsidRDefault="000B7076">
            <w:pPr>
              <w:spacing w:line="360" w:lineRule="auto"/>
              <w:rPr>
                <w:bCs/>
              </w:rPr>
            </w:pPr>
            <w:r>
              <w:rPr>
                <w:bCs/>
              </w:rPr>
              <w:t>Vaiko lytis</w:t>
            </w:r>
          </w:p>
        </w:tc>
        <w:tc>
          <w:tcPr>
            <w:tcW w:w="6234" w:type="dxa"/>
            <w:gridSpan w:val="2"/>
            <w:tcBorders>
              <w:top w:val="single" w:sz="4" w:space="0" w:color="auto"/>
              <w:left w:val="single" w:sz="4" w:space="0" w:color="auto"/>
              <w:bottom w:val="single" w:sz="4" w:space="0" w:color="auto"/>
              <w:right w:val="single" w:sz="4" w:space="0" w:color="auto"/>
            </w:tcBorders>
          </w:tcPr>
          <w:p w14:paraId="5C8A3736" w14:textId="77777777" w:rsidR="004A76E0" w:rsidRDefault="004A76E0">
            <w:pPr>
              <w:spacing w:line="360" w:lineRule="auto"/>
              <w:rPr>
                <w:bCs/>
              </w:rPr>
            </w:pPr>
          </w:p>
        </w:tc>
      </w:tr>
      <w:tr w:rsidR="004A76E0" w14:paraId="5C8A373A" w14:textId="77777777">
        <w:tc>
          <w:tcPr>
            <w:tcW w:w="3400" w:type="dxa"/>
            <w:tcBorders>
              <w:top w:val="single" w:sz="4" w:space="0" w:color="auto"/>
              <w:left w:val="single" w:sz="4" w:space="0" w:color="auto"/>
              <w:bottom w:val="single" w:sz="4" w:space="0" w:color="auto"/>
              <w:right w:val="single" w:sz="4" w:space="0" w:color="auto"/>
            </w:tcBorders>
            <w:hideMark/>
          </w:tcPr>
          <w:p w14:paraId="5C8A3738" w14:textId="77777777" w:rsidR="004A76E0" w:rsidRDefault="000B7076">
            <w:pPr>
              <w:spacing w:line="360" w:lineRule="auto"/>
              <w:rPr>
                <w:bCs/>
              </w:rPr>
            </w:pPr>
            <w:r>
              <w:rPr>
                <w:bCs/>
              </w:rPr>
              <w:t>Vaiko sveikatos būklė</w:t>
            </w:r>
          </w:p>
        </w:tc>
        <w:tc>
          <w:tcPr>
            <w:tcW w:w="6234" w:type="dxa"/>
            <w:gridSpan w:val="2"/>
            <w:tcBorders>
              <w:top w:val="single" w:sz="4" w:space="0" w:color="auto"/>
              <w:left w:val="single" w:sz="4" w:space="0" w:color="auto"/>
              <w:bottom w:val="single" w:sz="4" w:space="0" w:color="auto"/>
              <w:right w:val="single" w:sz="4" w:space="0" w:color="auto"/>
            </w:tcBorders>
          </w:tcPr>
          <w:p w14:paraId="5C8A3739" w14:textId="77777777" w:rsidR="004A76E0" w:rsidRDefault="004A76E0">
            <w:pPr>
              <w:spacing w:line="360" w:lineRule="auto"/>
              <w:rPr>
                <w:bCs/>
              </w:rPr>
            </w:pPr>
          </w:p>
        </w:tc>
      </w:tr>
      <w:tr w:rsidR="004A76E0" w14:paraId="5C8A3742" w14:textId="77777777">
        <w:trPr>
          <w:trHeight w:val="2062"/>
        </w:trPr>
        <w:tc>
          <w:tcPr>
            <w:tcW w:w="3400" w:type="dxa"/>
            <w:tcBorders>
              <w:top w:val="single" w:sz="4" w:space="0" w:color="auto"/>
              <w:left w:val="single" w:sz="4" w:space="0" w:color="auto"/>
              <w:bottom w:val="single" w:sz="4" w:space="0" w:color="auto"/>
              <w:right w:val="single" w:sz="4" w:space="0" w:color="auto"/>
            </w:tcBorders>
            <w:hideMark/>
          </w:tcPr>
          <w:p w14:paraId="5C8A373B" w14:textId="77777777" w:rsidR="004A76E0" w:rsidRDefault="000B7076">
            <w:pPr>
              <w:spacing w:line="360" w:lineRule="auto"/>
              <w:rPr>
                <w:bCs/>
              </w:rPr>
            </w:pPr>
            <w:r>
              <w:rPr>
                <w:bCs/>
              </w:rPr>
              <w:t>Kita svarbi informacija</w:t>
            </w:r>
          </w:p>
          <w:p w14:paraId="5C8A373C" w14:textId="77777777" w:rsidR="004A76E0" w:rsidRDefault="000B7076">
            <w:pPr>
              <w:spacing w:line="360" w:lineRule="auto"/>
              <w:rPr>
                <w:bCs/>
                <w:sz w:val="22"/>
                <w:szCs w:val="24"/>
              </w:rPr>
            </w:pPr>
            <w:r>
              <w:rPr>
                <w:bCs/>
                <w:szCs w:val="24"/>
              </w:rPr>
              <w:t>(prašančio asmens nuožiūra)</w:t>
            </w:r>
          </w:p>
        </w:tc>
        <w:tc>
          <w:tcPr>
            <w:tcW w:w="6234" w:type="dxa"/>
            <w:gridSpan w:val="2"/>
            <w:tcBorders>
              <w:top w:val="single" w:sz="4" w:space="0" w:color="auto"/>
              <w:left w:val="single" w:sz="4" w:space="0" w:color="auto"/>
              <w:bottom w:val="single" w:sz="4" w:space="0" w:color="auto"/>
              <w:right w:val="single" w:sz="4" w:space="0" w:color="auto"/>
            </w:tcBorders>
          </w:tcPr>
          <w:p w14:paraId="5C8A373D" w14:textId="77777777" w:rsidR="004A76E0" w:rsidRDefault="004A76E0">
            <w:pPr>
              <w:spacing w:line="360" w:lineRule="auto"/>
              <w:rPr>
                <w:bCs/>
              </w:rPr>
            </w:pPr>
          </w:p>
          <w:p w14:paraId="5C8A373E" w14:textId="77777777" w:rsidR="004A76E0" w:rsidRDefault="004A76E0">
            <w:pPr>
              <w:spacing w:line="360" w:lineRule="auto"/>
              <w:rPr>
                <w:bCs/>
              </w:rPr>
            </w:pPr>
          </w:p>
          <w:p w14:paraId="5C8A373F" w14:textId="77777777" w:rsidR="004A76E0" w:rsidRDefault="004A76E0">
            <w:pPr>
              <w:spacing w:line="360" w:lineRule="auto"/>
              <w:rPr>
                <w:bCs/>
              </w:rPr>
            </w:pPr>
          </w:p>
          <w:p w14:paraId="5C8A3740" w14:textId="77777777" w:rsidR="004A76E0" w:rsidRDefault="004A76E0">
            <w:pPr>
              <w:spacing w:line="360" w:lineRule="auto"/>
              <w:rPr>
                <w:bCs/>
              </w:rPr>
            </w:pPr>
          </w:p>
          <w:p w14:paraId="5C8A3741" w14:textId="77777777" w:rsidR="004A76E0" w:rsidRDefault="004A76E0">
            <w:pPr>
              <w:spacing w:line="360" w:lineRule="auto"/>
              <w:rPr>
                <w:bCs/>
              </w:rPr>
            </w:pPr>
          </w:p>
        </w:tc>
      </w:tr>
    </w:tbl>
    <w:p w14:paraId="5C8A3743" w14:textId="77777777" w:rsidR="004A76E0" w:rsidRDefault="004A76E0">
      <w:pPr>
        <w:tabs>
          <w:tab w:val="left" w:pos="7905"/>
        </w:tabs>
        <w:spacing w:line="276" w:lineRule="auto"/>
        <w:ind w:firstLine="567"/>
        <w:jc w:val="both"/>
      </w:pPr>
    </w:p>
    <w:p w14:paraId="5C8A3744" w14:textId="77777777" w:rsidR="004A76E0" w:rsidRDefault="000B7076">
      <w:pPr>
        <w:spacing w:line="276" w:lineRule="auto"/>
        <w:ind w:firstLine="567"/>
        <w:jc w:val="both"/>
      </w:pPr>
      <w:r>
        <w:t xml:space="preserve">Patvirtinu, jog visa mano pateikta informacija yra teisinga. </w:t>
      </w:r>
    </w:p>
    <w:p w14:paraId="5C8A3745" w14:textId="77777777" w:rsidR="004A76E0" w:rsidRDefault="004A76E0">
      <w:pPr>
        <w:spacing w:line="276" w:lineRule="auto"/>
        <w:ind w:firstLine="567"/>
        <w:jc w:val="both"/>
      </w:pPr>
    </w:p>
    <w:p w14:paraId="5C8A3746" w14:textId="77777777" w:rsidR="004A76E0" w:rsidRDefault="000B7076">
      <w:pPr>
        <w:spacing w:line="276" w:lineRule="auto"/>
        <w:ind w:firstLine="567"/>
        <w:jc w:val="both"/>
      </w:pPr>
      <w:r>
        <w:t>Sutinku, kad papildoma informacija apie mane būtų renkama iš kitų institucijų ir įstaigų.</w:t>
      </w:r>
    </w:p>
    <w:p w14:paraId="5C8A3747" w14:textId="77777777" w:rsidR="004A76E0" w:rsidRDefault="004A76E0">
      <w:pPr>
        <w:spacing w:line="276" w:lineRule="auto"/>
        <w:ind w:firstLine="567"/>
        <w:jc w:val="both"/>
      </w:pPr>
    </w:p>
    <w:p w14:paraId="5C8A3748" w14:textId="77777777" w:rsidR="004A76E0" w:rsidRDefault="004A76E0">
      <w:pPr>
        <w:spacing w:line="276" w:lineRule="auto"/>
        <w:ind w:firstLine="567"/>
        <w:jc w:val="both"/>
      </w:pPr>
    </w:p>
    <w:tbl>
      <w:tblPr>
        <w:tblW w:w="9070" w:type="dxa"/>
        <w:tblLook w:val="01E0" w:firstRow="1" w:lastRow="1" w:firstColumn="1" w:lastColumn="1" w:noHBand="0" w:noVBand="0"/>
      </w:tblPr>
      <w:tblGrid>
        <w:gridCol w:w="2813"/>
        <w:gridCol w:w="2441"/>
        <w:gridCol w:w="3816"/>
      </w:tblGrid>
      <w:tr w:rsidR="004A76E0" w14:paraId="5C8A374F" w14:textId="77777777">
        <w:trPr>
          <w:trHeight w:val="661"/>
        </w:trPr>
        <w:tc>
          <w:tcPr>
            <w:tcW w:w="3130" w:type="dxa"/>
          </w:tcPr>
          <w:p w14:paraId="5C8A3749" w14:textId="77777777" w:rsidR="004A76E0" w:rsidRDefault="000B7076">
            <w:pPr>
              <w:spacing w:line="276" w:lineRule="auto"/>
              <w:rPr>
                <w:sz w:val="22"/>
                <w:szCs w:val="24"/>
              </w:rPr>
            </w:pPr>
            <w:r>
              <w:rPr>
                <w:szCs w:val="24"/>
              </w:rPr>
              <w:t>_____________</w:t>
            </w:r>
          </w:p>
          <w:p w14:paraId="5C8A374A" w14:textId="77777777" w:rsidR="004A76E0" w:rsidRDefault="000B7076">
            <w:pPr>
              <w:spacing w:line="276" w:lineRule="auto"/>
              <w:ind w:firstLine="424"/>
              <w:jc w:val="both"/>
              <w:rPr>
                <w:sz w:val="22"/>
                <w:szCs w:val="24"/>
              </w:rPr>
            </w:pPr>
            <w:r>
              <w:rPr>
                <w:sz w:val="20"/>
                <w:szCs w:val="24"/>
              </w:rPr>
              <w:t>(parašas)</w:t>
            </w:r>
          </w:p>
          <w:p w14:paraId="5C8A374B" w14:textId="77777777" w:rsidR="004A76E0" w:rsidRDefault="004A76E0">
            <w:pPr>
              <w:spacing w:line="276" w:lineRule="auto"/>
              <w:jc w:val="both"/>
              <w:rPr>
                <w:sz w:val="22"/>
                <w:szCs w:val="24"/>
              </w:rPr>
            </w:pPr>
          </w:p>
        </w:tc>
        <w:tc>
          <w:tcPr>
            <w:tcW w:w="3120" w:type="dxa"/>
          </w:tcPr>
          <w:p w14:paraId="5C8A374C" w14:textId="77777777" w:rsidR="004A76E0" w:rsidRDefault="004A76E0">
            <w:pPr>
              <w:spacing w:line="276" w:lineRule="auto"/>
              <w:jc w:val="center"/>
              <w:rPr>
                <w:sz w:val="22"/>
                <w:szCs w:val="24"/>
              </w:rPr>
            </w:pPr>
          </w:p>
        </w:tc>
        <w:tc>
          <w:tcPr>
            <w:tcW w:w="3120" w:type="dxa"/>
            <w:hideMark/>
          </w:tcPr>
          <w:p w14:paraId="5C8A374D" w14:textId="77777777" w:rsidR="004A76E0" w:rsidRDefault="000B7076">
            <w:pPr>
              <w:spacing w:line="276" w:lineRule="auto"/>
              <w:jc w:val="right"/>
              <w:rPr>
                <w:sz w:val="22"/>
                <w:szCs w:val="24"/>
              </w:rPr>
            </w:pPr>
            <w:r>
              <w:rPr>
                <w:szCs w:val="24"/>
              </w:rPr>
              <w:t>______________________________</w:t>
            </w:r>
          </w:p>
          <w:p w14:paraId="5C8A374E" w14:textId="77777777" w:rsidR="004A76E0" w:rsidRDefault="000B7076">
            <w:pPr>
              <w:spacing w:line="276" w:lineRule="auto"/>
              <w:jc w:val="center"/>
              <w:rPr>
                <w:sz w:val="22"/>
                <w:szCs w:val="24"/>
              </w:rPr>
            </w:pPr>
            <w:r>
              <w:rPr>
                <w:sz w:val="20"/>
                <w:szCs w:val="24"/>
              </w:rPr>
              <w:t>(vardas ir pavardė)</w:t>
            </w:r>
          </w:p>
        </w:tc>
      </w:tr>
    </w:tbl>
    <w:p w14:paraId="5C8A3750" w14:textId="7C94B3BE" w:rsidR="004A76E0" w:rsidRDefault="00F8271D"/>
    <w:p w14:paraId="6576E3AF" w14:textId="77777777" w:rsidR="000B7076" w:rsidRDefault="000B7076">
      <w:pPr>
        <w:keepNext/>
        <w:overflowPunct w:val="0"/>
        <w:spacing w:line="276" w:lineRule="auto"/>
        <w:ind w:left="4536"/>
        <w:outlineLvl w:val="1"/>
        <w:sectPr w:rsidR="000B7076" w:rsidSect="000B7076">
          <w:pgSz w:w="11907" w:h="16839" w:code="9"/>
          <w:pgMar w:top="1134" w:right="567" w:bottom="1134" w:left="1701" w:header="567" w:footer="567" w:gutter="0"/>
          <w:pgNumType w:start="1"/>
          <w:cols w:space="1296"/>
          <w:titlePg/>
          <w:docGrid w:linePitch="360"/>
        </w:sectPr>
      </w:pPr>
    </w:p>
    <w:p w14:paraId="5C8A3751" w14:textId="4D342B88" w:rsidR="004A76E0" w:rsidRDefault="000B7076">
      <w:pPr>
        <w:keepNext/>
        <w:overflowPunct w:val="0"/>
        <w:spacing w:line="276" w:lineRule="auto"/>
        <w:ind w:left="4536"/>
        <w:outlineLvl w:val="1"/>
      </w:pPr>
      <w:r>
        <w:rPr>
          <w:rFonts w:eastAsia="Calibri"/>
        </w:rPr>
        <w:lastRenderedPageBreak/>
        <w:t xml:space="preserve">Institucijoje ar šeimynoje globojamo (rūpinamo) </w:t>
      </w:r>
      <w:r>
        <w:t>vaiko išleidimo laikinai svečiuotis tvarkos</w:t>
      </w:r>
    </w:p>
    <w:p w14:paraId="5C8A3752" w14:textId="77777777" w:rsidR="004A76E0" w:rsidRDefault="00F8271D">
      <w:pPr>
        <w:keepNext/>
        <w:overflowPunct w:val="0"/>
        <w:spacing w:line="276" w:lineRule="auto"/>
        <w:ind w:left="3240" w:firstLine="1296"/>
        <w:outlineLvl w:val="1"/>
        <w:rPr>
          <w:rFonts w:eastAsia="Calibri"/>
        </w:rPr>
      </w:pPr>
      <w:r w:rsidR="000B7076">
        <w:t>2</w:t>
      </w:r>
      <w:r w:rsidR="000B7076">
        <w:t xml:space="preserve"> priedas</w:t>
      </w:r>
    </w:p>
    <w:p w14:paraId="5C8A3753" w14:textId="77777777" w:rsidR="004A76E0" w:rsidRDefault="004A76E0">
      <w:pPr>
        <w:rPr>
          <w:b/>
        </w:rPr>
      </w:pPr>
    </w:p>
    <w:p w14:paraId="5C8A3754" w14:textId="77777777" w:rsidR="004A76E0" w:rsidRDefault="00F8271D">
      <w:pPr>
        <w:tabs>
          <w:tab w:val="left" w:pos="3780"/>
        </w:tabs>
        <w:jc w:val="center"/>
        <w:rPr>
          <w:b/>
          <w:bCs/>
        </w:rPr>
      </w:pPr>
      <w:r w:rsidR="000B7076">
        <w:rPr>
          <w:b/>
        </w:rPr>
        <w:t>(</w:t>
      </w:r>
      <w:r w:rsidR="000B7076">
        <w:rPr>
          <w:b/>
          <w:bCs/>
        </w:rPr>
        <w:t xml:space="preserve">Sutarties </w:t>
      </w:r>
      <w:r w:rsidR="000B7076">
        <w:rPr>
          <w:b/>
        </w:rPr>
        <w:t>forma)</w:t>
      </w:r>
    </w:p>
    <w:p w14:paraId="5C8A3755" w14:textId="77777777" w:rsidR="004A76E0" w:rsidRDefault="004A76E0">
      <w:pPr>
        <w:rPr>
          <w:b/>
        </w:rPr>
      </w:pPr>
    </w:p>
    <w:p w14:paraId="5C8A3756" w14:textId="61971C50" w:rsidR="004A76E0" w:rsidRDefault="000B7076">
      <w:pPr>
        <w:spacing w:line="360" w:lineRule="auto"/>
        <w:jc w:val="center"/>
        <w:rPr>
          <w:b/>
        </w:rPr>
      </w:pPr>
      <w:r>
        <w:rPr>
          <w:b/>
        </w:rPr>
        <w:t>SUTARTIS</w:t>
      </w:r>
    </w:p>
    <w:p w14:paraId="5C8A3757" w14:textId="699AFF2A" w:rsidR="004A76E0" w:rsidRDefault="000B7076">
      <w:pPr>
        <w:spacing w:line="360" w:lineRule="auto"/>
        <w:jc w:val="center"/>
        <w:rPr>
          <w:b/>
        </w:rPr>
      </w:pPr>
      <w:r>
        <w:rPr>
          <w:b/>
        </w:rPr>
        <w:t>DĖL INSTITUCIJOJE AR ŠEIMYNOJE GLOBOJAMO (RŪPINAMO) VAIKO IŠLEIDIMO LAIKINAI SVEČIUOTIS PAS NUOLAT LIETUVOS RESPUBLIKOJE AR UŽSIENIO VALSTYBĖJE GYVENANTĮ FIZINĮ ASMENĮ</w:t>
      </w:r>
    </w:p>
    <w:p w14:paraId="5C8A3758" w14:textId="77777777" w:rsidR="004A76E0" w:rsidRDefault="004A76E0">
      <w:pPr>
        <w:jc w:val="center"/>
        <w:rPr>
          <w:b/>
        </w:rPr>
      </w:pPr>
    </w:p>
    <w:p w14:paraId="5C8A3759" w14:textId="77777777" w:rsidR="004A76E0" w:rsidRDefault="000B7076">
      <w:pPr>
        <w:overflowPunct w:val="0"/>
        <w:jc w:val="center"/>
        <w:rPr>
          <w:rFonts w:eastAsia="Calibri"/>
          <w:sz w:val="20"/>
        </w:rPr>
      </w:pPr>
      <w:r>
        <w:rPr>
          <w:rFonts w:eastAsia="Calibri"/>
          <w:sz w:val="20"/>
        </w:rPr>
        <w:t xml:space="preserve">__________________ </w:t>
      </w:r>
      <w:r>
        <w:rPr>
          <w:rFonts w:eastAsia="Calibri"/>
        </w:rPr>
        <w:t xml:space="preserve">Nr. </w:t>
      </w:r>
      <w:r>
        <w:rPr>
          <w:rFonts w:eastAsia="Calibri"/>
          <w:sz w:val="20"/>
        </w:rPr>
        <w:t>_____________</w:t>
      </w:r>
    </w:p>
    <w:p w14:paraId="5C8A375A" w14:textId="77777777" w:rsidR="004A76E0" w:rsidRDefault="000B7076">
      <w:pPr>
        <w:ind w:firstLine="3975"/>
        <w:rPr>
          <w:sz w:val="20"/>
        </w:rPr>
      </w:pPr>
      <w:r>
        <w:rPr>
          <w:sz w:val="20"/>
        </w:rPr>
        <w:t>(data)</w:t>
      </w:r>
    </w:p>
    <w:p w14:paraId="5C8A375B" w14:textId="77777777" w:rsidR="004A76E0" w:rsidRDefault="000B7076">
      <w:pPr>
        <w:jc w:val="center"/>
        <w:rPr>
          <w:sz w:val="20"/>
        </w:rPr>
      </w:pPr>
      <w:r>
        <w:rPr>
          <w:sz w:val="20"/>
        </w:rPr>
        <w:t>________________________</w:t>
      </w:r>
    </w:p>
    <w:p w14:paraId="5C8A375C" w14:textId="77777777" w:rsidR="004A76E0" w:rsidRDefault="000B7076">
      <w:pPr>
        <w:jc w:val="center"/>
        <w:rPr>
          <w:sz w:val="20"/>
        </w:rPr>
      </w:pPr>
      <w:r>
        <w:rPr>
          <w:sz w:val="20"/>
        </w:rPr>
        <w:t>(vieta)</w:t>
      </w:r>
    </w:p>
    <w:p w14:paraId="5C8A375D" w14:textId="77777777" w:rsidR="004A76E0" w:rsidRDefault="004A76E0">
      <w:pPr>
        <w:jc w:val="center"/>
      </w:pPr>
    </w:p>
    <w:p w14:paraId="5C8A375E" w14:textId="77777777" w:rsidR="004A76E0" w:rsidRDefault="000B7076">
      <w:pPr>
        <w:tabs>
          <w:tab w:val="right" w:leader="underscore" w:pos="9072"/>
        </w:tabs>
        <w:ind w:firstLine="567"/>
        <w:jc w:val="both"/>
      </w:pPr>
      <w:r>
        <w:t xml:space="preserve">Vaiko globėjas (rūpintojas) </w:t>
      </w:r>
      <w:r>
        <w:tab/>
        <w:t>,</w:t>
      </w:r>
    </w:p>
    <w:p w14:paraId="5C8A375F" w14:textId="77777777" w:rsidR="004A76E0" w:rsidRDefault="000B7076">
      <w:pPr>
        <w:tabs>
          <w:tab w:val="right" w:leader="underscore" w:pos="9072"/>
        </w:tabs>
        <w:ind w:firstLine="3551"/>
        <w:rPr>
          <w:sz w:val="20"/>
        </w:rPr>
      </w:pPr>
      <w:r>
        <w:rPr>
          <w:sz w:val="20"/>
        </w:rPr>
        <w:t>(Institucijos ar šeimynos pavadinimas)</w:t>
      </w:r>
    </w:p>
    <w:p w14:paraId="5C8A3760" w14:textId="77777777" w:rsidR="004A76E0" w:rsidRDefault="004A76E0">
      <w:pPr>
        <w:tabs>
          <w:tab w:val="right" w:leader="underscore" w:pos="9072"/>
        </w:tabs>
        <w:ind w:firstLine="4111"/>
        <w:rPr>
          <w:sz w:val="20"/>
        </w:rPr>
      </w:pPr>
    </w:p>
    <w:p w14:paraId="5C8A3761" w14:textId="77777777" w:rsidR="004A76E0" w:rsidRDefault="000B7076">
      <w:pPr>
        <w:tabs>
          <w:tab w:val="right" w:leader="underscore" w:pos="9072"/>
        </w:tabs>
        <w:jc w:val="both"/>
        <w:rPr>
          <w:sz w:val="18"/>
          <w:szCs w:val="18"/>
        </w:rPr>
      </w:pPr>
      <w:r>
        <w:t xml:space="preserve">atstovaujamas </w:t>
      </w:r>
      <w:r>
        <w:tab/>
      </w:r>
      <w:r>
        <w:rPr>
          <w:sz w:val="18"/>
          <w:szCs w:val="18"/>
        </w:rPr>
        <w:t xml:space="preserve"> ,</w:t>
      </w:r>
    </w:p>
    <w:p w14:paraId="5C8A3762" w14:textId="77777777" w:rsidR="004A76E0" w:rsidRDefault="000B7076">
      <w:pPr>
        <w:tabs>
          <w:tab w:val="right" w:leader="underscore" w:pos="9072"/>
        </w:tabs>
        <w:ind w:firstLine="3686"/>
        <w:rPr>
          <w:sz w:val="20"/>
        </w:rPr>
      </w:pPr>
      <w:r>
        <w:rPr>
          <w:sz w:val="20"/>
        </w:rPr>
        <w:t xml:space="preserve">(pareigų pavadinimas, vardas ir pavardė) </w:t>
      </w:r>
    </w:p>
    <w:p w14:paraId="5C8A3763" w14:textId="77777777" w:rsidR="004A76E0" w:rsidRDefault="004A76E0">
      <w:pPr>
        <w:tabs>
          <w:tab w:val="right" w:leader="underscore" w:pos="9072"/>
        </w:tabs>
        <w:ind w:firstLine="3686"/>
        <w:rPr>
          <w:sz w:val="20"/>
        </w:rPr>
      </w:pPr>
    </w:p>
    <w:p w14:paraId="5C8A3764" w14:textId="77777777" w:rsidR="004A76E0" w:rsidRDefault="000B7076">
      <w:pPr>
        <w:tabs>
          <w:tab w:val="left" w:leader="underscore" w:pos="9072"/>
        </w:tabs>
        <w:rPr>
          <w:sz w:val="20"/>
        </w:rPr>
      </w:pPr>
      <w:r>
        <w:rPr>
          <w:sz w:val="20"/>
        </w:rPr>
        <w:tab/>
      </w:r>
    </w:p>
    <w:p w14:paraId="5C8A3765" w14:textId="77777777" w:rsidR="004A76E0" w:rsidRDefault="000B7076">
      <w:pPr>
        <w:tabs>
          <w:tab w:val="left" w:leader="underscore" w:pos="9072"/>
        </w:tabs>
        <w:jc w:val="center"/>
        <w:rPr>
          <w:sz w:val="20"/>
        </w:rPr>
      </w:pPr>
      <w:r>
        <w:rPr>
          <w:sz w:val="20"/>
        </w:rPr>
        <w:t>(fizinio asmens vardas, pavardė, gyvenamoji vieta)</w:t>
      </w:r>
    </w:p>
    <w:p w14:paraId="5C8A3766" w14:textId="77777777" w:rsidR="004A76E0" w:rsidRDefault="004A76E0">
      <w:pPr>
        <w:jc w:val="both"/>
      </w:pPr>
    </w:p>
    <w:p w14:paraId="5C8A3767" w14:textId="77777777" w:rsidR="004A76E0" w:rsidRDefault="000B7076">
      <w:pPr>
        <w:spacing w:line="360" w:lineRule="auto"/>
        <w:jc w:val="both"/>
      </w:pPr>
      <w:r>
        <w:t>laikinai priimančio svečiuotis Institucijoje ar šeimynoje globojamą (rūpinamą) vaiką (toliau kartu – Šalys), vadovaudamiesi Institucijoje ar šeimynoje globojamo (rūpinamo) vaiko išleidimo laikinai svečiuotis tvarkos aprašu, patvirtintu socialinės apsaugos ir darbo ministro 2011 m. gruodžio 28 d. įsakymu Nr. A1-559 „Dėl Institucijoje globojamo (rūpinamo) vaiko išleidimo laikinai svečiuotis tvarkos aprašo patvirtinimo“ (toliau – Aprašas), sudarė šią sutartį dėl Institucijoje ar šeimynoje globojamojo (rūpinamo) vaiko laikino išleidimo svečiuotis pas nuolat Lietuvos Respublikoje ar užsienio valstybėje gyvenantį fizinį asmenį (toliau –Sutartis):</w:t>
      </w:r>
    </w:p>
    <w:p w14:paraId="5C8A3768" w14:textId="44252F5F" w:rsidR="004A76E0" w:rsidRDefault="004A76E0">
      <w:pPr>
        <w:ind w:firstLine="360"/>
        <w:jc w:val="both"/>
      </w:pPr>
    </w:p>
    <w:p w14:paraId="5C8A3769" w14:textId="77777777" w:rsidR="004A76E0" w:rsidRDefault="00F8271D">
      <w:pPr>
        <w:jc w:val="center"/>
        <w:rPr>
          <w:b/>
        </w:rPr>
      </w:pPr>
      <w:r w:rsidR="000B7076">
        <w:rPr>
          <w:b/>
        </w:rPr>
        <w:t>I</w:t>
      </w:r>
      <w:r w:rsidR="000B7076">
        <w:rPr>
          <w:b/>
        </w:rPr>
        <w:t xml:space="preserve">. </w:t>
      </w:r>
      <w:r w:rsidR="000B7076">
        <w:rPr>
          <w:b/>
        </w:rPr>
        <w:t>SUTARTIES OBJEKTAS</w:t>
      </w:r>
    </w:p>
    <w:p w14:paraId="5C8A376A" w14:textId="77777777" w:rsidR="004A76E0" w:rsidRDefault="004A76E0">
      <w:pPr>
        <w:tabs>
          <w:tab w:val="left" w:leader="underscore" w:pos="9072"/>
        </w:tabs>
        <w:jc w:val="both"/>
      </w:pPr>
    </w:p>
    <w:p w14:paraId="5C8A376B" w14:textId="77777777" w:rsidR="004A76E0" w:rsidRDefault="000B7076">
      <w:pPr>
        <w:tabs>
          <w:tab w:val="left" w:leader="underscore" w:pos="9072"/>
        </w:tabs>
        <w:spacing w:line="276" w:lineRule="auto"/>
        <w:jc w:val="both"/>
      </w:pPr>
      <w:r>
        <w:t>Šalys susitaria dėl Institucijoje ar šeimynoje globojamo (rūpinamo) vaiko</w:t>
      </w:r>
      <w:r>
        <w:rPr>
          <w:sz w:val="20"/>
          <w:szCs w:val="24"/>
        </w:rPr>
        <w:tab/>
      </w:r>
      <w:r>
        <w:rPr>
          <w:sz w:val="20"/>
          <w:szCs w:val="24"/>
        </w:rPr>
        <w:tab/>
      </w:r>
      <w:r>
        <w:rPr>
          <w:sz w:val="20"/>
        </w:rPr>
        <w:t xml:space="preserve">             </w:t>
      </w:r>
    </w:p>
    <w:p w14:paraId="5C8A376C" w14:textId="77777777" w:rsidR="004A76E0" w:rsidRDefault="000B7076">
      <w:pPr>
        <w:tabs>
          <w:tab w:val="left" w:leader="underscore" w:pos="9072"/>
        </w:tabs>
        <w:spacing w:line="276" w:lineRule="auto"/>
        <w:ind w:firstLine="7316"/>
        <w:jc w:val="both"/>
        <w:rPr>
          <w:szCs w:val="24"/>
        </w:rPr>
      </w:pPr>
      <w:r>
        <w:rPr>
          <w:sz w:val="20"/>
          <w:szCs w:val="24"/>
        </w:rPr>
        <w:t>(vaiko vardas ir pavardė)</w:t>
      </w:r>
    </w:p>
    <w:p w14:paraId="5C8A376D" w14:textId="77777777" w:rsidR="004A76E0" w:rsidRDefault="004A76E0">
      <w:pPr>
        <w:tabs>
          <w:tab w:val="right" w:leader="underscore" w:pos="9072"/>
        </w:tabs>
        <w:spacing w:line="276" w:lineRule="auto"/>
        <w:jc w:val="both"/>
        <w:rPr>
          <w:szCs w:val="24"/>
        </w:rPr>
      </w:pPr>
    </w:p>
    <w:p w14:paraId="5C8A376E" w14:textId="77777777" w:rsidR="004A76E0" w:rsidRDefault="000B7076">
      <w:pPr>
        <w:tabs>
          <w:tab w:val="right" w:leader="underscore" w:pos="9072"/>
        </w:tabs>
        <w:spacing w:line="276" w:lineRule="auto"/>
        <w:jc w:val="both"/>
        <w:rPr>
          <w:szCs w:val="24"/>
        </w:rPr>
      </w:pPr>
      <w:r>
        <w:rPr>
          <w:szCs w:val="24"/>
        </w:rPr>
        <w:t xml:space="preserve">išleidimo nuo ___________ iki _______________laikinai svečiuotis savaitgalį,  švenčių dienomis </w:t>
      </w:r>
    </w:p>
    <w:p w14:paraId="5C8A376F" w14:textId="77777777" w:rsidR="004A76E0" w:rsidRDefault="004A76E0">
      <w:pPr>
        <w:tabs>
          <w:tab w:val="right" w:leader="underscore" w:pos="9072"/>
        </w:tabs>
        <w:spacing w:line="276" w:lineRule="auto"/>
        <w:jc w:val="both"/>
        <w:rPr>
          <w:szCs w:val="24"/>
        </w:rPr>
      </w:pPr>
    </w:p>
    <w:p w14:paraId="5C8A3770" w14:textId="77777777" w:rsidR="004A76E0" w:rsidRDefault="000B7076">
      <w:pPr>
        <w:tabs>
          <w:tab w:val="right" w:leader="underscore" w:pos="9072"/>
        </w:tabs>
        <w:spacing w:line="276" w:lineRule="auto"/>
        <w:jc w:val="both"/>
        <w:rPr>
          <w:szCs w:val="24"/>
        </w:rPr>
      </w:pPr>
      <w:r>
        <w:rPr>
          <w:szCs w:val="24"/>
        </w:rPr>
        <w:t xml:space="preserve">ir / ar ne ilgesnių nei 3 mėnesių laikotarpį atostogų metu pas nuolat (Lietuvos Respublikoje arba </w:t>
      </w:r>
    </w:p>
    <w:p w14:paraId="5C8A3771" w14:textId="77777777" w:rsidR="004A76E0" w:rsidRDefault="004A76E0">
      <w:pPr>
        <w:tabs>
          <w:tab w:val="right" w:leader="underscore" w:pos="9072"/>
        </w:tabs>
        <w:spacing w:line="276" w:lineRule="auto"/>
        <w:jc w:val="both"/>
        <w:rPr>
          <w:szCs w:val="24"/>
        </w:rPr>
      </w:pPr>
    </w:p>
    <w:p w14:paraId="5C8A3772" w14:textId="77777777" w:rsidR="004A76E0" w:rsidRDefault="000B7076">
      <w:pPr>
        <w:tabs>
          <w:tab w:val="right" w:leader="underscore" w:pos="9072"/>
        </w:tabs>
        <w:spacing w:line="276" w:lineRule="auto"/>
        <w:jc w:val="both"/>
        <w:rPr>
          <w:szCs w:val="24"/>
        </w:rPr>
      </w:pPr>
      <w:r>
        <w:rPr>
          <w:szCs w:val="24"/>
        </w:rPr>
        <w:t>užsienio valstybėje) gyvenantį</w:t>
      </w:r>
      <w:r>
        <w:rPr>
          <w:szCs w:val="24"/>
        </w:rPr>
        <w:tab/>
      </w:r>
    </w:p>
    <w:p w14:paraId="5C8A3773" w14:textId="77777777" w:rsidR="004A76E0" w:rsidRDefault="000B7076">
      <w:pPr>
        <w:tabs>
          <w:tab w:val="left" w:pos="5387"/>
        </w:tabs>
        <w:spacing w:line="276" w:lineRule="auto"/>
        <w:ind w:firstLine="4411"/>
        <w:rPr>
          <w:sz w:val="20"/>
          <w:szCs w:val="24"/>
        </w:rPr>
      </w:pPr>
      <w:r>
        <w:rPr>
          <w:sz w:val="20"/>
          <w:szCs w:val="24"/>
        </w:rPr>
        <w:t>(fizinio asmens vardas ir pavardė)</w:t>
      </w:r>
    </w:p>
    <w:p w14:paraId="5C8A3774" w14:textId="77777777" w:rsidR="004A76E0" w:rsidRDefault="004A76E0">
      <w:pPr>
        <w:tabs>
          <w:tab w:val="left" w:pos="5387"/>
        </w:tabs>
        <w:spacing w:line="276" w:lineRule="auto"/>
        <w:ind w:firstLine="567"/>
        <w:rPr>
          <w:sz w:val="20"/>
          <w:szCs w:val="24"/>
        </w:rPr>
      </w:pPr>
    </w:p>
    <w:p w14:paraId="5C8A3775" w14:textId="77777777" w:rsidR="004A76E0" w:rsidRDefault="000B7076">
      <w:pPr>
        <w:tabs>
          <w:tab w:val="left" w:pos="5387"/>
        </w:tabs>
        <w:spacing w:line="276" w:lineRule="auto"/>
        <w:rPr>
          <w:sz w:val="20"/>
          <w:szCs w:val="24"/>
        </w:rPr>
      </w:pPr>
      <w:r>
        <w:rPr>
          <w:sz w:val="20"/>
          <w:szCs w:val="24"/>
        </w:rPr>
        <w:t>_________________________________________________________________________________________ .</w:t>
      </w:r>
    </w:p>
    <w:p w14:paraId="5C8A3776" w14:textId="77777777" w:rsidR="004A76E0" w:rsidRDefault="000B7076">
      <w:pPr>
        <w:tabs>
          <w:tab w:val="left" w:pos="5387"/>
        </w:tabs>
        <w:spacing w:line="276" w:lineRule="auto"/>
        <w:ind w:firstLine="567"/>
        <w:jc w:val="center"/>
        <w:rPr>
          <w:szCs w:val="24"/>
        </w:rPr>
      </w:pPr>
      <w:r>
        <w:rPr>
          <w:sz w:val="20"/>
          <w:szCs w:val="24"/>
        </w:rPr>
        <w:t>(fizinio asmens kontaktiniai duomenys, ryšiams palaikyti)</w:t>
      </w:r>
    </w:p>
    <w:p w14:paraId="5C8A3777" w14:textId="77777777" w:rsidR="004A76E0" w:rsidRDefault="00F8271D">
      <w:pPr>
        <w:tabs>
          <w:tab w:val="left" w:leader="underscore" w:pos="9072"/>
        </w:tabs>
        <w:jc w:val="center"/>
      </w:pPr>
    </w:p>
    <w:p w14:paraId="5C8A3778" w14:textId="77777777" w:rsidR="004A76E0" w:rsidRDefault="00F8271D">
      <w:pPr>
        <w:tabs>
          <w:tab w:val="left" w:leader="underscore" w:pos="9072"/>
        </w:tabs>
        <w:jc w:val="center"/>
        <w:rPr>
          <w:b/>
          <w:bCs/>
        </w:rPr>
      </w:pPr>
      <w:r w:rsidR="000B7076">
        <w:rPr>
          <w:b/>
          <w:bCs/>
        </w:rPr>
        <w:t>II</w:t>
      </w:r>
      <w:r w:rsidR="000B7076">
        <w:rPr>
          <w:b/>
          <w:bCs/>
        </w:rPr>
        <w:t xml:space="preserve">. </w:t>
      </w:r>
      <w:r w:rsidR="000B7076">
        <w:rPr>
          <w:b/>
          <w:bCs/>
        </w:rPr>
        <w:t>ŠALIŲ ĮSIPAREIGOJIMAI</w:t>
      </w:r>
    </w:p>
    <w:p w14:paraId="5C8A3779" w14:textId="77777777" w:rsidR="004A76E0" w:rsidRDefault="004A76E0">
      <w:pPr>
        <w:tabs>
          <w:tab w:val="left" w:leader="underscore" w:pos="9072"/>
        </w:tabs>
        <w:ind w:firstLine="567"/>
        <w:jc w:val="both"/>
      </w:pPr>
    </w:p>
    <w:p w14:paraId="5C8A377A" w14:textId="77777777" w:rsidR="004A76E0" w:rsidRDefault="00F8271D">
      <w:pPr>
        <w:tabs>
          <w:tab w:val="left" w:leader="underscore" w:pos="9072"/>
        </w:tabs>
        <w:spacing w:line="360" w:lineRule="auto"/>
        <w:ind w:firstLine="567"/>
        <w:jc w:val="both"/>
      </w:pPr>
      <w:r w:rsidR="000B7076">
        <w:t>2</w:t>
      </w:r>
      <w:r w:rsidR="000B7076">
        <w:t>. Vaiko laikino svečiavimosi metu jį priėmęs laikinai svečiuotis  fizinis asmuo įsipareigoja:</w:t>
      </w:r>
    </w:p>
    <w:p w14:paraId="5C8A377B" w14:textId="77777777" w:rsidR="004A76E0" w:rsidRDefault="00F8271D">
      <w:pPr>
        <w:tabs>
          <w:tab w:val="left" w:leader="underscore" w:pos="9072"/>
        </w:tabs>
        <w:spacing w:line="360" w:lineRule="auto"/>
        <w:ind w:firstLine="567"/>
        <w:jc w:val="both"/>
      </w:pPr>
      <w:r w:rsidR="000B7076">
        <w:t>2.1</w:t>
      </w:r>
      <w:r w:rsidR="000B7076">
        <w:t>. tenkinti vaiko poreikius, gerbti jo prigimtines ir Lietuvos Respublikos įstatymų bei tarptautinių teisės aktų numatytas teises;</w:t>
      </w:r>
    </w:p>
    <w:p w14:paraId="5C8A377C" w14:textId="77777777" w:rsidR="004A76E0" w:rsidRDefault="00F8271D">
      <w:pPr>
        <w:tabs>
          <w:tab w:val="left" w:leader="underscore" w:pos="9072"/>
        </w:tabs>
        <w:spacing w:line="360" w:lineRule="auto"/>
        <w:ind w:firstLine="567"/>
        <w:jc w:val="both"/>
      </w:pPr>
      <w:r w:rsidR="000B7076">
        <w:t>2.2</w:t>
      </w:r>
      <w:r w:rsidR="000B7076">
        <w:t>. užtikrinti visapusišką vaiko saugumą ir tinkamas svečiavimosi sąlygas;</w:t>
      </w:r>
    </w:p>
    <w:p w14:paraId="5C8A377D" w14:textId="77777777" w:rsidR="004A76E0" w:rsidRDefault="00F8271D">
      <w:pPr>
        <w:tabs>
          <w:tab w:val="left" w:leader="underscore" w:pos="9072"/>
        </w:tabs>
        <w:spacing w:line="360" w:lineRule="auto"/>
        <w:ind w:firstLine="567"/>
        <w:jc w:val="both"/>
      </w:pPr>
      <w:r w:rsidR="000B7076">
        <w:t>2.3</w:t>
      </w:r>
      <w:r w:rsidR="000B7076">
        <w:t>. apsaugoti vaiką nuo smurto, prievartos ir seksualinio išnaudojimo bei alkoholinių gėrimų, tabako gaminių, nuodingų, narkotinių medžiagų ir kitų svaiginamųjų medžiagų vartojimo;</w:t>
      </w:r>
    </w:p>
    <w:p w14:paraId="5C8A377E" w14:textId="77777777" w:rsidR="004A76E0" w:rsidRDefault="00F8271D">
      <w:pPr>
        <w:tabs>
          <w:tab w:val="left" w:leader="underscore" w:pos="9072"/>
        </w:tabs>
        <w:spacing w:line="360" w:lineRule="auto"/>
        <w:ind w:firstLine="567"/>
        <w:jc w:val="both"/>
      </w:pPr>
      <w:r w:rsidR="000B7076">
        <w:t>2.4</w:t>
      </w:r>
      <w:r w:rsidR="000B7076">
        <w:t>. mokyti vaiką pareigingumo, darbštumo, atsakomybės ir pagarbos asmenims;</w:t>
      </w:r>
    </w:p>
    <w:p w14:paraId="5C8A377F" w14:textId="77777777" w:rsidR="004A76E0" w:rsidRDefault="00F8271D">
      <w:pPr>
        <w:tabs>
          <w:tab w:val="left" w:leader="underscore" w:pos="9072"/>
        </w:tabs>
        <w:spacing w:line="360" w:lineRule="auto"/>
        <w:ind w:firstLine="567"/>
        <w:jc w:val="both"/>
      </w:pPr>
      <w:r w:rsidR="000B7076">
        <w:t>2.5</w:t>
      </w:r>
      <w:r w:rsidR="000B7076">
        <w:t xml:space="preserve">. rūpintis vaiko auklėjimu, vystymusi, sveikatos būkle, visaverčiu maitinimu; </w:t>
      </w:r>
    </w:p>
    <w:p w14:paraId="5C8A3780" w14:textId="77777777" w:rsidR="004A76E0" w:rsidRDefault="00F8271D">
      <w:pPr>
        <w:tabs>
          <w:tab w:val="left" w:leader="underscore" w:pos="9072"/>
        </w:tabs>
        <w:spacing w:line="360" w:lineRule="auto"/>
        <w:ind w:firstLine="567"/>
        <w:jc w:val="both"/>
      </w:pPr>
      <w:r w:rsidR="000B7076">
        <w:t>2.6</w:t>
      </w:r>
      <w:r w:rsidR="000B7076">
        <w:t xml:space="preserve">. suderinti su vaiko globėju (rūpintoju) datą dėl vaiko išleidimo laikinai svečiuotis ne vėliau kaip prieš 5 kalendorines dienas; </w:t>
      </w:r>
    </w:p>
    <w:p w14:paraId="5C8A3781" w14:textId="77777777" w:rsidR="004A76E0" w:rsidRDefault="00F8271D">
      <w:pPr>
        <w:tabs>
          <w:tab w:val="left" w:leader="underscore" w:pos="9072"/>
        </w:tabs>
        <w:spacing w:line="360" w:lineRule="auto"/>
        <w:ind w:firstLine="567"/>
        <w:jc w:val="both"/>
      </w:pPr>
      <w:r w:rsidR="000B7076">
        <w:t>2.7</w:t>
      </w:r>
      <w:r w:rsidR="000B7076">
        <w:t>. užtikrinti vaiko sugrąžinimą globėjui (rūpintojui)</w:t>
      </w:r>
      <w:r w:rsidR="000B7076">
        <w:rPr>
          <w:b/>
        </w:rPr>
        <w:t xml:space="preserve"> </w:t>
      </w:r>
      <w:r w:rsidR="000B7076">
        <w:t>iki Sutartyje nustatyto termino pasibaigimo datos;</w:t>
      </w:r>
    </w:p>
    <w:p w14:paraId="5C8A3782" w14:textId="77777777" w:rsidR="004A76E0" w:rsidRDefault="00F8271D">
      <w:pPr>
        <w:tabs>
          <w:tab w:val="left" w:leader="underscore" w:pos="9072"/>
        </w:tabs>
        <w:spacing w:line="360" w:lineRule="auto"/>
        <w:ind w:firstLine="567"/>
        <w:jc w:val="both"/>
      </w:pPr>
      <w:r w:rsidR="000B7076">
        <w:t>2.8</w:t>
      </w:r>
      <w:r w:rsidR="000B7076">
        <w:t>. išvykti su vaiku į užsienio valstybę tik leidus vaiko globėjui (rūpintojui);</w:t>
      </w:r>
    </w:p>
    <w:p w14:paraId="5C8A3783" w14:textId="77777777" w:rsidR="004A76E0" w:rsidRDefault="00F8271D">
      <w:pPr>
        <w:tabs>
          <w:tab w:val="left" w:leader="underscore" w:pos="9072"/>
        </w:tabs>
        <w:spacing w:line="360" w:lineRule="auto"/>
        <w:ind w:firstLine="567"/>
        <w:jc w:val="both"/>
      </w:pPr>
      <w:r w:rsidR="000B7076">
        <w:t>2.9</w:t>
      </w:r>
      <w:r w:rsidR="000B7076">
        <w:t>. skubiai informuoti vaiko globėją (rūpintoją) apie esminius su vaiku susijusius įvykius: ligą, su juo įvykusią nelaimę, pablogėjus ar pasikeitus gyvenimo sąlygoms ir kt.;</w:t>
      </w:r>
    </w:p>
    <w:p w14:paraId="5C8A3784" w14:textId="77777777" w:rsidR="004A76E0" w:rsidRDefault="00F8271D">
      <w:pPr>
        <w:tabs>
          <w:tab w:val="left" w:leader="underscore" w:pos="9072"/>
        </w:tabs>
        <w:spacing w:line="360" w:lineRule="auto"/>
        <w:ind w:firstLine="567"/>
        <w:jc w:val="both"/>
      </w:pPr>
      <w:r w:rsidR="000B7076">
        <w:t>2.10</w:t>
      </w:r>
      <w:r w:rsidR="000B7076">
        <w:t>. bendradarbiauti su vaiko globėju (rūpintoju) ir vaiko Valstybės vaiko teisių apsaugos ir įvaikinimo tarnybos prie Socialinės apsaugos ir darbo ministerijos įgalioto teritoriniu skyriumi, visais su vaiku susijusiais klausimais.</w:t>
      </w:r>
    </w:p>
    <w:p w14:paraId="5C8A3785" w14:textId="77777777" w:rsidR="004A76E0" w:rsidRDefault="00F8271D">
      <w:pPr>
        <w:spacing w:line="360" w:lineRule="auto"/>
        <w:ind w:firstLine="567"/>
        <w:jc w:val="both"/>
      </w:pPr>
      <w:r w:rsidR="000B7076">
        <w:t>3</w:t>
      </w:r>
      <w:r w:rsidR="000B7076">
        <w:t>. Vaiko globėjas (rūpintojas) įsipareigoja:</w:t>
      </w:r>
    </w:p>
    <w:p w14:paraId="5C8A3786" w14:textId="77777777" w:rsidR="004A76E0" w:rsidRDefault="00F8271D">
      <w:pPr>
        <w:spacing w:line="360" w:lineRule="auto"/>
        <w:ind w:firstLine="567"/>
        <w:jc w:val="both"/>
      </w:pPr>
      <w:r w:rsidR="000B7076">
        <w:t>3.1</w:t>
      </w:r>
      <w:r w:rsidR="000B7076">
        <w:t>. suteikti fiziniam asmeniui reikalingą informaciją apie vaiką;</w:t>
      </w:r>
    </w:p>
    <w:p w14:paraId="5C8A3787" w14:textId="77777777" w:rsidR="004A76E0" w:rsidRDefault="00F8271D">
      <w:pPr>
        <w:spacing w:line="360" w:lineRule="auto"/>
        <w:ind w:firstLine="567"/>
        <w:jc w:val="both"/>
      </w:pPr>
      <w:r w:rsidR="000B7076">
        <w:t>3.2</w:t>
      </w:r>
      <w:r w:rsidR="000B7076">
        <w:t>. parengti vaiką laikinai svečiuotis pas fizinį asmenį;</w:t>
      </w:r>
    </w:p>
    <w:p w14:paraId="5C8A3788" w14:textId="77777777" w:rsidR="004A76E0" w:rsidRDefault="00F8271D">
      <w:pPr>
        <w:spacing w:line="360" w:lineRule="auto"/>
        <w:ind w:firstLine="567"/>
        <w:jc w:val="both"/>
      </w:pPr>
      <w:r w:rsidR="000B7076">
        <w:t>3.3</w:t>
      </w:r>
      <w:r w:rsidR="000B7076">
        <w:t>. nustatyti vaiko pinigų išmokėjimo tvarką, kai:</w:t>
      </w:r>
    </w:p>
    <w:p w14:paraId="5C8A3789" w14:textId="77777777" w:rsidR="004A76E0" w:rsidRDefault="00F8271D">
      <w:pPr>
        <w:spacing w:line="360" w:lineRule="auto"/>
        <w:ind w:firstLine="567"/>
        <w:jc w:val="both"/>
      </w:pPr>
      <w:r w:rsidR="000B7076">
        <w:t>3.3.1</w:t>
      </w:r>
      <w:r w:rsidR="000B7076">
        <w:t>. fizinis asmuo atsisako maistpinigių;</w:t>
      </w:r>
    </w:p>
    <w:p w14:paraId="5C8A378A" w14:textId="77777777" w:rsidR="004A76E0" w:rsidRDefault="00F8271D">
      <w:pPr>
        <w:spacing w:line="360" w:lineRule="auto"/>
        <w:ind w:firstLine="567"/>
        <w:jc w:val="both"/>
      </w:pPr>
      <w:r w:rsidR="000B7076">
        <w:t>3.3.2</w:t>
      </w:r>
      <w:r w:rsidR="000B7076">
        <w:t>. fizinis asmuo pageidauja gauti maistpinigius;</w:t>
      </w:r>
    </w:p>
    <w:p w14:paraId="5C8A378B" w14:textId="77777777" w:rsidR="004A76E0" w:rsidRDefault="00F8271D">
      <w:pPr>
        <w:spacing w:line="360" w:lineRule="auto"/>
        <w:ind w:firstLine="567"/>
        <w:jc w:val="both"/>
      </w:pPr>
      <w:r w:rsidR="000B7076">
        <w:t>3.4</w:t>
      </w:r>
      <w:r w:rsidR="000B7076">
        <w:t>. lankyti vaiką ir išklausyti jo nuomonę;</w:t>
      </w:r>
    </w:p>
    <w:p w14:paraId="5C8A378C" w14:textId="77777777" w:rsidR="004A76E0" w:rsidRDefault="00F8271D">
      <w:pPr>
        <w:spacing w:line="360" w:lineRule="auto"/>
        <w:ind w:firstLine="567"/>
        <w:jc w:val="both"/>
      </w:pPr>
      <w:r w:rsidR="000B7076">
        <w:t>3.5</w:t>
      </w:r>
      <w:r w:rsidR="000B7076">
        <w:t>. palaikyti ryšius su fiziniu asmeniu (jeigu tai neprieštarauja vaiko interesams), vaiką sugrąžinus globėjui (rūpintojui);</w:t>
      </w:r>
    </w:p>
    <w:p w14:paraId="5C8A378D" w14:textId="77777777" w:rsidR="004A76E0" w:rsidRDefault="00F8271D">
      <w:pPr>
        <w:spacing w:line="360" w:lineRule="auto"/>
        <w:ind w:firstLine="567"/>
        <w:jc w:val="both"/>
      </w:pPr>
      <w:r w:rsidR="000B7076">
        <w:t>3.6</w:t>
      </w:r>
      <w:r w:rsidR="000B7076">
        <w:t>. vykdyti vaiko išleidimo laikinai svečiuotis pas nuolat Lietuvos Respublikoje ar užsienio valstybėje gyvenantį fizinį asmenį priežiūrą;</w:t>
      </w:r>
    </w:p>
    <w:p w14:paraId="5C8A378E" w14:textId="77777777" w:rsidR="004A76E0" w:rsidRDefault="00F8271D">
      <w:pPr>
        <w:spacing w:line="360" w:lineRule="auto"/>
        <w:ind w:firstLine="567"/>
        <w:jc w:val="both"/>
      </w:pPr>
      <w:r w:rsidR="000B7076">
        <w:t>3.7</w:t>
      </w:r>
      <w:r w:rsidR="000B7076">
        <w:t>. reikalauti iš fizinio asmens grąžinti jam vaiką, jeigu, pasibaigus nustatytam vaiko laikino svečiavimosi terminui ar nutraukus Sutartį, asmuo negrąžina vaiko globėjui (rūpintojui).</w:t>
      </w:r>
    </w:p>
    <w:p w14:paraId="5C8A378F" w14:textId="77777777" w:rsidR="004A76E0" w:rsidRDefault="00F8271D">
      <w:pPr>
        <w:ind w:firstLine="567"/>
        <w:jc w:val="both"/>
      </w:pPr>
    </w:p>
    <w:p w14:paraId="5C8A3790" w14:textId="77777777" w:rsidR="004A76E0" w:rsidRDefault="00F8271D">
      <w:pPr>
        <w:jc w:val="center"/>
        <w:rPr>
          <w:b/>
        </w:rPr>
      </w:pPr>
      <w:r w:rsidR="000B7076">
        <w:rPr>
          <w:b/>
        </w:rPr>
        <w:t>III</w:t>
      </w:r>
      <w:r w:rsidR="000B7076">
        <w:rPr>
          <w:b/>
        </w:rPr>
        <w:t xml:space="preserve">. </w:t>
      </w:r>
      <w:r w:rsidR="000B7076">
        <w:rPr>
          <w:b/>
        </w:rPr>
        <w:t>SUTARTIES GALIOJIMAS</w:t>
      </w:r>
    </w:p>
    <w:p w14:paraId="5C8A3791" w14:textId="77777777" w:rsidR="004A76E0" w:rsidRDefault="004A76E0">
      <w:pPr>
        <w:tabs>
          <w:tab w:val="left" w:pos="748"/>
        </w:tabs>
        <w:ind w:firstLine="567"/>
        <w:jc w:val="both"/>
      </w:pPr>
    </w:p>
    <w:p w14:paraId="5C8A3792" w14:textId="77777777" w:rsidR="004A76E0" w:rsidRDefault="00F8271D">
      <w:pPr>
        <w:tabs>
          <w:tab w:val="left" w:pos="748"/>
        </w:tabs>
        <w:spacing w:line="360" w:lineRule="auto"/>
        <w:ind w:firstLine="567"/>
        <w:jc w:val="both"/>
      </w:pPr>
      <w:r w:rsidR="000B7076">
        <w:t>4</w:t>
      </w:r>
      <w:r w:rsidR="000B7076">
        <w:t xml:space="preserve">. Ši Sutartis įsigalioja nuo Sutarties pasirašymo momento ir galioja iki Sutartyje numatyto termino pasibaigimo dienos. </w:t>
      </w:r>
    </w:p>
    <w:p w14:paraId="5C8A3793" w14:textId="77777777" w:rsidR="004A76E0" w:rsidRDefault="00F8271D">
      <w:pPr>
        <w:tabs>
          <w:tab w:val="left" w:pos="748"/>
        </w:tabs>
        <w:spacing w:line="360" w:lineRule="auto"/>
        <w:ind w:firstLine="567"/>
        <w:jc w:val="both"/>
      </w:pPr>
      <w:r w:rsidR="000B7076">
        <w:t>5</w:t>
      </w:r>
      <w:r w:rsidR="000B7076">
        <w:t>. Sutartis sudaroma dviem egzemplioriais, turinčiais vienodą teisinę galią, kurių vienas tenka vaiko globėjui (rūpintojui), o kitas – asmeniui, kuris priėmė vaiką laikinai svečiuotis.</w:t>
      </w:r>
    </w:p>
    <w:p w14:paraId="5C8A3794" w14:textId="77777777" w:rsidR="004A76E0" w:rsidRDefault="00F8271D">
      <w:pPr>
        <w:ind w:firstLine="567"/>
        <w:jc w:val="both"/>
      </w:pPr>
    </w:p>
    <w:p w14:paraId="5C8A3795" w14:textId="77777777" w:rsidR="004A76E0" w:rsidRDefault="00F8271D">
      <w:pPr>
        <w:jc w:val="center"/>
        <w:rPr>
          <w:b/>
        </w:rPr>
      </w:pPr>
      <w:r w:rsidR="000B7076">
        <w:rPr>
          <w:b/>
        </w:rPr>
        <w:t>IV</w:t>
      </w:r>
      <w:r w:rsidR="000B7076">
        <w:rPr>
          <w:b/>
        </w:rPr>
        <w:t xml:space="preserve">. </w:t>
      </w:r>
      <w:r w:rsidR="000B7076">
        <w:rPr>
          <w:b/>
        </w:rPr>
        <w:t>SUTARTIES PRATĘSIMAS IR NUTRAUKIMAS</w:t>
      </w:r>
    </w:p>
    <w:p w14:paraId="5C8A3796" w14:textId="77777777" w:rsidR="004A76E0" w:rsidRDefault="004A76E0">
      <w:pPr>
        <w:tabs>
          <w:tab w:val="left" w:pos="720"/>
        </w:tabs>
        <w:ind w:firstLine="567"/>
        <w:jc w:val="both"/>
      </w:pPr>
    </w:p>
    <w:p w14:paraId="5C8A3797" w14:textId="77777777" w:rsidR="004A76E0" w:rsidRDefault="00F8271D">
      <w:pPr>
        <w:tabs>
          <w:tab w:val="left" w:pos="720"/>
        </w:tabs>
        <w:spacing w:line="360" w:lineRule="auto"/>
        <w:ind w:firstLine="567"/>
        <w:jc w:val="both"/>
      </w:pPr>
      <w:r w:rsidR="000B7076">
        <w:t>6</w:t>
      </w:r>
      <w:r w:rsidR="000B7076">
        <w:t>. Sutartis gali būti pratęsta fizinio asmens rašytiniu prašymu Apraše numatytomis sąlygomis.</w:t>
      </w:r>
    </w:p>
    <w:p w14:paraId="5C8A3798" w14:textId="77777777" w:rsidR="004A76E0" w:rsidRDefault="00F8271D">
      <w:pPr>
        <w:tabs>
          <w:tab w:val="left" w:pos="720"/>
        </w:tabs>
        <w:spacing w:line="360" w:lineRule="auto"/>
        <w:ind w:firstLine="567"/>
        <w:jc w:val="both"/>
      </w:pPr>
      <w:r w:rsidR="000B7076">
        <w:t>7</w:t>
      </w:r>
      <w:r w:rsidR="000B7076">
        <w:t>. Sutartis gali būti nutraukiama:</w:t>
      </w:r>
    </w:p>
    <w:p w14:paraId="5C8A3799" w14:textId="77777777" w:rsidR="004A76E0" w:rsidRDefault="00F8271D">
      <w:pPr>
        <w:spacing w:line="360" w:lineRule="auto"/>
        <w:ind w:firstLine="567"/>
        <w:jc w:val="both"/>
      </w:pPr>
      <w:r w:rsidR="000B7076">
        <w:t>7.1</w:t>
      </w:r>
      <w:r w:rsidR="000B7076">
        <w:t xml:space="preserve">. priėmusio vaiką laikinai svečiuotis fizinio asmens rašytiniu prašymu. Tokiu atveju fizinis asmuo atsako už vaiko grąžinimą vaiko globėjui (rūpintojui) per Šalių nustatytą terminą; </w:t>
      </w:r>
    </w:p>
    <w:p w14:paraId="5C8A379A" w14:textId="77777777" w:rsidR="004A76E0" w:rsidRDefault="00F8271D">
      <w:pPr>
        <w:spacing w:line="360" w:lineRule="auto"/>
        <w:ind w:firstLine="567"/>
        <w:jc w:val="both"/>
      </w:pPr>
      <w:r w:rsidR="000B7076">
        <w:t>7.2</w:t>
      </w:r>
      <w:r w:rsidR="000B7076">
        <w:t>. vienašališku vaiko globėjo (rūpintojo) sprendimu panaikinus fiziniam asmeniui išduotą leidimą ir (arba), jeigu paaiškėja:</w:t>
      </w:r>
    </w:p>
    <w:p w14:paraId="5C8A379B" w14:textId="77777777" w:rsidR="004A76E0" w:rsidRDefault="00F8271D">
      <w:pPr>
        <w:spacing w:line="360" w:lineRule="auto"/>
        <w:ind w:firstLine="567"/>
        <w:jc w:val="both"/>
      </w:pPr>
      <w:r w:rsidR="000B7076">
        <w:t>7.2.1</w:t>
      </w:r>
      <w:r w:rsidR="000B7076">
        <w:t>. kad vaikas, kuris gali išreikšti savo nuomonę, nenori laikinai svečiuotis pas fizinį asmenį;</w:t>
      </w:r>
    </w:p>
    <w:p w14:paraId="5C8A379C" w14:textId="77777777" w:rsidR="004A76E0" w:rsidRDefault="00F8271D">
      <w:pPr>
        <w:spacing w:line="360" w:lineRule="auto"/>
        <w:ind w:firstLine="567"/>
        <w:jc w:val="both"/>
      </w:pPr>
      <w:r w:rsidR="000B7076">
        <w:t>7.2.2</w:t>
      </w:r>
      <w:r w:rsidR="000B7076">
        <w:t>. kad vaiko svečiavimosi ir buities sąlygos tapo netinkamos;</w:t>
      </w:r>
    </w:p>
    <w:p w14:paraId="5C8A379D" w14:textId="77777777" w:rsidR="004A76E0" w:rsidRDefault="00F8271D">
      <w:pPr>
        <w:spacing w:line="360" w:lineRule="auto"/>
        <w:ind w:firstLine="567"/>
        <w:jc w:val="both"/>
      </w:pPr>
      <w:r w:rsidR="000B7076">
        <w:t>7.2.3</w:t>
      </w:r>
      <w:r w:rsidR="000B7076">
        <w:t>. kitos aplinkybės, kurios neužtikrina visapusiškos vaiko apsaugos ir jo teisėtų interesų.</w:t>
      </w:r>
    </w:p>
    <w:p w14:paraId="5C8A379E" w14:textId="77777777" w:rsidR="004A76E0" w:rsidRDefault="00F8271D">
      <w:pPr>
        <w:ind w:firstLine="567"/>
        <w:jc w:val="both"/>
      </w:pPr>
    </w:p>
    <w:p w14:paraId="5C8A379F" w14:textId="77777777" w:rsidR="004A76E0" w:rsidRDefault="00F8271D">
      <w:pPr>
        <w:jc w:val="center"/>
        <w:rPr>
          <w:b/>
        </w:rPr>
      </w:pPr>
      <w:r w:rsidR="000B7076">
        <w:rPr>
          <w:b/>
        </w:rPr>
        <w:t>V</w:t>
      </w:r>
      <w:r w:rsidR="000B7076">
        <w:rPr>
          <w:b/>
        </w:rPr>
        <w:t xml:space="preserve">. </w:t>
      </w:r>
      <w:r w:rsidR="000B7076">
        <w:rPr>
          <w:b/>
        </w:rPr>
        <w:t>SUTARTIES PAPILDYMAI IR PRIEDAI</w:t>
      </w:r>
    </w:p>
    <w:p w14:paraId="5C8A37A0" w14:textId="77777777" w:rsidR="004A76E0" w:rsidRDefault="004A76E0">
      <w:pPr>
        <w:ind w:firstLine="567"/>
        <w:jc w:val="both"/>
      </w:pPr>
    </w:p>
    <w:p w14:paraId="5C8A37A1" w14:textId="77777777" w:rsidR="004A76E0" w:rsidRDefault="00F8271D">
      <w:pPr>
        <w:spacing w:line="360" w:lineRule="auto"/>
        <w:ind w:firstLine="567"/>
        <w:jc w:val="both"/>
      </w:pPr>
      <w:r w:rsidR="000B7076">
        <w:t>8</w:t>
      </w:r>
      <w:r w:rsidR="000B7076">
        <w:t>. Sutarties papildymai galioja tik tada, kai jie atlikti raštu ir pasirašyti Šalių. Sutarties priedai ir vėliau atlikti Sutarties papildymai laikomi neatskiriama šios Sutarties dalimi.</w:t>
      </w:r>
    </w:p>
    <w:p w14:paraId="5C8A37A2" w14:textId="77777777" w:rsidR="004A76E0" w:rsidRDefault="00F8271D">
      <w:pPr>
        <w:spacing w:line="360" w:lineRule="auto"/>
        <w:ind w:firstLine="567"/>
        <w:jc w:val="both"/>
      </w:pPr>
      <w:r w:rsidR="000B7076">
        <w:t>9</w:t>
      </w:r>
      <w:r w:rsidR="000B7076">
        <w:t>. Sutarties priedai:</w:t>
      </w:r>
    </w:p>
    <w:p w14:paraId="5C8A37A3" w14:textId="77777777" w:rsidR="004A76E0" w:rsidRDefault="00F8271D">
      <w:pPr>
        <w:spacing w:line="360" w:lineRule="auto"/>
        <w:ind w:firstLine="567"/>
        <w:jc w:val="both"/>
      </w:pPr>
      <w:r w:rsidR="000B7076">
        <w:t>9.1</w:t>
      </w:r>
      <w:r w:rsidR="000B7076">
        <w:t>. išvada dėl asmens tinkamumo priimti vaiką laikinai svečiuotis;</w:t>
      </w:r>
    </w:p>
    <w:p w14:paraId="5C8A37A4" w14:textId="77777777" w:rsidR="004A76E0" w:rsidRDefault="00F8271D">
      <w:pPr>
        <w:spacing w:line="360" w:lineRule="auto"/>
        <w:ind w:firstLine="567"/>
        <w:jc w:val="both"/>
      </w:pPr>
      <w:r w:rsidR="000B7076">
        <w:t>9.2</w:t>
      </w:r>
      <w:r w:rsidR="000B7076">
        <w:t>. kiti su šios Sutarties turiniu susiję dokumentai.</w:t>
      </w:r>
    </w:p>
    <w:p w14:paraId="5C8A37A5" w14:textId="77777777" w:rsidR="004A76E0" w:rsidRDefault="00F8271D">
      <w:pPr>
        <w:ind w:firstLine="567"/>
        <w:jc w:val="both"/>
      </w:pPr>
    </w:p>
    <w:p w14:paraId="5C8A37A6" w14:textId="77777777" w:rsidR="004A76E0" w:rsidRDefault="00F8271D">
      <w:pPr>
        <w:jc w:val="center"/>
        <w:rPr>
          <w:b/>
        </w:rPr>
      </w:pPr>
      <w:r w:rsidR="000B7076">
        <w:rPr>
          <w:b/>
        </w:rPr>
        <w:t>VI</w:t>
      </w:r>
      <w:r w:rsidR="000B7076">
        <w:rPr>
          <w:b/>
        </w:rPr>
        <w:t xml:space="preserve">. </w:t>
      </w:r>
      <w:r w:rsidR="000B7076">
        <w:rPr>
          <w:b/>
        </w:rPr>
        <w:t>SUTARTIES ŠALIŲ ATSAKOMYBĖ</w:t>
      </w:r>
    </w:p>
    <w:p w14:paraId="5C8A37A7" w14:textId="77777777" w:rsidR="004A76E0" w:rsidRDefault="004A76E0">
      <w:pPr>
        <w:ind w:firstLine="567"/>
        <w:jc w:val="both"/>
      </w:pPr>
    </w:p>
    <w:p w14:paraId="5C8A37A8" w14:textId="77777777" w:rsidR="004A76E0" w:rsidRDefault="00F8271D">
      <w:pPr>
        <w:spacing w:line="360" w:lineRule="auto"/>
        <w:ind w:firstLine="567"/>
        <w:jc w:val="both"/>
      </w:pPr>
      <w:r w:rsidR="000B7076">
        <w:t>10</w:t>
      </w:r>
      <w:r w:rsidR="000B7076">
        <w:t>. Asmuo vaiko laikino svečiavimosi metu atsako už vaiko gyvybę, sveikatos būklę, kitokią vaiko teises pažeidžiančią veiklą, trukdymą vaikui naudotis savo teisėmis ir kt.</w:t>
      </w:r>
    </w:p>
    <w:p w14:paraId="5C8A37A9" w14:textId="77777777" w:rsidR="004A76E0" w:rsidRDefault="00F8271D">
      <w:pPr>
        <w:spacing w:line="360" w:lineRule="auto"/>
        <w:ind w:firstLine="567"/>
        <w:jc w:val="both"/>
      </w:pPr>
      <w:r w:rsidR="000B7076">
        <w:t>11</w:t>
      </w:r>
      <w:r w:rsidR="000B7076">
        <w:t>. Šalis atleidžiama nuo atsakomybės už šios Sutarties neįvykdymą, jeigu įrodo, kad ši Sutartis neįvykdyta dėl aplinkybių, kurių ji negalėjo kontroliuoti bei numatyti Sutarties sudarymo metu ir kad negalėjo užkirsti kelio šioms aplinkybėms ar jų pasekmėms atsirasti (</w:t>
      </w:r>
      <w:proofErr w:type="spellStart"/>
      <w:r w:rsidR="000B7076">
        <w:rPr>
          <w:i/>
        </w:rPr>
        <w:t>force</w:t>
      </w:r>
      <w:proofErr w:type="spellEnd"/>
      <w:r w:rsidR="000B7076">
        <w:rPr>
          <w:i/>
        </w:rPr>
        <w:t xml:space="preserve"> majeure </w:t>
      </w:r>
      <w:r w:rsidR="000B7076">
        <w:t xml:space="preserve">aplinkybės). </w:t>
      </w:r>
      <w:proofErr w:type="spellStart"/>
      <w:r w:rsidR="000B7076">
        <w:rPr>
          <w:i/>
        </w:rPr>
        <w:t>Force</w:t>
      </w:r>
      <w:proofErr w:type="spellEnd"/>
      <w:r w:rsidR="000B7076">
        <w:rPr>
          <w:i/>
        </w:rPr>
        <w:t xml:space="preserve"> majeure</w:t>
      </w:r>
      <w:r w:rsidR="000B7076">
        <w:t xml:space="preserve"> aplinkybių faktui nustatyti Šalys susitaria taikyti Lietuvos Respublikos Vyriausybės 1996 m. liepos 15 d. nutarimą Nr. 840 „Dėl atleidimo nuo atsakomybės esant nenugalimos jėgos (</w:t>
      </w:r>
      <w:proofErr w:type="spellStart"/>
      <w:r w:rsidR="000B7076">
        <w:rPr>
          <w:i/>
        </w:rPr>
        <w:t>force</w:t>
      </w:r>
      <w:proofErr w:type="spellEnd"/>
      <w:r w:rsidR="000B7076">
        <w:rPr>
          <w:i/>
        </w:rPr>
        <w:t xml:space="preserve"> majeure </w:t>
      </w:r>
      <w:r w:rsidR="000B7076">
        <w:t>aplinkybės), aplinkybės taisyklių patvirtinimo“ ir Lietuvos Respublikos civilinio kodekso nuostatas.</w:t>
      </w:r>
    </w:p>
    <w:p w14:paraId="5C8A37AA" w14:textId="77777777" w:rsidR="004A76E0" w:rsidRDefault="00F8271D">
      <w:pPr>
        <w:spacing w:line="360" w:lineRule="auto"/>
        <w:ind w:firstLine="567"/>
        <w:jc w:val="both"/>
      </w:pPr>
      <w:r w:rsidR="000B7076">
        <w:t>12</w:t>
      </w:r>
      <w:r w:rsidR="000B7076">
        <w:t>. Ginčai, kylantys iš šios Sutarties, sprendžiami derybų tarp Šalių būdu. Jeigu ginčo nepavyksta išspręsti derybomis, ginčas</w:t>
      </w:r>
      <w:r w:rsidR="000B7076">
        <w:rPr>
          <w:rFonts w:ascii="Bookman Old Style" w:hAnsi="Bookman Old Style"/>
        </w:rPr>
        <w:t xml:space="preserve"> </w:t>
      </w:r>
      <w:r w:rsidR="000B7076">
        <w:t>sprendžiamas Lietuvos Respublikos įstatymų nustatyta tvarka.</w:t>
      </w:r>
    </w:p>
    <w:p w14:paraId="5C8A37AB" w14:textId="77777777" w:rsidR="004A76E0" w:rsidRDefault="00F8271D">
      <w:pPr>
        <w:overflowPunct w:val="0"/>
        <w:spacing w:line="360" w:lineRule="auto"/>
        <w:ind w:right="282"/>
        <w:jc w:val="center"/>
        <w:outlineLvl w:val="5"/>
        <w:rPr>
          <w:rFonts w:eastAsia="Calibri"/>
          <w:b/>
          <w:bCs/>
        </w:rPr>
      </w:pPr>
      <w:r w:rsidR="000B7076">
        <w:rPr>
          <w:rFonts w:eastAsia="Calibri"/>
          <w:b/>
          <w:bCs/>
        </w:rPr>
        <w:t>VII</w:t>
      </w:r>
      <w:r w:rsidR="000B7076">
        <w:rPr>
          <w:rFonts w:eastAsia="Calibri"/>
          <w:b/>
          <w:bCs/>
        </w:rPr>
        <w:t xml:space="preserve">. </w:t>
      </w:r>
      <w:r w:rsidR="000B7076">
        <w:rPr>
          <w:rFonts w:eastAsia="Calibri"/>
          <w:b/>
          <w:bCs/>
        </w:rPr>
        <w:t>SUTARTIES ŠALIŲ REKVIZITAI</w:t>
      </w:r>
    </w:p>
    <w:p w14:paraId="5C8A37AC" w14:textId="77777777" w:rsidR="004A76E0" w:rsidRDefault="004A76E0">
      <w:pPr>
        <w:spacing w:line="360" w:lineRule="auto"/>
        <w:rPr>
          <w:szCs w:val="24"/>
        </w:rPr>
      </w:pPr>
    </w:p>
    <w:tbl>
      <w:tblPr>
        <w:tblW w:w="9070" w:type="dxa"/>
        <w:tblLook w:val="01E0" w:firstRow="1" w:lastRow="1" w:firstColumn="1" w:lastColumn="1" w:noHBand="0" w:noVBand="0"/>
      </w:tblPr>
      <w:tblGrid>
        <w:gridCol w:w="4668"/>
        <w:gridCol w:w="4402"/>
      </w:tblGrid>
      <w:tr w:rsidR="004A76E0" w14:paraId="5C8A37B0" w14:textId="77777777">
        <w:tc>
          <w:tcPr>
            <w:tcW w:w="4668" w:type="dxa"/>
            <w:hideMark/>
          </w:tcPr>
          <w:p w14:paraId="5C8A37AD" w14:textId="77777777" w:rsidR="004A76E0" w:rsidRDefault="000B7076">
            <w:pPr>
              <w:keepNext/>
              <w:overflowPunct w:val="0"/>
              <w:spacing w:line="276" w:lineRule="auto"/>
              <w:rPr>
                <w:rFonts w:eastAsia="Calibri"/>
                <w:b/>
                <w:bCs/>
                <w:kern w:val="32"/>
                <w:szCs w:val="24"/>
              </w:rPr>
            </w:pPr>
            <w:r>
              <w:rPr>
                <w:rFonts w:eastAsia="Calibri"/>
                <w:b/>
                <w:bCs/>
                <w:kern w:val="32"/>
                <w:szCs w:val="24"/>
              </w:rPr>
              <w:t>Vaiko globėjas (rūpintojas)</w:t>
            </w:r>
          </w:p>
        </w:tc>
        <w:tc>
          <w:tcPr>
            <w:tcW w:w="4402" w:type="dxa"/>
          </w:tcPr>
          <w:p w14:paraId="5C8A37AE" w14:textId="77777777" w:rsidR="004A76E0" w:rsidRDefault="000B7076">
            <w:pPr>
              <w:keepNext/>
              <w:overflowPunct w:val="0"/>
              <w:spacing w:line="276" w:lineRule="auto"/>
              <w:jc w:val="center"/>
              <w:rPr>
                <w:rFonts w:eastAsia="Calibri"/>
                <w:b/>
                <w:bCs/>
                <w:kern w:val="32"/>
                <w:szCs w:val="24"/>
              </w:rPr>
            </w:pPr>
            <w:r>
              <w:rPr>
                <w:rFonts w:eastAsia="Calibri"/>
                <w:b/>
                <w:bCs/>
                <w:kern w:val="32"/>
                <w:szCs w:val="24"/>
              </w:rPr>
              <w:t>Vaiką laikinai svečiuotis priimantis fizinis asmuo</w:t>
            </w:r>
          </w:p>
          <w:p w14:paraId="5C8A37AF" w14:textId="77777777" w:rsidR="004A76E0" w:rsidRDefault="004A76E0">
            <w:pPr>
              <w:keepNext/>
              <w:overflowPunct w:val="0"/>
              <w:spacing w:line="276" w:lineRule="auto"/>
              <w:jc w:val="center"/>
              <w:rPr>
                <w:rFonts w:eastAsia="Calibri"/>
                <w:b/>
                <w:bCs/>
                <w:kern w:val="32"/>
                <w:szCs w:val="24"/>
              </w:rPr>
            </w:pPr>
          </w:p>
        </w:tc>
      </w:tr>
      <w:tr w:rsidR="004A76E0" w14:paraId="5C8A37C4" w14:textId="77777777">
        <w:tc>
          <w:tcPr>
            <w:tcW w:w="4668" w:type="dxa"/>
          </w:tcPr>
          <w:p w14:paraId="5C8A37B1" w14:textId="77777777" w:rsidR="004A76E0" w:rsidRDefault="000B7076">
            <w:pPr>
              <w:keepNext/>
              <w:overflowPunct w:val="0"/>
              <w:spacing w:line="276" w:lineRule="auto"/>
              <w:rPr>
                <w:rFonts w:eastAsia="Calibri"/>
                <w:bCs/>
                <w:kern w:val="32"/>
                <w:szCs w:val="24"/>
              </w:rPr>
            </w:pPr>
            <w:r>
              <w:rPr>
                <w:rFonts w:eastAsia="Calibri"/>
                <w:bCs/>
                <w:kern w:val="32"/>
                <w:szCs w:val="24"/>
              </w:rPr>
              <w:t>________________________________</w:t>
            </w:r>
          </w:p>
          <w:p w14:paraId="5C8A37B2" w14:textId="77777777" w:rsidR="004A76E0" w:rsidRDefault="000B7076">
            <w:pPr>
              <w:spacing w:line="276" w:lineRule="auto"/>
              <w:rPr>
                <w:sz w:val="20"/>
              </w:rPr>
            </w:pPr>
            <w:r>
              <w:rPr>
                <w:strike/>
                <w:sz w:val="20"/>
              </w:rPr>
              <w:t>(</w:t>
            </w:r>
            <w:r>
              <w:rPr>
                <w:sz w:val="20"/>
              </w:rPr>
              <w:t>Institucijos ar šeimynos pavadinimas, adresas)</w:t>
            </w:r>
          </w:p>
          <w:p w14:paraId="5C8A37B3" w14:textId="77777777" w:rsidR="004A76E0" w:rsidRDefault="004A76E0">
            <w:pPr>
              <w:spacing w:line="276" w:lineRule="auto"/>
              <w:ind w:firstLine="53"/>
              <w:rPr>
                <w:sz w:val="20"/>
                <w:szCs w:val="24"/>
              </w:rPr>
            </w:pPr>
          </w:p>
          <w:p w14:paraId="5C8A37B4" w14:textId="77777777" w:rsidR="004A76E0" w:rsidRDefault="004A76E0">
            <w:pPr>
              <w:rPr>
                <w:sz w:val="10"/>
                <w:szCs w:val="10"/>
              </w:rPr>
            </w:pPr>
          </w:p>
          <w:p w14:paraId="5C8A37B5" w14:textId="77777777" w:rsidR="004A76E0" w:rsidRDefault="000B7076">
            <w:pPr>
              <w:spacing w:line="276" w:lineRule="auto"/>
              <w:rPr>
                <w:szCs w:val="24"/>
              </w:rPr>
            </w:pPr>
            <w:r>
              <w:rPr>
                <w:szCs w:val="24"/>
              </w:rPr>
              <w:t>________________________________</w:t>
            </w:r>
          </w:p>
          <w:p w14:paraId="5C8A37B6" w14:textId="77777777" w:rsidR="004A76E0" w:rsidRDefault="004A76E0">
            <w:pPr>
              <w:spacing w:line="276" w:lineRule="auto"/>
              <w:rPr>
                <w:szCs w:val="24"/>
              </w:rPr>
            </w:pPr>
          </w:p>
          <w:p w14:paraId="5C8A37B7" w14:textId="77777777" w:rsidR="004A76E0" w:rsidRDefault="000B7076">
            <w:pPr>
              <w:spacing w:line="276" w:lineRule="auto"/>
              <w:rPr>
                <w:szCs w:val="24"/>
              </w:rPr>
            </w:pPr>
            <w:r>
              <w:rPr>
                <w:szCs w:val="24"/>
              </w:rPr>
              <w:t>________________________________</w:t>
            </w:r>
          </w:p>
          <w:p w14:paraId="5C8A37B8" w14:textId="77777777" w:rsidR="004A76E0" w:rsidRDefault="004A76E0">
            <w:pPr>
              <w:spacing w:line="276" w:lineRule="auto"/>
              <w:rPr>
                <w:szCs w:val="24"/>
              </w:rPr>
            </w:pPr>
          </w:p>
          <w:p w14:paraId="5C8A37B9" w14:textId="77777777" w:rsidR="004A76E0" w:rsidRDefault="000B7076">
            <w:pPr>
              <w:spacing w:line="276" w:lineRule="auto"/>
              <w:rPr>
                <w:szCs w:val="24"/>
              </w:rPr>
            </w:pPr>
            <w:r>
              <w:rPr>
                <w:szCs w:val="24"/>
              </w:rPr>
              <w:t>___________________</w:t>
            </w:r>
          </w:p>
          <w:p w14:paraId="5C8A37BA" w14:textId="77777777" w:rsidR="004A76E0" w:rsidRDefault="000B7076">
            <w:pPr>
              <w:spacing w:line="276" w:lineRule="auto"/>
              <w:rPr>
                <w:szCs w:val="24"/>
              </w:rPr>
            </w:pPr>
            <w:r>
              <w:rPr>
                <w:sz w:val="20"/>
                <w:szCs w:val="24"/>
              </w:rPr>
              <w:t>(parašas) A.V.</w:t>
            </w:r>
          </w:p>
        </w:tc>
        <w:tc>
          <w:tcPr>
            <w:tcW w:w="4402" w:type="dxa"/>
          </w:tcPr>
          <w:p w14:paraId="5C8A37BB" w14:textId="77777777" w:rsidR="004A76E0" w:rsidRDefault="000B7076">
            <w:pPr>
              <w:keepNext/>
              <w:overflowPunct w:val="0"/>
              <w:spacing w:line="276" w:lineRule="auto"/>
              <w:rPr>
                <w:rFonts w:eastAsia="Calibri"/>
                <w:bCs/>
                <w:kern w:val="32"/>
                <w:szCs w:val="24"/>
              </w:rPr>
            </w:pPr>
            <w:r>
              <w:rPr>
                <w:rFonts w:eastAsia="Calibri"/>
                <w:bCs/>
                <w:kern w:val="32"/>
                <w:szCs w:val="24"/>
              </w:rPr>
              <w:t>_______________________________</w:t>
            </w:r>
          </w:p>
          <w:p w14:paraId="5C8A37BC" w14:textId="77777777" w:rsidR="004A76E0" w:rsidRDefault="000B7076">
            <w:pPr>
              <w:spacing w:line="276" w:lineRule="auto"/>
              <w:rPr>
                <w:sz w:val="20"/>
                <w:szCs w:val="24"/>
              </w:rPr>
            </w:pPr>
            <w:r>
              <w:rPr>
                <w:sz w:val="20"/>
                <w:szCs w:val="24"/>
              </w:rPr>
              <w:t>(vardas, pavardė, adresas)</w:t>
            </w:r>
          </w:p>
          <w:p w14:paraId="5C8A37BD" w14:textId="77777777" w:rsidR="004A76E0" w:rsidRDefault="004A76E0">
            <w:pPr>
              <w:rPr>
                <w:sz w:val="10"/>
                <w:szCs w:val="10"/>
              </w:rPr>
            </w:pPr>
          </w:p>
          <w:p w14:paraId="5C8A37BE" w14:textId="77777777" w:rsidR="004A76E0" w:rsidRDefault="000B7076">
            <w:pPr>
              <w:spacing w:line="276" w:lineRule="auto"/>
              <w:rPr>
                <w:szCs w:val="24"/>
              </w:rPr>
            </w:pPr>
            <w:r>
              <w:rPr>
                <w:szCs w:val="24"/>
              </w:rPr>
              <w:t>_______________________________</w:t>
            </w:r>
          </w:p>
          <w:p w14:paraId="5C8A37BF" w14:textId="77777777" w:rsidR="004A76E0" w:rsidRDefault="004A76E0">
            <w:pPr>
              <w:spacing w:line="276" w:lineRule="auto"/>
              <w:rPr>
                <w:szCs w:val="24"/>
              </w:rPr>
            </w:pPr>
          </w:p>
          <w:p w14:paraId="5C8A37C0" w14:textId="77777777" w:rsidR="004A76E0" w:rsidRDefault="000B7076">
            <w:pPr>
              <w:spacing w:line="276" w:lineRule="auto"/>
              <w:rPr>
                <w:szCs w:val="24"/>
              </w:rPr>
            </w:pPr>
            <w:r>
              <w:rPr>
                <w:szCs w:val="24"/>
              </w:rPr>
              <w:t>_______________________________</w:t>
            </w:r>
          </w:p>
          <w:p w14:paraId="5C8A37C1" w14:textId="77777777" w:rsidR="004A76E0" w:rsidRDefault="004A76E0">
            <w:pPr>
              <w:spacing w:line="276" w:lineRule="auto"/>
              <w:rPr>
                <w:szCs w:val="24"/>
              </w:rPr>
            </w:pPr>
          </w:p>
          <w:p w14:paraId="5C8A37C2" w14:textId="77777777" w:rsidR="004A76E0" w:rsidRDefault="000B7076">
            <w:pPr>
              <w:spacing w:line="276" w:lineRule="auto"/>
              <w:rPr>
                <w:szCs w:val="24"/>
              </w:rPr>
            </w:pPr>
            <w:r>
              <w:rPr>
                <w:szCs w:val="24"/>
              </w:rPr>
              <w:t>________________</w:t>
            </w:r>
          </w:p>
          <w:p w14:paraId="5C8A37C3" w14:textId="77777777" w:rsidR="004A76E0" w:rsidRDefault="000B7076">
            <w:pPr>
              <w:spacing w:line="276" w:lineRule="auto"/>
              <w:rPr>
                <w:szCs w:val="24"/>
              </w:rPr>
            </w:pPr>
            <w:r>
              <w:rPr>
                <w:sz w:val="20"/>
                <w:szCs w:val="24"/>
              </w:rPr>
              <w:t>(parašas)</w:t>
            </w:r>
          </w:p>
        </w:tc>
      </w:tr>
    </w:tbl>
    <w:p w14:paraId="5C8A37C5" w14:textId="77777777" w:rsidR="004A76E0" w:rsidRDefault="004A76E0">
      <w:pPr>
        <w:spacing w:line="360" w:lineRule="auto"/>
        <w:ind w:firstLine="62"/>
        <w:rPr>
          <w:szCs w:val="24"/>
        </w:rPr>
      </w:pPr>
    </w:p>
    <w:p w14:paraId="5C8A37C6" w14:textId="77777777" w:rsidR="004A76E0" w:rsidRDefault="004A76E0">
      <w:pPr>
        <w:spacing w:line="360" w:lineRule="auto"/>
        <w:ind w:firstLine="567"/>
        <w:jc w:val="both"/>
      </w:pPr>
    </w:p>
    <w:p w14:paraId="5C8A37C7" w14:textId="77777777" w:rsidR="004A76E0" w:rsidRDefault="00F8271D">
      <w:pPr>
        <w:spacing w:line="360" w:lineRule="auto"/>
      </w:pPr>
    </w:p>
    <w:p w14:paraId="7F92EF7E" w14:textId="77777777" w:rsidR="000B7076" w:rsidRDefault="000B7076">
      <w:pPr>
        <w:spacing w:line="276" w:lineRule="auto"/>
        <w:ind w:left="4535" w:firstLine="310"/>
        <w:sectPr w:rsidR="000B7076" w:rsidSect="000B7076">
          <w:pgSz w:w="11907" w:h="16839" w:code="9"/>
          <w:pgMar w:top="1134" w:right="567" w:bottom="1134" w:left="1701" w:header="567" w:footer="567" w:gutter="0"/>
          <w:pgNumType w:start="1"/>
          <w:cols w:space="1296"/>
          <w:titlePg/>
          <w:docGrid w:linePitch="360"/>
        </w:sectPr>
      </w:pPr>
    </w:p>
    <w:p w14:paraId="5C8A37C8" w14:textId="6979C54C" w:rsidR="004A76E0" w:rsidRDefault="000B7076">
      <w:pPr>
        <w:spacing w:line="276" w:lineRule="auto"/>
        <w:ind w:left="4535" w:firstLine="310"/>
      </w:pPr>
      <w:r>
        <w:lastRenderedPageBreak/>
        <w:t>Institucijoje ar šeimynoje globojamo (rūpinamo)</w:t>
      </w:r>
    </w:p>
    <w:p w14:paraId="5C8A37C9" w14:textId="77777777" w:rsidR="004A76E0" w:rsidRDefault="000B7076">
      <w:pPr>
        <w:spacing w:line="276" w:lineRule="auto"/>
        <w:ind w:left="4535" w:firstLine="310"/>
      </w:pPr>
      <w:r>
        <w:t xml:space="preserve">vaiko </w:t>
      </w:r>
      <w:r>
        <w:rPr>
          <w:rFonts w:eastAsia="Calibri"/>
          <w:bCs/>
          <w:iCs/>
        </w:rPr>
        <w:t>išleidimo laikinai svečiuotis tvarkos aprašo</w:t>
      </w:r>
    </w:p>
    <w:p w14:paraId="5C8A37CA" w14:textId="77777777" w:rsidR="004A76E0" w:rsidRDefault="00F8271D">
      <w:pPr>
        <w:keepNext/>
        <w:overflowPunct w:val="0"/>
        <w:spacing w:line="276" w:lineRule="auto"/>
        <w:ind w:left="4535" w:firstLine="310"/>
        <w:outlineLvl w:val="1"/>
        <w:rPr>
          <w:rFonts w:eastAsia="Calibri"/>
          <w:bCs/>
          <w:iCs/>
        </w:rPr>
      </w:pPr>
      <w:r w:rsidR="000B7076">
        <w:rPr>
          <w:rFonts w:eastAsia="Calibri"/>
          <w:bCs/>
          <w:iCs/>
        </w:rPr>
        <w:t>3</w:t>
      </w:r>
      <w:r w:rsidR="000B7076">
        <w:rPr>
          <w:rFonts w:eastAsia="Calibri"/>
          <w:bCs/>
          <w:iCs/>
        </w:rPr>
        <w:t xml:space="preserve"> priedas</w:t>
      </w:r>
    </w:p>
    <w:p w14:paraId="5C8A37CB" w14:textId="77777777" w:rsidR="004A76E0" w:rsidRDefault="004A76E0">
      <w:pPr>
        <w:spacing w:line="360" w:lineRule="auto"/>
        <w:jc w:val="center"/>
        <w:rPr>
          <w:b/>
        </w:rPr>
      </w:pPr>
    </w:p>
    <w:p w14:paraId="5C8A37CC" w14:textId="77777777" w:rsidR="004A76E0" w:rsidRDefault="00F8271D">
      <w:pPr>
        <w:spacing w:line="276" w:lineRule="auto"/>
        <w:jc w:val="center"/>
        <w:rPr>
          <w:b/>
        </w:rPr>
      </w:pPr>
      <w:r w:rsidR="000B7076">
        <w:rPr>
          <w:b/>
        </w:rPr>
        <w:t>(Leidimo forma)</w:t>
      </w:r>
    </w:p>
    <w:p w14:paraId="5C8A37CD" w14:textId="77777777" w:rsidR="004A76E0" w:rsidRDefault="004A76E0">
      <w:pPr>
        <w:spacing w:line="276" w:lineRule="auto"/>
        <w:jc w:val="center"/>
      </w:pPr>
    </w:p>
    <w:p w14:paraId="5C8A37CE" w14:textId="588BC81C" w:rsidR="004A76E0" w:rsidRDefault="000B7076">
      <w:pPr>
        <w:spacing w:line="276" w:lineRule="auto"/>
        <w:jc w:val="center"/>
        <w:rPr>
          <w:b/>
        </w:rPr>
      </w:pPr>
      <w:r>
        <w:rPr>
          <w:b/>
        </w:rPr>
        <w:t>VALSTYBĖS VAIKO TEISIŲ APSAUGOS IR ĮVAIKINIMO TARNYBA PRIE SOCIALINĖS APSAUGOS IR DARBO MINISTERIJOS</w:t>
      </w:r>
    </w:p>
    <w:p w14:paraId="5C8A37CF" w14:textId="1A12A68A" w:rsidR="004A76E0" w:rsidRDefault="004A76E0">
      <w:pPr>
        <w:spacing w:line="276" w:lineRule="auto"/>
        <w:jc w:val="center"/>
        <w:rPr>
          <w:sz w:val="20"/>
        </w:rPr>
      </w:pPr>
    </w:p>
    <w:p w14:paraId="5C8A37D0" w14:textId="783BC750" w:rsidR="004A76E0" w:rsidRDefault="000B7076">
      <w:pPr>
        <w:spacing w:line="276" w:lineRule="auto"/>
        <w:jc w:val="center"/>
        <w:rPr>
          <w:b/>
        </w:rPr>
      </w:pPr>
      <w:r>
        <w:rPr>
          <w:b/>
        </w:rPr>
        <w:t>LEIDIMAS</w:t>
      </w:r>
    </w:p>
    <w:p w14:paraId="5C8A37D1" w14:textId="7627FBF3" w:rsidR="004A76E0" w:rsidRDefault="000B7076">
      <w:pPr>
        <w:spacing w:line="276" w:lineRule="auto"/>
        <w:jc w:val="center"/>
        <w:rPr>
          <w:b/>
        </w:rPr>
      </w:pPr>
      <w:r>
        <w:rPr>
          <w:b/>
        </w:rPr>
        <w:t>UŽSIENIO VALSTYBĖS ORGANIZACIJAI VYKDYTI LIETUVOS RESPUBLIKOJE INSTITUCIJOJE AR ŠEIMYNOJE GLOBOJAMŲ (RŪPINAMŲ) VAIKŲ IŠLEIDIMO LAIKINAI SVEČIUOTIS PAS NUOLAT UŽSIENIO VALSTYBĖJE GYVENANČIUS FIZINIUS ASMENIS PROGRAMĄ</w:t>
      </w:r>
    </w:p>
    <w:p w14:paraId="5C8A37D2" w14:textId="77777777" w:rsidR="004A76E0" w:rsidRDefault="004A76E0">
      <w:pPr>
        <w:spacing w:line="276" w:lineRule="auto"/>
        <w:jc w:val="center"/>
        <w:rPr>
          <w:b/>
        </w:rPr>
      </w:pPr>
    </w:p>
    <w:p w14:paraId="5C8A37D3" w14:textId="77777777" w:rsidR="004A76E0" w:rsidRDefault="000B7076">
      <w:pPr>
        <w:overflowPunct w:val="0"/>
        <w:spacing w:line="276" w:lineRule="auto"/>
        <w:jc w:val="center"/>
        <w:rPr>
          <w:rFonts w:eastAsia="Calibri"/>
          <w:sz w:val="20"/>
        </w:rPr>
      </w:pPr>
      <w:r>
        <w:rPr>
          <w:rFonts w:eastAsia="Calibri"/>
          <w:sz w:val="20"/>
        </w:rPr>
        <w:t xml:space="preserve">__________________ </w:t>
      </w:r>
      <w:r>
        <w:rPr>
          <w:rFonts w:eastAsia="Calibri"/>
        </w:rPr>
        <w:t xml:space="preserve">Nr. </w:t>
      </w:r>
      <w:r>
        <w:rPr>
          <w:rFonts w:eastAsia="Calibri"/>
          <w:sz w:val="20"/>
        </w:rPr>
        <w:t>_____________</w:t>
      </w:r>
    </w:p>
    <w:p w14:paraId="5C8A37D4" w14:textId="77777777" w:rsidR="004A76E0" w:rsidRDefault="000B7076">
      <w:pPr>
        <w:spacing w:line="276" w:lineRule="auto"/>
        <w:ind w:firstLine="3968"/>
        <w:rPr>
          <w:sz w:val="20"/>
          <w:szCs w:val="24"/>
        </w:rPr>
      </w:pPr>
      <w:r>
        <w:rPr>
          <w:sz w:val="20"/>
          <w:szCs w:val="24"/>
        </w:rPr>
        <w:t>(data)</w:t>
      </w:r>
    </w:p>
    <w:p w14:paraId="5C8A37D5" w14:textId="77777777" w:rsidR="004A76E0" w:rsidRDefault="000B7076">
      <w:pPr>
        <w:spacing w:line="276" w:lineRule="auto"/>
        <w:jc w:val="center"/>
      </w:pPr>
      <w:r>
        <w:t>Vilnius</w:t>
      </w:r>
    </w:p>
    <w:p w14:paraId="5C8A37D6" w14:textId="77777777" w:rsidR="004A76E0" w:rsidRDefault="004A76E0">
      <w:pPr>
        <w:spacing w:line="276" w:lineRule="auto"/>
        <w:jc w:val="center"/>
        <w:rPr>
          <w:sz w:val="22"/>
          <w:szCs w:val="22"/>
        </w:rPr>
      </w:pPr>
    </w:p>
    <w:p w14:paraId="5C8A37D7" w14:textId="77777777" w:rsidR="004A76E0" w:rsidRDefault="000B7076">
      <w:pPr>
        <w:tabs>
          <w:tab w:val="left" w:leader="underscore" w:pos="9072"/>
        </w:tabs>
        <w:spacing w:line="276" w:lineRule="auto"/>
        <w:ind w:firstLine="567"/>
        <w:jc w:val="both"/>
      </w:pPr>
      <w:r>
        <w:t>Patvirtiname, kad vadovaujantis Institucijoje ar šeimynoje globojamo (rūpinamo) vaiko išleidimo laikinai svečiuotis tvarkos aprašo, patvirtinto Lietuvos Respublikos socialinės apsaugos ir darbo ministro 2011 m. gruodžio 28 d. įsakymu Nr. A1-559 „Dėl Institucijoje globojamo (rūpinamo) vaiko išleidimo laikinai svečiuotis tvarkos aprašo patvirtinimo“, 44 punktu, užsienio valstybės organizacijai _____________________________________________________________________</w:t>
      </w:r>
    </w:p>
    <w:p w14:paraId="5C8A37D8" w14:textId="77777777" w:rsidR="004A76E0" w:rsidRDefault="004A76E0">
      <w:pPr>
        <w:tabs>
          <w:tab w:val="left" w:leader="underscore" w:pos="9072"/>
        </w:tabs>
        <w:spacing w:line="276" w:lineRule="auto"/>
        <w:jc w:val="both"/>
      </w:pPr>
    </w:p>
    <w:p w14:paraId="5C8A37D9" w14:textId="77777777" w:rsidR="004A76E0" w:rsidRDefault="000B7076">
      <w:pPr>
        <w:tabs>
          <w:tab w:val="left" w:leader="underscore" w:pos="9072"/>
        </w:tabs>
        <w:spacing w:line="276" w:lineRule="auto"/>
        <w:jc w:val="both"/>
      </w:pPr>
      <w:r>
        <w:t>______________________________________________________________________________ .</w:t>
      </w:r>
    </w:p>
    <w:p w14:paraId="5C8A37DA" w14:textId="77777777" w:rsidR="004A76E0" w:rsidRDefault="000B7076">
      <w:pPr>
        <w:tabs>
          <w:tab w:val="left" w:leader="underscore" w:pos="9072"/>
        </w:tabs>
        <w:spacing w:line="276" w:lineRule="auto"/>
        <w:ind w:firstLine="2038"/>
        <w:rPr>
          <w:sz w:val="20"/>
          <w:szCs w:val="24"/>
        </w:rPr>
      </w:pPr>
      <w:r>
        <w:rPr>
          <w:sz w:val="20"/>
          <w:szCs w:val="24"/>
        </w:rPr>
        <w:t>(užsienio valstybės organizacijos pavadinimas, duomenys ryšiams palaikyti)</w:t>
      </w:r>
    </w:p>
    <w:p w14:paraId="5C8A37DB" w14:textId="77777777" w:rsidR="004A76E0" w:rsidRDefault="004A76E0">
      <w:pPr>
        <w:tabs>
          <w:tab w:val="left" w:leader="underscore" w:pos="9072"/>
        </w:tabs>
        <w:spacing w:line="276" w:lineRule="auto"/>
        <w:ind w:firstLine="567"/>
        <w:jc w:val="right"/>
        <w:rPr>
          <w:sz w:val="20"/>
        </w:rPr>
      </w:pPr>
    </w:p>
    <w:p w14:paraId="5C8A37DC" w14:textId="77777777" w:rsidR="004A76E0" w:rsidRDefault="000B7076">
      <w:pPr>
        <w:tabs>
          <w:tab w:val="right" w:leader="underscore" w:pos="9072"/>
        </w:tabs>
        <w:spacing w:line="276" w:lineRule="auto"/>
        <w:jc w:val="both"/>
      </w:pPr>
      <w:r>
        <w:t xml:space="preserve">nuo </w:t>
      </w:r>
      <w:r>
        <w:rPr>
          <w:sz w:val="20"/>
        </w:rPr>
        <w:t>______________</w:t>
      </w:r>
      <w:r>
        <w:rPr>
          <w:b/>
        </w:rPr>
        <w:t xml:space="preserve"> </w:t>
      </w:r>
      <w:r>
        <w:t>iki</w:t>
      </w:r>
      <w:r>
        <w:rPr>
          <w:b/>
        </w:rPr>
        <w:t xml:space="preserve"> </w:t>
      </w:r>
      <w:r>
        <w:tab/>
      </w:r>
      <w:r>
        <w:rPr>
          <w:b/>
        </w:rPr>
        <w:t xml:space="preserve"> </w:t>
      </w:r>
      <w:r>
        <w:t>yra išduodamas leidimas</w:t>
      </w:r>
    </w:p>
    <w:p w14:paraId="5C8A37DD" w14:textId="77777777" w:rsidR="004A76E0" w:rsidRDefault="004A76E0">
      <w:pPr>
        <w:tabs>
          <w:tab w:val="left" w:leader="underscore" w:pos="9072"/>
        </w:tabs>
        <w:spacing w:line="276" w:lineRule="auto"/>
        <w:ind w:firstLine="567"/>
        <w:jc w:val="both"/>
      </w:pPr>
    </w:p>
    <w:p w14:paraId="5C8A37DE" w14:textId="77777777" w:rsidR="004A76E0" w:rsidRDefault="000B7076">
      <w:pPr>
        <w:tabs>
          <w:tab w:val="left" w:leader="underscore" w:pos="9072"/>
        </w:tabs>
        <w:spacing w:line="276" w:lineRule="auto"/>
        <w:jc w:val="both"/>
        <w:rPr>
          <w:sz w:val="20"/>
        </w:rPr>
      </w:pPr>
      <w:r>
        <w:t>Nr. _________ vykdyti Lietuvos</w:t>
      </w:r>
      <w:r>
        <w:rPr>
          <w:sz w:val="20"/>
        </w:rPr>
        <w:t xml:space="preserve"> </w:t>
      </w:r>
      <w:r>
        <w:t>Respublikoje Institucijoje ar šeimynoje globojamų (rūpinamų) vaikų išleidimo laikinai svečiuotis pas nuolat užsienio valstybėje gyvenančius fizinius asmenis programą.</w:t>
      </w:r>
    </w:p>
    <w:p w14:paraId="5C8A37DF" w14:textId="77777777" w:rsidR="004A76E0" w:rsidRDefault="000B7076">
      <w:pPr>
        <w:tabs>
          <w:tab w:val="left" w:leader="underscore" w:pos="9072"/>
        </w:tabs>
        <w:spacing w:line="276" w:lineRule="auto"/>
        <w:ind w:firstLine="567"/>
        <w:jc w:val="both"/>
      </w:pPr>
      <w:r>
        <w:t>Įgaliota užsienio valstybės organizacija įpareigoja ginti Lietuvos Respublikos vaikų, kurie laikinai svečiuosis pas nuolat užsienio valstybėje gyvenančius fizinius asmenis (atstovaujamų šios organizacijos), teises ir užtikrinti šių vaikų teisėtus interesus, vadovaujantis Lietuvos Respublikos įstatymų ir tarptautinių teisės aktų reikalavimais.</w:t>
      </w:r>
    </w:p>
    <w:p w14:paraId="5C8A37E0" w14:textId="77777777" w:rsidR="004A76E0" w:rsidRDefault="004A76E0">
      <w:pPr>
        <w:spacing w:line="276" w:lineRule="auto"/>
        <w:ind w:firstLine="567"/>
        <w:jc w:val="both"/>
      </w:pPr>
    </w:p>
    <w:tbl>
      <w:tblPr>
        <w:tblW w:w="9070" w:type="dxa"/>
        <w:tblLook w:val="01E0" w:firstRow="1" w:lastRow="1" w:firstColumn="1" w:lastColumn="1" w:noHBand="0" w:noVBand="0"/>
      </w:tblPr>
      <w:tblGrid>
        <w:gridCol w:w="3034"/>
        <w:gridCol w:w="2957"/>
        <w:gridCol w:w="3079"/>
      </w:tblGrid>
      <w:tr w:rsidR="004A76E0" w14:paraId="5C8A37E7" w14:textId="77777777">
        <w:tc>
          <w:tcPr>
            <w:tcW w:w="3130" w:type="dxa"/>
            <w:hideMark/>
          </w:tcPr>
          <w:p w14:paraId="5C8A37E1" w14:textId="77777777" w:rsidR="004A76E0" w:rsidRDefault="000B7076">
            <w:pPr>
              <w:spacing w:line="276" w:lineRule="auto"/>
              <w:rPr>
                <w:sz w:val="20"/>
                <w:szCs w:val="24"/>
              </w:rPr>
            </w:pPr>
            <w:r>
              <w:rPr>
                <w:sz w:val="20"/>
                <w:szCs w:val="24"/>
              </w:rPr>
              <w:t>______________________</w:t>
            </w:r>
          </w:p>
          <w:p w14:paraId="5C8A37E2" w14:textId="77777777" w:rsidR="004A76E0" w:rsidRDefault="000B7076">
            <w:pPr>
              <w:spacing w:line="276" w:lineRule="auto"/>
              <w:rPr>
                <w:sz w:val="20"/>
                <w:szCs w:val="24"/>
              </w:rPr>
            </w:pPr>
            <w:r>
              <w:rPr>
                <w:sz w:val="20"/>
                <w:szCs w:val="24"/>
              </w:rPr>
              <w:t>(pareigų pavadinimas)</w:t>
            </w:r>
          </w:p>
        </w:tc>
        <w:tc>
          <w:tcPr>
            <w:tcW w:w="3120" w:type="dxa"/>
            <w:hideMark/>
          </w:tcPr>
          <w:p w14:paraId="5C8A37E3" w14:textId="77777777" w:rsidR="004A76E0" w:rsidRDefault="000B7076">
            <w:pPr>
              <w:spacing w:line="276" w:lineRule="auto"/>
              <w:jc w:val="center"/>
              <w:rPr>
                <w:sz w:val="20"/>
                <w:szCs w:val="24"/>
              </w:rPr>
            </w:pPr>
            <w:r>
              <w:rPr>
                <w:sz w:val="20"/>
                <w:szCs w:val="24"/>
              </w:rPr>
              <w:t>_________________</w:t>
            </w:r>
          </w:p>
          <w:p w14:paraId="5C8A37E4" w14:textId="77777777" w:rsidR="004A76E0" w:rsidRDefault="000B7076">
            <w:pPr>
              <w:spacing w:line="276" w:lineRule="auto"/>
              <w:jc w:val="center"/>
              <w:rPr>
                <w:sz w:val="20"/>
                <w:szCs w:val="24"/>
              </w:rPr>
            </w:pPr>
            <w:r>
              <w:rPr>
                <w:sz w:val="20"/>
                <w:szCs w:val="24"/>
              </w:rPr>
              <w:t>(parašas)</w:t>
            </w:r>
          </w:p>
        </w:tc>
        <w:tc>
          <w:tcPr>
            <w:tcW w:w="3120" w:type="dxa"/>
            <w:hideMark/>
          </w:tcPr>
          <w:p w14:paraId="5C8A37E5" w14:textId="77777777" w:rsidR="004A76E0" w:rsidRDefault="000B7076">
            <w:pPr>
              <w:spacing w:line="276" w:lineRule="auto"/>
              <w:jc w:val="right"/>
              <w:rPr>
                <w:sz w:val="20"/>
                <w:szCs w:val="24"/>
              </w:rPr>
            </w:pPr>
            <w:r>
              <w:rPr>
                <w:sz w:val="20"/>
                <w:szCs w:val="24"/>
              </w:rPr>
              <w:t>__________________________</w:t>
            </w:r>
          </w:p>
          <w:p w14:paraId="5C8A37E6" w14:textId="77777777" w:rsidR="004A76E0" w:rsidRDefault="000B7076">
            <w:pPr>
              <w:spacing w:line="276" w:lineRule="auto"/>
              <w:jc w:val="right"/>
              <w:rPr>
                <w:sz w:val="20"/>
                <w:szCs w:val="24"/>
              </w:rPr>
            </w:pPr>
            <w:r>
              <w:rPr>
                <w:sz w:val="20"/>
                <w:szCs w:val="24"/>
              </w:rPr>
              <w:t>(vardas ir pavardė)</w:t>
            </w:r>
          </w:p>
        </w:tc>
      </w:tr>
    </w:tbl>
    <w:p w14:paraId="5C8A37E8" w14:textId="77777777" w:rsidR="004A76E0" w:rsidRDefault="004A76E0">
      <w:pPr>
        <w:spacing w:line="276" w:lineRule="auto"/>
        <w:rPr>
          <w:szCs w:val="24"/>
        </w:rPr>
      </w:pPr>
    </w:p>
    <w:p w14:paraId="5C8A37E9" w14:textId="77777777" w:rsidR="004A76E0" w:rsidRDefault="004A76E0">
      <w:pPr>
        <w:tabs>
          <w:tab w:val="left" w:leader="underscore" w:pos="9072"/>
        </w:tabs>
        <w:spacing w:line="276" w:lineRule="auto"/>
        <w:ind w:firstLine="567"/>
        <w:jc w:val="both"/>
      </w:pPr>
    </w:p>
    <w:p w14:paraId="5C8A37EA" w14:textId="639F7AED" w:rsidR="004A76E0" w:rsidRDefault="000B7076">
      <w:pPr>
        <w:tabs>
          <w:tab w:val="left" w:leader="underscore" w:pos="9072"/>
        </w:tabs>
        <w:spacing w:line="276" w:lineRule="auto"/>
        <w:ind w:firstLine="567"/>
        <w:jc w:val="both"/>
        <w:rPr>
          <w:sz w:val="18"/>
        </w:rPr>
      </w:pPr>
      <w:r>
        <w:rPr>
          <w:sz w:val="22"/>
        </w:rPr>
        <w:t>(A. V.)</w:t>
      </w:r>
    </w:p>
    <w:p w14:paraId="5DD5EB8A" w14:textId="77777777" w:rsidR="000B7076" w:rsidRDefault="000B7076" w:rsidP="000B7076">
      <w:pPr>
        <w:keepNext/>
        <w:overflowPunct w:val="0"/>
        <w:spacing w:line="276" w:lineRule="auto"/>
        <w:ind w:firstLine="4820"/>
        <w:outlineLvl w:val="1"/>
        <w:sectPr w:rsidR="000B7076" w:rsidSect="000B7076">
          <w:pgSz w:w="11907" w:h="16839" w:code="9"/>
          <w:pgMar w:top="1134" w:right="567" w:bottom="1134" w:left="1701" w:header="567" w:footer="567" w:gutter="0"/>
          <w:pgNumType w:start="1"/>
          <w:cols w:space="1296"/>
          <w:titlePg/>
          <w:docGrid w:linePitch="360"/>
        </w:sectPr>
      </w:pPr>
    </w:p>
    <w:p w14:paraId="5C8A37EB" w14:textId="1E592B11" w:rsidR="004A76E0" w:rsidRDefault="000B7076" w:rsidP="000B7076">
      <w:pPr>
        <w:keepNext/>
        <w:overflowPunct w:val="0"/>
        <w:spacing w:line="276" w:lineRule="auto"/>
        <w:ind w:firstLine="4820"/>
        <w:outlineLvl w:val="1"/>
        <w:rPr>
          <w:rFonts w:eastAsia="Calibri"/>
        </w:rPr>
      </w:pPr>
      <w:r>
        <w:rPr>
          <w:rFonts w:eastAsia="Calibri"/>
        </w:rPr>
        <w:lastRenderedPageBreak/>
        <w:t>Institucijoje ar šeimynoje globojamo (rūpinamo)</w:t>
      </w:r>
    </w:p>
    <w:p w14:paraId="5C8A37EC" w14:textId="77777777" w:rsidR="004A76E0" w:rsidRDefault="000B7076">
      <w:pPr>
        <w:keepNext/>
        <w:overflowPunct w:val="0"/>
        <w:spacing w:line="276" w:lineRule="auto"/>
        <w:ind w:left="4535" w:firstLine="248"/>
        <w:outlineLvl w:val="1"/>
        <w:rPr>
          <w:rFonts w:eastAsia="Calibri"/>
          <w:bCs/>
          <w:iCs/>
          <w:szCs w:val="24"/>
        </w:rPr>
      </w:pPr>
      <w:r>
        <w:rPr>
          <w:rFonts w:eastAsia="Calibri"/>
          <w:bCs/>
          <w:iCs/>
          <w:szCs w:val="24"/>
        </w:rPr>
        <w:t>vaiko išleidimo laikinai svečiuotis tvarkos aprašo</w:t>
      </w:r>
    </w:p>
    <w:p w14:paraId="5C8A37ED" w14:textId="77777777" w:rsidR="004A76E0" w:rsidRDefault="00F8271D">
      <w:pPr>
        <w:keepNext/>
        <w:overflowPunct w:val="0"/>
        <w:spacing w:line="276" w:lineRule="auto"/>
        <w:ind w:left="4535" w:firstLine="248"/>
        <w:outlineLvl w:val="1"/>
        <w:rPr>
          <w:rFonts w:eastAsia="Calibri"/>
          <w:bCs/>
          <w:iCs/>
          <w:szCs w:val="24"/>
        </w:rPr>
      </w:pPr>
      <w:r w:rsidR="000B7076">
        <w:rPr>
          <w:rFonts w:eastAsia="Calibri"/>
          <w:bCs/>
          <w:iCs/>
          <w:szCs w:val="24"/>
        </w:rPr>
        <w:t>4</w:t>
      </w:r>
      <w:r w:rsidR="000B7076">
        <w:rPr>
          <w:rFonts w:eastAsia="Calibri"/>
          <w:bCs/>
          <w:iCs/>
          <w:szCs w:val="24"/>
        </w:rPr>
        <w:t xml:space="preserve"> priedas</w:t>
      </w:r>
    </w:p>
    <w:p w14:paraId="5C8A37EE" w14:textId="77777777" w:rsidR="004A76E0" w:rsidRDefault="004A76E0">
      <w:pPr>
        <w:spacing w:line="360" w:lineRule="auto"/>
        <w:jc w:val="center"/>
        <w:rPr>
          <w:szCs w:val="24"/>
        </w:rPr>
      </w:pPr>
    </w:p>
    <w:p w14:paraId="5C8A37EF" w14:textId="77777777" w:rsidR="004A76E0" w:rsidRDefault="00F8271D">
      <w:pPr>
        <w:jc w:val="center"/>
        <w:rPr>
          <w:b/>
          <w:szCs w:val="24"/>
        </w:rPr>
      </w:pPr>
      <w:r w:rsidR="000B7076">
        <w:rPr>
          <w:b/>
          <w:szCs w:val="24"/>
        </w:rPr>
        <w:t>(Leidimo forma)</w:t>
      </w:r>
    </w:p>
    <w:p w14:paraId="5C8A37F0" w14:textId="77777777" w:rsidR="004A76E0" w:rsidRDefault="004A76E0">
      <w:pPr>
        <w:jc w:val="center"/>
        <w:rPr>
          <w:szCs w:val="24"/>
        </w:rPr>
      </w:pPr>
    </w:p>
    <w:p w14:paraId="5C8A37F1" w14:textId="77777777" w:rsidR="004A76E0" w:rsidRDefault="000B7076">
      <w:pPr>
        <w:tabs>
          <w:tab w:val="left" w:leader="underscore" w:pos="8901"/>
        </w:tabs>
        <w:jc w:val="center"/>
        <w:rPr>
          <w:szCs w:val="24"/>
        </w:rPr>
      </w:pPr>
      <w:r>
        <w:rPr>
          <w:szCs w:val="24"/>
        </w:rPr>
        <w:tab/>
      </w:r>
    </w:p>
    <w:p w14:paraId="5C8A37F2" w14:textId="77777777" w:rsidR="004A76E0" w:rsidRDefault="000B7076">
      <w:pPr>
        <w:jc w:val="center"/>
        <w:rPr>
          <w:sz w:val="20"/>
        </w:rPr>
      </w:pPr>
      <w:r>
        <w:rPr>
          <w:sz w:val="20"/>
        </w:rPr>
        <w:t>(Institucijos ar šeimynos pavadinimas)</w:t>
      </w:r>
    </w:p>
    <w:p w14:paraId="5C8A37F3" w14:textId="77777777" w:rsidR="004A76E0" w:rsidRDefault="004A76E0">
      <w:pPr>
        <w:jc w:val="center"/>
        <w:rPr>
          <w:b/>
          <w:szCs w:val="24"/>
        </w:rPr>
      </w:pPr>
    </w:p>
    <w:p w14:paraId="5C8A37F4" w14:textId="53AEFB49" w:rsidR="004A76E0" w:rsidRDefault="000B7076">
      <w:pPr>
        <w:jc w:val="center"/>
        <w:rPr>
          <w:b/>
          <w:szCs w:val="24"/>
        </w:rPr>
      </w:pPr>
      <w:r>
        <w:rPr>
          <w:b/>
          <w:szCs w:val="24"/>
        </w:rPr>
        <w:t>LEIDIMAS</w:t>
      </w:r>
    </w:p>
    <w:p w14:paraId="5C8A37F5" w14:textId="189CEA8E" w:rsidR="004A76E0" w:rsidRDefault="000B7076">
      <w:pPr>
        <w:jc w:val="center"/>
        <w:rPr>
          <w:b/>
          <w:szCs w:val="24"/>
        </w:rPr>
      </w:pPr>
      <w:r>
        <w:rPr>
          <w:b/>
          <w:szCs w:val="24"/>
        </w:rPr>
        <w:t>NUOLAT UŽSIENIO VALSTYBĖJE GYVENANČIAM FIZINIAM ASMENIUI PRIIMTI LAIKINAI SVEČIUOTIS INSTITUCIJOJE AR ŠEIMYNOJE GLOBOJAMĄ (RŪPINAMĄ) VAIKĄ</w:t>
      </w:r>
    </w:p>
    <w:p w14:paraId="5C8A37F6" w14:textId="77777777" w:rsidR="004A76E0" w:rsidRDefault="004A76E0">
      <w:pPr>
        <w:overflowPunct w:val="0"/>
        <w:jc w:val="center"/>
        <w:rPr>
          <w:rFonts w:eastAsia="Calibri"/>
          <w:szCs w:val="24"/>
        </w:rPr>
      </w:pPr>
    </w:p>
    <w:p w14:paraId="5C8A37F7" w14:textId="77777777" w:rsidR="004A76E0" w:rsidRDefault="000B7076">
      <w:pPr>
        <w:overflowPunct w:val="0"/>
        <w:jc w:val="center"/>
        <w:rPr>
          <w:rFonts w:eastAsia="Calibri"/>
          <w:szCs w:val="24"/>
        </w:rPr>
      </w:pPr>
      <w:r>
        <w:rPr>
          <w:rFonts w:eastAsia="Calibri"/>
          <w:szCs w:val="24"/>
        </w:rPr>
        <w:t>__________________ Nr. _____________</w:t>
      </w:r>
    </w:p>
    <w:p w14:paraId="5C8A37F8" w14:textId="77777777" w:rsidR="004A76E0" w:rsidRDefault="000B7076">
      <w:pPr>
        <w:ind w:firstLine="4650"/>
        <w:rPr>
          <w:szCs w:val="24"/>
        </w:rPr>
      </w:pPr>
      <w:r>
        <w:rPr>
          <w:sz w:val="20"/>
          <w:szCs w:val="24"/>
        </w:rPr>
        <w:t>(data)</w:t>
      </w:r>
    </w:p>
    <w:p w14:paraId="5C8A37F9" w14:textId="77777777" w:rsidR="004A76E0" w:rsidRDefault="004A76E0">
      <w:pPr>
        <w:rPr>
          <w:sz w:val="10"/>
          <w:szCs w:val="10"/>
        </w:rPr>
      </w:pPr>
    </w:p>
    <w:p w14:paraId="5C8A37FA" w14:textId="77777777" w:rsidR="004A76E0" w:rsidRDefault="000B7076">
      <w:pPr>
        <w:jc w:val="center"/>
        <w:rPr>
          <w:szCs w:val="24"/>
        </w:rPr>
      </w:pPr>
      <w:r>
        <w:rPr>
          <w:szCs w:val="24"/>
        </w:rPr>
        <w:t>____________________</w:t>
      </w:r>
    </w:p>
    <w:p w14:paraId="5C8A37FB" w14:textId="77777777" w:rsidR="004A76E0" w:rsidRDefault="000B7076">
      <w:pPr>
        <w:jc w:val="center"/>
        <w:rPr>
          <w:sz w:val="20"/>
          <w:szCs w:val="24"/>
        </w:rPr>
      </w:pPr>
      <w:r>
        <w:rPr>
          <w:sz w:val="20"/>
          <w:szCs w:val="24"/>
        </w:rPr>
        <w:t>(vieta)</w:t>
      </w:r>
    </w:p>
    <w:p w14:paraId="5C8A37FC" w14:textId="77777777" w:rsidR="004A76E0" w:rsidRDefault="004A76E0">
      <w:pPr>
        <w:tabs>
          <w:tab w:val="right" w:leader="underscore" w:pos="9072"/>
        </w:tabs>
        <w:ind w:firstLine="567"/>
        <w:jc w:val="both"/>
        <w:rPr>
          <w:szCs w:val="24"/>
        </w:rPr>
      </w:pPr>
    </w:p>
    <w:p w14:paraId="5C8A37FD" w14:textId="77777777" w:rsidR="004A76E0" w:rsidRDefault="000B7076">
      <w:pPr>
        <w:tabs>
          <w:tab w:val="left" w:leader="underscore" w:pos="9072"/>
        </w:tabs>
        <w:ind w:firstLine="567"/>
        <w:jc w:val="both"/>
        <w:rPr>
          <w:szCs w:val="24"/>
        </w:rPr>
      </w:pPr>
      <w:r>
        <w:t>Vadovaujantis ______________________________________________________________,</w:t>
      </w:r>
    </w:p>
    <w:p w14:paraId="5C8A37FE" w14:textId="77777777" w:rsidR="004A76E0" w:rsidRDefault="000B7076">
      <w:pPr>
        <w:tabs>
          <w:tab w:val="right" w:leader="underscore" w:pos="9072"/>
        </w:tabs>
        <w:ind w:firstLine="3686"/>
        <w:rPr>
          <w:sz w:val="20"/>
        </w:rPr>
      </w:pPr>
      <w:r>
        <w:rPr>
          <w:sz w:val="20"/>
        </w:rPr>
        <w:t>(dokumento sudarytojo pavadinimas, antraštė, data ir Nr.)</w:t>
      </w:r>
    </w:p>
    <w:p w14:paraId="5C8A37FF" w14:textId="77777777" w:rsidR="004A76E0" w:rsidRDefault="004A76E0">
      <w:pPr>
        <w:jc w:val="both"/>
      </w:pPr>
    </w:p>
    <w:p w14:paraId="5C8A3800" w14:textId="77777777" w:rsidR="004A76E0" w:rsidRDefault="000B7076">
      <w:pPr>
        <w:tabs>
          <w:tab w:val="right" w:leader="underscore" w:pos="9072"/>
        </w:tabs>
        <w:jc w:val="both"/>
        <w:rPr>
          <w:szCs w:val="24"/>
        </w:rPr>
      </w:pPr>
      <w:r>
        <w:t>leidžiama</w:t>
      </w:r>
      <w:r>
        <w:rPr>
          <w:b/>
          <w:bCs/>
        </w:rPr>
        <w:t xml:space="preserve"> ______________________________________________________________________, </w:t>
      </w:r>
    </w:p>
    <w:p w14:paraId="5C8A3801" w14:textId="77777777" w:rsidR="004A76E0" w:rsidRDefault="000B7076">
      <w:pPr>
        <w:tabs>
          <w:tab w:val="right" w:leader="underscore" w:pos="9072"/>
        </w:tabs>
        <w:ind w:firstLine="2127"/>
        <w:rPr>
          <w:sz w:val="22"/>
          <w:szCs w:val="24"/>
        </w:rPr>
      </w:pPr>
      <w:r>
        <w:rPr>
          <w:sz w:val="22"/>
          <w:szCs w:val="24"/>
        </w:rPr>
        <w:t>(</w:t>
      </w:r>
      <w:r>
        <w:rPr>
          <w:sz w:val="20"/>
          <w:szCs w:val="24"/>
        </w:rPr>
        <w:t>nuolat užsienio valstybėje gyvenančio fizinio asmens vardas ir pavardė)</w:t>
      </w:r>
    </w:p>
    <w:p w14:paraId="5C8A3802" w14:textId="77777777" w:rsidR="004A76E0" w:rsidRDefault="004A76E0">
      <w:pPr>
        <w:tabs>
          <w:tab w:val="right" w:leader="underscore" w:pos="9072"/>
        </w:tabs>
        <w:ind w:firstLine="567"/>
        <w:jc w:val="both"/>
        <w:rPr>
          <w:szCs w:val="24"/>
        </w:rPr>
      </w:pPr>
    </w:p>
    <w:p w14:paraId="5C8A3803" w14:textId="77777777" w:rsidR="004A76E0" w:rsidRDefault="000B7076">
      <w:pPr>
        <w:jc w:val="both"/>
      </w:pPr>
      <w:r>
        <w:t>_______________________________________________________________________________</w:t>
      </w:r>
    </w:p>
    <w:p w14:paraId="5C8A3804" w14:textId="77777777" w:rsidR="004A76E0" w:rsidRDefault="000B7076">
      <w:pPr>
        <w:tabs>
          <w:tab w:val="right" w:leader="underscore" w:pos="9072"/>
        </w:tabs>
        <w:ind w:firstLine="2835"/>
        <w:rPr>
          <w:sz w:val="20"/>
          <w:szCs w:val="24"/>
          <w:lang w:val="pt-BR"/>
        </w:rPr>
      </w:pPr>
      <w:r>
        <w:rPr>
          <w:sz w:val="20"/>
          <w:lang w:val="pt-BR"/>
        </w:rPr>
        <w:t>(</w:t>
      </w:r>
      <w:r>
        <w:rPr>
          <w:sz w:val="20"/>
        </w:rPr>
        <w:t>š</w:t>
      </w:r>
      <w:r>
        <w:rPr>
          <w:sz w:val="20"/>
          <w:lang w:val="pt-BR"/>
        </w:rPr>
        <w:t>alis, gyvenamosios vietos adresas, telefonas ir el. paštas)</w:t>
      </w:r>
    </w:p>
    <w:p w14:paraId="5C8A3805" w14:textId="77777777" w:rsidR="004A76E0" w:rsidRDefault="004A76E0">
      <w:pPr>
        <w:tabs>
          <w:tab w:val="right" w:leader="underscore" w:pos="9072"/>
        </w:tabs>
        <w:ind w:firstLine="567"/>
        <w:jc w:val="both"/>
        <w:rPr>
          <w:szCs w:val="24"/>
          <w:lang w:val="pt-BR"/>
        </w:rPr>
      </w:pPr>
    </w:p>
    <w:p w14:paraId="5C8A3806" w14:textId="77777777" w:rsidR="004A76E0" w:rsidRDefault="000B7076">
      <w:pPr>
        <w:tabs>
          <w:tab w:val="right" w:leader="underscore" w:pos="9072"/>
        </w:tabs>
        <w:jc w:val="both"/>
        <w:rPr>
          <w:szCs w:val="24"/>
        </w:rPr>
      </w:pPr>
      <w:r>
        <w:t>priimti nuo ________ iki _________ laikinai svečiuotis Institucijoje</w:t>
      </w:r>
    </w:p>
    <w:p w14:paraId="5C8A3807" w14:textId="77777777" w:rsidR="004A76E0" w:rsidRDefault="004A76E0">
      <w:pPr>
        <w:tabs>
          <w:tab w:val="right" w:leader="underscore" w:pos="9072"/>
        </w:tabs>
        <w:jc w:val="both"/>
        <w:rPr>
          <w:szCs w:val="24"/>
        </w:rPr>
      </w:pPr>
    </w:p>
    <w:p w14:paraId="5C8A3808" w14:textId="77777777" w:rsidR="004A76E0" w:rsidRDefault="004A76E0">
      <w:pPr>
        <w:tabs>
          <w:tab w:val="right" w:leader="underscore" w:pos="9072"/>
        </w:tabs>
        <w:ind w:firstLine="567"/>
        <w:jc w:val="both"/>
        <w:rPr>
          <w:szCs w:val="24"/>
        </w:rPr>
      </w:pPr>
    </w:p>
    <w:p w14:paraId="5C8A3809" w14:textId="77777777" w:rsidR="004A76E0" w:rsidRDefault="000B7076">
      <w:pPr>
        <w:tabs>
          <w:tab w:val="right" w:leader="underscore" w:pos="9072"/>
        </w:tabs>
        <w:jc w:val="both"/>
        <w:rPr>
          <w:lang w:val="pt-BR"/>
        </w:rPr>
      </w:pPr>
      <w:r>
        <w:t>ar šeimynoje globojamą (rūpinamą) vaiką _____________________________________________.</w:t>
      </w:r>
    </w:p>
    <w:p w14:paraId="5C8A380A" w14:textId="77777777" w:rsidR="004A76E0" w:rsidRDefault="000B7076">
      <w:pPr>
        <w:tabs>
          <w:tab w:val="right" w:leader="underscore" w:pos="9072"/>
        </w:tabs>
        <w:ind w:firstLine="4395"/>
        <w:rPr>
          <w:bCs/>
          <w:sz w:val="20"/>
          <w:szCs w:val="24"/>
        </w:rPr>
      </w:pPr>
      <w:r>
        <w:rPr>
          <w:bCs/>
          <w:sz w:val="20"/>
          <w:szCs w:val="24"/>
        </w:rPr>
        <w:t>(vaiko vardas, pavardė, gimimo metai)</w:t>
      </w:r>
    </w:p>
    <w:p w14:paraId="5C8A380B" w14:textId="77777777" w:rsidR="004A76E0" w:rsidRDefault="004A76E0">
      <w:pPr>
        <w:ind w:firstLine="567"/>
        <w:jc w:val="both"/>
        <w:rPr>
          <w:szCs w:val="24"/>
        </w:rPr>
      </w:pPr>
    </w:p>
    <w:p w14:paraId="5C8A380C" w14:textId="77777777" w:rsidR="004A76E0" w:rsidRDefault="004A76E0">
      <w:pPr>
        <w:ind w:firstLine="567"/>
        <w:jc w:val="both"/>
        <w:rPr>
          <w:szCs w:val="24"/>
        </w:rPr>
      </w:pPr>
    </w:p>
    <w:p w14:paraId="5C8A380D" w14:textId="77777777" w:rsidR="004A76E0" w:rsidRDefault="004A76E0">
      <w:pPr>
        <w:ind w:firstLine="567"/>
        <w:jc w:val="both"/>
        <w:rPr>
          <w:szCs w:val="24"/>
        </w:rPr>
      </w:pPr>
    </w:p>
    <w:p w14:paraId="5C8A380E" w14:textId="77777777" w:rsidR="004A76E0" w:rsidRDefault="004A76E0">
      <w:pPr>
        <w:ind w:firstLine="567"/>
        <w:jc w:val="both"/>
        <w:rPr>
          <w:szCs w:val="24"/>
        </w:rPr>
      </w:pPr>
    </w:p>
    <w:tbl>
      <w:tblPr>
        <w:tblW w:w="9070" w:type="dxa"/>
        <w:tblLook w:val="01E0" w:firstRow="1" w:lastRow="1" w:firstColumn="1" w:lastColumn="1" w:noHBand="0" w:noVBand="0"/>
      </w:tblPr>
      <w:tblGrid>
        <w:gridCol w:w="2966"/>
        <w:gridCol w:w="2366"/>
        <w:gridCol w:w="4236"/>
      </w:tblGrid>
      <w:tr w:rsidR="004A76E0" w14:paraId="5C8A3815" w14:textId="77777777">
        <w:tc>
          <w:tcPr>
            <w:tcW w:w="3130" w:type="dxa"/>
            <w:hideMark/>
          </w:tcPr>
          <w:p w14:paraId="5C8A380F" w14:textId="77777777" w:rsidR="004A76E0" w:rsidRDefault="000B7076">
            <w:pPr>
              <w:spacing w:line="256" w:lineRule="auto"/>
              <w:rPr>
                <w:sz w:val="22"/>
                <w:szCs w:val="24"/>
              </w:rPr>
            </w:pPr>
            <w:r>
              <w:rPr>
                <w:sz w:val="22"/>
                <w:szCs w:val="24"/>
              </w:rPr>
              <w:t>_________________________</w:t>
            </w:r>
          </w:p>
          <w:p w14:paraId="5C8A3810" w14:textId="77777777" w:rsidR="004A76E0" w:rsidRDefault="000B7076">
            <w:pPr>
              <w:spacing w:line="256" w:lineRule="auto"/>
              <w:ind w:left="720"/>
              <w:rPr>
                <w:sz w:val="22"/>
                <w:szCs w:val="24"/>
              </w:rPr>
            </w:pPr>
            <w:r>
              <w:rPr>
                <w:sz w:val="22"/>
                <w:szCs w:val="24"/>
              </w:rPr>
              <w:t>(pareigų pavadinimas)</w:t>
            </w:r>
          </w:p>
        </w:tc>
        <w:tc>
          <w:tcPr>
            <w:tcW w:w="3120" w:type="dxa"/>
            <w:hideMark/>
          </w:tcPr>
          <w:p w14:paraId="5C8A3811" w14:textId="77777777" w:rsidR="004A76E0" w:rsidRDefault="000B7076">
            <w:pPr>
              <w:spacing w:line="256" w:lineRule="auto"/>
              <w:ind w:left="720"/>
              <w:jc w:val="center"/>
              <w:rPr>
                <w:sz w:val="22"/>
                <w:szCs w:val="24"/>
              </w:rPr>
            </w:pPr>
            <w:r>
              <w:rPr>
                <w:sz w:val="22"/>
                <w:szCs w:val="24"/>
              </w:rPr>
              <w:t>_____________</w:t>
            </w:r>
          </w:p>
          <w:p w14:paraId="5C8A3812" w14:textId="77777777" w:rsidR="004A76E0" w:rsidRDefault="000B7076">
            <w:pPr>
              <w:spacing w:line="256" w:lineRule="auto"/>
              <w:ind w:left="720"/>
              <w:jc w:val="center"/>
              <w:rPr>
                <w:sz w:val="22"/>
                <w:szCs w:val="24"/>
              </w:rPr>
            </w:pPr>
            <w:r>
              <w:rPr>
                <w:sz w:val="22"/>
                <w:szCs w:val="24"/>
              </w:rPr>
              <w:t>(parašas)</w:t>
            </w:r>
          </w:p>
        </w:tc>
        <w:tc>
          <w:tcPr>
            <w:tcW w:w="3120" w:type="dxa"/>
            <w:hideMark/>
          </w:tcPr>
          <w:p w14:paraId="5C8A3813" w14:textId="77777777" w:rsidR="004A76E0" w:rsidRDefault="000B7076">
            <w:pPr>
              <w:spacing w:line="256" w:lineRule="auto"/>
              <w:ind w:left="720"/>
              <w:jc w:val="right"/>
              <w:rPr>
                <w:sz w:val="22"/>
                <w:szCs w:val="24"/>
              </w:rPr>
            </w:pPr>
            <w:r>
              <w:rPr>
                <w:sz w:val="22"/>
                <w:szCs w:val="24"/>
              </w:rPr>
              <w:t>______________________________</w:t>
            </w:r>
          </w:p>
          <w:p w14:paraId="5C8A3814" w14:textId="77777777" w:rsidR="004A76E0" w:rsidRDefault="000B7076">
            <w:pPr>
              <w:spacing w:line="256" w:lineRule="auto"/>
              <w:ind w:left="720"/>
              <w:jc w:val="center"/>
              <w:rPr>
                <w:sz w:val="22"/>
                <w:szCs w:val="24"/>
              </w:rPr>
            </w:pPr>
            <w:r>
              <w:rPr>
                <w:sz w:val="22"/>
                <w:szCs w:val="24"/>
              </w:rPr>
              <w:t>(vardas ir pavardė)</w:t>
            </w:r>
          </w:p>
        </w:tc>
      </w:tr>
    </w:tbl>
    <w:p w14:paraId="5C8A3816" w14:textId="77777777" w:rsidR="004A76E0" w:rsidRDefault="004A76E0">
      <w:pPr>
        <w:spacing w:line="360" w:lineRule="auto"/>
        <w:rPr>
          <w:szCs w:val="24"/>
        </w:rPr>
      </w:pPr>
    </w:p>
    <w:p w14:paraId="5C8A3817" w14:textId="053B6C1B" w:rsidR="004A76E0" w:rsidRDefault="00F8271D">
      <w:pPr>
        <w:tabs>
          <w:tab w:val="right" w:leader="underscore" w:pos="9072"/>
        </w:tabs>
        <w:spacing w:line="360" w:lineRule="auto"/>
        <w:jc w:val="center"/>
        <w:rPr>
          <w:b/>
          <w:szCs w:val="24"/>
        </w:rPr>
      </w:pPr>
    </w:p>
    <w:p w14:paraId="648A626A" w14:textId="77777777" w:rsidR="000B7076" w:rsidRDefault="000B7076">
      <w:pPr>
        <w:keepNext/>
        <w:overflowPunct w:val="0"/>
        <w:spacing w:line="276" w:lineRule="auto"/>
        <w:ind w:left="4535" w:firstLine="248"/>
        <w:outlineLvl w:val="1"/>
        <w:sectPr w:rsidR="000B7076" w:rsidSect="000B7076">
          <w:pgSz w:w="11907" w:h="16839" w:code="9"/>
          <w:pgMar w:top="1134" w:right="567" w:bottom="1134" w:left="1701" w:header="567" w:footer="567" w:gutter="0"/>
          <w:pgNumType w:start="1"/>
          <w:cols w:space="1296"/>
          <w:titlePg/>
          <w:docGrid w:linePitch="360"/>
        </w:sectPr>
      </w:pPr>
    </w:p>
    <w:p w14:paraId="5C8A3818" w14:textId="6723D40A" w:rsidR="004A76E0" w:rsidRDefault="000B7076">
      <w:pPr>
        <w:keepNext/>
        <w:overflowPunct w:val="0"/>
        <w:spacing w:line="276" w:lineRule="auto"/>
        <w:ind w:left="4535" w:firstLine="248"/>
        <w:outlineLvl w:val="1"/>
        <w:rPr>
          <w:rFonts w:eastAsia="Calibri"/>
        </w:rPr>
      </w:pPr>
      <w:r>
        <w:rPr>
          <w:rFonts w:eastAsia="Calibri"/>
        </w:rPr>
        <w:lastRenderedPageBreak/>
        <w:t>Institucijoje ar šeimynoje globojamo (rūpinamo)</w:t>
      </w:r>
    </w:p>
    <w:p w14:paraId="5C8A3819" w14:textId="77777777" w:rsidR="004A76E0" w:rsidRDefault="000B7076">
      <w:pPr>
        <w:keepNext/>
        <w:overflowPunct w:val="0"/>
        <w:spacing w:line="276" w:lineRule="auto"/>
        <w:ind w:left="4535" w:firstLine="248"/>
        <w:outlineLvl w:val="1"/>
        <w:rPr>
          <w:rFonts w:eastAsia="Calibri"/>
          <w:bCs/>
          <w:iCs/>
          <w:szCs w:val="24"/>
        </w:rPr>
      </w:pPr>
      <w:r>
        <w:rPr>
          <w:rFonts w:eastAsia="Calibri"/>
          <w:bCs/>
          <w:iCs/>
          <w:szCs w:val="24"/>
        </w:rPr>
        <w:t>vaiko išleidimo laikinai svečiuotis tvarkos aprašo</w:t>
      </w:r>
    </w:p>
    <w:p w14:paraId="5C8A381A" w14:textId="77777777" w:rsidR="004A76E0" w:rsidRDefault="00F8271D">
      <w:pPr>
        <w:keepNext/>
        <w:overflowPunct w:val="0"/>
        <w:spacing w:line="276" w:lineRule="auto"/>
        <w:ind w:left="4535" w:firstLine="248"/>
        <w:outlineLvl w:val="1"/>
        <w:rPr>
          <w:rFonts w:eastAsia="Calibri"/>
          <w:bCs/>
          <w:iCs/>
          <w:szCs w:val="24"/>
        </w:rPr>
      </w:pPr>
      <w:r w:rsidR="000B7076">
        <w:rPr>
          <w:rFonts w:eastAsia="Calibri"/>
          <w:bCs/>
          <w:iCs/>
          <w:szCs w:val="24"/>
        </w:rPr>
        <w:t>5</w:t>
      </w:r>
      <w:r w:rsidR="000B7076">
        <w:rPr>
          <w:rFonts w:eastAsia="Calibri"/>
          <w:bCs/>
          <w:iCs/>
          <w:szCs w:val="24"/>
        </w:rPr>
        <w:t xml:space="preserve"> priedas</w:t>
      </w:r>
    </w:p>
    <w:p w14:paraId="5C8A381B" w14:textId="77777777" w:rsidR="004A76E0" w:rsidRDefault="004A76E0">
      <w:pPr>
        <w:spacing w:line="360" w:lineRule="auto"/>
        <w:jc w:val="center"/>
        <w:rPr>
          <w:b/>
          <w:szCs w:val="24"/>
        </w:rPr>
      </w:pPr>
    </w:p>
    <w:p w14:paraId="5C8A381C" w14:textId="77777777" w:rsidR="004A76E0" w:rsidRDefault="00F8271D">
      <w:pPr>
        <w:tabs>
          <w:tab w:val="left" w:pos="3780"/>
        </w:tabs>
        <w:jc w:val="center"/>
        <w:rPr>
          <w:b/>
          <w:bCs/>
        </w:rPr>
      </w:pPr>
      <w:r w:rsidR="000B7076">
        <w:rPr>
          <w:b/>
        </w:rPr>
        <w:t>(</w:t>
      </w:r>
      <w:r w:rsidR="000B7076">
        <w:rPr>
          <w:b/>
          <w:bCs/>
        </w:rPr>
        <w:t xml:space="preserve">Sutarties </w:t>
      </w:r>
      <w:r w:rsidR="000B7076">
        <w:rPr>
          <w:b/>
        </w:rPr>
        <w:t>forma)</w:t>
      </w:r>
    </w:p>
    <w:p w14:paraId="5C8A381D" w14:textId="77777777" w:rsidR="004A76E0" w:rsidRDefault="004A76E0">
      <w:pPr>
        <w:spacing w:line="360" w:lineRule="auto"/>
        <w:jc w:val="center"/>
        <w:rPr>
          <w:szCs w:val="24"/>
        </w:rPr>
      </w:pPr>
    </w:p>
    <w:p w14:paraId="5C8A381E" w14:textId="536B03EA" w:rsidR="004A76E0" w:rsidRDefault="000B7076">
      <w:pPr>
        <w:spacing w:line="360" w:lineRule="auto"/>
        <w:jc w:val="center"/>
        <w:rPr>
          <w:b/>
          <w:szCs w:val="24"/>
        </w:rPr>
      </w:pPr>
      <w:r>
        <w:rPr>
          <w:b/>
          <w:szCs w:val="24"/>
        </w:rPr>
        <w:t>SUTARTIS</w:t>
      </w:r>
    </w:p>
    <w:p w14:paraId="5C8A381F" w14:textId="36142C1A" w:rsidR="004A76E0" w:rsidRDefault="000B7076">
      <w:pPr>
        <w:spacing w:line="360" w:lineRule="auto"/>
        <w:jc w:val="center"/>
        <w:rPr>
          <w:b/>
          <w:szCs w:val="24"/>
        </w:rPr>
      </w:pPr>
      <w:r>
        <w:rPr>
          <w:b/>
          <w:bCs/>
        </w:rPr>
        <w:t>DĖL INSTITUCIJOJE AR ŠEIMYNOJE GLOBOJAMŲ (RŪPINAMŲ) VAIKŲ IŠLEIDIMO LAIKINAI SVEČIUOTIS PAS NUOLAT UŽSIENIO VALSTYBĖJE GYVENANČIUS FIZINIUS ASMENIS, KURIEMS ATSTOVAUJA UŽSIENIO VALSTYBĖS ORGANIZACIJA</w:t>
      </w:r>
    </w:p>
    <w:p w14:paraId="5C8A3820" w14:textId="77777777" w:rsidR="004A76E0" w:rsidRDefault="004A76E0">
      <w:pPr>
        <w:overflowPunct w:val="0"/>
        <w:ind w:firstLine="53"/>
        <w:jc w:val="center"/>
        <w:rPr>
          <w:rFonts w:ascii="Calibri" w:eastAsia="Calibri" w:hAnsi="Calibri" w:cs="Calibri"/>
        </w:rPr>
      </w:pPr>
    </w:p>
    <w:p w14:paraId="5C8A3821" w14:textId="77777777" w:rsidR="004A76E0" w:rsidRDefault="000B7076">
      <w:pPr>
        <w:overflowPunct w:val="0"/>
        <w:jc w:val="center"/>
        <w:rPr>
          <w:rFonts w:eastAsia="Calibri"/>
          <w:szCs w:val="24"/>
        </w:rPr>
      </w:pPr>
      <w:r>
        <w:rPr>
          <w:rFonts w:eastAsia="Calibri"/>
          <w:szCs w:val="24"/>
        </w:rPr>
        <w:t>_____________ Nr. _____________</w:t>
      </w:r>
    </w:p>
    <w:p w14:paraId="5C8A3822" w14:textId="77777777" w:rsidR="004A76E0" w:rsidRDefault="000B7076">
      <w:pPr>
        <w:ind w:firstLine="3906"/>
        <w:rPr>
          <w:szCs w:val="24"/>
        </w:rPr>
      </w:pPr>
      <w:r>
        <w:rPr>
          <w:sz w:val="20"/>
          <w:szCs w:val="24"/>
        </w:rPr>
        <w:t>(data)</w:t>
      </w:r>
    </w:p>
    <w:p w14:paraId="5C8A3823" w14:textId="77777777" w:rsidR="004A76E0" w:rsidRDefault="004A76E0">
      <w:pPr>
        <w:rPr>
          <w:sz w:val="10"/>
          <w:szCs w:val="10"/>
        </w:rPr>
      </w:pPr>
    </w:p>
    <w:p w14:paraId="5C8A3824" w14:textId="77777777" w:rsidR="004A76E0" w:rsidRDefault="000B7076">
      <w:pPr>
        <w:jc w:val="center"/>
        <w:rPr>
          <w:szCs w:val="24"/>
        </w:rPr>
      </w:pPr>
      <w:r>
        <w:rPr>
          <w:szCs w:val="24"/>
        </w:rPr>
        <w:t>________________________</w:t>
      </w:r>
    </w:p>
    <w:p w14:paraId="5C8A3825" w14:textId="77777777" w:rsidR="004A76E0" w:rsidRDefault="000B7076">
      <w:pPr>
        <w:jc w:val="center"/>
        <w:rPr>
          <w:sz w:val="20"/>
          <w:szCs w:val="24"/>
        </w:rPr>
      </w:pPr>
      <w:r>
        <w:rPr>
          <w:sz w:val="20"/>
          <w:szCs w:val="24"/>
        </w:rPr>
        <w:t>(vieta)</w:t>
      </w:r>
    </w:p>
    <w:p w14:paraId="5C8A3826" w14:textId="77777777" w:rsidR="004A76E0" w:rsidRDefault="004A76E0">
      <w:pPr>
        <w:tabs>
          <w:tab w:val="right" w:leader="underscore" w:pos="9072"/>
        </w:tabs>
        <w:ind w:firstLine="567"/>
        <w:jc w:val="both"/>
        <w:rPr>
          <w:b/>
          <w:szCs w:val="24"/>
        </w:rPr>
      </w:pPr>
    </w:p>
    <w:p w14:paraId="5C8A3827" w14:textId="77777777" w:rsidR="004A76E0" w:rsidRDefault="000B7076">
      <w:pPr>
        <w:tabs>
          <w:tab w:val="right" w:leader="underscore" w:pos="9072"/>
        </w:tabs>
        <w:ind w:firstLine="567"/>
        <w:jc w:val="both"/>
        <w:rPr>
          <w:szCs w:val="24"/>
        </w:rPr>
      </w:pPr>
      <w:r>
        <w:t xml:space="preserve">Vaikų globėjas (rūpintojas) </w:t>
      </w:r>
      <w:r>
        <w:rPr>
          <w:szCs w:val="24"/>
        </w:rPr>
        <w:tab/>
      </w:r>
      <w:r>
        <w:t>, ___________________________________________________</w:t>
      </w:r>
    </w:p>
    <w:p w14:paraId="5C8A3828" w14:textId="77777777" w:rsidR="004A76E0" w:rsidRDefault="000B7076">
      <w:pPr>
        <w:tabs>
          <w:tab w:val="right" w:leader="underscore" w:pos="9072"/>
        </w:tabs>
        <w:ind w:firstLine="3853"/>
        <w:jc w:val="both"/>
        <w:rPr>
          <w:szCs w:val="24"/>
        </w:rPr>
      </w:pPr>
      <w:r>
        <w:rPr>
          <w:sz w:val="20"/>
        </w:rPr>
        <w:t>(Įstaigos ar šeimynos pavadiniams)</w:t>
      </w:r>
    </w:p>
    <w:p w14:paraId="5C8A3829" w14:textId="77777777" w:rsidR="004A76E0" w:rsidRDefault="000B7076">
      <w:pPr>
        <w:tabs>
          <w:tab w:val="right" w:leader="underscore" w:pos="9072"/>
        </w:tabs>
        <w:spacing w:line="360" w:lineRule="auto"/>
        <w:jc w:val="both"/>
        <w:rPr>
          <w:szCs w:val="24"/>
        </w:rPr>
      </w:pPr>
      <w:r>
        <w:t>atstovaujamas ___________________________________________________________________</w:t>
      </w:r>
      <w:r>
        <w:rPr>
          <w:szCs w:val="24"/>
        </w:rPr>
        <w:tab/>
      </w:r>
      <w:r>
        <w:t>,</w:t>
      </w:r>
    </w:p>
    <w:p w14:paraId="5C8A382A" w14:textId="77777777" w:rsidR="004A76E0" w:rsidRDefault="000B7076">
      <w:pPr>
        <w:tabs>
          <w:tab w:val="right" w:leader="underscore" w:pos="9072"/>
        </w:tabs>
        <w:spacing w:line="360" w:lineRule="auto"/>
        <w:ind w:firstLine="4253"/>
        <w:rPr>
          <w:sz w:val="20"/>
        </w:rPr>
      </w:pPr>
      <w:r>
        <w:rPr>
          <w:sz w:val="20"/>
        </w:rPr>
        <w:t>(pareigų pavadinimas, vardas ir pavardė)</w:t>
      </w:r>
    </w:p>
    <w:p w14:paraId="5C8A382B" w14:textId="77777777" w:rsidR="004A76E0" w:rsidRDefault="000B7076">
      <w:pPr>
        <w:tabs>
          <w:tab w:val="right" w:leader="underscore" w:pos="9072"/>
        </w:tabs>
        <w:spacing w:line="360" w:lineRule="auto"/>
        <w:jc w:val="both"/>
        <w:rPr>
          <w:szCs w:val="24"/>
        </w:rPr>
      </w:pPr>
      <w:r>
        <w:t xml:space="preserve">ir užsienio valstybės organizacija, vykdanti Lietuvos Respublikoje vaikų laikino išleidimo svečiuotis pas nuolat užsienio valstybėje gyvenančius fizinius asmenis programą (toliau – juridinis asmuo) ________________________________________________________________________, </w:t>
      </w:r>
      <w:r>
        <w:rPr>
          <w:szCs w:val="24"/>
        </w:rPr>
        <w:tab/>
      </w:r>
    </w:p>
    <w:p w14:paraId="5C8A382C" w14:textId="77777777" w:rsidR="004A76E0" w:rsidRDefault="000B7076">
      <w:pPr>
        <w:tabs>
          <w:tab w:val="right" w:leader="underscore" w:pos="9072"/>
        </w:tabs>
        <w:spacing w:line="360" w:lineRule="auto"/>
        <w:ind w:firstLine="3828"/>
        <w:rPr>
          <w:sz w:val="20"/>
        </w:rPr>
      </w:pPr>
      <w:r>
        <w:rPr>
          <w:sz w:val="20"/>
        </w:rPr>
        <w:t>(juridinio asmens pavadinimas)</w:t>
      </w:r>
    </w:p>
    <w:p w14:paraId="5C8A382D" w14:textId="77777777" w:rsidR="004A76E0" w:rsidRDefault="000B7076">
      <w:pPr>
        <w:tabs>
          <w:tab w:val="right" w:leader="underscore" w:pos="9072"/>
        </w:tabs>
        <w:spacing w:line="360" w:lineRule="auto"/>
        <w:jc w:val="both"/>
        <w:rPr>
          <w:szCs w:val="24"/>
        </w:rPr>
      </w:pPr>
      <w:r>
        <w:t>atstovaujamas ___________________________________________________________________</w:t>
      </w:r>
      <w:r>
        <w:rPr>
          <w:szCs w:val="24"/>
        </w:rPr>
        <w:tab/>
      </w:r>
      <w:r>
        <w:t>,</w:t>
      </w:r>
    </w:p>
    <w:p w14:paraId="5C8A382E" w14:textId="77777777" w:rsidR="004A76E0" w:rsidRDefault="000B7076">
      <w:pPr>
        <w:tabs>
          <w:tab w:val="right" w:leader="underscore" w:pos="9072"/>
        </w:tabs>
        <w:spacing w:line="360" w:lineRule="auto"/>
        <w:ind w:firstLine="3544"/>
        <w:rPr>
          <w:sz w:val="20"/>
        </w:rPr>
      </w:pPr>
      <w:r>
        <w:rPr>
          <w:sz w:val="20"/>
        </w:rPr>
        <w:t>(pareigų pavadinimas, vardas ir pavardė)</w:t>
      </w:r>
    </w:p>
    <w:p w14:paraId="5C8A382F" w14:textId="77777777" w:rsidR="004A76E0" w:rsidRDefault="000B7076">
      <w:pPr>
        <w:tabs>
          <w:tab w:val="right" w:leader="underscore" w:pos="9072"/>
        </w:tabs>
        <w:spacing w:line="360" w:lineRule="auto"/>
        <w:jc w:val="both"/>
        <w:rPr>
          <w:szCs w:val="24"/>
        </w:rPr>
      </w:pPr>
      <w:r>
        <w:t>vadovaudamiesi Institucijoje ar šeimynoje globojamo (rūpinamo) vaiko išleidimo laikinai svečiuotis tvarkos aprašu, patvirtintu Valstybės vaiko teisių apsaugos ir įvaikinimo tarnybos direktoriaus 2018 m. rugpjūčio .. d. įsakymu Nr. BV- „Dėl Institucijoje globojamo (rūpinamo) vaiko išleidimo laikinai svečiuotis tvarkos aprašo patvirtinimo“ (toliau – Aprašas), sudarė šią dvišalę sutartį dėl Institucijoje ar šeimynoje globojamų (rūpinamų) vaikų laikino išleidimo svečiuotis pas nuolat užsienio valstybėje gyvenančius fizinius asmenis, kuriems atstovauja juridinis asmuo, vykdantis Lietuvos Respublikoje vaikų laikino svečiavimosi užsienyje programą (toliau – Sutartis):</w:t>
      </w:r>
    </w:p>
    <w:p w14:paraId="5C8A3830" w14:textId="492CB6BB" w:rsidR="004A76E0" w:rsidRDefault="004A76E0">
      <w:pPr>
        <w:spacing w:line="360" w:lineRule="auto"/>
        <w:rPr>
          <w:szCs w:val="24"/>
        </w:rPr>
      </w:pPr>
    </w:p>
    <w:p w14:paraId="5C8A3831" w14:textId="77777777" w:rsidR="004A76E0" w:rsidRDefault="00F8271D">
      <w:pPr>
        <w:jc w:val="center"/>
        <w:rPr>
          <w:b/>
          <w:szCs w:val="24"/>
        </w:rPr>
      </w:pPr>
      <w:r w:rsidR="000B7076">
        <w:rPr>
          <w:b/>
          <w:szCs w:val="24"/>
        </w:rPr>
        <w:t>I</w:t>
      </w:r>
      <w:r w:rsidR="000B7076">
        <w:rPr>
          <w:b/>
          <w:szCs w:val="24"/>
        </w:rPr>
        <w:t xml:space="preserve">. </w:t>
      </w:r>
      <w:r w:rsidR="000B7076">
        <w:rPr>
          <w:b/>
          <w:szCs w:val="24"/>
        </w:rPr>
        <w:t>SUTARTIES OBJEKTAS</w:t>
      </w:r>
    </w:p>
    <w:p w14:paraId="5C8A3832" w14:textId="77777777" w:rsidR="004A76E0" w:rsidRDefault="004A76E0">
      <w:pPr>
        <w:spacing w:line="360" w:lineRule="auto"/>
        <w:jc w:val="both"/>
        <w:rPr>
          <w:szCs w:val="24"/>
        </w:rPr>
      </w:pPr>
    </w:p>
    <w:p w14:paraId="5C8A3833" w14:textId="77777777" w:rsidR="004A76E0" w:rsidRDefault="000B7076">
      <w:pPr>
        <w:spacing w:line="360" w:lineRule="auto"/>
        <w:ind w:firstLine="567"/>
        <w:jc w:val="both"/>
        <w:rPr>
          <w:szCs w:val="24"/>
        </w:rPr>
      </w:pPr>
      <w:r>
        <w:lastRenderedPageBreak/>
        <w:t>Šalys susitaria,</w:t>
      </w:r>
      <w:r>
        <w:rPr>
          <w:b/>
          <w:bCs/>
        </w:rPr>
        <w:t xml:space="preserve"> </w:t>
      </w:r>
      <w:r>
        <w:t>kad juridinis asmuo, vykdantis Lietuvos Respublikoje vaikų laikino svečiavimosi pas fizinius asmenis programą (toliau vadinama – Programa),  priima svečiuotis šiuos vaikus: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481"/>
        <w:gridCol w:w="2244"/>
        <w:gridCol w:w="2305"/>
        <w:gridCol w:w="1510"/>
      </w:tblGrid>
      <w:tr w:rsidR="004A76E0" w14:paraId="5C8A3839" w14:textId="77777777">
        <w:tc>
          <w:tcPr>
            <w:tcW w:w="478" w:type="dxa"/>
            <w:tcBorders>
              <w:top w:val="single" w:sz="4" w:space="0" w:color="auto"/>
              <w:left w:val="single" w:sz="4" w:space="0" w:color="auto"/>
              <w:bottom w:val="single" w:sz="4" w:space="0" w:color="auto"/>
              <w:right w:val="single" w:sz="4" w:space="0" w:color="auto"/>
            </w:tcBorders>
            <w:hideMark/>
          </w:tcPr>
          <w:p w14:paraId="5C8A3834" w14:textId="77777777" w:rsidR="004A76E0" w:rsidRDefault="000B7076">
            <w:pPr>
              <w:spacing w:line="360" w:lineRule="auto"/>
              <w:jc w:val="both"/>
              <w:rPr>
                <w:szCs w:val="24"/>
              </w:rPr>
            </w:pPr>
            <w:r>
              <w:rPr>
                <w:szCs w:val="24"/>
              </w:rPr>
              <w:t>Nr.</w:t>
            </w:r>
          </w:p>
        </w:tc>
        <w:tc>
          <w:tcPr>
            <w:tcW w:w="2870" w:type="dxa"/>
            <w:tcBorders>
              <w:top w:val="single" w:sz="4" w:space="0" w:color="auto"/>
              <w:left w:val="single" w:sz="4" w:space="0" w:color="auto"/>
              <w:bottom w:val="single" w:sz="4" w:space="0" w:color="auto"/>
              <w:right w:val="single" w:sz="4" w:space="0" w:color="auto"/>
            </w:tcBorders>
            <w:hideMark/>
          </w:tcPr>
          <w:p w14:paraId="5C8A3835" w14:textId="77777777" w:rsidR="004A76E0" w:rsidRDefault="000B7076">
            <w:pPr>
              <w:spacing w:line="360" w:lineRule="auto"/>
              <w:jc w:val="center"/>
              <w:rPr>
                <w:szCs w:val="24"/>
              </w:rPr>
            </w:pPr>
            <w:r>
              <w:rPr>
                <w:szCs w:val="24"/>
              </w:rPr>
              <w:t>Vaiko vardas, pavardė</w:t>
            </w:r>
          </w:p>
        </w:tc>
        <w:tc>
          <w:tcPr>
            <w:tcW w:w="2520" w:type="dxa"/>
            <w:tcBorders>
              <w:top w:val="single" w:sz="4" w:space="0" w:color="auto"/>
              <w:left w:val="single" w:sz="4" w:space="0" w:color="auto"/>
              <w:bottom w:val="single" w:sz="4" w:space="0" w:color="auto"/>
              <w:right w:val="single" w:sz="4" w:space="0" w:color="auto"/>
            </w:tcBorders>
            <w:hideMark/>
          </w:tcPr>
          <w:p w14:paraId="5C8A3836" w14:textId="77777777" w:rsidR="004A76E0" w:rsidRDefault="000B7076">
            <w:pPr>
              <w:spacing w:line="360" w:lineRule="auto"/>
              <w:jc w:val="center"/>
              <w:rPr>
                <w:szCs w:val="24"/>
              </w:rPr>
            </w:pPr>
            <w:r>
              <w:t>Institucija ar šeimyna</w:t>
            </w:r>
          </w:p>
        </w:tc>
        <w:tc>
          <w:tcPr>
            <w:tcW w:w="2589" w:type="dxa"/>
            <w:tcBorders>
              <w:top w:val="single" w:sz="4" w:space="0" w:color="auto"/>
              <w:left w:val="single" w:sz="4" w:space="0" w:color="auto"/>
              <w:bottom w:val="single" w:sz="4" w:space="0" w:color="auto"/>
              <w:right w:val="single" w:sz="4" w:space="0" w:color="auto"/>
            </w:tcBorders>
            <w:hideMark/>
          </w:tcPr>
          <w:p w14:paraId="5C8A3837" w14:textId="77777777" w:rsidR="004A76E0" w:rsidRDefault="000B7076">
            <w:pPr>
              <w:spacing w:line="360" w:lineRule="auto"/>
              <w:jc w:val="center"/>
              <w:rPr>
                <w:szCs w:val="24"/>
              </w:rPr>
            </w:pPr>
            <w:r>
              <w:rPr>
                <w:szCs w:val="24"/>
              </w:rPr>
              <w:t>Fizinis asmuo, pas kurį laikinai svečiuosis vaikas</w:t>
            </w:r>
          </w:p>
        </w:tc>
        <w:tc>
          <w:tcPr>
            <w:tcW w:w="1371" w:type="dxa"/>
            <w:tcBorders>
              <w:top w:val="single" w:sz="4" w:space="0" w:color="auto"/>
              <w:left w:val="single" w:sz="4" w:space="0" w:color="auto"/>
              <w:bottom w:val="single" w:sz="4" w:space="0" w:color="auto"/>
              <w:right w:val="single" w:sz="4" w:space="0" w:color="auto"/>
            </w:tcBorders>
            <w:hideMark/>
          </w:tcPr>
          <w:p w14:paraId="5C8A3838" w14:textId="77777777" w:rsidR="004A76E0" w:rsidRDefault="000B7076">
            <w:pPr>
              <w:spacing w:line="360" w:lineRule="auto"/>
              <w:jc w:val="center"/>
              <w:rPr>
                <w:szCs w:val="24"/>
              </w:rPr>
            </w:pPr>
            <w:r>
              <w:rPr>
                <w:szCs w:val="24"/>
              </w:rPr>
              <w:t>Svečiavimosi terminas</w:t>
            </w:r>
          </w:p>
        </w:tc>
      </w:tr>
      <w:tr w:rsidR="004A76E0" w14:paraId="5C8A383F" w14:textId="77777777">
        <w:tc>
          <w:tcPr>
            <w:tcW w:w="478" w:type="dxa"/>
            <w:tcBorders>
              <w:top w:val="single" w:sz="4" w:space="0" w:color="auto"/>
              <w:left w:val="single" w:sz="4" w:space="0" w:color="auto"/>
              <w:bottom w:val="single" w:sz="4" w:space="0" w:color="auto"/>
              <w:right w:val="single" w:sz="4" w:space="0" w:color="auto"/>
            </w:tcBorders>
            <w:hideMark/>
          </w:tcPr>
          <w:p w14:paraId="5C8A383A" w14:textId="77777777" w:rsidR="004A76E0" w:rsidRDefault="000B7076">
            <w:pPr>
              <w:spacing w:line="360" w:lineRule="auto"/>
              <w:jc w:val="center"/>
              <w:rPr>
                <w:sz w:val="22"/>
                <w:szCs w:val="24"/>
              </w:rPr>
            </w:pPr>
            <w:r>
              <w:rPr>
                <w:szCs w:val="24"/>
              </w:rPr>
              <w:t>1.</w:t>
            </w:r>
          </w:p>
        </w:tc>
        <w:tc>
          <w:tcPr>
            <w:tcW w:w="2870" w:type="dxa"/>
            <w:tcBorders>
              <w:top w:val="single" w:sz="4" w:space="0" w:color="auto"/>
              <w:left w:val="single" w:sz="4" w:space="0" w:color="auto"/>
              <w:bottom w:val="single" w:sz="4" w:space="0" w:color="auto"/>
              <w:right w:val="single" w:sz="4" w:space="0" w:color="auto"/>
            </w:tcBorders>
          </w:tcPr>
          <w:p w14:paraId="5C8A383B" w14:textId="77777777" w:rsidR="004A76E0" w:rsidRDefault="004A76E0">
            <w:pPr>
              <w:spacing w:line="360" w:lineRule="auto"/>
              <w:jc w:val="center"/>
              <w:rPr>
                <w:sz w:val="22"/>
                <w:szCs w:val="24"/>
              </w:rPr>
            </w:pPr>
          </w:p>
        </w:tc>
        <w:tc>
          <w:tcPr>
            <w:tcW w:w="2520" w:type="dxa"/>
            <w:tcBorders>
              <w:top w:val="single" w:sz="4" w:space="0" w:color="auto"/>
              <w:left w:val="single" w:sz="4" w:space="0" w:color="auto"/>
              <w:bottom w:val="single" w:sz="4" w:space="0" w:color="auto"/>
              <w:right w:val="single" w:sz="4" w:space="0" w:color="auto"/>
            </w:tcBorders>
          </w:tcPr>
          <w:p w14:paraId="5C8A383C" w14:textId="77777777" w:rsidR="004A76E0" w:rsidRDefault="004A76E0">
            <w:pPr>
              <w:spacing w:line="360" w:lineRule="auto"/>
              <w:jc w:val="center"/>
              <w:rPr>
                <w:sz w:val="22"/>
                <w:szCs w:val="24"/>
              </w:rPr>
            </w:pPr>
          </w:p>
        </w:tc>
        <w:tc>
          <w:tcPr>
            <w:tcW w:w="2589" w:type="dxa"/>
            <w:tcBorders>
              <w:top w:val="single" w:sz="4" w:space="0" w:color="auto"/>
              <w:left w:val="single" w:sz="4" w:space="0" w:color="auto"/>
              <w:bottom w:val="single" w:sz="4" w:space="0" w:color="auto"/>
              <w:right w:val="single" w:sz="4" w:space="0" w:color="auto"/>
            </w:tcBorders>
          </w:tcPr>
          <w:p w14:paraId="5C8A383D" w14:textId="77777777" w:rsidR="004A76E0" w:rsidRDefault="004A76E0">
            <w:pPr>
              <w:spacing w:line="360" w:lineRule="auto"/>
              <w:jc w:val="center"/>
              <w:rPr>
                <w:sz w:val="22"/>
                <w:szCs w:val="24"/>
              </w:rPr>
            </w:pPr>
          </w:p>
        </w:tc>
        <w:tc>
          <w:tcPr>
            <w:tcW w:w="1371" w:type="dxa"/>
            <w:tcBorders>
              <w:top w:val="single" w:sz="4" w:space="0" w:color="auto"/>
              <w:left w:val="single" w:sz="4" w:space="0" w:color="auto"/>
              <w:bottom w:val="single" w:sz="4" w:space="0" w:color="auto"/>
              <w:right w:val="single" w:sz="4" w:space="0" w:color="auto"/>
            </w:tcBorders>
          </w:tcPr>
          <w:p w14:paraId="5C8A383E" w14:textId="77777777" w:rsidR="004A76E0" w:rsidRDefault="004A76E0">
            <w:pPr>
              <w:spacing w:line="360" w:lineRule="auto"/>
              <w:jc w:val="center"/>
              <w:rPr>
                <w:sz w:val="22"/>
                <w:szCs w:val="24"/>
              </w:rPr>
            </w:pPr>
          </w:p>
        </w:tc>
      </w:tr>
      <w:tr w:rsidR="004A76E0" w14:paraId="5C8A3845" w14:textId="77777777">
        <w:tc>
          <w:tcPr>
            <w:tcW w:w="478" w:type="dxa"/>
            <w:tcBorders>
              <w:top w:val="single" w:sz="4" w:space="0" w:color="auto"/>
              <w:left w:val="single" w:sz="4" w:space="0" w:color="auto"/>
              <w:bottom w:val="single" w:sz="4" w:space="0" w:color="auto"/>
              <w:right w:val="single" w:sz="4" w:space="0" w:color="auto"/>
            </w:tcBorders>
            <w:hideMark/>
          </w:tcPr>
          <w:p w14:paraId="5C8A3840" w14:textId="77777777" w:rsidR="004A76E0" w:rsidRDefault="000B7076">
            <w:pPr>
              <w:spacing w:line="360" w:lineRule="auto"/>
              <w:jc w:val="center"/>
              <w:rPr>
                <w:sz w:val="22"/>
                <w:szCs w:val="24"/>
              </w:rPr>
            </w:pPr>
            <w:r>
              <w:rPr>
                <w:szCs w:val="24"/>
              </w:rPr>
              <w:t>2.</w:t>
            </w:r>
          </w:p>
        </w:tc>
        <w:tc>
          <w:tcPr>
            <w:tcW w:w="2870" w:type="dxa"/>
            <w:tcBorders>
              <w:top w:val="single" w:sz="4" w:space="0" w:color="auto"/>
              <w:left w:val="single" w:sz="4" w:space="0" w:color="auto"/>
              <w:bottom w:val="single" w:sz="4" w:space="0" w:color="auto"/>
              <w:right w:val="single" w:sz="4" w:space="0" w:color="auto"/>
            </w:tcBorders>
          </w:tcPr>
          <w:p w14:paraId="5C8A3841" w14:textId="77777777" w:rsidR="004A76E0" w:rsidRDefault="004A76E0">
            <w:pPr>
              <w:spacing w:line="360" w:lineRule="auto"/>
              <w:jc w:val="center"/>
              <w:rPr>
                <w:sz w:val="22"/>
                <w:szCs w:val="24"/>
              </w:rPr>
            </w:pPr>
          </w:p>
        </w:tc>
        <w:tc>
          <w:tcPr>
            <w:tcW w:w="2520" w:type="dxa"/>
            <w:tcBorders>
              <w:top w:val="single" w:sz="4" w:space="0" w:color="auto"/>
              <w:left w:val="single" w:sz="4" w:space="0" w:color="auto"/>
              <w:bottom w:val="single" w:sz="4" w:space="0" w:color="auto"/>
              <w:right w:val="single" w:sz="4" w:space="0" w:color="auto"/>
            </w:tcBorders>
          </w:tcPr>
          <w:p w14:paraId="5C8A3842" w14:textId="77777777" w:rsidR="004A76E0" w:rsidRDefault="004A76E0">
            <w:pPr>
              <w:spacing w:line="360" w:lineRule="auto"/>
              <w:jc w:val="center"/>
              <w:rPr>
                <w:sz w:val="22"/>
                <w:szCs w:val="24"/>
              </w:rPr>
            </w:pPr>
          </w:p>
        </w:tc>
        <w:tc>
          <w:tcPr>
            <w:tcW w:w="2589" w:type="dxa"/>
            <w:tcBorders>
              <w:top w:val="single" w:sz="4" w:space="0" w:color="auto"/>
              <w:left w:val="single" w:sz="4" w:space="0" w:color="auto"/>
              <w:bottom w:val="single" w:sz="4" w:space="0" w:color="auto"/>
              <w:right w:val="single" w:sz="4" w:space="0" w:color="auto"/>
            </w:tcBorders>
          </w:tcPr>
          <w:p w14:paraId="5C8A3843" w14:textId="77777777" w:rsidR="004A76E0" w:rsidRDefault="004A76E0">
            <w:pPr>
              <w:spacing w:line="360" w:lineRule="auto"/>
              <w:jc w:val="center"/>
              <w:rPr>
                <w:sz w:val="22"/>
                <w:szCs w:val="24"/>
              </w:rPr>
            </w:pPr>
          </w:p>
        </w:tc>
        <w:tc>
          <w:tcPr>
            <w:tcW w:w="1371" w:type="dxa"/>
            <w:tcBorders>
              <w:top w:val="single" w:sz="4" w:space="0" w:color="auto"/>
              <w:left w:val="single" w:sz="4" w:space="0" w:color="auto"/>
              <w:bottom w:val="single" w:sz="4" w:space="0" w:color="auto"/>
              <w:right w:val="single" w:sz="4" w:space="0" w:color="auto"/>
            </w:tcBorders>
          </w:tcPr>
          <w:p w14:paraId="5C8A3844" w14:textId="77777777" w:rsidR="004A76E0" w:rsidRDefault="004A76E0">
            <w:pPr>
              <w:spacing w:line="360" w:lineRule="auto"/>
              <w:jc w:val="center"/>
              <w:rPr>
                <w:sz w:val="22"/>
                <w:szCs w:val="24"/>
              </w:rPr>
            </w:pPr>
          </w:p>
        </w:tc>
      </w:tr>
    </w:tbl>
    <w:p w14:paraId="5C8A3846" w14:textId="77777777" w:rsidR="004A76E0" w:rsidRDefault="00F8271D">
      <w:pPr>
        <w:rPr>
          <w:szCs w:val="24"/>
        </w:rPr>
      </w:pPr>
    </w:p>
    <w:p w14:paraId="5C8A3847" w14:textId="77777777" w:rsidR="004A76E0" w:rsidRDefault="00F8271D">
      <w:pPr>
        <w:jc w:val="center"/>
        <w:rPr>
          <w:b/>
          <w:szCs w:val="24"/>
        </w:rPr>
      </w:pPr>
      <w:r w:rsidR="000B7076">
        <w:rPr>
          <w:b/>
          <w:szCs w:val="24"/>
        </w:rPr>
        <w:t>II</w:t>
      </w:r>
      <w:r w:rsidR="000B7076">
        <w:rPr>
          <w:b/>
          <w:szCs w:val="24"/>
        </w:rPr>
        <w:t xml:space="preserve">. </w:t>
      </w:r>
      <w:r w:rsidR="000B7076">
        <w:rPr>
          <w:b/>
          <w:szCs w:val="24"/>
        </w:rPr>
        <w:t>ŠALIŲ ĮSIPAREIGOJIMAI</w:t>
      </w:r>
    </w:p>
    <w:p w14:paraId="5C8A3848" w14:textId="77777777" w:rsidR="004A76E0" w:rsidRDefault="004A76E0">
      <w:pPr>
        <w:ind w:firstLine="567"/>
        <w:jc w:val="both"/>
        <w:rPr>
          <w:szCs w:val="24"/>
        </w:rPr>
      </w:pPr>
    </w:p>
    <w:p w14:paraId="5C8A3849" w14:textId="77777777" w:rsidR="004A76E0" w:rsidRDefault="00F8271D">
      <w:pPr>
        <w:spacing w:line="360" w:lineRule="auto"/>
        <w:ind w:firstLine="567"/>
        <w:jc w:val="both"/>
        <w:rPr>
          <w:szCs w:val="24"/>
        </w:rPr>
      </w:pPr>
      <w:r w:rsidR="000B7076">
        <w:rPr>
          <w:szCs w:val="24"/>
        </w:rPr>
        <w:t>2</w:t>
      </w:r>
      <w:r w:rsidR="000B7076">
        <w:rPr>
          <w:szCs w:val="24"/>
        </w:rPr>
        <w:t>. Juridinis asmuo įsipareigoja:</w:t>
      </w:r>
    </w:p>
    <w:p w14:paraId="5C8A384A" w14:textId="77777777" w:rsidR="004A76E0" w:rsidRDefault="00F8271D">
      <w:pPr>
        <w:spacing w:line="360" w:lineRule="auto"/>
        <w:ind w:firstLine="567"/>
        <w:jc w:val="both"/>
        <w:rPr>
          <w:szCs w:val="24"/>
        </w:rPr>
      </w:pPr>
      <w:r w:rsidR="000B7076">
        <w:t>2.1</w:t>
      </w:r>
      <w:r w:rsidR="000B7076">
        <w:t>. pateikti Valstybės vaiko teisių apsaugos ir įvaikinimo tarnybos prie Socialinės apsaugos ir darbo ministerijos išduoto leidimo vykdyti Programą kopiją;</w:t>
      </w:r>
    </w:p>
    <w:p w14:paraId="5C8A384B" w14:textId="77777777" w:rsidR="004A76E0" w:rsidRDefault="00F8271D">
      <w:pPr>
        <w:spacing w:line="360" w:lineRule="auto"/>
        <w:ind w:firstLine="567"/>
        <w:jc w:val="both"/>
        <w:rPr>
          <w:szCs w:val="24"/>
        </w:rPr>
      </w:pPr>
      <w:r w:rsidR="000B7076">
        <w:rPr>
          <w:szCs w:val="24"/>
        </w:rPr>
        <w:t>2.2</w:t>
      </w:r>
      <w:r w:rsidR="000B7076">
        <w:rPr>
          <w:szCs w:val="24"/>
        </w:rPr>
        <w:t>. sudaryti vaikų globėjo (rūpintojo) atstovui sąlygas lankyti vaiką ir padengti vaikų aplankymo išlaidas;</w:t>
      </w:r>
    </w:p>
    <w:p w14:paraId="5C8A384C" w14:textId="77777777" w:rsidR="004A76E0" w:rsidRDefault="00F8271D">
      <w:pPr>
        <w:spacing w:line="360" w:lineRule="auto"/>
        <w:ind w:firstLine="567"/>
        <w:jc w:val="both"/>
        <w:rPr>
          <w:szCs w:val="24"/>
        </w:rPr>
      </w:pPr>
      <w:r w:rsidR="000B7076">
        <w:rPr>
          <w:szCs w:val="24"/>
        </w:rPr>
        <w:t>2.3</w:t>
      </w:r>
      <w:r w:rsidR="000B7076">
        <w:rPr>
          <w:szCs w:val="24"/>
        </w:rPr>
        <w:t xml:space="preserve">. vykdyti vaikų laikino svečiavimosi priežiūrą; </w:t>
      </w:r>
    </w:p>
    <w:p w14:paraId="5C8A384D" w14:textId="77777777" w:rsidR="004A76E0" w:rsidRDefault="00F8271D">
      <w:pPr>
        <w:spacing w:line="360" w:lineRule="auto"/>
        <w:ind w:firstLine="567"/>
        <w:jc w:val="both"/>
        <w:rPr>
          <w:szCs w:val="24"/>
        </w:rPr>
      </w:pPr>
      <w:r w:rsidR="000B7076">
        <w:rPr>
          <w:szCs w:val="24"/>
        </w:rPr>
        <w:t>2.4</w:t>
      </w:r>
      <w:r w:rsidR="000B7076">
        <w:rPr>
          <w:szCs w:val="24"/>
        </w:rPr>
        <w:t>. užtikrinti, kad vaikus priėmę laikinai svečiuotis fiziniai asmenys:</w:t>
      </w:r>
    </w:p>
    <w:p w14:paraId="5C8A384E" w14:textId="77777777" w:rsidR="004A76E0" w:rsidRDefault="00F8271D">
      <w:pPr>
        <w:spacing w:line="360" w:lineRule="auto"/>
        <w:ind w:firstLine="567"/>
        <w:jc w:val="both"/>
        <w:rPr>
          <w:szCs w:val="24"/>
        </w:rPr>
      </w:pPr>
      <w:r w:rsidR="000B7076">
        <w:rPr>
          <w:szCs w:val="24"/>
        </w:rPr>
        <w:t>2.4.1</w:t>
      </w:r>
      <w:r w:rsidR="000B7076">
        <w:rPr>
          <w:szCs w:val="24"/>
        </w:rPr>
        <w:t>. padengs vaikų kelionės ir išlaikymo išlaidas;</w:t>
      </w:r>
    </w:p>
    <w:p w14:paraId="5C8A384F" w14:textId="77777777" w:rsidR="004A76E0" w:rsidRDefault="00F8271D">
      <w:pPr>
        <w:spacing w:line="360" w:lineRule="auto"/>
        <w:ind w:firstLine="567"/>
        <w:jc w:val="both"/>
        <w:rPr>
          <w:szCs w:val="24"/>
        </w:rPr>
      </w:pPr>
      <w:r w:rsidR="000B7076">
        <w:rPr>
          <w:szCs w:val="24"/>
        </w:rPr>
        <w:t>2.4.2</w:t>
      </w:r>
      <w:r w:rsidR="000B7076">
        <w:rPr>
          <w:szCs w:val="24"/>
        </w:rPr>
        <w:t>. rūpinsis vaikų auklėjimu ir gins jų teises bei teisėtus interesus;</w:t>
      </w:r>
    </w:p>
    <w:p w14:paraId="5C8A3850" w14:textId="77777777" w:rsidR="004A76E0" w:rsidRDefault="00F8271D">
      <w:pPr>
        <w:spacing w:line="360" w:lineRule="auto"/>
        <w:ind w:firstLine="567"/>
        <w:jc w:val="both"/>
        <w:rPr>
          <w:szCs w:val="24"/>
        </w:rPr>
      </w:pPr>
      <w:r w:rsidR="000B7076">
        <w:rPr>
          <w:szCs w:val="24"/>
        </w:rPr>
        <w:t>2.4.3</w:t>
      </w:r>
      <w:r w:rsidR="000B7076">
        <w:rPr>
          <w:szCs w:val="24"/>
        </w:rPr>
        <w:t>. užtikrins visapusišką vaikų saugumą ir tinkamas svečiavimosi sąlygas;</w:t>
      </w:r>
    </w:p>
    <w:p w14:paraId="5C8A3851" w14:textId="77777777" w:rsidR="004A76E0" w:rsidRDefault="00F8271D">
      <w:pPr>
        <w:spacing w:line="360" w:lineRule="auto"/>
        <w:ind w:firstLine="567"/>
        <w:jc w:val="both"/>
        <w:rPr>
          <w:szCs w:val="24"/>
        </w:rPr>
      </w:pPr>
      <w:r w:rsidR="000B7076">
        <w:rPr>
          <w:szCs w:val="24"/>
        </w:rPr>
        <w:t>2.4.4</w:t>
      </w:r>
      <w:r w:rsidR="000B7076">
        <w:rPr>
          <w:szCs w:val="24"/>
        </w:rPr>
        <w:t>. saugos vaikus nuo smurto, prievartos ir seksualinio išnaudojimo bei alkoholinių gėrimų, tabako gaminių, nuodingų, narkotinių medžiagų ir kitų svaiginamųjų medžiagų vartojimo;</w:t>
      </w:r>
    </w:p>
    <w:p w14:paraId="5C8A3852" w14:textId="77777777" w:rsidR="004A76E0" w:rsidRDefault="00F8271D">
      <w:pPr>
        <w:spacing w:line="360" w:lineRule="auto"/>
        <w:ind w:firstLine="567"/>
        <w:jc w:val="both"/>
        <w:rPr>
          <w:szCs w:val="24"/>
        </w:rPr>
      </w:pPr>
      <w:r w:rsidR="000B7076">
        <w:rPr>
          <w:szCs w:val="24"/>
        </w:rPr>
        <w:t>2.4.5</w:t>
      </w:r>
      <w:r w:rsidR="000B7076">
        <w:rPr>
          <w:szCs w:val="24"/>
        </w:rPr>
        <w:t>. rūpinsis vaikų ugdymu, vystymusi, sveikatos būkle, visaverčiu maitinimu;</w:t>
      </w:r>
    </w:p>
    <w:p w14:paraId="5C8A3853" w14:textId="77777777" w:rsidR="004A76E0" w:rsidRDefault="00F8271D">
      <w:pPr>
        <w:spacing w:line="360" w:lineRule="auto"/>
        <w:ind w:firstLine="567"/>
        <w:jc w:val="both"/>
        <w:rPr>
          <w:szCs w:val="24"/>
        </w:rPr>
      </w:pPr>
      <w:r w:rsidR="000B7076">
        <w:rPr>
          <w:szCs w:val="24"/>
        </w:rPr>
        <w:t>2.4.6</w:t>
      </w:r>
      <w:r w:rsidR="000B7076">
        <w:rPr>
          <w:szCs w:val="24"/>
        </w:rPr>
        <w:t xml:space="preserve">. </w:t>
      </w:r>
      <w:r w:rsidR="000B7076">
        <w:t>suderins su vaiko globėju (rūpintoju) datą dėl vaiko išleidimo laikinai svečiuotis ne vėliau kaip prieš 5 kalendorines dienas;</w:t>
      </w:r>
    </w:p>
    <w:p w14:paraId="5C8A3854" w14:textId="77777777" w:rsidR="004A76E0" w:rsidRDefault="00F8271D">
      <w:pPr>
        <w:spacing w:line="360" w:lineRule="auto"/>
        <w:ind w:firstLine="567"/>
        <w:jc w:val="both"/>
        <w:rPr>
          <w:szCs w:val="24"/>
        </w:rPr>
      </w:pPr>
      <w:r w:rsidR="000B7076">
        <w:rPr>
          <w:szCs w:val="24"/>
        </w:rPr>
        <w:t>2.4.7</w:t>
      </w:r>
      <w:r w:rsidR="000B7076">
        <w:rPr>
          <w:szCs w:val="24"/>
        </w:rPr>
        <w:t>. užtikrins vaiko sugrąžinimą globėjui (rūpintojui) iki Sutartyje nustatyto termino pasibaigimo datos;</w:t>
      </w:r>
    </w:p>
    <w:p w14:paraId="5C8A3855" w14:textId="77777777" w:rsidR="004A76E0" w:rsidRDefault="00F8271D">
      <w:pPr>
        <w:spacing w:line="360" w:lineRule="auto"/>
        <w:ind w:firstLine="567"/>
        <w:jc w:val="both"/>
        <w:rPr>
          <w:szCs w:val="24"/>
        </w:rPr>
      </w:pPr>
      <w:r w:rsidR="000B7076">
        <w:rPr>
          <w:szCs w:val="24"/>
        </w:rPr>
        <w:t>2.4.8</w:t>
      </w:r>
      <w:r w:rsidR="000B7076">
        <w:rPr>
          <w:szCs w:val="24"/>
        </w:rPr>
        <w:t>. informuos vaikų globėją (rūpintoją) apie išvykimą į kitą užsienio valstybę;</w:t>
      </w:r>
    </w:p>
    <w:p w14:paraId="5C8A3856" w14:textId="77777777" w:rsidR="004A76E0" w:rsidRDefault="00F8271D">
      <w:pPr>
        <w:spacing w:line="360" w:lineRule="auto"/>
        <w:ind w:firstLine="567"/>
        <w:jc w:val="both"/>
        <w:rPr>
          <w:szCs w:val="24"/>
        </w:rPr>
      </w:pPr>
      <w:r w:rsidR="000B7076">
        <w:rPr>
          <w:szCs w:val="24"/>
        </w:rPr>
        <w:t>2.4.9</w:t>
      </w:r>
      <w:r w:rsidR="000B7076">
        <w:rPr>
          <w:szCs w:val="24"/>
        </w:rPr>
        <w:t>. skubiai informuos vaikų globėją (rūpintoją) apie esminius su vaikais susijusius įvykius: ligą, su jais įvykusią nelaimę, pablogėjus ar pasikeitus gyvenimo sąlygoms ir kt.;</w:t>
      </w:r>
    </w:p>
    <w:p w14:paraId="5C8A3857" w14:textId="77777777" w:rsidR="004A76E0" w:rsidRDefault="00F8271D">
      <w:pPr>
        <w:spacing w:line="360" w:lineRule="auto"/>
        <w:ind w:firstLine="567"/>
        <w:jc w:val="both"/>
        <w:rPr>
          <w:szCs w:val="24"/>
        </w:rPr>
      </w:pPr>
      <w:r w:rsidR="000B7076">
        <w:rPr>
          <w:szCs w:val="24"/>
        </w:rPr>
        <w:t>2.4.10</w:t>
      </w:r>
      <w:r w:rsidR="000B7076">
        <w:rPr>
          <w:szCs w:val="24"/>
        </w:rPr>
        <w:t>. bendradarbiaus su vaikų globėju (rūpintoju) ir Valstybės vaiko teisių apsaugos ir įvaikinimo tarnyba prie Socialinės apsaugos ir darbo ministerijos visais su vaiku susijusiais klausimais.</w:t>
      </w:r>
    </w:p>
    <w:p w14:paraId="5C8A3858" w14:textId="77777777" w:rsidR="004A76E0" w:rsidRDefault="00F8271D">
      <w:pPr>
        <w:spacing w:line="360" w:lineRule="auto"/>
        <w:ind w:firstLine="567"/>
        <w:jc w:val="both"/>
        <w:rPr>
          <w:szCs w:val="24"/>
        </w:rPr>
      </w:pPr>
      <w:r w:rsidR="000B7076">
        <w:rPr>
          <w:szCs w:val="24"/>
        </w:rPr>
        <w:t>3</w:t>
      </w:r>
      <w:r w:rsidR="000B7076">
        <w:rPr>
          <w:szCs w:val="24"/>
        </w:rPr>
        <w:t>. Vaikų globėjas (rūpintojas) įsipareigoja:</w:t>
      </w:r>
    </w:p>
    <w:p w14:paraId="5C8A3859" w14:textId="77777777" w:rsidR="004A76E0" w:rsidRDefault="00F8271D">
      <w:pPr>
        <w:spacing w:line="360" w:lineRule="auto"/>
        <w:ind w:firstLine="567"/>
        <w:jc w:val="both"/>
        <w:rPr>
          <w:szCs w:val="24"/>
        </w:rPr>
      </w:pPr>
      <w:r w:rsidR="000B7076">
        <w:rPr>
          <w:szCs w:val="24"/>
        </w:rPr>
        <w:t>3.1</w:t>
      </w:r>
      <w:r w:rsidR="000B7076">
        <w:rPr>
          <w:szCs w:val="24"/>
        </w:rPr>
        <w:t>. suteikti juridiniam asmeniui reikalingą informaciją apie vaikus;</w:t>
      </w:r>
    </w:p>
    <w:p w14:paraId="5C8A385A" w14:textId="77777777" w:rsidR="004A76E0" w:rsidRDefault="00F8271D">
      <w:pPr>
        <w:spacing w:line="360" w:lineRule="auto"/>
        <w:ind w:firstLine="567"/>
        <w:jc w:val="both"/>
        <w:rPr>
          <w:szCs w:val="24"/>
        </w:rPr>
      </w:pPr>
      <w:r w:rsidR="000B7076">
        <w:rPr>
          <w:szCs w:val="24"/>
        </w:rPr>
        <w:t>3.2</w:t>
      </w:r>
      <w:r w:rsidR="000B7076">
        <w:rPr>
          <w:szCs w:val="24"/>
        </w:rPr>
        <w:t>. parengti vaikus laikinai svečiuotis pas fizinius asmenis;</w:t>
      </w:r>
    </w:p>
    <w:p w14:paraId="5C8A385B" w14:textId="77777777" w:rsidR="004A76E0" w:rsidRDefault="00F8271D">
      <w:pPr>
        <w:spacing w:line="360" w:lineRule="auto"/>
        <w:ind w:firstLine="567"/>
        <w:jc w:val="both"/>
        <w:rPr>
          <w:szCs w:val="24"/>
        </w:rPr>
      </w:pPr>
      <w:r w:rsidR="000B7076">
        <w:rPr>
          <w:szCs w:val="24"/>
        </w:rPr>
        <w:t>3.3</w:t>
      </w:r>
      <w:r w:rsidR="000B7076">
        <w:rPr>
          <w:szCs w:val="24"/>
        </w:rPr>
        <w:t>. nustatyti vaikų pinigų išmokėjimo tvarką, kai:</w:t>
      </w:r>
    </w:p>
    <w:p w14:paraId="5C8A385C" w14:textId="77777777" w:rsidR="004A76E0" w:rsidRDefault="00F8271D">
      <w:pPr>
        <w:spacing w:line="360" w:lineRule="auto"/>
        <w:ind w:firstLine="567"/>
        <w:jc w:val="both"/>
        <w:rPr>
          <w:szCs w:val="24"/>
        </w:rPr>
      </w:pPr>
      <w:r w:rsidR="000B7076">
        <w:rPr>
          <w:szCs w:val="24"/>
        </w:rPr>
        <w:t>3.3.1</w:t>
      </w:r>
      <w:r w:rsidR="000B7076">
        <w:rPr>
          <w:szCs w:val="24"/>
        </w:rPr>
        <w:t>. juridinis asmuo atsisako maistpinigių;</w:t>
      </w:r>
    </w:p>
    <w:p w14:paraId="5C8A385D" w14:textId="77777777" w:rsidR="004A76E0" w:rsidRDefault="00F8271D">
      <w:pPr>
        <w:spacing w:line="360" w:lineRule="auto"/>
        <w:ind w:firstLine="567"/>
        <w:jc w:val="both"/>
        <w:rPr>
          <w:szCs w:val="24"/>
        </w:rPr>
      </w:pPr>
      <w:r w:rsidR="000B7076">
        <w:rPr>
          <w:szCs w:val="24"/>
        </w:rPr>
        <w:t>3.3.2</w:t>
      </w:r>
      <w:r w:rsidR="000B7076">
        <w:rPr>
          <w:szCs w:val="24"/>
        </w:rPr>
        <w:t>. juridinis asmuo pageidauja gauti maistpinigius;</w:t>
      </w:r>
    </w:p>
    <w:p w14:paraId="5C8A385E" w14:textId="77777777" w:rsidR="004A76E0" w:rsidRDefault="00F8271D">
      <w:pPr>
        <w:spacing w:line="360" w:lineRule="auto"/>
        <w:ind w:firstLine="567"/>
        <w:jc w:val="both"/>
        <w:rPr>
          <w:szCs w:val="24"/>
        </w:rPr>
      </w:pPr>
      <w:r w:rsidR="000B7076">
        <w:rPr>
          <w:szCs w:val="24"/>
        </w:rPr>
        <w:t>3.4</w:t>
      </w:r>
      <w:r w:rsidR="000B7076">
        <w:rPr>
          <w:szCs w:val="24"/>
        </w:rPr>
        <w:t>. išklausyti ir atsižvelgti į vaikų nuomonę, jei tai neprieštarauja jų interesams;</w:t>
      </w:r>
    </w:p>
    <w:p w14:paraId="5C8A385F" w14:textId="77777777" w:rsidR="004A76E0" w:rsidRDefault="00F8271D">
      <w:pPr>
        <w:spacing w:line="360" w:lineRule="auto"/>
        <w:ind w:firstLine="567"/>
        <w:jc w:val="both"/>
        <w:rPr>
          <w:szCs w:val="24"/>
        </w:rPr>
      </w:pPr>
      <w:r w:rsidR="000B7076">
        <w:rPr>
          <w:szCs w:val="24"/>
        </w:rPr>
        <w:t>3.5</w:t>
      </w:r>
      <w:r w:rsidR="000B7076">
        <w:rPr>
          <w:szCs w:val="24"/>
        </w:rPr>
        <w:t>. palaikyti ryšius su fiziniais asmenimis (jeigu tai neprieštarauja vaikų interesams), pas kuriuos vaikai laikinai svečiavosi, vaikus sugrąžinus globėjui (rūpintojui);</w:t>
      </w:r>
    </w:p>
    <w:p w14:paraId="5C8A3860" w14:textId="77777777" w:rsidR="004A76E0" w:rsidRDefault="00F8271D">
      <w:pPr>
        <w:spacing w:line="360" w:lineRule="auto"/>
        <w:ind w:firstLine="567"/>
        <w:jc w:val="both"/>
        <w:rPr>
          <w:b/>
          <w:szCs w:val="24"/>
        </w:rPr>
      </w:pPr>
      <w:r w:rsidR="000B7076">
        <w:t>3.6</w:t>
      </w:r>
      <w:r w:rsidR="000B7076">
        <w:t>. reikalauti iš juridinio asmens grąžinti jam vaiką, jeigu, pasibaigus nustatytam vaiko laikino svečiavimosi terminui ar nutraukus Sutartį, juridinis asmuo negrąžina vaiko globėjui (rūpintojui).</w:t>
      </w:r>
    </w:p>
    <w:p w14:paraId="5C8A3861" w14:textId="77777777" w:rsidR="004A76E0" w:rsidRDefault="00F8271D">
      <w:pPr>
        <w:jc w:val="center"/>
        <w:rPr>
          <w:b/>
          <w:szCs w:val="24"/>
        </w:rPr>
      </w:pPr>
    </w:p>
    <w:p w14:paraId="5C8A3862" w14:textId="77777777" w:rsidR="004A76E0" w:rsidRDefault="00F8271D">
      <w:pPr>
        <w:tabs>
          <w:tab w:val="left" w:pos="748"/>
        </w:tabs>
        <w:jc w:val="center"/>
        <w:rPr>
          <w:szCs w:val="24"/>
        </w:rPr>
      </w:pPr>
      <w:r w:rsidR="000B7076">
        <w:rPr>
          <w:b/>
          <w:szCs w:val="24"/>
        </w:rPr>
        <w:t>III</w:t>
      </w:r>
      <w:r w:rsidR="000B7076">
        <w:rPr>
          <w:b/>
          <w:szCs w:val="24"/>
        </w:rPr>
        <w:t xml:space="preserve">. </w:t>
      </w:r>
      <w:r w:rsidR="000B7076">
        <w:rPr>
          <w:b/>
          <w:szCs w:val="24"/>
        </w:rPr>
        <w:t>SUTARTIES GALIOJIMAS</w:t>
      </w:r>
    </w:p>
    <w:p w14:paraId="5C8A3863" w14:textId="77777777" w:rsidR="004A76E0" w:rsidRDefault="004A76E0">
      <w:pPr>
        <w:tabs>
          <w:tab w:val="left" w:pos="748"/>
        </w:tabs>
        <w:ind w:firstLine="567"/>
        <w:jc w:val="both"/>
        <w:rPr>
          <w:szCs w:val="24"/>
        </w:rPr>
      </w:pPr>
    </w:p>
    <w:p w14:paraId="5C8A3864" w14:textId="77777777" w:rsidR="004A76E0" w:rsidRDefault="00F8271D">
      <w:pPr>
        <w:tabs>
          <w:tab w:val="left" w:pos="748"/>
        </w:tabs>
        <w:spacing w:line="360" w:lineRule="auto"/>
        <w:ind w:firstLine="567"/>
        <w:jc w:val="both"/>
        <w:rPr>
          <w:szCs w:val="24"/>
        </w:rPr>
      </w:pPr>
      <w:r w:rsidR="000B7076">
        <w:rPr>
          <w:szCs w:val="24"/>
        </w:rPr>
        <w:t>4</w:t>
      </w:r>
      <w:r w:rsidR="000B7076">
        <w:rPr>
          <w:szCs w:val="24"/>
        </w:rPr>
        <w:t>. Ši Sutartis įsigalioja nuo Sutarties pasirašymo momento ir galioja iki leidime vykdyti Programą numatyto termino pabaigos.</w:t>
      </w:r>
    </w:p>
    <w:p w14:paraId="5C8A3865" w14:textId="77777777" w:rsidR="004A76E0" w:rsidRDefault="00F8271D">
      <w:pPr>
        <w:tabs>
          <w:tab w:val="left" w:pos="748"/>
        </w:tabs>
        <w:spacing w:line="360" w:lineRule="auto"/>
        <w:ind w:firstLine="567"/>
        <w:jc w:val="both"/>
        <w:rPr>
          <w:szCs w:val="24"/>
        </w:rPr>
      </w:pPr>
      <w:r w:rsidR="000B7076">
        <w:rPr>
          <w:szCs w:val="24"/>
        </w:rPr>
        <w:t>5</w:t>
      </w:r>
      <w:r w:rsidR="000B7076">
        <w:rPr>
          <w:szCs w:val="24"/>
        </w:rPr>
        <w:t>. Sutartis sudaroma 2 egzemplioriais, turinčiais vienodą teisinę galią, kurių vienas tenka vaikų globėjui (rūpintojui), o antras – užsienio valstybės organizacijai, vykdančiai Programą.</w:t>
      </w:r>
    </w:p>
    <w:p w14:paraId="5C8A3866" w14:textId="77777777" w:rsidR="004A76E0" w:rsidRDefault="00F8271D">
      <w:pPr>
        <w:tabs>
          <w:tab w:val="left" w:pos="748"/>
        </w:tabs>
        <w:ind w:firstLine="567"/>
        <w:jc w:val="both"/>
        <w:rPr>
          <w:szCs w:val="24"/>
        </w:rPr>
      </w:pPr>
    </w:p>
    <w:p w14:paraId="5C8A3867" w14:textId="77777777" w:rsidR="004A76E0" w:rsidRDefault="00F8271D">
      <w:pPr>
        <w:jc w:val="center"/>
        <w:rPr>
          <w:b/>
          <w:szCs w:val="24"/>
        </w:rPr>
      </w:pPr>
      <w:r w:rsidR="000B7076">
        <w:rPr>
          <w:b/>
          <w:szCs w:val="24"/>
        </w:rPr>
        <w:t>IV</w:t>
      </w:r>
      <w:r w:rsidR="000B7076">
        <w:rPr>
          <w:b/>
          <w:szCs w:val="24"/>
        </w:rPr>
        <w:t xml:space="preserve">. </w:t>
      </w:r>
      <w:r w:rsidR="000B7076">
        <w:rPr>
          <w:b/>
          <w:szCs w:val="24"/>
        </w:rPr>
        <w:t xml:space="preserve">SUTARTIES PRATĘSIMAS IR NUTRAUKIMAS </w:t>
      </w:r>
    </w:p>
    <w:p w14:paraId="5C8A3868" w14:textId="77777777" w:rsidR="004A76E0" w:rsidRDefault="004A76E0">
      <w:pPr>
        <w:tabs>
          <w:tab w:val="left" w:pos="720"/>
        </w:tabs>
        <w:ind w:firstLine="567"/>
        <w:jc w:val="both"/>
        <w:rPr>
          <w:szCs w:val="24"/>
        </w:rPr>
      </w:pPr>
    </w:p>
    <w:p w14:paraId="5C8A3869" w14:textId="77777777" w:rsidR="004A76E0" w:rsidRDefault="00F8271D">
      <w:pPr>
        <w:tabs>
          <w:tab w:val="left" w:pos="720"/>
        </w:tabs>
        <w:spacing w:line="360" w:lineRule="auto"/>
        <w:ind w:firstLine="567"/>
        <w:jc w:val="both"/>
        <w:rPr>
          <w:szCs w:val="24"/>
        </w:rPr>
      </w:pPr>
      <w:r w:rsidR="000B7076">
        <w:rPr>
          <w:szCs w:val="24"/>
        </w:rPr>
        <w:t>6</w:t>
      </w:r>
      <w:r w:rsidR="000B7076">
        <w:rPr>
          <w:szCs w:val="24"/>
        </w:rPr>
        <w:t xml:space="preserve">. Sutartis nepratęsiama. </w:t>
      </w:r>
    </w:p>
    <w:p w14:paraId="5C8A386A" w14:textId="77777777" w:rsidR="004A76E0" w:rsidRDefault="00F8271D">
      <w:pPr>
        <w:tabs>
          <w:tab w:val="left" w:pos="720"/>
        </w:tabs>
        <w:spacing w:line="360" w:lineRule="auto"/>
        <w:ind w:firstLine="567"/>
        <w:jc w:val="both"/>
        <w:rPr>
          <w:szCs w:val="24"/>
        </w:rPr>
      </w:pPr>
      <w:r w:rsidR="000B7076">
        <w:rPr>
          <w:szCs w:val="24"/>
        </w:rPr>
        <w:t>7</w:t>
      </w:r>
      <w:r w:rsidR="000B7076">
        <w:rPr>
          <w:szCs w:val="24"/>
        </w:rPr>
        <w:t>. Sutartis gali būti nutraukiama:</w:t>
      </w:r>
    </w:p>
    <w:p w14:paraId="5C8A386B" w14:textId="77777777" w:rsidR="004A76E0" w:rsidRDefault="00F8271D">
      <w:pPr>
        <w:tabs>
          <w:tab w:val="left" w:pos="720"/>
        </w:tabs>
        <w:spacing w:line="360" w:lineRule="auto"/>
        <w:ind w:firstLine="567"/>
        <w:jc w:val="both"/>
        <w:rPr>
          <w:szCs w:val="24"/>
        </w:rPr>
      </w:pPr>
      <w:r w:rsidR="000B7076">
        <w:rPr>
          <w:szCs w:val="24"/>
        </w:rPr>
        <w:t>7.1</w:t>
      </w:r>
      <w:r w:rsidR="000B7076">
        <w:rPr>
          <w:szCs w:val="24"/>
        </w:rPr>
        <w:t>. vienašališkai, kai juridinis asmuo likus mėnesiui iki Programos Lietuvos Respublikoje veiklos nutraukimo, informuoja vaikų globėją (rūpintoją) apie ketinimą nutraukti Sutartį. Tokiu atveju juridinis asmuo atsako už vaikų grąžinimą vaikų globėjui (rūpintojui) per Šalių nustatytą terminą;</w:t>
      </w:r>
    </w:p>
    <w:p w14:paraId="5C8A386C" w14:textId="77777777" w:rsidR="004A76E0" w:rsidRDefault="00F8271D">
      <w:pPr>
        <w:spacing w:line="360" w:lineRule="auto"/>
        <w:ind w:firstLine="567"/>
        <w:jc w:val="both"/>
        <w:rPr>
          <w:szCs w:val="24"/>
        </w:rPr>
      </w:pPr>
      <w:r w:rsidR="000B7076">
        <w:rPr>
          <w:szCs w:val="24"/>
        </w:rPr>
        <w:t>7.2</w:t>
      </w:r>
      <w:r w:rsidR="000B7076">
        <w:rPr>
          <w:szCs w:val="24"/>
        </w:rPr>
        <w:t>. vienašališku vaikų globėjo (rūpintojo) sprendimu, jeigu paaiškėja:</w:t>
      </w:r>
    </w:p>
    <w:p w14:paraId="5C8A386D" w14:textId="77777777" w:rsidR="004A76E0" w:rsidRDefault="00F8271D">
      <w:pPr>
        <w:spacing w:line="360" w:lineRule="auto"/>
        <w:ind w:firstLine="567"/>
        <w:jc w:val="both"/>
        <w:rPr>
          <w:szCs w:val="24"/>
        </w:rPr>
      </w:pPr>
      <w:r w:rsidR="000B7076">
        <w:rPr>
          <w:szCs w:val="24"/>
        </w:rPr>
        <w:t>7.2.1</w:t>
      </w:r>
      <w:r w:rsidR="000B7076">
        <w:rPr>
          <w:szCs w:val="24"/>
        </w:rPr>
        <w:t>. kad juridinis asmuo, vykdantis Programą, pažeidžia Programos ir (ar) Sutarties sąlygas;</w:t>
      </w:r>
    </w:p>
    <w:p w14:paraId="5C8A386E" w14:textId="77777777" w:rsidR="004A76E0" w:rsidRDefault="00F8271D">
      <w:pPr>
        <w:spacing w:line="360" w:lineRule="auto"/>
        <w:ind w:firstLine="567"/>
        <w:jc w:val="both"/>
        <w:rPr>
          <w:szCs w:val="24"/>
        </w:rPr>
      </w:pPr>
      <w:r w:rsidR="000B7076">
        <w:rPr>
          <w:szCs w:val="24"/>
        </w:rPr>
        <w:t>7.2.2</w:t>
      </w:r>
      <w:r w:rsidR="000B7076">
        <w:rPr>
          <w:szCs w:val="24"/>
        </w:rPr>
        <w:t>. kitos aplinkybės, kurios neužtikrina visapusiškos</w:t>
      </w:r>
      <w:r w:rsidR="000B7076">
        <w:rPr>
          <w:color w:val="FF0000"/>
          <w:szCs w:val="24"/>
        </w:rPr>
        <w:t xml:space="preserve"> </w:t>
      </w:r>
      <w:r w:rsidR="000B7076">
        <w:rPr>
          <w:szCs w:val="24"/>
        </w:rPr>
        <w:t>vaiko apsaugos ir jo teisėtų interesų.</w:t>
      </w:r>
    </w:p>
    <w:p w14:paraId="5C8A386F" w14:textId="77777777" w:rsidR="004A76E0" w:rsidRDefault="00F8271D">
      <w:pPr>
        <w:jc w:val="both"/>
        <w:rPr>
          <w:b/>
          <w:szCs w:val="24"/>
        </w:rPr>
      </w:pPr>
    </w:p>
    <w:p w14:paraId="5C8A3870" w14:textId="77777777" w:rsidR="004A76E0" w:rsidRDefault="00F8271D">
      <w:pPr>
        <w:jc w:val="center"/>
        <w:rPr>
          <w:b/>
          <w:szCs w:val="24"/>
        </w:rPr>
      </w:pPr>
      <w:r w:rsidR="000B7076">
        <w:rPr>
          <w:b/>
          <w:szCs w:val="24"/>
        </w:rPr>
        <w:t>V</w:t>
      </w:r>
      <w:r w:rsidR="000B7076">
        <w:rPr>
          <w:b/>
          <w:szCs w:val="24"/>
        </w:rPr>
        <w:t xml:space="preserve">. </w:t>
      </w:r>
      <w:r w:rsidR="000B7076">
        <w:rPr>
          <w:b/>
          <w:szCs w:val="24"/>
        </w:rPr>
        <w:t>SUTARTIES PAPILDYMAI IR PRIEDAI</w:t>
      </w:r>
    </w:p>
    <w:p w14:paraId="5C8A3871" w14:textId="77777777" w:rsidR="004A76E0" w:rsidRDefault="004A76E0">
      <w:pPr>
        <w:ind w:firstLine="567"/>
        <w:jc w:val="both"/>
        <w:rPr>
          <w:szCs w:val="24"/>
        </w:rPr>
      </w:pPr>
    </w:p>
    <w:p w14:paraId="5C8A3872" w14:textId="77777777" w:rsidR="004A76E0" w:rsidRDefault="00F8271D">
      <w:pPr>
        <w:spacing w:line="360" w:lineRule="auto"/>
        <w:ind w:firstLine="567"/>
        <w:jc w:val="both"/>
        <w:rPr>
          <w:szCs w:val="24"/>
        </w:rPr>
      </w:pPr>
      <w:r w:rsidR="000B7076">
        <w:rPr>
          <w:szCs w:val="24"/>
        </w:rPr>
        <w:t>8</w:t>
      </w:r>
      <w:r w:rsidR="000B7076">
        <w:rPr>
          <w:szCs w:val="24"/>
        </w:rPr>
        <w:t>. Sutarties papildymai galioja tik tada, kai jie atlikti raštu ir pasirašyti abiejų Šalių. Sutarties priedas ir vėliau atlikti Sutarties papildymai laikomi neatskiriama Sutarties dalimi.</w:t>
      </w:r>
    </w:p>
    <w:p w14:paraId="5C8A3873" w14:textId="77777777" w:rsidR="004A76E0" w:rsidRDefault="00F8271D">
      <w:pPr>
        <w:tabs>
          <w:tab w:val="left" w:pos="748"/>
        </w:tabs>
        <w:spacing w:line="360" w:lineRule="auto"/>
        <w:ind w:firstLine="567"/>
        <w:jc w:val="both"/>
        <w:rPr>
          <w:szCs w:val="24"/>
        </w:rPr>
      </w:pPr>
      <w:r w:rsidR="000B7076">
        <w:rPr>
          <w:szCs w:val="24"/>
        </w:rPr>
        <w:t>9</w:t>
      </w:r>
      <w:r w:rsidR="000B7076">
        <w:rPr>
          <w:szCs w:val="24"/>
        </w:rPr>
        <w:t>. Šios Sutarties priedai yra:</w:t>
      </w:r>
    </w:p>
    <w:p w14:paraId="5C8A3874" w14:textId="77777777" w:rsidR="004A76E0" w:rsidRDefault="00F8271D">
      <w:pPr>
        <w:tabs>
          <w:tab w:val="left" w:pos="748"/>
        </w:tabs>
        <w:spacing w:line="360" w:lineRule="auto"/>
        <w:ind w:firstLine="567"/>
        <w:jc w:val="both"/>
        <w:rPr>
          <w:szCs w:val="24"/>
        </w:rPr>
      </w:pPr>
      <w:r w:rsidR="000B7076">
        <w:rPr>
          <w:szCs w:val="24"/>
        </w:rPr>
        <w:t>9.1</w:t>
      </w:r>
      <w:r w:rsidR="000B7076">
        <w:rPr>
          <w:szCs w:val="24"/>
        </w:rPr>
        <w:t>. Valstybės vaiko teisių apsaugos ir įvaikinimo tarnybos prie Socialinės apsaugos ir darbo ministerijos išduotas leidimas užsienio valstybės organizacijai vykdyti Programą;</w:t>
      </w:r>
    </w:p>
    <w:p w14:paraId="5C8A3875" w14:textId="77777777" w:rsidR="004A76E0" w:rsidRDefault="00F8271D">
      <w:pPr>
        <w:spacing w:line="360" w:lineRule="auto"/>
        <w:ind w:firstLine="567"/>
        <w:jc w:val="both"/>
        <w:rPr>
          <w:szCs w:val="24"/>
        </w:rPr>
      </w:pPr>
      <w:r w:rsidR="000B7076">
        <w:rPr>
          <w:szCs w:val="24"/>
        </w:rPr>
        <w:t>9.2</w:t>
      </w:r>
      <w:r w:rsidR="000B7076">
        <w:rPr>
          <w:szCs w:val="24"/>
        </w:rPr>
        <w:t>. kiti su Sutarties turiniu susiję dokumentai.</w:t>
      </w:r>
    </w:p>
    <w:p w14:paraId="5C8A3876" w14:textId="77777777" w:rsidR="004A76E0" w:rsidRDefault="00F8271D">
      <w:pPr>
        <w:ind w:firstLine="567"/>
        <w:jc w:val="both"/>
        <w:rPr>
          <w:szCs w:val="24"/>
        </w:rPr>
      </w:pPr>
    </w:p>
    <w:p w14:paraId="5C8A3877" w14:textId="77777777" w:rsidR="004A76E0" w:rsidRDefault="00F8271D">
      <w:pPr>
        <w:jc w:val="center"/>
        <w:rPr>
          <w:b/>
          <w:szCs w:val="24"/>
        </w:rPr>
      </w:pPr>
      <w:r w:rsidR="000B7076">
        <w:rPr>
          <w:b/>
          <w:szCs w:val="24"/>
        </w:rPr>
        <w:t>VI</w:t>
      </w:r>
      <w:r w:rsidR="000B7076">
        <w:rPr>
          <w:b/>
          <w:szCs w:val="24"/>
        </w:rPr>
        <w:t xml:space="preserve">. </w:t>
      </w:r>
      <w:r w:rsidR="000B7076">
        <w:rPr>
          <w:b/>
          <w:szCs w:val="24"/>
        </w:rPr>
        <w:t>SUTARTIES ŠALIŲ ATSAKOMYBĖ</w:t>
      </w:r>
    </w:p>
    <w:p w14:paraId="5C8A3878" w14:textId="77777777" w:rsidR="004A76E0" w:rsidRDefault="004A76E0">
      <w:pPr>
        <w:tabs>
          <w:tab w:val="left" w:pos="748"/>
        </w:tabs>
        <w:ind w:firstLine="567"/>
        <w:jc w:val="both"/>
        <w:rPr>
          <w:szCs w:val="24"/>
        </w:rPr>
      </w:pPr>
    </w:p>
    <w:p w14:paraId="5C8A3879" w14:textId="77777777" w:rsidR="004A76E0" w:rsidRDefault="00F8271D">
      <w:pPr>
        <w:tabs>
          <w:tab w:val="left" w:pos="748"/>
        </w:tabs>
        <w:spacing w:line="360" w:lineRule="auto"/>
        <w:ind w:firstLine="567"/>
        <w:jc w:val="both"/>
        <w:rPr>
          <w:szCs w:val="24"/>
        </w:rPr>
      </w:pPr>
      <w:r w:rsidR="000B7076">
        <w:rPr>
          <w:szCs w:val="24"/>
        </w:rPr>
        <w:t>10</w:t>
      </w:r>
      <w:r w:rsidR="000B7076">
        <w:rPr>
          <w:szCs w:val="24"/>
        </w:rPr>
        <w:t>. Užsienio valstybės organizacija, vykdanti Programą, atsako už globojamų (rūpinamų) vaikų, kurie laikinai svečiuojasi pas užsienio valstybės organizacijos atstovaujamus asmenis, gyvybę, sveikatos būklę, kitokią vaiko teises pažeidžiančią veiklą, trukdymą vaikui naudotis savo teisėmis ir kt.</w:t>
      </w:r>
    </w:p>
    <w:p w14:paraId="5C8A387A" w14:textId="77777777" w:rsidR="004A76E0" w:rsidRDefault="00F8271D">
      <w:pPr>
        <w:spacing w:line="360" w:lineRule="auto"/>
        <w:ind w:firstLine="567"/>
        <w:jc w:val="both"/>
        <w:rPr>
          <w:szCs w:val="24"/>
        </w:rPr>
      </w:pPr>
      <w:r w:rsidR="000B7076">
        <w:rPr>
          <w:szCs w:val="24"/>
        </w:rPr>
        <w:t>11</w:t>
      </w:r>
      <w:r w:rsidR="000B7076">
        <w:rPr>
          <w:szCs w:val="24"/>
        </w:rPr>
        <w:t>. Šalis atleidžiama nuo atsakomybės už Sutarties neįvykdymą, jeigu įrodo, kad Sutartis neįvykdyta dėl aplinkybių, kurių ji negalėjo kontroliuoti bei numatyti Sutarties sudarymo metu ir kad negalėjo užkirsti kelio šių aplinkybių ar jų pasekmių atsiradimui (</w:t>
      </w:r>
      <w:proofErr w:type="spellStart"/>
      <w:r w:rsidR="000B7076">
        <w:rPr>
          <w:i/>
          <w:szCs w:val="24"/>
        </w:rPr>
        <w:t>force</w:t>
      </w:r>
      <w:proofErr w:type="spellEnd"/>
      <w:r w:rsidR="000B7076">
        <w:rPr>
          <w:i/>
          <w:szCs w:val="24"/>
        </w:rPr>
        <w:t xml:space="preserve"> majeure </w:t>
      </w:r>
      <w:r w:rsidR="000B7076">
        <w:rPr>
          <w:szCs w:val="24"/>
        </w:rPr>
        <w:t xml:space="preserve">aplinkybės). </w:t>
      </w:r>
      <w:proofErr w:type="spellStart"/>
      <w:r w:rsidR="000B7076">
        <w:rPr>
          <w:i/>
          <w:szCs w:val="24"/>
        </w:rPr>
        <w:t>Force</w:t>
      </w:r>
      <w:proofErr w:type="spellEnd"/>
      <w:r w:rsidR="000B7076">
        <w:rPr>
          <w:i/>
          <w:szCs w:val="24"/>
        </w:rPr>
        <w:t xml:space="preserve"> majeure</w:t>
      </w:r>
      <w:r w:rsidR="000B7076">
        <w:rPr>
          <w:szCs w:val="24"/>
        </w:rPr>
        <w:t xml:space="preserve"> aplinkybių fakto nustatymui Šalys susitaria taikyti Lietuvos Respublikos Vyriausybės 1996 m. liepos 15 d. nutarimą Nr. 840 „Dėl atleidimo nuo atsakomybės esant nenugalimos jėgos (</w:t>
      </w:r>
      <w:proofErr w:type="spellStart"/>
      <w:r w:rsidR="000B7076">
        <w:rPr>
          <w:i/>
          <w:szCs w:val="24"/>
        </w:rPr>
        <w:t>force</w:t>
      </w:r>
      <w:proofErr w:type="spellEnd"/>
      <w:r w:rsidR="000B7076">
        <w:rPr>
          <w:i/>
          <w:szCs w:val="24"/>
        </w:rPr>
        <w:t xml:space="preserve"> majeure </w:t>
      </w:r>
      <w:r w:rsidR="000B7076">
        <w:rPr>
          <w:szCs w:val="24"/>
        </w:rPr>
        <w:t>aplinkybės), aplinkybės taisyklių patvirtinimo“ ir Lietuvos Respublikos civilinio kodekso nuostatas.</w:t>
      </w:r>
    </w:p>
    <w:p w14:paraId="5C8A387B" w14:textId="77777777" w:rsidR="004A76E0" w:rsidRDefault="00F8271D">
      <w:pPr>
        <w:spacing w:line="360" w:lineRule="auto"/>
        <w:ind w:firstLine="567"/>
        <w:jc w:val="both"/>
        <w:rPr>
          <w:szCs w:val="24"/>
        </w:rPr>
      </w:pPr>
      <w:r w:rsidR="000B7076">
        <w:t>12</w:t>
      </w:r>
      <w:r w:rsidR="000B7076">
        <w:t>. Ginčai, kylantys iš Sutarties, sprendžiami derybų tarp Šalių būdu. Jeigu ginčo nepavyksta išspręsti derybomis, jis sprendžiamas Lietuvos Respublikos įstatymų nustatyta tvarka.</w:t>
      </w:r>
    </w:p>
    <w:p w14:paraId="5C8A387C" w14:textId="77777777" w:rsidR="004A76E0" w:rsidRDefault="00F8271D">
      <w:pPr>
        <w:jc w:val="center"/>
        <w:outlineLvl w:val="5"/>
        <w:rPr>
          <w:b/>
          <w:bCs/>
          <w:lang w:val="en-GB"/>
        </w:rPr>
      </w:pPr>
    </w:p>
    <w:p w14:paraId="5C8A387D" w14:textId="77777777" w:rsidR="004A76E0" w:rsidRDefault="00F8271D">
      <w:pPr>
        <w:overflowPunct w:val="0"/>
        <w:jc w:val="center"/>
        <w:outlineLvl w:val="5"/>
        <w:rPr>
          <w:rFonts w:ascii="Calibri" w:eastAsia="Calibri" w:hAnsi="Calibri" w:cs="Calibri"/>
          <w:lang w:val="en-GB"/>
        </w:rPr>
      </w:pPr>
      <w:proofErr w:type="gramStart"/>
      <w:r w:rsidR="000B7076">
        <w:rPr>
          <w:b/>
          <w:bCs/>
          <w:lang w:val="en-GB"/>
        </w:rPr>
        <w:t>VII</w:t>
      </w:r>
      <w:r w:rsidR="000B7076">
        <w:rPr>
          <w:b/>
          <w:bCs/>
          <w:lang w:val="en-GB"/>
        </w:rPr>
        <w:t>.</w:t>
      </w:r>
      <w:proofErr w:type="gramEnd"/>
      <w:r w:rsidR="000B7076">
        <w:rPr>
          <w:b/>
          <w:bCs/>
          <w:lang w:val="en-GB"/>
        </w:rPr>
        <w:t xml:space="preserve"> </w:t>
      </w:r>
      <w:r w:rsidR="000B7076">
        <w:rPr>
          <w:b/>
          <w:bCs/>
          <w:lang w:val="en-GB"/>
        </w:rPr>
        <w:t>SUTARTIES ŠALIŲ REKVIZITAI</w:t>
      </w:r>
    </w:p>
    <w:tbl>
      <w:tblPr>
        <w:tblW w:w="9070" w:type="dxa"/>
        <w:tblLook w:val="01E0" w:firstRow="1" w:lastRow="1" w:firstColumn="1" w:lastColumn="1" w:noHBand="0" w:noVBand="0"/>
      </w:tblPr>
      <w:tblGrid>
        <w:gridCol w:w="5512"/>
        <w:gridCol w:w="3558"/>
      </w:tblGrid>
      <w:tr w:rsidR="004A76E0" w14:paraId="5C8A3883" w14:textId="77777777">
        <w:tc>
          <w:tcPr>
            <w:tcW w:w="5512" w:type="dxa"/>
          </w:tcPr>
          <w:p w14:paraId="5C8A387E" w14:textId="77777777" w:rsidR="004A76E0" w:rsidRDefault="004A76E0">
            <w:pPr>
              <w:keepNext/>
              <w:overflowPunct w:val="0"/>
              <w:spacing w:line="256" w:lineRule="auto"/>
              <w:ind w:firstLine="567"/>
              <w:rPr>
                <w:rFonts w:eastAsia="Calibri"/>
                <w:b/>
                <w:bCs/>
                <w:kern w:val="32"/>
                <w:szCs w:val="24"/>
              </w:rPr>
            </w:pPr>
          </w:p>
          <w:p w14:paraId="5C8A387F" w14:textId="77777777" w:rsidR="004A76E0" w:rsidRDefault="000B7076">
            <w:pPr>
              <w:keepNext/>
              <w:overflowPunct w:val="0"/>
              <w:spacing w:line="256" w:lineRule="auto"/>
              <w:ind w:firstLine="567"/>
              <w:rPr>
                <w:rFonts w:eastAsia="Calibri"/>
                <w:b/>
                <w:bCs/>
                <w:kern w:val="32"/>
                <w:szCs w:val="24"/>
              </w:rPr>
            </w:pPr>
            <w:r>
              <w:rPr>
                <w:rFonts w:eastAsia="Calibri"/>
                <w:b/>
                <w:bCs/>
                <w:kern w:val="32"/>
                <w:szCs w:val="24"/>
              </w:rPr>
              <w:t>Vaiko globėjas (rūpintojas)</w:t>
            </w:r>
          </w:p>
        </w:tc>
        <w:tc>
          <w:tcPr>
            <w:tcW w:w="3558" w:type="dxa"/>
          </w:tcPr>
          <w:p w14:paraId="5C8A3880" w14:textId="77777777" w:rsidR="004A76E0" w:rsidRDefault="004A76E0">
            <w:pPr>
              <w:keepNext/>
              <w:overflowPunct w:val="0"/>
              <w:spacing w:line="256" w:lineRule="auto"/>
              <w:jc w:val="center"/>
              <w:rPr>
                <w:rFonts w:eastAsia="Calibri"/>
                <w:b/>
                <w:bCs/>
                <w:kern w:val="32"/>
                <w:szCs w:val="24"/>
              </w:rPr>
            </w:pPr>
          </w:p>
          <w:p w14:paraId="5C8A3881" w14:textId="77777777" w:rsidR="004A76E0" w:rsidRDefault="000B7076">
            <w:pPr>
              <w:keepNext/>
              <w:overflowPunct w:val="0"/>
              <w:spacing w:line="256" w:lineRule="auto"/>
              <w:jc w:val="center"/>
              <w:rPr>
                <w:rFonts w:eastAsia="Calibri"/>
                <w:b/>
                <w:bCs/>
                <w:kern w:val="32"/>
                <w:szCs w:val="24"/>
              </w:rPr>
            </w:pPr>
            <w:r>
              <w:rPr>
                <w:rFonts w:eastAsia="Calibri"/>
                <w:b/>
                <w:bCs/>
                <w:kern w:val="32"/>
                <w:szCs w:val="24"/>
              </w:rPr>
              <w:t>Užsienio valstybės organizacija</w:t>
            </w:r>
          </w:p>
          <w:p w14:paraId="5C8A3882" w14:textId="77777777" w:rsidR="004A76E0" w:rsidRDefault="004A76E0">
            <w:pPr>
              <w:keepNext/>
              <w:overflowPunct w:val="0"/>
              <w:spacing w:line="256" w:lineRule="auto"/>
              <w:jc w:val="center"/>
              <w:rPr>
                <w:rFonts w:eastAsia="Calibri"/>
                <w:b/>
                <w:bCs/>
                <w:kern w:val="32"/>
                <w:szCs w:val="24"/>
              </w:rPr>
            </w:pPr>
          </w:p>
        </w:tc>
      </w:tr>
      <w:tr w:rsidR="004A76E0" w14:paraId="5C8A3890" w14:textId="77777777">
        <w:tc>
          <w:tcPr>
            <w:tcW w:w="5512" w:type="dxa"/>
            <w:hideMark/>
          </w:tcPr>
          <w:p w14:paraId="5C8A3884" w14:textId="77777777" w:rsidR="004A76E0" w:rsidRDefault="000B7076">
            <w:pPr>
              <w:keepNext/>
              <w:overflowPunct w:val="0"/>
              <w:spacing w:line="256" w:lineRule="auto"/>
              <w:rPr>
                <w:rFonts w:eastAsia="Calibri"/>
                <w:bCs/>
                <w:kern w:val="32"/>
                <w:szCs w:val="24"/>
              </w:rPr>
            </w:pPr>
            <w:r>
              <w:rPr>
                <w:rFonts w:eastAsia="Calibri"/>
                <w:bCs/>
                <w:kern w:val="32"/>
                <w:szCs w:val="24"/>
              </w:rPr>
              <w:t>________________________________</w:t>
            </w:r>
          </w:p>
          <w:p w14:paraId="5C8A3885" w14:textId="77777777" w:rsidR="004A76E0" w:rsidRDefault="000B7076">
            <w:pPr>
              <w:spacing w:line="256" w:lineRule="auto"/>
              <w:rPr>
                <w:sz w:val="20"/>
              </w:rPr>
            </w:pPr>
            <w:r>
              <w:rPr>
                <w:sz w:val="20"/>
              </w:rPr>
              <w:t xml:space="preserve">(Institucijos ar šeimynos pavadinimas, adresas) </w:t>
            </w:r>
          </w:p>
          <w:p w14:paraId="5C8A3886" w14:textId="77777777" w:rsidR="004A76E0" w:rsidRDefault="004A76E0">
            <w:pPr>
              <w:rPr>
                <w:sz w:val="10"/>
                <w:szCs w:val="10"/>
              </w:rPr>
            </w:pPr>
          </w:p>
          <w:p w14:paraId="5C8A3887" w14:textId="77777777" w:rsidR="004A76E0" w:rsidRDefault="000B7076">
            <w:pPr>
              <w:spacing w:line="256" w:lineRule="auto"/>
              <w:rPr>
                <w:szCs w:val="24"/>
              </w:rPr>
            </w:pPr>
            <w:r>
              <w:rPr>
                <w:szCs w:val="24"/>
              </w:rPr>
              <w:t>________________________________</w:t>
            </w:r>
          </w:p>
          <w:p w14:paraId="5C8A3888" w14:textId="77777777" w:rsidR="004A76E0" w:rsidRDefault="000B7076">
            <w:pPr>
              <w:spacing w:line="256" w:lineRule="auto"/>
              <w:ind w:firstLine="53"/>
              <w:rPr>
                <w:sz w:val="20"/>
                <w:szCs w:val="24"/>
              </w:rPr>
            </w:pPr>
            <w:r>
              <w:rPr>
                <w:sz w:val="20"/>
                <w:szCs w:val="24"/>
              </w:rPr>
              <w:t>(parašas)    </w:t>
            </w:r>
          </w:p>
          <w:p w14:paraId="5C8A3889" w14:textId="77777777" w:rsidR="004A76E0" w:rsidRDefault="000B7076">
            <w:pPr>
              <w:spacing w:line="256" w:lineRule="auto"/>
              <w:rPr>
                <w:szCs w:val="24"/>
              </w:rPr>
            </w:pPr>
            <w:r>
              <w:rPr>
                <w:sz w:val="20"/>
                <w:szCs w:val="24"/>
              </w:rPr>
              <w:t>A. V.</w:t>
            </w:r>
          </w:p>
        </w:tc>
        <w:tc>
          <w:tcPr>
            <w:tcW w:w="3558" w:type="dxa"/>
            <w:hideMark/>
          </w:tcPr>
          <w:p w14:paraId="5C8A388A" w14:textId="77777777" w:rsidR="004A76E0" w:rsidRDefault="000B7076">
            <w:pPr>
              <w:keepNext/>
              <w:overflowPunct w:val="0"/>
              <w:spacing w:line="256" w:lineRule="auto"/>
              <w:rPr>
                <w:rFonts w:eastAsia="Calibri"/>
                <w:bCs/>
                <w:kern w:val="32"/>
                <w:szCs w:val="24"/>
              </w:rPr>
            </w:pPr>
            <w:r>
              <w:rPr>
                <w:rFonts w:eastAsia="Calibri"/>
                <w:bCs/>
                <w:kern w:val="32"/>
                <w:szCs w:val="24"/>
              </w:rPr>
              <w:t>___________________________</w:t>
            </w:r>
          </w:p>
          <w:p w14:paraId="5C8A388B" w14:textId="77777777" w:rsidR="004A76E0" w:rsidRDefault="000B7076">
            <w:pPr>
              <w:spacing w:line="256" w:lineRule="auto"/>
              <w:rPr>
                <w:sz w:val="20"/>
                <w:szCs w:val="24"/>
              </w:rPr>
            </w:pPr>
            <w:r>
              <w:rPr>
                <w:sz w:val="20"/>
                <w:szCs w:val="24"/>
              </w:rPr>
              <w:t>(organizacijos pavadinimas, adresas)</w:t>
            </w:r>
          </w:p>
          <w:p w14:paraId="5C8A388C" w14:textId="77777777" w:rsidR="004A76E0" w:rsidRDefault="004A76E0">
            <w:pPr>
              <w:rPr>
                <w:sz w:val="10"/>
                <w:szCs w:val="10"/>
              </w:rPr>
            </w:pPr>
          </w:p>
          <w:p w14:paraId="5C8A388D" w14:textId="77777777" w:rsidR="004A76E0" w:rsidRDefault="000B7076">
            <w:pPr>
              <w:spacing w:line="256" w:lineRule="auto"/>
              <w:rPr>
                <w:szCs w:val="24"/>
              </w:rPr>
            </w:pPr>
            <w:r>
              <w:rPr>
                <w:szCs w:val="24"/>
              </w:rPr>
              <w:t>___________________________</w:t>
            </w:r>
          </w:p>
          <w:p w14:paraId="5C8A388E" w14:textId="77777777" w:rsidR="004A76E0" w:rsidRDefault="000B7076">
            <w:pPr>
              <w:spacing w:line="256" w:lineRule="auto"/>
              <w:ind w:firstLine="53"/>
              <w:rPr>
                <w:sz w:val="20"/>
                <w:szCs w:val="24"/>
              </w:rPr>
            </w:pPr>
            <w:r>
              <w:rPr>
                <w:sz w:val="20"/>
                <w:szCs w:val="24"/>
              </w:rPr>
              <w:t>(parašas)    </w:t>
            </w:r>
          </w:p>
          <w:p w14:paraId="5C8A388F" w14:textId="77777777" w:rsidR="004A76E0" w:rsidRDefault="000B7076">
            <w:pPr>
              <w:spacing w:line="256" w:lineRule="auto"/>
              <w:rPr>
                <w:szCs w:val="24"/>
              </w:rPr>
            </w:pPr>
            <w:r>
              <w:rPr>
                <w:sz w:val="20"/>
                <w:szCs w:val="24"/>
              </w:rPr>
              <w:t>A. V.</w:t>
            </w:r>
          </w:p>
        </w:tc>
      </w:tr>
    </w:tbl>
    <w:p w14:paraId="5C8A3891" w14:textId="77777777" w:rsidR="004A76E0" w:rsidRDefault="004A76E0">
      <w:pPr>
        <w:spacing w:line="360" w:lineRule="auto"/>
        <w:jc w:val="both"/>
        <w:rPr>
          <w:szCs w:val="24"/>
        </w:rPr>
      </w:pPr>
    </w:p>
    <w:p w14:paraId="5C8A3892" w14:textId="77777777" w:rsidR="004A76E0" w:rsidRDefault="00F8271D">
      <w:pPr>
        <w:spacing w:line="360" w:lineRule="auto"/>
      </w:pPr>
    </w:p>
    <w:p w14:paraId="70CBDC87" w14:textId="77777777" w:rsidR="000B7076" w:rsidRDefault="000B7076">
      <w:pPr>
        <w:keepNext/>
        <w:overflowPunct w:val="0"/>
        <w:spacing w:line="276" w:lineRule="auto"/>
        <w:ind w:left="4535"/>
        <w:jc w:val="both"/>
        <w:outlineLvl w:val="1"/>
        <w:sectPr w:rsidR="000B7076" w:rsidSect="000B7076">
          <w:pgSz w:w="11907" w:h="16839" w:code="9"/>
          <w:pgMar w:top="1134" w:right="567" w:bottom="1134" w:left="1701" w:header="567" w:footer="567" w:gutter="0"/>
          <w:pgNumType w:start="1"/>
          <w:cols w:space="1296"/>
          <w:titlePg/>
          <w:docGrid w:linePitch="360"/>
        </w:sectPr>
      </w:pPr>
    </w:p>
    <w:p w14:paraId="5C8A3893" w14:textId="18683527" w:rsidR="004A76E0" w:rsidRDefault="000B7076">
      <w:pPr>
        <w:keepNext/>
        <w:overflowPunct w:val="0"/>
        <w:spacing w:line="276" w:lineRule="auto"/>
        <w:ind w:left="4535"/>
        <w:jc w:val="both"/>
        <w:outlineLvl w:val="1"/>
        <w:rPr>
          <w:rFonts w:eastAsia="Calibri"/>
        </w:rPr>
      </w:pPr>
      <w:r>
        <w:rPr>
          <w:rFonts w:eastAsia="Calibri"/>
        </w:rPr>
        <w:lastRenderedPageBreak/>
        <w:t xml:space="preserve">Institucijoje ar šeimynoje globojamo (rūpinamo) </w:t>
      </w:r>
    </w:p>
    <w:p w14:paraId="5C8A3894" w14:textId="77777777" w:rsidR="004A76E0" w:rsidRDefault="000B7076">
      <w:pPr>
        <w:keepNext/>
        <w:overflowPunct w:val="0"/>
        <w:spacing w:line="276" w:lineRule="auto"/>
        <w:ind w:left="4536" w:firstLine="1"/>
        <w:jc w:val="both"/>
        <w:outlineLvl w:val="1"/>
        <w:rPr>
          <w:rFonts w:eastAsia="Calibri"/>
          <w:bCs/>
          <w:iCs/>
        </w:rPr>
      </w:pPr>
      <w:r>
        <w:rPr>
          <w:rFonts w:eastAsia="Calibri"/>
          <w:bCs/>
          <w:iCs/>
        </w:rPr>
        <w:t>vaiko išleidimo laikinai svečiuotis tvarkos aprašo</w:t>
      </w:r>
    </w:p>
    <w:p w14:paraId="5C8A3895" w14:textId="77777777" w:rsidR="004A76E0" w:rsidRDefault="00F8271D">
      <w:pPr>
        <w:keepNext/>
        <w:overflowPunct w:val="0"/>
        <w:spacing w:line="276" w:lineRule="auto"/>
        <w:ind w:left="4536" w:firstLine="1"/>
        <w:jc w:val="both"/>
        <w:outlineLvl w:val="1"/>
        <w:rPr>
          <w:rFonts w:eastAsia="Calibri"/>
          <w:bCs/>
          <w:iCs/>
        </w:rPr>
      </w:pPr>
      <w:r w:rsidR="000B7076">
        <w:rPr>
          <w:rFonts w:eastAsia="Calibri"/>
          <w:bCs/>
          <w:iCs/>
        </w:rPr>
        <w:t>6</w:t>
      </w:r>
      <w:r w:rsidR="000B7076">
        <w:rPr>
          <w:rFonts w:eastAsia="Calibri"/>
          <w:bCs/>
          <w:iCs/>
        </w:rPr>
        <w:t xml:space="preserve"> priedas</w:t>
      </w:r>
    </w:p>
    <w:p w14:paraId="5C8A3896" w14:textId="77777777" w:rsidR="004A76E0" w:rsidRDefault="004A76E0">
      <w:pPr>
        <w:tabs>
          <w:tab w:val="left" w:pos="3780"/>
        </w:tabs>
        <w:jc w:val="center"/>
        <w:rPr>
          <w:b/>
        </w:rPr>
      </w:pPr>
    </w:p>
    <w:p w14:paraId="5C8A3897" w14:textId="77777777" w:rsidR="004A76E0" w:rsidRDefault="00F8271D">
      <w:pPr>
        <w:tabs>
          <w:tab w:val="left" w:pos="3780"/>
        </w:tabs>
        <w:ind w:firstLine="62"/>
        <w:jc w:val="center"/>
        <w:rPr>
          <w:b/>
          <w:bCs/>
        </w:rPr>
      </w:pPr>
      <w:r w:rsidR="000B7076">
        <w:rPr>
          <w:b/>
          <w:bCs/>
        </w:rPr>
        <w:t>(Informacijos pateikimo forma)</w:t>
      </w:r>
    </w:p>
    <w:p w14:paraId="5C8A3898" w14:textId="77777777" w:rsidR="004A76E0" w:rsidRDefault="000B7076">
      <w:pPr>
        <w:tabs>
          <w:tab w:val="left" w:leader="underscore" w:pos="8901"/>
        </w:tabs>
        <w:jc w:val="center"/>
      </w:pPr>
      <w:r>
        <w:tab/>
      </w:r>
    </w:p>
    <w:p w14:paraId="5C8A3899" w14:textId="77777777" w:rsidR="004A76E0" w:rsidRDefault="000B7076">
      <w:pPr>
        <w:jc w:val="center"/>
        <w:rPr>
          <w:sz w:val="20"/>
        </w:rPr>
      </w:pPr>
      <w:r>
        <w:rPr>
          <w:sz w:val="20"/>
        </w:rPr>
        <w:t>(Institucijos ar šeimynos pavadinimas, adresas)</w:t>
      </w:r>
    </w:p>
    <w:p w14:paraId="5C8A389A" w14:textId="77777777" w:rsidR="004A76E0" w:rsidRDefault="004A76E0">
      <w:pPr>
        <w:jc w:val="center"/>
        <w:rPr>
          <w:b/>
        </w:rPr>
      </w:pPr>
    </w:p>
    <w:p w14:paraId="5C8A389B" w14:textId="2C0B095F" w:rsidR="004A76E0" w:rsidRDefault="000B7076">
      <w:pPr>
        <w:spacing w:line="276" w:lineRule="auto"/>
        <w:jc w:val="center"/>
        <w:rPr>
          <w:rFonts w:eastAsia="Calibri"/>
          <w:bCs/>
          <w:iCs/>
        </w:rPr>
      </w:pPr>
      <w:r>
        <w:rPr>
          <w:b/>
          <w:bCs/>
          <w:shd w:val="clear" w:color="auto" w:fill="FFFFFF"/>
        </w:rPr>
        <w:t xml:space="preserve">Valstybės vaiko teisių apsaugos ir įvaikinimo tarnyba prie Socialinės apsaugos ir darbo ministerijos </w:t>
      </w:r>
      <w:r>
        <w:rPr>
          <w:rFonts w:eastAsia="Calibri"/>
          <w:b/>
          <w:iCs/>
        </w:rPr>
        <w:t xml:space="preserve">___________________________ </w:t>
      </w:r>
      <w:r>
        <w:rPr>
          <w:rFonts w:eastAsia="Calibri"/>
          <w:b/>
          <w:bCs/>
          <w:iCs/>
        </w:rPr>
        <w:t>apskrities vaiko teisių apsaugos skyriui veikiančiam__________________________  savivaldybės teritorijoje</w:t>
      </w:r>
    </w:p>
    <w:p w14:paraId="5C8A389C" w14:textId="5A0C7C57" w:rsidR="004A76E0" w:rsidRDefault="004A76E0">
      <w:pPr>
        <w:spacing w:line="276" w:lineRule="auto"/>
        <w:rPr>
          <w:rFonts w:eastAsia="Calibri"/>
          <w:bCs/>
          <w:iCs/>
        </w:rPr>
      </w:pPr>
    </w:p>
    <w:p w14:paraId="5C8A389D" w14:textId="5524212B" w:rsidR="004A76E0" w:rsidRDefault="000B7076">
      <w:pPr>
        <w:tabs>
          <w:tab w:val="left" w:pos="3780"/>
        </w:tabs>
        <w:spacing w:line="276" w:lineRule="auto"/>
        <w:jc w:val="center"/>
        <w:rPr>
          <w:b/>
          <w:bCs/>
        </w:rPr>
      </w:pPr>
      <w:r>
        <w:rPr>
          <w:b/>
          <w:bCs/>
        </w:rPr>
        <w:t>INFORMACIJA</w:t>
      </w:r>
    </w:p>
    <w:p w14:paraId="5C8A389E" w14:textId="658F5EFB" w:rsidR="004A76E0" w:rsidRDefault="000B7076">
      <w:pPr>
        <w:spacing w:line="276" w:lineRule="auto"/>
        <w:jc w:val="center"/>
        <w:rPr>
          <w:rFonts w:eastAsia="Calibri"/>
          <w:b/>
          <w:bCs/>
        </w:rPr>
      </w:pPr>
      <w:r>
        <w:rPr>
          <w:b/>
        </w:rPr>
        <w:t>VALSTYBĖS VAIKO TEISIŲ APSAUGOS IR ĮVAIKINIMO TARNYBOS PRIE SOCIALINĖS APSAUGOS IR DARBO MINISTERIJOS TERITORINIAM SKYRIUI</w:t>
      </w:r>
      <w:r>
        <w:t xml:space="preserve"> </w:t>
      </w:r>
      <w:r>
        <w:rPr>
          <w:rFonts w:eastAsia="Calibri"/>
          <w:b/>
          <w:bCs/>
        </w:rPr>
        <w:t>, APIE GLOBOTINIŲ (RŪPINTINIŲ) LAIKINĄ SVEČIAVIMĄSI PER ......... M.</w:t>
      </w:r>
    </w:p>
    <w:p w14:paraId="5C8A389F" w14:textId="77777777" w:rsidR="004A76E0" w:rsidRDefault="000B7076">
      <w:pPr>
        <w:jc w:val="center"/>
      </w:pPr>
      <w:r>
        <w:t>____________</w:t>
      </w:r>
    </w:p>
    <w:p w14:paraId="5C8A38A0" w14:textId="77777777" w:rsidR="004A76E0" w:rsidRDefault="000B7076">
      <w:pPr>
        <w:jc w:val="center"/>
        <w:rPr>
          <w:szCs w:val="24"/>
        </w:rPr>
      </w:pPr>
      <w:r>
        <w:rPr>
          <w:szCs w:val="24"/>
        </w:rPr>
        <w:t>(data)</w:t>
      </w:r>
    </w:p>
    <w:p w14:paraId="5C8A38A1" w14:textId="77777777" w:rsidR="004A76E0" w:rsidRDefault="004A76E0">
      <w:pPr>
        <w:jc w:val="both"/>
        <w:rPr>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5163"/>
      </w:tblGrid>
      <w:tr w:rsidR="004A76E0" w14:paraId="5C8A38A4" w14:textId="77777777">
        <w:trPr>
          <w:trHeight w:val="562"/>
        </w:trPr>
        <w:tc>
          <w:tcPr>
            <w:tcW w:w="9070" w:type="dxa"/>
            <w:gridSpan w:val="2"/>
            <w:tcBorders>
              <w:top w:val="single" w:sz="4" w:space="0" w:color="auto"/>
              <w:left w:val="single" w:sz="4" w:space="0" w:color="auto"/>
              <w:bottom w:val="single" w:sz="4" w:space="0" w:color="auto"/>
              <w:right w:val="single" w:sz="4" w:space="0" w:color="auto"/>
            </w:tcBorders>
            <w:hideMark/>
          </w:tcPr>
          <w:p w14:paraId="5C8A38A2" w14:textId="77777777" w:rsidR="004A76E0" w:rsidRDefault="000B7076">
            <w:pPr>
              <w:spacing w:line="256" w:lineRule="auto"/>
              <w:jc w:val="center"/>
              <w:rPr>
                <w:b/>
                <w:bCs/>
              </w:rPr>
            </w:pPr>
            <w:r>
              <w:rPr>
                <w:b/>
                <w:bCs/>
              </w:rPr>
              <w:t>Globotiniai (rūpintiniai), vykę laikinai svečiuotis per ............ m.</w:t>
            </w:r>
          </w:p>
          <w:p w14:paraId="5C8A38A3" w14:textId="77777777" w:rsidR="004A76E0" w:rsidRDefault="004A76E0">
            <w:pPr>
              <w:spacing w:line="256" w:lineRule="auto"/>
              <w:ind w:firstLine="62"/>
              <w:rPr>
                <w:b/>
                <w:bCs/>
              </w:rPr>
            </w:pPr>
          </w:p>
        </w:tc>
      </w:tr>
      <w:tr w:rsidR="004A76E0" w14:paraId="5C8A38A7" w14:textId="77777777">
        <w:tc>
          <w:tcPr>
            <w:tcW w:w="3907" w:type="dxa"/>
            <w:tcBorders>
              <w:top w:val="single" w:sz="4" w:space="0" w:color="auto"/>
              <w:left w:val="single" w:sz="4" w:space="0" w:color="auto"/>
              <w:bottom w:val="single" w:sz="4" w:space="0" w:color="auto"/>
              <w:right w:val="single" w:sz="4" w:space="0" w:color="auto"/>
            </w:tcBorders>
            <w:hideMark/>
          </w:tcPr>
          <w:p w14:paraId="5C8A38A5" w14:textId="77777777" w:rsidR="004A76E0" w:rsidRDefault="000B7076">
            <w:pPr>
              <w:spacing w:line="276" w:lineRule="auto"/>
              <w:rPr>
                <w:bCs/>
              </w:rPr>
            </w:pPr>
            <w:r>
              <w:rPr>
                <w:b/>
                <w:bCs/>
                <w:szCs w:val="24"/>
                <w:lang w:eastAsia="lt-LT"/>
              </w:rPr>
              <w:t>Vyko svečiuotis Lietuvos Respublikoje į:</w:t>
            </w:r>
          </w:p>
        </w:tc>
        <w:tc>
          <w:tcPr>
            <w:tcW w:w="5163" w:type="dxa"/>
            <w:tcBorders>
              <w:top w:val="single" w:sz="4" w:space="0" w:color="auto"/>
              <w:left w:val="single" w:sz="4" w:space="0" w:color="auto"/>
              <w:bottom w:val="single" w:sz="4" w:space="0" w:color="auto"/>
              <w:right w:val="single" w:sz="4" w:space="0" w:color="auto"/>
            </w:tcBorders>
            <w:hideMark/>
          </w:tcPr>
          <w:p w14:paraId="5C8A38A6" w14:textId="77777777" w:rsidR="004A76E0" w:rsidRDefault="000B7076">
            <w:pPr>
              <w:spacing w:line="276" w:lineRule="auto"/>
              <w:jc w:val="center"/>
              <w:rPr>
                <w:b/>
                <w:bCs/>
              </w:rPr>
            </w:pPr>
            <w:r>
              <w:rPr>
                <w:b/>
                <w:bCs/>
              </w:rPr>
              <w:t>Globotinių (rūpintinių) vardai, pavardės, gimimo datos, laikino svečiavimosi datos</w:t>
            </w:r>
          </w:p>
        </w:tc>
      </w:tr>
      <w:tr w:rsidR="004A76E0" w14:paraId="5C8A38AA" w14:textId="77777777">
        <w:tc>
          <w:tcPr>
            <w:tcW w:w="3907" w:type="dxa"/>
            <w:tcBorders>
              <w:top w:val="single" w:sz="4" w:space="0" w:color="auto"/>
              <w:left w:val="single" w:sz="4" w:space="0" w:color="auto"/>
              <w:bottom w:val="single" w:sz="4" w:space="0" w:color="auto"/>
              <w:right w:val="single" w:sz="4" w:space="0" w:color="auto"/>
            </w:tcBorders>
            <w:hideMark/>
          </w:tcPr>
          <w:p w14:paraId="5C8A38A8" w14:textId="77777777" w:rsidR="004A76E0" w:rsidRDefault="000B7076">
            <w:pPr>
              <w:spacing w:line="276" w:lineRule="auto"/>
              <w:rPr>
                <w:bCs/>
              </w:rPr>
            </w:pPr>
            <w:r>
              <w:rPr>
                <w:szCs w:val="24"/>
                <w:lang w:eastAsia="lt-LT"/>
              </w:rPr>
              <w:t xml:space="preserve">tėvų šeimą </w:t>
            </w:r>
          </w:p>
        </w:tc>
        <w:tc>
          <w:tcPr>
            <w:tcW w:w="5163" w:type="dxa"/>
            <w:tcBorders>
              <w:top w:val="single" w:sz="4" w:space="0" w:color="auto"/>
              <w:left w:val="single" w:sz="4" w:space="0" w:color="auto"/>
              <w:bottom w:val="single" w:sz="4" w:space="0" w:color="auto"/>
              <w:right w:val="single" w:sz="4" w:space="0" w:color="auto"/>
            </w:tcBorders>
          </w:tcPr>
          <w:p w14:paraId="5C8A38A9" w14:textId="77777777" w:rsidR="004A76E0" w:rsidRDefault="004A76E0">
            <w:pPr>
              <w:spacing w:line="276" w:lineRule="auto"/>
              <w:rPr>
                <w:bCs/>
              </w:rPr>
            </w:pPr>
          </w:p>
        </w:tc>
      </w:tr>
      <w:tr w:rsidR="004A76E0" w14:paraId="5C8A38AD" w14:textId="77777777">
        <w:tc>
          <w:tcPr>
            <w:tcW w:w="3907" w:type="dxa"/>
            <w:tcBorders>
              <w:top w:val="single" w:sz="4" w:space="0" w:color="auto"/>
              <w:left w:val="single" w:sz="4" w:space="0" w:color="auto"/>
              <w:bottom w:val="single" w:sz="4" w:space="0" w:color="auto"/>
              <w:right w:val="single" w:sz="4" w:space="0" w:color="auto"/>
            </w:tcBorders>
            <w:hideMark/>
          </w:tcPr>
          <w:p w14:paraId="5C8A38AB" w14:textId="77777777" w:rsidR="004A76E0" w:rsidRDefault="000B7076">
            <w:pPr>
              <w:spacing w:line="276" w:lineRule="auto"/>
              <w:rPr>
                <w:bCs/>
              </w:rPr>
            </w:pPr>
            <w:r>
              <w:rPr>
                <w:bCs/>
              </w:rPr>
              <w:t>brolio ar sesers šeimą</w:t>
            </w:r>
          </w:p>
        </w:tc>
        <w:tc>
          <w:tcPr>
            <w:tcW w:w="5163" w:type="dxa"/>
            <w:tcBorders>
              <w:top w:val="single" w:sz="4" w:space="0" w:color="auto"/>
              <w:left w:val="single" w:sz="4" w:space="0" w:color="auto"/>
              <w:bottom w:val="single" w:sz="4" w:space="0" w:color="auto"/>
              <w:right w:val="single" w:sz="4" w:space="0" w:color="auto"/>
            </w:tcBorders>
          </w:tcPr>
          <w:p w14:paraId="5C8A38AC" w14:textId="77777777" w:rsidR="004A76E0" w:rsidRDefault="004A76E0">
            <w:pPr>
              <w:spacing w:line="276" w:lineRule="auto"/>
              <w:rPr>
                <w:bCs/>
              </w:rPr>
            </w:pPr>
          </w:p>
        </w:tc>
      </w:tr>
      <w:tr w:rsidR="004A76E0" w14:paraId="5C8A38B0" w14:textId="77777777">
        <w:tc>
          <w:tcPr>
            <w:tcW w:w="3907" w:type="dxa"/>
            <w:tcBorders>
              <w:top w:val="single" w:sz="4" w:space="0" w:color="auto"/>
              <w:left w:val="single" w:sz="4" w:space="0" w:color="auto"/>
              <w:bottom w:val="single" w:sz="4" w:space="0" w:color="auto"/>
              <w:right w:val="single" w:sz="4" w:space="0" w:color="auto"/>
            </w:tcBorders>
            <w:hideMark/>
          </w:tcPr>
          <w:p w14:paraId="5C8A38AE" w14:textId="77777777" w:rsidR="004A76E0" w:rsidRDefault="000B7076">
            <w:pPr>
              <w:spacing w:line="276" w:lineRule="auto"/>
              <w:rPr>
                <w:bCs/>
              </w:rPr>
            </w:pPr>
            <w:r>
              <w:rPr>
                <w:bCs/>
              </w:rPr>
              <w:t>kitų giminaičių šeimą</w:t>
            </w:r>
          </w:p>
        </w:tc>
        <w:tc>
          <w:tcPr>
            <w:tcW w:w="5163" w:type="dxa"/>
            <w:tcBorders>
              <w:top w:val="single" w:sz="4" w:space="0" w:color="auto"/>
              <w:left w:val="single" w:sz="4" w:space="0" w:color="auto"/>
              <w:bottom w:val="single" w:sz="4" w:space="0" w:color="auto"/>
              <w:right w:val="single" w:sz="4" w:space="0" w:color="auto"/>
            </w:tcBorders>
          </w:tcPr>
          <w:p w14:paraId="5C8A38AF" w14:textId="77777777" w:rsidR="004A76E0" w:rsidRDefault="004A76E0">
            <w:pPr>
              <w:spacing w:line="276" w:lineRule="auto"/>
              <w:rPr>
                <w:bCs/>
              </w:rPr>
            </w:pPr>
          </w:p>
        </w:tc>
      </w:tr>
      <w:tr w:rsidR="004A76E0" w14:paraId="5C8A38B3" w14:textId="77777777">
        <w:tc>
          <w:tcPr>
            <w:tcW w:w="3907" w:type="dxa"/>
            <w:tcBorders>
              <w:top w:val="single" w:sz="4" w:space="0" w:color="auto"/>
              <w:left w:val="single" w:sz="4" w:space="0" w:color="auto"/>
              <w:bottom w:val="single" w:sz="4" w:space="0" w:color="auto"/>
              <w:right w:val="single" w:sz="4" w:space="0" w:color="auto"/>
            </w:tcBorders>
            <w:hideMark/>
          </w:tcPr>
          <w:p w14:paraId="5C8A38B1" w14:textId="77777777" w:rsidR="004A76E0" w:rsidRDefault="000B7076">
            <w:pPr>
              <w:spacing w:line="276" w:lineRule="auto"/>
              <w:rPr>
                <w:bCs/>
              </w:rPr>
            </w:pPr>
            <w:r>
              <w:rPr>
                <w:szCs w:val="24"/>
                <w:lang w:eastAsia="lt-LT"/>
              </w:rPr>
              <w:t>kitų asmenų (ne giminaičių) šeimą</w:t>
            </w:r>
          </w:p>
        </w:tc>
        <w:tc>
          <w:tcPr>
            <w:tcW w:w="5163" w:type="dxa"/>
            <w:tcBorders>
              <w:top w:val="single" w:sz="4" w:space="0" w:color="auto"/>
              <w:left w:val="single" w:sz="4" w:space="0" w:color="auto"/>
              <w:bottom w:val="single" w:sz="4" w:space="0" w:color="auto"/>
              <w:right w:val="single" w:sz="4" w:space="0" w:color="auto"/>
            </w:tcBorders>
          </w:tcPr>
          <w:p w14:paraId="5C8A38B2" w14:textId="77777777" w:rsidR="004A76E0" w:rsidRDefault="004A76E0">
            <w:pPr>
              <w:spacing w:line="276" w:lineRule="auto"/>
              <w:rPr>
                <w:bCs/>
              </w:rPr>
            </w:pPr>
          </w:p>
        </w:tc>
      </w:tr>
      <w:tr w:rsidR="004A76E0" w14:paraId="5C8A38B6" w14:textId="77777777">
        <w:tc>
          <w:tcPr>
            <w:tcW w:w="3907" w:type="dxa"/>
            <w:tcBorders>
              <w:top w:val="single" w:sz="4" w:space="0" w:color="auto"/>
              <w:left w:val="single" w:sz="4" w:space="0" w:color="auto"/>
              <w:bottom w:val="single" w:sz="4" w:space="0" w:color="auto"/>
              <w:right w:val="single" w:sz="4" w:space="0" w:color="auto"/>
            </w:tcBorders>
            <w:hideMark/>
          </w:tcPr>
          <w:p w14:paraId="5C8A38B4" w14:textId="77777777" w:rsidR="004A76E0" w:rsidRDefault="000B7076">
            <w:pPr>
              <w:spacing w:line="276" w:lineRule="auto"/>
              <w:rPr>
                <w:bCs/>
              </w:rPr>
            </w:pPr>
            <w:r>
              <w:rPr>
                <w:b/>
                <w:bCs/>
                <w:szCs w:val="24"/>
                <w:lang w:eastAsia="lt-LT"/>
              </w:rPr>
              <w:t>Vyko svečiuotis užsienio valstybėje į:</w:t>
            </w:r>
          </w:p>
        </w:tc>
        <w:tc>
          <w:tcPr>
            <w:tcW w:w="5163" w:type="dxa"/>
            <w:tcBorders>
              <w:top w:val="single" w:sz="4" w:space="0" w:color="auto"/>
              <w:left w:val="single" w:sz="4" w:space="0" w:color="auto"/>
              <w:bottom w:val="single" w:sz="4" w:space="0" w:color="auto"/>
              <w:right w:val="single" w:sz="4" w:space="0" w:color="auto"/>
            </w:tcBorders>
          </w:tcPr>
          <w:p w14:paraId="5C8A38B5" w14:textId="77777777" w:rsidR="004A76E0" w:rsidRDefault="004A76E0">
            <w:pPr>
              <w:spacing w:line="276" w:lineRule="auto"/>
              <w:rPr>
                <w:bCs/>
              </w:rPr>
            </w:pPr>
          </w:p>
        </w:tc>
      </w:tr>
      <w:tr w:rsidR="004A76E0" w14:paraId="5C8A38B9" w14:textId="77777777">
        <w:tc>
          <w:tcPr>
            <w:tcW w:w="3907" w:type="dxa"/>
            <w:tcBorders>
              <w:top w:val="single" w:sz="4" w:space="0" w:color="auto"/>
              <w:left w:val="single" w:sz="4" w:space="0" w:color="auto"/>
              <w:bottom w:val="single" w:sz="4" w:space="0" w:color="auto"/>
              <w:right w:val="single" w:sz="4" w:space="0" w:color="auto"/>
            </w:tcBorders>
            <w:hideMark/>
          </w:tcPr>
          <w:p w14:paraId="5C8A38B7" w14:textId="77777777" w:rsidR="004A76E0" w:rsidRDefault="000B7076">
            <w:pPr>
              <w:spacing w:line="276" w:lineRule="auto"/>
              <w:rPr>
                <w:bCs/>
                <w:sz w:val="20"/>
              </w:rPr>
            </w:pPr>
            <w:r>
              <w:rPr>
                <w:szCs w:val="24"/>
                <w:lang w:eastAsia="lt-LT"/>
              </w:rPr>
              <w:t xml:space="preserve">tėvų šeimą </w:t>
            </w:r>
          </w:p>
        </w:tc>
        <w:tc>
          <w:tcPr>
            <w:tcW w:w="5163" w:type="dxa"/>
            <w:tcBorders>
              <w:top w:val="single" w:sz="4" w:space="0" w:color="auto"/>
              <w:left w:val="single" w:sz="4" w:space="0" w:color="auto"/>
              <w:bottom w:val="single" w:sz="4" w:space="0" w:color="auto"/>
              <w:right w:val="single" w:sz="4" w:space="0" w:color="auto"/>
            </w:tcBorders>
          </w:tcPr>
          <w:p w14:paraId="5C8A38B8" w14:textId="77777777" w:rsidR="004A76E0" w:rsidRDefault="004A76E0">
            <w:pPr>
              <w:spacing w:line="276" w:lineRule="auto"/>
              <w:rPr>
                <w:bCs/>
              </w:rPr>
            </w:pPr>
          </w:p>
        </w:tc>
      </w:tr>
      <w:tr w:rsidR="004A76E0" w14:paraId="5C8A38BC" w14:textId="77777777">
        <w:tc>
          <w:tcPr>
            <w:tcW w:w="3907" w:type="dxa"/>
            <w:tcBorders>
              <w:top w:val="single" w:sz="4" w:space="0" w:color="auto"/>
              <w:left w:val="single" w:sz="4" w:space="0" w:color="auto"/>
              <w:bottom w:val="single" w:sz="4" w:space="0" w:color="auto"/>
              <w:right w:val="single" w:sz="4" w:space="0" w:color="auto"/>
            </w:tcBorders>
            <w:hideMark/>
          </w:tcPr>
          <w:p w14:paraId="5C8A38BA" w14:textId="77777777" w:rsidR="004A76E0" w:rsidRDefault="000B7076">
            <w:pPr>
              <w:spacing w:line="276" w:lineRule="auto"/>
              <w:rPr>
                <w:bCs/>
              </w:rPr>
            </w:pPr>
            <w:r>
              <w:rPr>
                <w:bCs/>
              </w:rPr>
              <w:t>brolio ar sesers šeimą</w:t>
            </w:r>
          </w:p>
        </w:tc>
        <w:tc>
          <w:tcPr>
            <w:tcW w:w="5163" w:type="dxa"/>
            <w:tcBorders>
              <w:top w:val="single" w:sz="4" w:space="0" w:color="auto"/>
              <w:left w:val="single" w:sz="4" w:space="0" w:color="auto"/>
              <w:bottom w:val="single" w:sz="4" w:space="0" w:color="auto"/>
              <w:right w:val="single" w:sz="4" w:space="0" w:color="auto"/>
            </w:tcBorders>
          </w:tcPr>
          <w:p w14:paraId="5C8A38BB" w14:textId="77777777" w:rsidR="004A76E0" w:rsidRDefault="004A76E0">
            <w:pPr>
              <w:spacing w:line="276" w:lineRule="auto"/>
              <w:rPr>
                <w:bCs/>
              </w:rPr>
            </w:pPr>
          </w:p>
        </w:tc>
      </w:tr>
      <w:tr w:rsidR="004A76E0" w14:paraId="5C8A38BF" w14:textId="77777777">
        <w:tc>
          <w:tcPr>
            <w:tcW w:w="3907" w:type="dxa"/>
            <w:tcBorders>
              <w:top w:val="single" w:sz="4" w:space="0" w:color="auto"/>
              <w:left w:val="single" w:sz="4" w:space="0" w:color="auto"/>
              <w:bottom w:val="single" w:sz="4" w:space="0" w:color="auto"/>
              <w:right w:val="single" w:sz="4" w:space="0" w:color="auto"/>
            </w:tcBorders>
            <w:hideMark/>
          </w:tcPr>
          <w:p w14:paraId="5C8A38BD" w14:textId="77777777" w:rsidR="004A76E0" w:rsidRDefault="000B7076">
            <w:pPr>
              <w:spacing w:line="276" w:lineRule="auto"/>
              <w:rPr>
                <w:bCs/>
              </w:rPr>
            </w:pPr>
            <w:r>
              <w:rPr>
                <w:bCs/>
              </w:rPr>
              <w:t>kitų giminaičių šeimą</w:t>
            </w:r>
          </w:p>
        </w:tc>
        <w:tc>
          <w:tcPr>
            <w:tcW w:w="5163" w:type="dxa"/>
            <w:tcBorders>
              <w:top w:val="single" w:sz="4" w:space="0" w:color="auto"/>
              <w:left w:val="single" w:sz="4" w:space="0" w:color="auto"/>
              <w:bottom w:val="single" w:sz="4" w:space="0" w:color="auto"/>
              <w:right w:val="single" w:sz="4" w:space="0" w:color="auto"/>
            </w:tcBorders>
          </w:tcPr>
          <w:p w14:paraId="5C8A38BE" w14:textId="77777777" w:rsidR="004A76E0" w:rsidRDefault="004A76E0">
            <w:pPr>
              <w:spacing w:line="276" w:lineRule="auto"/>
              <w:rPr>
                <w:bCs/>
              </w:rPr>
            </w:pPr>
          </w:p>
        </w:tc>
      </w:tr>
      <w:tr w:rsidR="004A76E0" w14:paraId="5C8A38C2" w14:textId="77777777">
        <w:tc>
          <w:tcPr>
            <w:tcW w:w="3907" w:type="dxa"/>
            <w:tcBorders>
              <w:top w:val="single" w:sz="4" w:space="0" w:color="auto"/>
              <w:left w:val="single" w:sz="4" w:space="0" w:color="auto"/>
              <w:bottom w:val="single" w:sz="4" w:space="0" w:color="auto"/>
              <w:right w:val="single" w:sz="4" w:space="0" w:color="auto"/>
            </w:tcBorders>
            <w:hideMark/>
          </w:tcPr>
          <w:p w14:paraId="5C8A38C0" w14:textId="77777777" w:rsidR="004A76E0" w:rsidRDefault="000B7076">
            <w:pPr>
              <w:spacing w:line="276" w:lineRule="auto"/>
              <w:rPr>
                <w:bCs/>
              </w:rPr>
            </w:pPr>
            <w:r>
              <w:rPr>
                <w:szCs w:val="24"/>
                <w:lang w:eastAsia="lt-LT"/>
              </w:rPr>
              <w:t>per užsienio valstybės organizaciją</w:t>
            </w:r>
          </w:p>
        </w:tc>
        <w:tc>
          <w:tcPr>
            <w:tcW w:w="5163" w:type="dxa"/>
            <w:tcBorders>
              <w:top w:val="single" w:sz="4" w:space="0" w:color="auto"/>
              <w:left w:val="single" w:sz="4" w:space="0" w:color="auto"/>
              <w:bottom w:val="single" w:sz="4" w:space="0" w:color="auto"/>
              <w:right w:val="single" w:sz="4" w:space="0" w:color="auto"/>
            </w:tcBorders>
          </w:tcPr>
          <w:p w14:paraId="5C8A38C1" w14:textId="77777777" w:rsidR="004A76E0" w:rsidRDefault="004A76E0">
            <w:pPr>
              <w:spacing w:line="276" w:lineRule="auto"/>
              <w:rPr>
                <w:bCs/>
              </w:rPr>
            </w:pPr>
          </w:p>
        </w:tc>
      </w:tr>
    </w:tbl>
    <w:p w14:paraId="5C8A38C3" w14:textId="77777777" w:rsidR="004A76E0" w:rsidRDefault="004A76E0">
      <w:pPr>
        <w:rPr>
          <w:bCs/>
        </w:rPr>
      </w:pPr>
    </w:p>
    <w:p w14:paraId="5C8A38C4" w14:textId="77777777" w:rsidR="004A76E0" w:rsidRDefault="000B7076">
      <w:pPr>
        <w:rPr>
          <w:bCs/>
        </w:rPr>
      </w:pPr>
      <w:r>
        <w:rPr>
          <w:bCs/>
        </w:rPr>
        <w:t>Pastebėjimai, susiję su laikino svečiavimosi priežiūra ir nustatytais pažeidimais per ............ m.:</w:t>
      </w:r>
    </w:p>
    <w:p w14:paraId="5C8A38C5" w14:textId="77777777" w:rsidR="004A76E0" w:rsidRDefault="000B7076">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A38C6" w14:textId="77777777" w:rsidR="004A76E0" w:rsidRDefault="004A76E0">
      <w:pPr>
        <w:rPr>
          <w:bCs/>
        </w:rPr>
      </w:pPr>
    </w:p>
    <w:p w14:paraId="5C8A38C7" w14:textId="77777777" w:rsidR="004A76E0" w:rsidRDefault="004A76E0">
      <w:pPr>
        <w:rPr>
          <w:bCs/>
        </w:rPr>
      </w:pPr>
    </w:p>
    <w:tbl>
      <w:tblPr>
        <w:tblW w:w="9070" w:type="dxa"/>
        <w:tblLook w:val="01E0" w:firstRow="1" w:lastRow="1" w:firstColumn="1" w:lastColumn="1" w:noHBand="0" w:noVBand="0"/>
      </w:tblPr>
      <w:tblGrid>
        <w:gridCol w:w="3030"/>
        <w:gridCol w:w="3006"/>
        <w:gridCol w:w="3034"/>
      </w:tblGrid>
      <w:tr w:rsidR="004A76E0" w14:paraId="5C8A38CE" w14:textId="77777777">
        <w:tc>
          <w:tcPr>
            <w:tcW w:w="3030" w:type="dxa"/>
            <w:hideMark/>
          </w:tcPr>
          <w:p w14:paraId="5C8A38C8" w14:textId="77777777" w:rsidR="004A76E0" w:rsidRDefault="000B7076">
            <w:pPr>
              <w:spacing w:line="256" w:lineRule="auto"/>
              <w:rPr>
                <w:sz w:val="20"/>
              </w:rPr>
            </w:pPr>
            <w:r>
              <w:rPr>
                <w:sz w:val="20"/>
              </w:rPr>
              <w:t>__________________</w:t>
            </w:r>
          </w:p>
          <w:p w14:paraId="5C8A38C9" w14:textId="77777777" w:rsidR="004A76E0" w:rsidRDefault="000B7076">
            <w:pPr>
              <w:spacing w:line="256" w:lineRule="auto"/>
              <w:rPr>
                <w:sz w:val="20"/>
              </w:rPr>
            </w:pPr>
            <w:r>
              <w:rPr>
                <w:sz w:val="20"/>
              </w:rPr>
              <w:t>(pareigų pavadinimas)</w:t>
            </w:r>
          </w:p>
        </w:tc>
        <w:tc>
          <w:tcPr>
            <w:tcW w:w="3006" w:type="dxa"/>
            <w:hideMark/>
          </w:tcPr>
          <w:p w14:paraId="5C8A38CA" w14:textId="77777777" w:rsidR="004A76E0" w:rsidRDefault="000B7076">
            <w:pPr>
              <w:spacing w:line="256" w:lineRule="auto"/>
              <w:jc w:val="center"/>
              <w:rPr>
                <w:sz w:val="20"/>
              </w:rPr>
            </w:pPr>
            <w:r>
              <w:rPr>
                <w:sz w:val="20"/>
              </w:rPr>
              <w:t>_____________</w:t>
            </w:r>
          </w:p>
          <w:p w14:paraId="5C8A38CB" w14:textId="77777777" w:rsidR="004A76E0" w:rsidRDefault="000B7076">
            <w:pPr>
              <w:spacing w:line="256" w:lineRule="auto"/>
              <w:jc w:val="center"/>
              <w:rPr>
                <w:sz w:val="20"/>
              </w:rPr>
            </w:pPr>
            <w:r>
              <w:rPr>
                <w:sz w:val="20"/>
              </w:rPr>
              <w:t>(parašas)</w:t>
            </w:r>
          </w:p>
        </w:tc>
        <w:tc>
          <w:tcPr>
            <w:tcW w:w="3034" w:type="dxa"/>
            <w:hideMark/>
          </w:tcPr>
          <w:p w14:paraId="5C8A38CC" w14:textId="77777777" w:rsidR="004A76E0" w:rsidRDefault="000B7076">
            <w:pPr>
              <w:spacing w:line="256" w:lineRule="auto"/>
              <w:jc w:val="right"/>
              <w:rPr>
                <w:sz w:val="20"/>
              </w:rPr>
            </w:pPr>
            <w:r>
              <w:rPr>
                <w:sz w:val="20"/>
              </w:rPr>
              <w:t>_________________</w:t>
            </w:r>
          </w:p>
          <w:p w14:paraId="5C8A38CD" w14:textId="77777777" w:rsidR="004A76E0" w:rsidRDefault="000B7076">
            <w:pPr>
              <w:spacing w:line="256" w:lineRule="auto"/>
              <w:jc w:val="right"/>
              <w:rPr>
                <w:sz w:val="20"/>
              </w:rPr>
            </w:pPr>
            <w:r>
              <w:rPr>
                <w:sz w:val="20"/>
              </w:rPr>
              <w:t>(vardas, pavardė)</w:t>
            </w:r>
          </w:p>
        </w:tc>
      </w:tr>
    </w:tbl>
    <w:p w14:paraId="5C8A38D0" w14:textId="44E9B727" w:rsidR="004A76E0" w:rsidRDefault="00F8271D" w:rsidP="000B7076">
      <w:pPr>
        <w:spacing w:line="360" w:lineRule="auto"/>
      </w:pPr>
    </w:p>
    <w:p w14:paraId="3212457B" w14:textId="77777777" w:rsidR="000B7076" w:rsidRDefault="000B7076">
      <w:pPr>
        <w:keepNext/>
        <w:overflowPunct w:val="0"/>
        <w:spacing w:line="276" w:lineRule="auto"/>
        <w:ind w:left="4535" w:firstLine="310"/>
        <w:outlineLvl w:val="1"/>
        <w:sectPr w:rsidR="000B7076" w:rsidSect="000B7076">
          <w:pgSz w:w="11907" w:h="16839" w:code="9"/>
          <w:pgMar w:top="1134" w:right="567" w:bottom="1134" w:left="1701" w:header="567" w:footer="567" w:gutter="0"/>
          <w:pgNumType w:start="1"/>
          <w:cols w:space="1296"/>
          <w:titlePg/>
          <w:docGrid w:linePitch="360"/>
        </w:sectPr>
      </w:pPr>
    </w:p>
    <w:p w14:paraId="5C8A38D1" w14:textId="35C06C94" w:rsidR="004A76E0" w:rsidRDefault="000B7076">
      <w:pPr>
        <w:keepNext/>
        <w:overflowPunct w:val="0"/>
        <w:spacing w:line="276" w:lineRule="auto"/>
        <w:ind w:left="4535" w:firstLine="310"/>
        <w:outlineLvl w:val="1"/>
        <w:rPr>
          <w:rFonts w:eastAsia="Calibri"/>
        </w:rPr>
      </w:pPr>
      <w:r>
        <w:rPr>
          <w:rFonts w:eastAsia="Calibri"/>
        </w:rPr>
        <w:lastRenderedPageBreak/>
        <w:t xml:space="preserve">Institucijoje ar šeimynoje globojamo (rūpinamo) </w:t>
      </w:r>
    </w:p>
    <w:p w14:paraId="5C8A38D2" w14:textId="77777777" w:rsidR="004A76E0" w:rsidRDefault="000B7076">
      <w:pPr>
        <w:keepNext/>
        <w:overflowPunct w:val="0"/>
        <w:spacing w:line="276" w:lineRule="auto"/>
        <w:ind w:left="4535" w:firstLine="310"/>
        <w:outlineLvl w:val="1"/>
        <w:rPr>
          <w:rFonts w:eastAsia="Calibri"/>
          <w:bCs/>
          <w:iCs/>
        </w:rPr>
      </w:pPr>
      <w:r>
        <w:rPr>
          <w:rFonts w:eastAsia="Calibri"/>
          <w:bCs/>
          <w:iCs/>
        </w:rPr>
        <w:t>vaiko išleidimo laikinai svečiuotis tvarkos aprašo</w:t>
      </w:r>
    </w:p>
    <w:p w14:paraId="5C8A38D3" w14:textId="77777777" w:rsidR="004A76E0" w:rsidRDefault="00F8271D">
      <w:pPr>
        <w:keepNext/>
        <w:overflowPunct w:val="0"/>
        <w:spacing w:line="276" w:lineRule="auto"/>
        <w:ind w:left="4535" w:firstLine="310"/>
        <w:outlineLvl w:val="1"/>
        <w:rPr>
          <w:rFonts w:eastAsia="Calibri"/>
          <w:bCs/>
          <w:iCs/>
        </w:rPr>
      </w:pPr>
      <w:r w:rsidR="000B7076">
        <w:rPr>
          <w:rFonts w:eastAsia="Calibri"/>
          <w:bCs/>
          <w:iCs/>
        </w:rPr>
        <w:t>7</w:t>
      </w:r>
      <w:r w:rsidR="000B7076">
        <w:rPr>
          <w:rFonts w:eastAsia="Calibri"/>
          <w:bCs/>
          <w:iCs/>
        </w:rPr>
        <w:t xml:space="preserve"> priedas</w:t>
      </w:r>
    </w:p>
    <w:p w14:paraId="5C8A38D4" w14:textId="77777777" w:rsidR="004A76E0" w:rsidRDefault="004A76E0">
      <w:pPr>
        <w:widowControl w:val="0"/>
      </w:pPr>
    </w:p>
    <w:p w14:paraId="5C8A38D5" w14:textId="77777777" w:rsidR="004A76E0" w:rsidRDefault="00F8271D">
      <w:pPr>
        <w:tabs>
          <w:tab w:val="left" w:pos="3780"/>
        </w:tabs>
        <w:jc w:val="center"/>
        <w:rPr>
          <w:b/>
          <w:bCs/>
        </w:rPr>
      </w:pPr>
      <w:r w:rsidR="000B7076">
        <w:rPr>
          <w:b/>
        </w:rPr>
        <w:t xml:space="preserve">(Informacijos pateikimo forma) </w:t>
      </w:r>
    </w:p>
    <w:p w14:paraId="5C8A38D6" w14:textId="77777777" w:rsidR="004A76E0" w:rsidRDefault="004A76E0">
      <w:pPr>
        <w:jc w:val="center"/>
        <w:rPr>
          <w:b/>
        </w:rPr>
      </w:pPr>
    </w:p>
    <w:p w14:paraId="5C8A38D7" w14:textId="77777777" w:rsidR="004A76E0" w:rsidRDefault="000B7076">
      <w:pPr>
        <w:tabs>
          <w:tab w:val="left" w:leader="underscore" w:pos="8901"/>
        </w:tabs>
        <w:jc w:val="center"/>
      </w:pPr>
      <w:r>
        <w:tab/>
      </w:r>
    </w:p>
    <w:p w14:paraId="5C8A38D8" w14:textId="77777777" w:rsidR="004A76E0" w:rsidRDefault="000B7076">
      <w:pPr>
        <w:jc w:val="center"/>
        <w:rPr>
          <w:szCs w:val="24"/>
        </w:rPr>
      </w:pPr>
      <w:r>
        <w:rPr>
          <w:sz w:val="20"/>
        </w:rPr>
        <w:t>(</w:t>
      </w:r>
      <w:r>
        <w:t>Tarnybos teritorinis skyrius)</w:t>
      </w:r>
    </w:p>
    <w:p w14:paraId="5C8A38D9" w14:textId="77777777" w:rsidR="004A76E0" w:rsidRDefault="004A76E0">
      <w:pPr>
        <w:jc w:val="center"/>
        <w:rPr>
          <w:b/>
          <w:bCs/>
        </w:rPr>
      </w:pPr>
    </w:p>
    <w:p w14:paraId="5C8A38DA" w14:textId="5A20EEA0" w:rsidR="004A76E0" w:rsidRDefault="000B7076">
      <w:pPr>
        <w:tabs>
          <w:tab w:val="left" w:pos="3780"/>
        </w:tabs>
        <w:jc w:val="center"/>
        <w:rPr>
          <w:b/>
          <w:bCs/>
          <w:szCs w:val="24"/>
        </w:rPr>
      </w:pPr>
      <w:r>
        <w:rPr>
          <w:b/>
          <w:bCs/>
          <w:szCs w:val="24"/>
        </w:rPr>
        <w:t>INFORMACIJA</w:t>
      </w:r>
    </w:p>
    <w:p w14:paraId="5C8A38DB" w14:textId="6A982C9A" w:rsidR="004A76E0" w:rsidRDefault="000B7076">
      <w:pPr>
        <w:jc w:val="center"/>
        <w:rPr>
          <w:rFonts w:eastAsia="Calibri"/>
          <w:b/>
          <w:bCs/>
          <w:szCs w:val="24"/>
        </w:rPr>
      </w:pPr>
      <w:r>
        <w:rPr>
          <w:rFonts w:eastAsia="Calibri"/>
          <w:b/>
          <w:bCs/>
          <w:szCs w:val="24"/>
        </w:rPr>
        <w:t>APIE INSTITUCIJOJE AR ŠEIMYNOJE GLOBOJAMŲ (RŪPINAMŲ) VAIKŲ LAIKINĄ SVEČIAVIMĄSI PER ................. M., KURIEMS TARNYBOS TERITORINIO SKYRIAUS TEIKIMU NUSTATYTA GLOBA (RŪPYBA)</w:t>
      </w:r>
    </w:p>
    <w:p w14:paraId="5C8A38DC" w14:textId="77777777" w:rsidR="004A76E0" w:rsidRDefault="004A76E0">
      <w:pPr>
        <w:jc w:val="center"/>
      </w:pPr>
    </w:p>
    <w:p w14:paraId="5C8A38DD" w14:textId="77777777" w:rsidR="004A76E0" w:rsidRDefault="000B7076">
      <w:pPr>
        <w:jc w:val="center"/>
      </w:pPr>
      <w:r>
        <w:t>____________ Nr. ________</w:t>
      </w:r>
    </w:p>
    <w:p w14:paraId="5C8A38DE" w14:textId="77777777" w:rsidR="004A76E0" w:rsidRDefault="000B7076">
      <w:pPr>
        <w:jc w:val="center"/>
      </w:pPr>
      <w:r>
        <w:t>(data)</w:t>
      </w:r>
    </w:p>
    <w:p w14:paraId="5C8A38DF" w14:textId="77777777" w:rsidR="004A76E0" w:rsidRDefault="004A76E0">
      <w:pPr>
        <w:jc w:val="both"/>
        <w:rPr>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496"/>
        <w:gridCol w:w="3171"/>
      </w:tblGrid>
      <w:tr w:rsidR="004A76E0" w14:paraId="5C8A38E3" w14:textId="77777777">
        <w:tc>
          <w:tcPr>
            <w:tcW w:w="2962" w:type="dxa"/>
            <w:tcBorders>
              <w:top w:val="single" w:sz="4" w:space="0" w:color="auto"/>
              <w:left w:val="single" w:sz="4" w:space="0" w:color="auto"/>
              <w:bottom w:val="single" w:sz="4" w:space="0" w:color="auto"/>
              <w:right w:val="single" w:sz="4" w:space="0" w:color="auto"/>
            </w:tcBorders>
            <w:hideMark/>
          </w:tcPr>
          <w:p w14:paraId="5C8A38E0" w14:textId="77777777" w:rsidR="004A76E0" w:rsidRDefault="000B7076">
            <w:pPr>
              <w:spacing w:line="256" w:lineRule="auto"/>
              <w:rPr>
                <w:bCs/>
              </w:rPr>
            </w:pPr>
            <w:r>
              <w:rPr>
                <w:b/>
                <w:bCs/>
                <w:szCs w:val="24"/>
                <w:lang w:eastAsia="lt-LT"/>
              </w:rPr>
              <w:t>Vyko svečiuotis Lietuvos Respublikoje į:</w:t>
            </w:r>
          </w:p>
        </w:tc>
        <w:tc>
          <w:tcPr>
            <w:tcW w:w="3496" w:type="dxa"/>
            <w:tcBorders>
              <w:top w:val="single" w:sz="4" w:space="0" w:color="auto"/>
              <w:left w:val="single" w:sz="4" w:space="0" w:color="auto"/>
              <w:bottom w:val="single" w:sz="4" w:space="0" w:color="auto"/>
              <w:right w:val="single" w:sz="4" w:space="0" w:color="auto"/>
            </w:tcBorders>
            <w:hideMark/>
          </w:tcPr>
          <w:p w14:paraId="5C8A38E1" w14:textId="77777777" w:rsidR="004A76E0" w:rsidRDefault="000B7076">
            <w:pPr>
              <w:spacing w:line="256" w:lineRule="auto"/>
              <w:jc w:val="center"/>
              <w:rPr>
                <w:b/>
                <w:bCs/>
              </w:rPr>
            </w:pPr>
            <w:r>
              <w:rPr>
                <w:b/>
                <w:bCs/>
              </w:rPr>
              <w:t>Vykusių laikinai svečiuotis globotinių (rūpintinių) skaičius pagal konkrečios Institucijos ar šeimynos duomenis</w:t>
            </w:r>
          </w:p>
        </w:tc>
        <w:tc>
          <w:tcPr>
            <w:tcW w:w="3171" w:type="dxa"/>
            <w:tcBorders>
              <w:top w:val="single" w:sz="4" w:space="0" w:color="auto"/>
              <w:left w:val="single" w:sz="4" w:space="0" w:color="auto"/>
              <w:bottom w:val="single" w:sz="4" w:space="0" w:color="auto"/>
              <w:right w:val="single" w:sz="4" w:space="0" w:color="auto"/>
            </w:tcBorders>
            <w:hideMark/>
          </w:tcPr>
          <w:p w14:paraId="5C8A38E2" w14:textId="77777777" w:rsidR="004A76E0" w:rsidRDefault="000B7076">
            <w:pPr>
              <w:spacing w:line="256" w:lineRule="auto"/>
              <w:jc w:val="center"/>
              <w:rPr>
                <w:b/>
                <w:bCs/>
              </w:rPr>
            </w:pPr>
            <w:r>
              <w:rPr>
                <w:b/>
                <w:bCs/>
              </w:rPr>
              <w:t>Vykusių laikinai svečiuotis globotinių (rūpintinių) bendras skaičius</w:t>
            </w:r>
          </w:p>
        </w:tc>
      </w:tr>
      <w:tr w:rsidR="004A76E0" w14:paraId="5C8A38E7" w14:textId="77777777">
        <w:tc>
          <w:tcPr>
            <w:tcW w:w="2962" w:type="dxa"/>
            <w:tcBorders>
              <w:top w:val="single" w:sz="4" w:space="0" w:color="auto"/>
              <w:left w:val="single" w:sz="4" w:space="0" w:color="auto"/>
              <w:bottom w:val="single" w:sz="4" w:space="0" w:color="auto"/>
              <w:right w:val="single" w:sz="4" w:space="0" w:color="auto"/>
            </w:tcBorders>
            <w:hideMark/>
          </w:tcPr>
          <w:p w14:paraId="5C8A38E4" w14:textId="77777777" w:rsidR="004A76E0" w:rsidRDefault="000B7076">
            <w:pPr>
              <w:spacing w:line="256" w:lineRule="auto"/>
              <w:rPr>
                <w:bCs/>
              </w:rPr>
            </w:pPr>
            <w:r>
              <w:rPr>
                <w:szCs w:val="24"/>
                <w:lang w:eastAsia="lt-LT"/>
              </w:rPr>
              <w:t xml:space="preserve">tėvų šeimą </w:t>
            </w:r>
          </w:p>
        </w:tc>
        <w:tc>
          <w:tcPr>
            <w:tcW w:w="3496" w:type="dxa"/>
            <w:tcBorders>
              <w:top w:val="single" w:sz="4" w:space="0" w:color="auto"/>
              <w:left w:val="single" w:sz="4" w:space="0" w:color="auto"/>
              <w:bottom w:val="single" w:sz="4" w:space="0" w:color="auto"/>
              <w:right w:val="single" w:sz="4" w:space="0" w:color="auto"/>
            </w:tcBorders>
          </w:tcPr>
          <w:p w14:paraId="5C8A38E5"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E6" w14:textId="77777777" w:rsidR="004A76E0" w:rsidRDefault="004A76E0">
            <w:pPr>
              <w:spacing w:line="256" w:lineRule="auto"/>
              <w:rPr>
                <w:bCs/>
              </w:rPr>
            </w:pPr>
          </w:p>
        </w:tc>
      </w:tr>
      <w:tr w:rsidR="004A76E0" w14:paraId="5C8A38EB" w14:textId="77777777">
        <w:tc>
          <w:tcPr>
            <w:tcW w:w="2962" w:type="dxa"/>
            <w:tcBorders>
              <w:top w:val="single" w:sz="4" w:space="0" w:color="auto"/>
              <w:left w:val="single" w:sz="4" w:space="0" w:color="auto"/>
              <w:bottom w:val="single" w:sz="4" w:space="0" w:color="auto"/>
              <w:right w:val="single" w:sz="4" w:space="0" w:color="auto"/>
            </w:tcBorders>
            <w:hideMark/>
          </w:tcPr>
          <w:p w14:paraId="5C8A38E8" w14:textId="77777777" w:rsidR="004A76E0" w:rsidRDefault="000B7076">
            <w:pPr>
              <w:spacing w:line="256" w:lineRule="auto"/>
              <w:rPr>
                <w:bCs/>
              </w:rPr>
            </w:pPr>
            <w:r>
              <w:rPr>
                <w:bCs/>
              </w:rPr>
              <w:t>brolio ar sesers šeimą</w:t>
            </w:r>
          </w:p>
        </w:tc>
        <w:tc>
          <w:tcPr>
            <w:tcW w:w="3496" w:type="dxa"/>
            <w:tcBorders>
              <w:top w:val="single" w:sz="4" w:space="0" w:color="auto"/>
              <w:left w:val="single" w:sz="4" w:space="0" w:color="auto"/>
              <w:bottom w:val="single" w:sz="4" w:space="0" w:color="auto"/>
              <w:right w:val="single" w:sz="4" w:space="0" w:color="auto"/>
            </w:tcBorders>
          </w:tcPr>
          <w:p w14:paraId="5C8A38E9"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EA" w14:textId="77777777" w:rsidR="004A76E0" w:rsidRDefault="004A76E0">
            <w:pPr>
              <w:spacing w:line="256" w:lineRule="auto"/>
              <w:rPr>
                <w:bCs/>
              </w:rPr>
            </w:pPr>
          </w:p>
        </w:tc>
      </w:tr>
      <w:tr w:rsidR="004A76E0" w14:paraId="5C8A38EF" w14:textId="77777777">
        <w:tc>
          <w:tcPr>
            <w:tcW w:w="2962" w:type="dxa"/>
            <w:tcBorders>
              <w:top w:val="single" w:sz="4" w:space="0" w:color="auto"/>
              <w:left w:val="single" w:sz="4" w:space="0" w:color="auto"/>
              <w:bottom w:val="single" w:sz="4" w:space="0" w:color="auto"/>
              <w:right w:val="single" w:sz="4" w:space="0" w:color="auto"/>
            </w:tcBorders>
            <w:hideMark/>
          </w:tcPr>
          <w:p w14:paraId="5C8A38EC" w14:textId="77777777" w:rsidR="004A76E0" w:rsidRDefault="000B7076">
            <w:pPr>
              <w:spacing w:line="256" w:lineRule="auto"/>
              <w:rPr>
                <w:bCs/>
              </w:rPr>
            </w:pPr>
            <w:r>
              <w:rPr>
                <w:bCs/>
              </w:rPr>
              <w:t>kitų giminaičių šeimą</w:t>
            </w:r>
          </w:p>
        </w:tc>
        <w:tc>
          <w:tcPr>
            <w:tcW w:w="3496" w:type="dxa"/>
            <w:tcBorders>
              <w:top w:val="single" w:sz="4" w:space="0" w:color="auto"/>
              <w:left w:val="single" w:sz="4" w:space="0" w:color="auto"/>
              <w:bottom w:val="single" w:sz="4" w:space="0" w:color="auto"/>
              <w:right w:val="single" w:sz="4" w:space="0" w:color="auto"/>
            </w:tcBorders>
          </w:tcPr>
          <w:p w14:paraId="5C8A38ED"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EE" w14:textId="77777777" w:rsidR="004A76E0" w:rsidRDefault="004A76E0">
            <w:pPr>
              <w:spacing w:line="256" w:lineRule="auto"/>
              <w:rPr>
                <w:bCs/>
              </w:rPr>
            </w:pPr>
          </w:p>
        </w:tc>
      </w:tr>
      <w:tr w:rsidR="004A76E0" w14:paraId="5C8A38F3" w14:textId="77777777">
        <w:tc>
          <w:tcPr>
            <w:tcW w:w="2962" w:type="dxa"/>
            <w:tcBorders>
              <w:top w:val="single" w:sz="4" w:space="0" w:color="auto"/>
              <w:left w:val="single" w:sz="4" w:space="0" w:color="auto"/>
              <w:bottom w:val="single" w:sz="4" w:space="0" w:color="auto"/>
              <w:right w:val="single" w:sz="4" w:space="0" w:color="auto"/>
            </w:tcBorders>
            <w:hideMark/>
          </w:tcPr>
          <w:p w14:paraId="5C8A38F0" w14:textId="77777777" w:rsidR="004A76E0" w:rsidRDefault="000B7076">
            <w:pPr>
              <w:spacing w:line="256" w:lineRule="auto"/>
              <w:rPr>
                <w:bCs/>
              </w:rPr>
            </w:pPr>
            <w:r>
              <w:rPr>
                <w:szCs w:val="24"/>
                <w:lang w:eastAsia="lt-LT"/>
              </w:rPr>
              <w:t>kitų asmenų (ne giminaičių) šeimą</w:t>
            </w:r>
          </w:p>
        </w:tc>
        <w:tc>
          <w:tcPr>
            <w:tcW w:w="3496" w:type="dxa"/>
            <w:tcBorders>
              <w:top w:val="single" w:sz="4" w:space="0" w:color="auto"/>
              <w:left w:val="single" w:sz="4" w:space="0" w:color="auto"/>
              <w:bottom w:val="single" w:sz="4" w:space="0" w:color="auto"/>
              <w:right w:val="single" w:sz="4" w:space="0" w:color="auto"/>
            </w:tcBorders>
          </w:tcPr>
          <w:p w14:paraId="5C8A38F1"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F2" w14:textId="77777777" w:rsidR="004A76E0" w:rsidRDefault="004A76E0">
            <w:pPr>
              <w:spacing w:line="256" w:lineRule="auto"/>
              <w:rPr>
                <w:bCs/>
              </w:rPr>
            </w:pPr>
          </w:p>
        </w:tc>
      </w:tr>
      <w:tr w:rsidR="004A76E0" w14:paraId="5C8A38F6" w14:textId="77777777">
        <w:tc>
          <w:tcPr>
            <w:tcW w:w="6458" w:type="dxa"/>
            <w:gridSpan w:val="2"/>
            <w:tcBorders>
              <w:top w:val="single" w:sz="4" w:space="0" w:color="auto"/>
              <w:left w:val="single" w:sz="4" w:space="0" w:color="auto"/>
              <w:bottom w:val="single" w:sz="4" w:space="0" w:color="auto"/>
              <w:right w:val="single" w:sz="4" w:space="0" w:color="auto"/>
            </w:tcBorders>
            <w:hideMark/>
          </w:tcPr>
          <w:p w14:paraId="5C8A38F4" w14:textId="77777777" w:rsidR="004A76E0" w:rsidRDefault="000B7076">
            <w:pPr>
              <w:spacing w:line="256" w:lineRule="auto"/>
              <w:ind w:firstLine="5642"/>
              <w:rPr>
                <w:bCs/>
              </w:rPr>
            </w:pPr>
            <w:r>
              <w:rPr>
                <w:szCs w:val="24"/>
                <w:lang w:eastAsia="lt-LT"/>
              </w:rPr>
              <w:t>Iš viso:</w:t>
            </w:r>
          </w:p>
        </w:tc>
        <w:tc>
          <w:tcPr>
            <w:tcW w:w="3171" w:type="dxa"/>
            <w:tcBorders>
              <w:top w:val="single" w:sz="4" w:space="0" w:color="auto"/>
              <w:left w:val="single" w:sz="4" w:space="0" w:color="auto"/>
              <w:bottom w:val="single" w:sz="4" w:space="0" w:color="auto"/>
              <w:right w:val="single" w:sz="4" w:space="0" w:color="auto"/>
            </w:tcBorders>
          </w:tcPr>
          <w:p w14:paraId="5C8A38F5" w14:textId="77777777" w:rsidR="004A76E0" w:rsidRDefault="004A76E0">
            <w:pPr>
              <w:spacing w:line="256" w:lineRule="auto"/>
              <w:rPr>
                <w:bCs/>
              </w:rPr>
            </w:pPr>
          </w:p>
        </w:tc>
      </w:tr>
      <w:tr w:rsidR="004A76E0" w14:paraId="5C8A38FA" w14:textId="77777777">
        <w:tc>
          <w:tcPr>
            <w:tcW w:w="2962" w:type="dxa"/>
            <w:tcBorders>
              <w:top w:val="single" w:sz="4" w:space="0" w:color="auto"/>
              <w:left w:val="single" w:sz="4" w:space="0" w:color="auto"/>
              <w:bottom w:val="single" w:sz="4" w:space="0" w:color="auto"/>
              <w:right w:val="single" w:sz="4" w:space="0" w:color="auto"/>
            </w:tcBorders>
            <w:hideMark/>
          </w:tcPr>
          <w:p w14:paraId="5C8A38F7" w14:textId="77777777" w:rsidR="004A76E0" w:rsidRDefault="000B7076">
            <w:pPr>
              <w:spacing w:line="256" w:lineRule="auto"/>
              <w:rPr>
                <w:bCs/>
              </w:rPr>
            </w:pPr>
            <w:r>
              <w:rPr>
                <w:b/>
                <w:bCs/>
                <w:szCs w:val="24"/>
                <w:lang w:eastAsia="lt-LT"/>
              </w:rPr>
              <w:t>Vyko svečiuotis užsienio valstybėje į:</w:t>
            </w:r>
          </w:p>
        </w:tc>
        <w:tc>
          <w:tcPr>
            <w:tcW w:w="3496" w:type="dxa"/>
            <w:tcBorders>
              <w:top w:val="single" w:sz="4" w:space="0" w:color="auto"/>
              <w:left w:val="single" w:sz="4" w:space="0" w:color="auto"/>
              <w:bottom w:val="single" w:sz="4" w:space="0" w:color="auto"/>
              <w:right w:val="single" w:sz="4" w:space="0" w:color="auto"/>
            </w:tcBorders>
          </w:tcPr>
          <w:p w14:paraId="5C8A38F8"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F9" w14:textId="77777777" w:rsidR="004A76E0" w:rsidRDefault="004A76E0">
            <w:pPr>
              <w:spacing w:line="256" w:lineRule="auto"/>
              <w:rPr>
                <w:bCs/>
              </w:rPr>
            </w:pPr>
          </w:p>
        </w:tc>
      </w:tr>
      <w:tr w:rsidR="004A76E0" w14:paraId="5C8A38FE" w14:textId="77777777">
        <w:tc>
          <w:tcPr>
            <w:tcW w:w="2962" w:type="dxa"/>
            <w:tcBorders>
              <w:top w:val="single" w:sz="4" w:space="0" w:color="auto"/>
              <w:left w:val="single" w:sz="4" w:space="0" w:color="auto"/>
              <w:bottom w:val="single" w:sz="4" w:space="0" w:color="auto"/>
              <w:right w:val="single" w:sz="4" w:space="0" w:color="auto"/>
            </w:tcBorders>
            <w:hideMark/>
          </w:tcPr>
          <w:p w14:paraId="5C8A38FB" w14:textId="77777777" w:rsidR="004A76E0" w:rsidRDefault="000B7076">
            <w:pPr>
              <w:spacing w:line="256" w:lineRule="auto"/>
              <w:rPr>
                <w:bCs/>
                <w:sz w:val="20"/>
              </w:rPr>
            </w:pPr>
            <w:r>
              <w:rPr>
                <w:szCs w:val="24"/>
                <w:lang w:eastAsia="lt-LT"/>
              </w:rPr>
              <w:t xml:space="preserve">tėvų šeimą </w:t>
            </w:r>
          </w:p>
        </w:tc>
        <w:tc>
          <w:tcPr>
            <w:tcW w:w="3496" w:type="dxa"/>
            <w:tcBorders>
              <w:top w:val="single" w:sz="4" w:space="0" w:color="auto"/>
              <w:left w:val="single" w:sz="4" w:space="0" w:color="auto"/>
              <w:bottom w:val="single" w:sz="4" w:space="0" w:color="auto"/>
              <w:right w:val="single" w:sz="4" w:space="0" w:color="auto"/>
            </w:tcBorders>
          </w:tcPr>
          <w:p w14:paraId="5C8A38FC"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8FD" w14:textId="77777777" w:rsidR="004A76E0" w:rsidRDefault="004A76E0">
            <w:pPr>
              <w:spacing w:line="256" w:lineRule="auto"/>
              <w:rPr>
                <w:bCs/>
              </w:rPr>
            </w:pPr>
          </w:p>
        </w:tc>
      </w:tr>
      <w:tr w:rsidR="004A76E0" w14:paraId="5C8A3902" w14:textId="77777777">
        <w:tc>
          <w:tcPr>
            <w:tcW w:w="2962" w:type="dxa"/>
            <w:tcBorders>
              <w:top w:val="single" w:sz="4" w:space="0" w:color="auto"/>
              <w:left w:val="single" w:sz="4" w:space="0" w:color="auto"/>
              <w:bottom w:val="single" w:sz="4" w:space="0" w:color="auto"/>
              <w:right w:val="single" w:sz="4" w:space="0" w:color="auto"/>
            </w:tcBorders>
            <w:hideMark/>
          </w:tcPr>
          <w:p w14:paraId="5C8A38FF" w14:textId="77777777" w:rsidR="004A76E0" w:rsidRDefault="000B7076">
            <w:pPr>
              <w:spacing w:line="256" w:lineRule="auto"/>
              <w:rPr>
                <w:bCs/>
              </w:rPr>
            </w:pPr>
            <w:r>
              <w:rPr>
                <w:bCs/>
              </w:rPr>
              <w:t>brolio ar sesers šeimą</w:t>
            </w:r>
          </w:p>
        </w:tc>
        <w:tc>
          <w:tcPr>
            <w:tcW w:w="3496" w:type="dxa"/>
            <w:tcBorders>
              <w:top w:val="single" w:sz="4" w:space="0" w:color="auto"/>
              <w:left w:val="single" w:sz="4" w:space="0" w:color="auto"/>
              <w:bottom w:val="single" w:sz="4" w:space="0" w:color="auto"/>
              <w:right w:val="single" w:sz="4" w:space="0" w:color="auto"/>
            </w:tcBorders>
          </w:tcPr>
          <w:p w14:paraId="5C8A3900"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901" w14:textId="77777777" w:rsidR="004A76E0" w:rsidRDefault="004A76E0">
            <w:pPr>
              <w:spacing w:line="256" w:lineRule="auto"/>
              <w:rPr>
                <w:bCs/>
              </w:rPr>
            </w:pPr>
          </w:p>
        </w:tc>
      </w:tr>
      <w:tr w:rsidR="004A76E0" w14:paraId="5C8A3906" w14:textId="77777777">
        <w:tc>
          <w:tcPr>
            <w:tcW w:w="2962" w:type="dxa"/>
            <w:tcBorders>
              <w:top w:val="single" w:sz="4" w:space="0" w:color="auto"/>
              <w:left w:val="single" w:sz="4" w:space="0" w:color="auto"/>
              <w:bottom w:val="single" w:sz="4" w:space="0" w:color="auto"/>
              <w:right w:val="single" w:sz="4" w:space="0" w:color="auto"/>
            </w:tcBorders>
            <w:hideMark/>
          </w:tcPr>
          <w:p w14:paraId="5C8A3903" w14:textId="77777777" w:rsidR="004A76E0" w:rsidRDefault="000B7076">
            <w:pPr>
              <w:spacing w:line="256" w:lineRule="auto"/>
              <w:rPr>
                <w:bCs/>
              </w:rPr>
            </w:pPr>
            <w:r>
              <w:rPr>
                <w:bCs/>
              </w:rPr>
              <w:t>kitų giminaičių šeimą</w:t>
            </w:r>
          </w:p>
        </w:tc>
        <w:tc>
          <w:tcPr>
            <w:tcW w:w="3496" w:type="dxa"/>
            <w:tcBorders>
              <w:top w:val="single" w:sz="4" w:space="0" w:color="auto"/>
              <w:left w:val="single" w:sz="4" w:space="0" w:color="auto"/>
              <w:bottom w:val="single" w:sz="4" w:space="0" w:color="auto"/>
              <w:right w:val="single" w:sz="4" w:space="0" w:color="auto"/>
            </w:tcBorders>
          </w:tcPr>
          <w:p w14:paraId="5C8A3904"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905" w14:textId="77777777" w:rsidR="004A76E0" w:rsidRDefault="004A76E0">
            <w:pPr>
              <w:spacing w:line="256" w:lineRule="auto"/>
              <w:rPr>
                <w:bCs/>
              </w:rPr>
            </w:pPr>
          </w:p>
        </w:tc>
      </w:tr>
      <w:tr w:rsidR="004A76E0" w14:paraId="5C8A390A" w14:textId="77777777">
        <w:tc>
          <w:tcPr>
            <w:tcW w:w="2962" w:type="dxa"/>
            <w:tcBorders>
              <w:top w:val="single" w:sz="4" w:space="0" w:color="auto"/>
              <w:left w:val="single" w:sz="4" w:space="0" w:color="auto"/>
              <w:bottom w:val="single" w:sz="4" w:space="0" w:color="auto"/>
              <w:right w:val="single" w:sz="4" w:space="0" w:color="auto"/>
            </w:tcBorders>
            <w:hideMark/>
          </w:tcPr>
          <w:p w14:paraId="5C8A3907" w14:textId="77777777" w:rsidR="004A76E0" w:rsidRDefault="000B7076">
            <w:pPr>
              <w:spacing w:line="256" w:lineRule="auto"/>
              <w:rPr>
                <w:bCs/>
              </w:rPr>
            </w:pPr>
            <w:r>
              <w:rPr>
                <w:szCs w:val="24"/>
                <w:lang w:eastAsia="lt-LT"/>
              </w:rPr>
              <w:t>per užsienio valstybės organizaciją</w:t>
            </w:r>
          </w:p>
        </w:tc>
        <w:tc>
          <w:tcPr>
            <w:tcW w:w="3496" w:type="dxa"/>
            <w:tcBorders>
              <w:top w:val="single" w:sz="4" w:space="0" w:color="auto"/>
              <w:left w:val="single" w:sz="4" w:space="0" w:color="auto"/>
              <w:bottom w:val="single" w:sz="4" w:space="0" w:color="auto"/>
              <w:right w:val="single" w:sz="4" w:space="0" w:color="auto"/>
            </w:tcBorders>
          </w:tcPr>
          <w:p w14:paraId="5C8A3908" w14:textId="77777777" w:rsidR="004A76E0" w:rsidRDefault="004A76E0">
            <w:pPr>
              <w:spacing w:line="256" w:lineRule="auto"/>
              <w:rPr>
                <w:bCs/>
              </w:rPr>
            </w:pPr>
          </w:p>
        </w:tc>
        <w:tc>
          <w:tcPr>
            <w:tcW w:w="3171" w:type="dxa"/>
            <w:tcBorders>
              <w:top w:val="single" w:sz="4" w:space="0" w:color="auto"/>
              <w:left w:val="single" w:sz="4" w:space="0" w:color="auto"/>
              <w:bottom w:val="single" w:sz="4" w:space="0" w:color="auto"/>
              <w:right w:val="single" w:sz="4" w:space="0" w:color="auto"/>
            </w:tcBorders>
          </w:tcPr>
          <w:p w14:paraId="5C8A3909" w14:textId="77777777" w:rsidR="004A76E0" w:rsidRDefault="004A76E0">
            <w:pPr>
              <w:spacing w:line="256" w:lineRule="auto"/>
              <w:rPr>
                <w:bCs/>
              </w:rPr>
            </w:pPr>
          </w:p>
        </w:tc>
      </w:tr>
      <w:tr w:rsidR="004A76E0" w14:paraId="5C8A390D" w14:textId="77777777">
        <w:tc>
          <w:tcPr>
            <w:tcW w:w="6458" w:type="dxa"/>
            <w:gridSpan w:val="2"/>
            <w:tcBorders>
              <w:top w:val="single" w:sz="4" w:space="0" w:color="auto"/>
              <w:left w:val="single" w:sz="4" w:space="0" w:color="auto"/>
              <w:bottom w:val="single" w:sz="4" w:space="0" w:color="auto"/>
              <w:right w:val="single" w:sz="4" w:space="0" w:color="auto"/>
            </w:tcBorders>
            <w:hideMark/>
          </w:tcPr>
          <w:p w14:paraId="5C8A390B" w14:textId="77777777" w:rsidR="004A76E0" w:rsidRDefault="000B7076">
            <w:pPr>
              <w:spacing w:line="256" w:lineRule="auto"/>
              <w:ind w:firstLine="5642"/>
              <w:rPr>
                <w:bCs/>
              </w:rPr>
            </w:pPr>
            <w:r>
              <w:rPr>
                <w:szCs w:val="24"/>
                <w:lang w:eastAsia="lt-LT"/>
              </w:rPr>
              <w:t>Iš viso:</w:t>
            </w:r>
          </w:p>
        </w:tc>
        <w:tc>
          <w:tcPr>
            <w:tcW w:w="3171" w:type="dxa"/>
            <w:tcBorders>
              <w:top w:val="single" w:sz="4" w:space="0" w:color="auto"/>
              <w:left w:val="single" w:sz="4" w:space="0" w:color="auto"/>
              <w:bottom w:val="single" w:sz="4" w:space="0" w:color="auto"/>
              <w:right w:val="single" w:sz="4" w:space="0" w:color="auto"/>
            </w:tcBorders>
          </w:tcPr>
          <w:p w14:paraId="5C8A390C" w14:textId="77777777" w:rsidR="004A76E0" w:rsidRDefault="004A76E0">
            <w:pPr>
              <w:spacing w:line="256" w:lineRule="auto"/>
              <w:rPr>
                <w:bCs/>
              </w:rPr>
            </w:pPr>
          </w:p>
        </w:tc>
      </w:tr>
    </w:tbl>
    <w:p w14:paraId="5C8A390E" w14:textId="77777777" w:rsidR="004A76E0" w:rsidRDefault="004A76E0">
      <w:pPr>
        <w:rPr>
          <w:bCs/>
        </w:rPr>
      </w:pPr>
    </w:p>
    <w:p w14:paraId="5C8A390F" w14:textId="77777777" w:rsidR="004A76E0" w:rsidRDefault="000B7076">
      <w:pPr>
        <w:rPr>
          <w:bCs/>
        </w:rPr>
      </w:pPr>
      <w:r>
        <w:rPr>
          <w:bCs/>
        </w:rPr>
        <w:t>Pastebėjimai, susiję su laikino svečiavimosi priežiūra ir nustatytais pažeidimais per ................ m.:</w:t>
      </w:r>
    </w:p>
    <w:p w14:paraId="5C8A3910" w14:textId="77777777" w:rsidR="004A76E0" w:rsidRDefault="000B7076">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A3911" w14:textId="77777777" w:rsidR="004A76E0" w:rsidRDefault="004A76E0">
      <w:pPr>
        <w:rPr>
          <w:bCs/>
        </w:rPr>
      </w:pPr>
    </w:p>
    <w:tbl>
      <w:tblPr>
        <w:tblW w:w="9070" w:type="dxa"/>
        <w:tblLook w:val="01E0" w:firstRow="1" w:lastRow="1" w:firstColumn="1" w:lastColumn="1" w:noHBand="0" w:noVBand="0"/>
      </w:tblPr>
      <w:tblGrid>
        <w:gridCol w:w="3030"/>
        <w:gridCol w:w="3006"/>
        <w:gridCol w:w="3034"/>
      </w:tblGrid>
      <w:tr w:rsidR="004A76E0" w14:paraId="5C8A3918" w14:textId="77777777">
        <w:tc>
          <w:tcPr>
            <w:tcW w:w="3030" w:type="dxa"/>
            <w:hideMark/>
          </w:tcPr>
          <w:p w14:paraId="5C8A3912" w14:textId="77777777" w:rsidR="004A76E0" w:rsidRDefault="000B7076">
            <w:pPr>
              <w:spacing w:line="256" w:lineRule="auto"/>
              <w:rPr>
                <w:sz w:val="22"/>
              </w:rPr>
            </w:pPr>
            <w:r>
              <w:t>___________________</w:t>
            </w:r>
          </w:p>
          <w:p w14:paraId="5C8A3913" w14:textId="77777777" w:rsidR="004A76E0" w:rsidRDefault="000B7076">
            <w:pPr>
              <w:spacing w:line="256" w:lineRule="auto"/>
              <w:rPr>
                <w:sz w:val="22"/>
              </w:rPr>
            </w:pPr>
            <w:r>
              <w:t>(pareigų pavadinimas)</w:t>
            </w:r>
          </w:p>
        </w:tc>
        <w:tc>
          <w:tcPr>
            <w:tcW w:w="3006" w:type="dxa"/>
            <w:hideMark/>
          </w:tcPr>
          <w:p w14:paraId="5C8A3914" w14:textId="77777777" w:rsidR="004A76E0" w:rsidRDefault="000B7076">
            <w:pPr>
              <w:spacing w:line="256" w:lineRule="auto"/>
              <w:jc w:val="center"/>
              <w:rPr>
                <w:sz w:val="22"/>
              </w:rPr>
            </w:pPr>
            <w:r>
              <w:t>_____________</w:t>
            </w:r>
          </w:p>
          <w:p w14:paraId="5C8A3915" w14:textId="77777777" w:rsidR="004A76E0" w:rsidRDefault="000B7076">
            <w:pPr>
              <w:spacing w:line="256" w:lineRule="auto"/>
              <w:jc w:val="center"/>
              <w:rPr>
                <w:sz w:val="22"/>
              </w:rPr>
            </w:pPr>
            <w:r>
              <w:t>(parašas)</w:t>
            </w:r>
          </w:p>
        </w:tc>
        <w:tc>
          <w:tcPr>
            <w:tcW w:w="3034" w:type="dxa"/>
            <w:hideMark/>
          </w:tcPr>
          <w:p w14:paraId="5C8A3916" w14:textId="77777777" w:rsidR="004A76E0" w:rsidRDefault="000B7076">
            <w:pPr>
              <w:spacing w:line="256" w:lineRule="auto"/>
              <w:jc w:val="right"/>
              <w:rPr>
                <w:sz w:val="22"/>
              </w:rPr>
            </w:pPr>
            <w:r>
              <w:t>______________________</w:t>
            </w:r>
          </w:p>
          <w:p w14:paraId="5C8A3917" w14:textId="77777777" w:rsidR="004A76E0" w:rsidRDefault="000B7076">
            <w:pPr>
              <w:spacing w:line="256" w:lineRule="auto"/>
              <w:ind w:firstLine="620"/>
              <w:jc w:val="center"/>
              <w:rPr>
                <w:sz w:val="22"/>
              </w:rPr>
            </w:pPr>
            <w:r>
              <w:t>(vardas, pavardė)</w:t>
            </w:r>
          </w:p>
        </w:tc>
      </w:tr>
    </w:tbl>
    <w:p w14:paraId="5C8A391B" w14:textId="7F1EC2B7" w:rsidR="004A76E0" w:rsidRDefault="00F8271D">
      <w:pPr>
        <w:rPr>
          <w:sz w:val="18"/>
          <w:szCs w:val="18"/>
        </w:rPr>
      </w:pPr>
    </w:p>
    <w:p w14:paraId="0E6B4157" w14:textId="77777777" w:rsidR="000B7076" w:rsidRDefault="000B7076">
      <w:pPr>
        <w:spacing w:line="276" w:lineRule="auto"/>
        <w:ind w:left="4678"/>
        <w:sectPr w:rsidR="000B7076" w:rsidSect="000B7076">
          <w:pgSz w:w="11907" w:h="16839" w:code="9"/>
          <w:pgMar w:top="1134" w:right="567" w:bottom="1134" w:left="1701" w:header="567" w:footer="567" w:gutter="0"/>
          <w:pgNumType w:start="1"/>
          <w:cols w:space="1296"/>
          <w:titlePg/>
          <w:docGrid w:linePitch="360"/>
        </w:sectPr>
      </w:pPr>
    </w:p>
    <w:p w14:paraId="5C8A391C" w14:textId="30BE4509" w:rsidR="004A76E0" w:rsidRDefault="000B7076">
      <w:pPr>
        <w:spacing w:line="276" w:lineRule="auto"/>
        <w:ind w:left="4678"/>
      </w:pPr>
      <w:r>
        <w:lastRenderedPageBreak/>
        <w:t xml:space="preserve">Institucijoje ar šeimynoje globojamo (rūpinamo) vaiko išleidimo laikinai svečiuotis tvarkos aprašo </w:t>
      </w:r>
    </w:p>
    <w:p w14:paraId="5C8A391D" w14:textId="77777777" w:rsidR="004A76E0" w:rsidRDefault="00F8271D">
      <w:pPr>
        <w:spacing w:line="276" w:lineRule="auto"/>
        <w:ind w:left="4678"/>
      </w:pPr>
      <w:r w:rsidR="000B7076">
        <w:t>8</w:t>
      </w:r>
      <w:r w:rsidR="000B7076">
        <w:t xml:space="preserve"> priedas</w:t>
      </w:r>
    </w:p>
    <w:p w14:paraId="5C8A391E" w14:textId="77777777" w:rsidR="004A76E0" w:rsidRDefault="004A76E0">
      <w:pPr>
        <w:ind w:right="26"/>
        <w:jc w:val="center"/>
        <w:rPr>
          <w:b/>
          <w:sz w:val="28"/>
          <w:szCs w:val="24"/>
        </w:rPr>
      </w:pPr>
    </w:p>
    <w:p w14:paraId="5C8A391F" w14:textId="77777777" w:rsidR="004A76E0" w:rsidRDefault="00F8271D">
      <w:pPr>
        <w:tabs>
          <w:tab w:val="left" w:pos="3780"/>
        </w:tabs>
        <w:jc w:val="center"/>
        <w:rPr>
          <w:b/>
          <w:bCs/>
        </w:rPr>
      </w:pPr>
      <w:r w:rsidR="000B7076">
        <w:rPr>
          <w:b/>
        </w:rPr>
        <w:t xml:space="preserve">(Klausimyno forma) </w:t>
      </w:r>
    </w:p>
    <w:p w14:paraId="5C8A3920" w14:textId="77777777" w:rsidR="004A76E0" w:rsidRDefault="004A76E0">
      <w:pPr>
        <w:jc w:val="center"/>
        <w:rPr>
          <w:b/>
        </w:rPr>
      </w:pPr>
    </w:p>
    <w:p w14:paraId="5C8A3921" w14:textId="24BD53FA" w:rsidR="004A76E0" w:rsidRDefault="000B7076">
      <w:pPr>
        <w:jc w:val="center"/>
        <w:rPr>
          <w:b/>
          <w:bCs/>
          <w:lang w:eastAsia="lt-LT"/>
        </w:rPr>
      </w:pPr>
      <w:r>
        <w:rPr>
          <w:b/>
          <w:bCs/>
          <w:caps/>
          <w:lang w:eastAsia="lt-LT"/>
        </w:rPr>
        <w:t>nuolat Lietuvos respublikoje gyvenančio</w:t>
      </w:r>
      <w:r>
        <w:rPr>
          <w:b/>
          <w:bCs/>
          <w:lang w:eastAsia="lt-LT"/>
        </w:rPr>
        <w:t xml:space="preserve"> FIZINIO ASMENS TINKAMUMO PRIIMTI INSTITUCIJOJE AR ŠEIMYNOJE GLOBOJAMĄ (RŪPINAMĄ) VAIKĄ LAIKINAI SVEČIUOTIS ĮVERTINIMO KLAUSIMYNAS</w:t>
      </w:r>
    </w:p>
    <w:p w14:paraId="5C8A3922" w14:textId="53E574C4" w:rsidR="004A76E0" w:rsidRDefault="004A76E0">
      <w:pPr>
        <w:rPr>
          <w:sz w:val="8"/>
          <w:szCs w:val="8"/>
        </w:rPr>
      </w:pPr>
    </w:p>
    <w:p w14:paraId="5C8A3923" w14:textId="77777777" w:rsidR="004A76E0" w:rsidRDefault="00F8271D">
      <w:pPr>
        <w:ind w:left="578" w:hanging="720"/>
        <w:jc w:val="center"/>
        <w:rPr>
          <w:b/>
          <w:bCs/>
          <w:caps/>
          <w:lang w:eastAsia="lt-LT"/>
        </w:rPr>
      </w:pPr>
      <w:r w:rsidR="000B7076">
        <w:rPr>
          <w:b/>
          <w:bCs/>
          <w:caps/>
          <w:lang w:eastAsia="lt-LT"/>
        </w:rPr>
        <w:t>I</w:t>
      </w:r>
      <w:r w:rsidR="000B7076">
        <w:rPr>
          <w:b/>
          <w:bCs/>
          <w:caps/>
          <w:lang w:eastAsia="lt-LT"/>
        </w:rPr>
        <w:t>.</w:t>
      </w:r>
      <w:r w:rsidR="000B7076">
        <w:rPr>
          <w:b/>
          <w:bCs/>
          <w:caps/>
          <w:lang w:eastAsia="lt-LT"/>
        </w:rPr>
        <w:tab/>
      </w:r>
      <w:r w:rsidR="000B7076">
        <w:rPr>
          <w:b/>
          <w:bCs/>
          <w:caps/>
          <w:lang w:eastAsia="lt-LT"/>
        </w:rPr>
        <w:t>Fizinio asmens duomenys</w:t>
      </w:r>
    </w:p>
    <w:p w14:paraId="5C8A3924" w14:textId="77777777" w:rsidR="004A76E0" w:rsidRDefault="004A76E0">
      <w:pPr>
        <w:rPr>
          <w:sz w:val="8"/>
          <w:szCs w:val="8"/>
        </w:rPr>
      </w:pPr>
    </w:p>
    <w:p w14:paraId="5C8A3925" w14:textId="12E61D80" w:rsidR="004A76E0" w:rsidRDefault="000B7076">
      <w:pPr>
        <w:ind w:left="-142" w:firstLine="142"/>
        <w:rPr>
          <w:lang w:eastAsia="lt-LT"/>
        </w:rPr>
      </w:pPr>
      <w:r>
        <w:rPr>
          <w:b/>
          <w:bCs/>
          <w:lang w:eastAsia="lt-LT"/>
        </w:rPr>
        <w:t>Kontaktinė informacija</w:t>
      </w:r>
    </w:p>
    <w:tbl>
      <w:tblPr>
        <w:tblW w:w="963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06"/>
        <w:gridCol w:w="7525"/>
      </w:tblGrid>
      <w:tr w:rsidR="004A76E0" w14:paraId="5C8A3929" w14:textId="77777777">
        <w:trPr>
          <w:tblCellSpacing w:w="0" w:type="dxa"/>
        </w:trPr>
        <w:tc>
          <w:tcPr>
            <w:tcW w:w="2106" w:type="dxa"/>
            <w:tcBorders>
              <w:top w:val="outset" w:sz="6" w:space="0" w:color="000000"/>
              <w:left w:val="outset" w:sz="6" w:space="0" w:color="000000"/>
              <w:bottom w:val="outset" w:sz="6" w:space="0" w:color="000000"/>
              <w:right w:val="outset" w:sz="6" w:space="0" w:color="000000"/>
            </w:tcBorders>
            <w:shd w:val="clear" w:color="auto" w:fill="D9D9D9"/>
            <w:hideMark/>
          </w:tcPr>
          <w:p w14:paraId="5C8A3926" w14:textId="77777777" w:rsidR="004A76E0" w:rsidRDefault="004A76E0">
            <w:pPr>
              <w:rPr>
                <w:sz w:val="8"/>
                <w:szCs w:val="8"/>
              </w:rPr>
            </w:pPr>
          </w:p>
          <w:p w14:paraId="5C8A3927" w14:textId="77777777" w:rsidR="004A76E0" w:rsidRDefault="000B7076">
            <w:pPr>
              <w:spacing w:line="256" w:lineRule="auto"/>
              <w:rPr>
                <w:lang w:eastAsia="lt-LT"/>
              </w:rPr>
            </w:pPr>
            <w:r>
              <w:rPr>
                <w:lang w:eastAsia="lt-LT"/>
              </w:rPr>
              <w:t>Vardas ir Pavardė</w:t>
            </w:r>
          </w:p>
        </w:tc>
        <w:tc>
          <w:tcPr>
            <w:tcW w:w="7525" w:type="dxa"/>
            <w:tcBorders>
              <w:top w:val="outset" w:sz="6" w:space="0" w:color="000000"/>
              <w:left w:val="outset" w:sz="6" w:space="0" w:color="000000"/>
              <w:bottom w:val="outset" w:sz="6" w:space="0" w:color="000000"/>
              <w:right w:val="outset" w:sz="6" w:space="0" w:color="000000"/>
            </w:tcBorders>
            <w:hideMark/>
          </w:tcPr>
          <w:p w14:paraId="5C8A3928" w14:textId="77777777" w:rsidR="004A76E0" w:rsidRDefault="004A76E0">
            <w:pPr>
              <w:spacing w:line="256" w:lineRule="auto"/>
              <w:rPr>
                <w:sz w:val="22"/>
                <w:szCs w:val="22"/>
              </w:rPr>
            </w:pPr>
          </w:p>
        </w:tc>
      </w:tr>
      <w:tr w:rsidR="004A76E0" w14:paraId="5C8A392D" w14:textId="77777777">
        <w:trPr>
          <w:tblCellSpacing w:w="0" w:type="dxa"/>
        </w:trPr>
        <w:tc>
          <w:tcPr>
            <w:tcW w:w="2106" w:type="dxa"/>
            <w:tcBorders>
              <w:top w:val="outset" w:sz="6" w:space="0" w:color="000000"/>
              <w:left w:val="outset" w:sz="6" w:space="0" w:color="000000"/>
              <w:bottom w:val="outset" w:sz="6" w:space="0" w:color="000000"/>
              <w:right w:val="outset" w:sz="6" w:space="0" w:color="000000"/>
            </w:tcBorders>
            <w:shd w:val="clear" w:color="auto" w:fill="D9D9D9"/>
            <w:hideMark/>
          </w:tcPr>
          <w:p w14:paraId="5C8A392A" w14:textId="77777777" w:rsidR="004A76E0" w:rsidRDefault="004A76E0">
            <w:pPr>
              <w:rPr>
                <w:sz w:val="8"/>
                <w:szCs w:val="8"/>
              </w:rPr>
            </w:pPr>
          </w:p>
          <w:p w14:paraId="5C8A392B" w14:textId="77777777" w:rsidR="004A76E0" w:rsidRDefault="000B7076">
            <w:pPr>
              <w:spacing w:line="256" w:lineRule="auto"/>
              <w:rPr>
                <w:lang w:eastAsia="lt-LT"/>
              </w:rPr>
            </w:pPr>
            <w:r>
              <w:rPr>
                <w:lang w:eastAsia="lt-LT"/>
              </w:rPr>
              <w:t>Gimimo data</w:t>
            </w:r>
          </w:p>
        </w:tc>
        <w:tc>
          <w:tcPr>
            <w:tcW w:w="7525" w:type="dxa"/>
            <w:tcBorders>
              <w:top w:val="outset" w:sz="6" w:space="0" w:color="000000"/>
              <w:left w:val="outset" w:sz="6" w:space="0" w:color="000000"/>
              <w:bottom w:val="outset" w:sz="6" w:space="0" w:color="000000"/>
              <w:right w:val="outset" w:sz="6" w:space="0" w:color="000000"/>
            </w:tcBorders>
            <w:hideMark/>
          </w:tcPr>
          <w:p w14:paraId="5C8A392C" w14:textId="77777777" w:rsidR="004A76E0" w:rsidRDefault="004A76E0">
            <w:pPr>
              <w:spacing w:line="256" w:lineRule="auto"/>
              <w:rPr>
                <w:sz w:val="22"/>
                <w:szCs w:val="22"/>
              </w:rPr>
            </w:pPr>
          </w:p>
        </w:tc>
      </w:tr>
      <w:tr w:rsidR="004A76E0" w14:paraId="5C8A3931" w14:textId="77777777">
        <w:trPr>
          <w:tblCellSpacing w:w="0" w:type="dxa"/>
        </w:trPr>
        <w:tc>
          <w:tcPr>
            <w:tcW w:w="2106" w:type="dxa"/>
            <w:tcBorders>
              <w:top w:val="outset" w:sz="6" w:space="0" w:color="000000"/>
              <w:left w:val="outset" w:sz="6" w:space="0" w:color="000000"/>
              <w:bottom w:val="outset" w:sz="6" w:space="0" w:color="000000"/>
              <w:right w:val="outset" w:sz="6" w:space="0" w:color="000000"/>
            </w:tcBorders>
            <w:shd w:val="clear" w:color="auto" w:fill="D9D9D9"/>
            <w:hideMark/>
          </w:tcPr>
          <w:p w14:paraId="5C8A392E" w14:textId="77777777" w:rsidR="004A76E0" w:rsidRDefault="004A76E0">
            <w:pPr>
              <w:rPr>
                <w:sz w:val="8"/>
                <w:szCs w:val="8"/>
              </w:rPr>
            </w:pPr>
          </w:p>
          <w:p w14:paraId="5C8A392F" w14:textId="77777777" w:rsidR="004A76E0" w:rsidRDefault="000B7076">
            <w:pPr>
              <w:spacing w:line="256" w:lineRule="auto"/>
              <w:rPr>
                <w:lang w:eastAsia="lt-LT"/>
              </w:rPr>
            </w:pPr>
            <w:r>
              <w:rPr>
                <w:lang w:eastAsia="lt-LT"/>
              </w:rPr>
              <w:t>Pilietybė</w:t>
            </w:r>
          </w:p>
        </w:tc>
        <w:tc>
          <w:tcPr>
            <w:tcW w:w="7525" w:type="dxa"/>
            <w:tcBorders>
              <w:top w:val="outset" w:sz="6" w:space="0" w:color="000000"/>
              <w:left w:val="outset" w:sz="6" w:space="0" w:color="000000"/>
              <w:bottom w:val="outset" w:sz="6" w:space="0" w:color="000000"/>
              <w:right w:val="outset" w:sz="6" w:space="0" w:color="000000"/>
            </w:tcBorders>
            <w:hideMark/>
          </w:tcPr>
          <w:p w14:paraId="5C8A3930" w14:textId="77777777" w:rsidR="004A76E0" w:rsidRDefault="004A76E0">
            <w:pPr>
              <w:spacing w:line="256" w:lineRule="auto"/>
              <w:rPr>
                <w:sz w:val="22"/>
                <w:szCs w:val="22"/>
              </w:rPr>
            </w:pPr>
          </w:p>
        </w:tc>
      </w:tr>
      <w:tr w:rsidR="004A76E0" w14:paraId="5C8A3935" w14:textId="77777777">
        <w:trPr>
          <w:tblCellSpacing w:w="0" w:type="dxa"/>
        </w:trPr>
        <w:tc>
          <w:tcPr>
            <w:tcW w:w="2106" w:type="dxa"/>
            <w:tcBorders>
              <w:top w:val="outset" w:sz="6" w:space="0" w:color="000000"/>
              <w:left w:val="outset" w:sz="6" w:space="0" w:color="000000"/>
              <w:bottom w:val="outset" w:sz="6" w:space="0" w:color="000000"/>
              <w:right w:val="outset" w:sz="6" w:space="0" w:color="000000"/>
            </w:tcBorders>
            <w:shd w:val="clear" w:color="auto" w:fill="D9D9D9"/>
            <w:hideMark/>
          </w:tcPr>
          <w:p w14:paraId="5C8A3932" w14:textId="77777777" w:rsidR="004A76E0" w:rsidRDefault="004A76E0">
            <w:pPr>
              <w:rPr>
                <w:sz w:val="8"/>
                <w:szCs w:val="8"/>
              </w:rPr>
            </w:pPr>
          </w:p>
          <w:p w14:paraId="5C8A3933" w14:textId="77777777" w:rsidR="004A76E0" w:rsidRDefault="000B7076">
            <w:pPr>
              <w:spacing w:line="256" w:lineRule="auto"/>
              <w:rPr>
                <w:lang w:eastAsia="lt-LT"/>
              </w:rPr>
            </w:pPr>
            <w:r>
              <w:rPr>
                <w:lang w:eastAsia="lt-LT"/>
              </w:rPr>
              <w:t>Adresas</w:t>
            </w:r>
          </w:p>
        </w:tc>
        <w:tc>
          <w:tcPr>
            <w:tcW w:w="7525" w:type="dxa"/>
            <w:tcBorders>
              <w:top w:val="outset" w:sz="6" w:space="0" w:color="000000"/>
              <w:left w:val="outset" w:sz="6" w:space="0" w:color="000000"/>
              <w:bottom w:val="outset" w:sz="6" w:space="0" w:color="000000"/>
              <w:right w:val="outset" w:sz="6" w:space="0" w:color="000000"/>
            </w:tcBorders>
            <w:hideMark/>
          </w:tcPr>
          <w:p w14:paraId="5C8A3934" w14:textId="77777777" w:rsidR="004A76E0" w:rsidRDefault="004A76E0">
            <w:pPr>
              <w:spacing w:line="256" w:lineRule="auto"/>
              <w:rPr>
                <w:sz w:val="22"/>
                <w:szCs w:val="22"/>
              </w:rPr>
            </w:pPr>
          </w:p>
        </w:tc>
      </w:tr>
      <w:tr w:rsidR="004A76E0" w14:paraId="5C8A3939" w14:textId="77777777">
        <w:trPr>
          <w:tblCellSpacing w:w="0" w:type="dxa"/>
        </w:trPr>
        <w:tc>
          <w:tcPr>
            <w:tcW w:w="2106" w:type="dxa"/>
            <w:tcBorders>
              <w:top w:val="outset" w:sz="6" w:space="0" w:color="000000"/>
              <w:left w:val="outset" w:sz="6" w:space="0" w:color="000000"/>
              <w:bottom w:val="outset" w:sz="6" w:space="0" w:color="000000"/>
              <w:right w:val="outset" w:sz="6" w:space="0" w:color="000000"/>
            </w:tcBorders>
            <w:shd w:val="clear" w:color="auto" w:fill="D9D9D9"/>
            <w:hideMark/>
          </w:tcPr>
          <w:p w14:paraId="5C8A3936" w14:textId="77777777" w:rsidR="004A76E0" w:rsidRDefault="004A76E0">
            <w:pPr>
              <w:rPr>
                <w:sz w:val="8"/>
                <w:szCs w:val="8"/>
              </w:rPr>
            </w:pPr>
          </w:p>
          <w:p w14:paraId="5C8A3937" w14:textId="77777777" w:rsidR="004A76E0" w:rsidRDefault="000B7076">
            <w:pPr>
              <w:spacing w:line="256" w:lineRule="auto"/>
              <w:rPr>
                <w:lang w:eastAsia="lt-LT"/>
              </w:rPr>
            </w:pPr>
            <w:r>
              <w:rPr>
                <w:lang w:eastAsia="lt-LT"/>
              </w:rPr>
              <w:t>Tel. nr., el. paštas</w:t>
            </w:r>
          </w:p>
        </w:tc>
        <w:tc>
          <w:tcPr>
            <w:tcW w:w="7525" w:type="dxa"/>
            <w:tcBorders>
              <w:top w:val="outset" w:sz="6" w:space="0" w:color="000000"/>
              <w:left w:val="outset" w:sz="6" w:space="0" w:color="000000"/>
              <w:bottom w:val="outset" w:sz="6" w:space="0" w:color="000000"/>
              <w:right w:val="outset" w:sz="6" w:space="0" w:color="000000"/>
            </w:tcBorders>
            <w:hideMark/>
          </w:tcPr>
          <w:p w14:paraId="5C8A3938" w14:textId="77777777" w:rsidR="004A76E0" w:rsidRDefault="004A76E0">
            <w:pPr>
              <w:spacing w:line="256" w:lineRule="auto"/>
              <w:rPr>
                <w:sz w:val="22"/>
                <w:szCs w:val="22"/>
              </w:rPr>
            </w:pPr>
          </w:p>
        </w:tc>
      </w:tr>
    </w:tbl>
    <w:p w14:paraId="5C8A393A" w14:textId="1529F555" w:rsidR="004A76E0" w:rsidRDefault="004A76E0">
      <w:pPr>
        <w:rPr>
          <w:sz w:val="8"/>
          <w:szCs w:val="8"/>
        </w:rPr>
      </w:pPr>
    </w:p>
    <w:p w14:paraId="5C8A393B" w14:textId="552AF933" w:rsidR="004A76E0" w:rsidRDefault="000B7076">
      <w:pPr>
        <w:ind w:left="-142" w:firstLine="142"/>
        <w:rPr>
          <w:lang w:eastAsia="lt-LT"/>
        </w:rPr>
      </w:pPr>
      <w:r>
        <w:rPr>
          <w:b/>
          <w:bCs/>
          <w:lang w:eastAsia="lt-LT"/>
        </w:rPr>
        <w:t>Duomenys apie fizinio asmens užimtumą, šeimos narius ir kitus kartu gyvenančius asmenis</w:t>
      </w:r>
    </w:p>
    <w:tbl>
      <w:tblPr>
        <w:tblW w:w="963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105"/>
        <w:gridCol w:w="7525"/>
      </w:tblGrid>
      <w:tr w:rsidR="004A76E0" w14:paraId="5C8A393F" w14:textId="77777777">
        <w:trPr>
          <w:trHeight w:val="1443"/>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3C" w14:textId="77777777" w:rsidR="004A76E0" w:rsidRDefault="000B7076">
            <w:pPr>
              <w:spacing w:line="256" w:lineRule="auto"/>
              <w:rPr>
                <w:szCs w:val="24"/>
                <w:lang w:eastAsia="lt-LT"/>
              </w:rPr>
            </w:pPr>
            <w:r>
              <w:rPr>
                <w:szCs w:val="24"/>
                <w:lang w:eastAsia="lt-LT"/>
              </w:rPr>
              <w:t xml:space="preserve">Užimtumas </w:t>
            </w:r>
          </w:p>
          <w:p w14:paraId="5C8A393D" w14:textId="77777777" w:rsidR="004A76E0" w:rsidRDefault="000B7076">
            <w:pPr>
              <w:spacing w:line="256" w:lineRule="auto"/>
              <w:rPr>
                <w:szCs w:val="24"/>
                <w:lang w:eastAsia="lt-LT"/>
              </w:rPr>
            </w:pPr>
            <w:r>
              <w:rPr>
                <w:i/>
                <w:iCs/>
                <w:szCs w:val="24"/>
                <w:lang w:eastAsia="lt-LT"/>
              </w:rPr>
              <w:t>(</w:t>
            </w:r>
            <w:r>
              <w:rPr>
                <w:i/>
                <w:iCs/>
                <w:sz w:val="20"/>
                <w:lang w:eastAsia="lt-LT"/>
              </w:rPr>
              <w:t>Darbovietės pavadinimas, pareigos, darbo dienos, darbo valandos, kitoks užimtumas)</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93E" w14:textId="77777777" w:rsidR="004A76E0" w:rsidRDefault="004A76E0">
            <w:pPr>
              <w:spacing w:line="256" w:lineRule="auto"/>
              <w:rPr>
                <w:sz w:val="22"/>
                <w:szCs w:val="22"/>
              </w:rPr>
            </w:pPr>
          </w:p>
        </w:tc>
      </w:tr>
      <w:tr w:rsidR="004A76E0" w14:paraId="5C8A3943"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40" w14:textId="77777777" w:rsidR="004A76E0" w:rsidRDefault="004A76E0">
            <w:pPr>
              <w:rPr>
                <w:sz w:val="8"/>
                <w:szCs w:val="8"/>
              </w:rPr>
            </w:pPr>
          </w:p>
          <w:p w14:paraId="5C8A3941" w14:textId="77777777" w:rsidR="004A76E0" w:rsidRDefault="000B7076">
            <w:pPr>
              <w:spacing w:line="256" w:lineRule="auto"/>
              <w:rPr>
                <w:lang w:eastAsia="lt-LT"/>
              </w:rPr>
            </w:pPr>
            <w:r>
              <w:rPr>
                <w:lang w:eastAsia="lt-LT"/>
              </w:rPr>
              <w:t>Pajamos</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942" w14:textId="77777777" w:rsidR="004A76E0" w:rsidRDefault="004A76E0">
            <w:pPr>
              <w:spacing w:line="256" w:lineRule="auto"/>
              <w:rPr>
                <w:sz w:val="22"/>
                <w:szCs w:val="22"/>
              </w:rPr>
            </w:pPr>
          </w:p>
        </w:tc>
      </w:tr>
      <w:tr w:rsidR="004A76E0" w14:paraId="5C8A3947"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44" w14:textId="77777777" w:rsidR="004A76E0" w:rsidRDefault="000B7076">
            <w:pPr>
              <w:spacing w:line="256" w:lineRule="auto"/>
              <w:rPr>
                <w:szCs w:val="24"/>
                <w:lang w:eastAsia="lt-LT"/>
              </w:rPr>
            </w:pPr>
            <w:r>
              <w:rPr>
                <w:szCs w:val="24"/>
                <w:lang w:eastAsia="lt-LT"/>
              </w:rPr>
              <w:t>Šeiminė padėtis</w:t>
            </w:r>
          </w:p>
          <w:p w14:paraId="5C8A3945" w14:textId="77777777" w:rsidR="004A76E0" w:rsidRDefault="000B7076">
            <w:pPr>
              <w:spacing w:line="256" w:lineRule="auto"/>
              <w:rPr>
                <w:i/>
                <w:sz w:val="20"/>
                <w:lang w:eastAsia="lt-LT"/>
              </w:rPr>
            </w:pPr>
            <w:r>
              <w:rPr>
                <w:i/>
                <w:sz w:val="20"/>
                <w:lang w:eastAsia="lt-LT"/>
              </w:rPr>
              <w:t>(</w:t>
            </w:r>
            <w:proofErr w:type="spellStart"/>
            <w:r>
              <w:rPr>
                <w:i/>
                <w:sz w:val="20"/>
                <w:lang w:eastAsia="lt-LT"/>
              </w:rPr>
              <w:t>Vedęs(ištekėjusi</w:t>
            </w:r>
            <w:proofErr w:type="spellEnd"/>
            <w:r>
              <w:rPr>
                <w:i/>
                <w:sz w:val="20"/>
                <w:lang w:eastAsia="lt-LT"/>
              </w:rPr>
              <w:t>), išsituokęs (-si), sugyventinis (-ė), našlys (-ė), gyvenantis (-i) skyrium)</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946" w14:textId="77777777" w:rsidR="004A76E0" w:rsidRDefault="004A76E0">
            <w:pPr>
              <w:spacing w:line="256" w:lineRule="auto"/>
              <w:rPr>
                <w:sz w:val="22"/>
                <w:szCs w:val="22"/>
              </w:rPr>
            </w:pPr>
          </w:p>
        </w:tc>
      </w:tr>
      <w:tr w:rsidR="004A76E0" w14:paraId="5C8A3950"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48" w14:textId="77777777" w:rsidR="004A76E0" w:rsidRDefault="000B7076">
            <w:pPr>
              <w:spacing w:line="256" w:lineRule="auto"/>
              <w:rPr>
                <w:szCs w:val="24"/>
                <w:lang w:eastAsia="lt-LT"/>
              </w:rPr>
            </w:pPr>
            <w:r>
              <w:rPr>
                <w:szCs w:val="24"/>
                <w:lang w:eastAsia="lt-LT"/>
              </w:rPr>
              <w:t>Šeimos nariai ir kiti kartu gyvenantys asmenys</w:t>
            </w:r>
          </w:p>
          <w:p w14:paraId="5C8A3949" w14:textId="77777777" w:rsidR="004A76E0" w:rsidRDefault="000B7076">
            <w:pPr>
              <w:spacing w:line="256" w:lineRule="auto"/>
              <w:rPr>
                <w:sz w:val="20"/>
                <w:lang w:eastAsia="lt-LT"/>
              </w:rPr>
            </w:pPr>
            <w:r>
              <w:rPr>
                <w:i/>
                <w:iCs/>
                <w:sz w:val="20"/>
                <w:lang w:eastAsia="lt-LT"/>
              </w:rPr>
              <w:t>(Vardas Pavardė„ gimimo data, giminystės ryšys, užimtumas, santykiai su sutuoktiniu, kitais asmenimis)</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4A" w14:textId="77777777" w:rsidR="004A76E0" w:rsidRDefault="004A76E0">
            <w:pPr>
              <w:rPr>
                <w:sz w:val="8"/>
                <w:szCs w:val="8"/>
              </w:rPr>
            </w:pPr>
          </w:p>
          <w:p w14:paraId="5C8A394B" w14:textId="77777777" w:rsidR="004A76E0" w:rsidRDefault="004A76E0">
            <w:pPr>
              <w:spacing w:line="256" w:lineRule="auto"/>
              <w:rPr>
                <w:lang w:eastAsia="lt-LT"/>
              </w:rPr>
            </w:pPr>
          </w:p>
          <w:p w14:paraId="5C8A394C" w14:textId="77777777" w:rsidR="004A76E0" w:rsidRDefault="004A76E0">
            <w:pPr>
              <w:rPr>
                <w:sz w:val="10"/>
                <w:szCs w:val="10"/>
              </w:rPr>
            </w:pPr>
          </w:p>
          <w:p w14:paraId="5C8A394D" w14:textId="77777777" w:rsidR="004A76E0" w:rsidRDefault="004A76E0">
            <w:pPr>
              <w:spacing w:line="256" w:lineRule="auto"/>
              <w:rPr>
                <w:lang w:eastAsia="lt-LT"/>
              </w:rPr>
            </w:pPr>
          </w:p>
          <w:p w14:paraId="5C8A394E" w14:textId="77777777" w:rsidR="004A76E0" w:rsidRDefault="004A76E0">
            <w:pPr>
              <w:rPr>
                <w:sz w:val="10"/>
                <w:szCs w:val="10"/>
              </w:rPr>
            </w:pPr>
          </w:p>
          <w:p w14:paraId="5C8A394F" w14:textId="77777777" w:rsidR="004A76E0" w:rsidRDefault="004A76E0">
            <w:pPr>
              <w:spacing w:line="256" w:lineRule="auto"/>
              <w:rPr>
                <w:lang w:eastAsia="lt-LT"/>
              </w:rPr>
            </w:pPr>
          </w:p>
        </w:tc>
      </w:tr>
      <w:tr w:rsidR="004A76E0" w14:paraId="5C8A3954"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51" w14:textId="77777777" w:rsidR="004A76E0" w:rsidRDefault="000B7076">
            <w:pPr>
              <w:spacing w:line="256" w:lineRule="auto"/>
              <w:rPr>
                <w:szCs w:val="24"/>
                <w:lang w:eastAsia="lt-LT"/>
              </w:rPr>
            </w:pPr>
            <w:r>
              <w:rPr>
                <w:szCs w:val="24"/>
                <w:lang w:eastAsia="lt-LT"/>
              </w:rPr>
              <w:lastRenderedPageBreak/>
              <w:t>Kitų nuomonė dėl priimamo vaiko laikinai svečiuotis</w:t>
            </w:r>
          </w:p>
          <w:p w14:paraId="5C8A3952" w14:textId="77777777" w:rsidR="004A76E0" w:rsidRDefault="000B7076">
            <w:pPr>
              <w:spacing w:line="256" w:lineRule="auto"/>
              <w:rPr>
                <w:szCs w:val="24"/>
                <w:lang w:eastAsia="lt-LT"/>
              </w:rPr>
            </w:pPr>
            <w:r>
              <w:rPr>
                <w:i/>
                <w:iCs/>
                <w:sz w:val="20"/>
                <w:lang w:eastAsia="lt-LT"/>
              </w:rPr>
              <w:t>(Jeigu vizito šeimoje metu kiti kartu gyvenantys asmenys nedalyvauja, reikalingi sutikimai raštu)</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953" w14:textId="77777777" w:rsidR="004A76E0" w:rsidRDefault="004A76E0">
            <w:pPr>
              <w:spacing w:line="256" w:lineRule="auto"/>
              <w:rPr>
                <w:sz w:val="22"/>
                <w:szCs w:val="22"/>
              </w:rPr>
            </w:pPr>
          </w:p>
        </w:tc>
      </w:tr>
      <w:tr w:rsidR="004A76E0" w14:paraId="5C8A3958"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55" w14:textId="77777777" w:rsidR="004A76E0" w:rsidRDefault="000B7076">
            <w:pPr>
              <w:spacing w:line="256" w:lineRule="auto"/>
              <w:rPr>
                <w:szCs w:val="24"/>
                <w:lang w:eastAsia="lt-LT"/>
              </w:rPr>
            </w:pPr>
            <w:r>
              <w:rPr>
                <w:szCs w:val="24"/>
                <w:lang w:eastAsia="lt-LT"/>
              </w:rPr>
              <w:t xml:space="preserve">Mitybos įpročiai </w:t>
            </w:r>
            <w:r>
              <w:rPr>
                <w:i/>
                <w:sz w:val="20"/>
                <w:lang w:eastAsia="lt-LT"/>
              </w:rPr>
              <w:t>(vegetaras, laikosi dietos, skiriamas laikas maisto kokybei, ar ir kiek atsižvelgs į besisvečiuojančio vaiko mitybos įpročius, poreikius)</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56" w14:textId="77777777" w:rsidR="004A76E0" w:rsidRDefault="004A76E0">
            <w:pPr>
              <w:rPr>
                <w:sz w:val="8"/>
                <w:szCs w:val="8"/>
              </w:rPr>
            </w:pPr>
          </w:p>
          <w:p w14:paraId="5C8A3957" w14:textId="77777777" w:rsidR="004A76E0" w:rsidRDefault="004A76E0">
            <w:pPr>
              <w:spacing w:line="256" w:lineRule="auto"/>
              <w:rPr>
                <w:lang w:eastAsia="lt-LT"/>
              </w:rPr>
            </w:pPr>
          </w:p>
        </w:tc>
      </w:tr>
      <w:tr w:rsidR="004A76E0" w14:paraId="5C8A395D" w14:textId="77777777">
        <w:trPr>
          <w:tblCellSpacing w:w="0" w:type="dxa"/>
        </w:trPr>
        <w:tc>
          <w:tcPr>
            <w:tcW w:w="21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59" w14:textId="77777777" w:rsidR="004A76E0" w:rsidRDefault="000B7076">
            <w:pPr>
              <w:spacing w:line="256" w:lineRule="auto"/>
              <w:rPr>
                <w:szCs w:val="24"/>
                <w:lang w:eastAsia="lt-LT"/>
              </w:rPr>
            </w:pPr>
            <w:r>
              <w:rPr>
                <w:szCs w:val="24"/>
                <w:lang w:eastAsia="lt-LT"/>
              </w:rPr>
              <w:t xml:space="preserve">Kita svarbi informacija </w:t>
            </w:r>
          </w:p>
          <w:p w14:paraId="5C8A395A" w14:textId="77777777" w:rsidR="004A76E0" w:rsidRDefault="000B7076">
            <w:pPr>
              <w:spacing w:line="256" w:lineRule="auto"/>
              <w:rPr>
                <w:i/>
                <w:sz w:val="20"/>
                <w:lang w:eastAsia="lt-LT"/>
              </w:rPr>
            </w:pPr>
            <w:r>
              <w:rPr>
                <w:i/>
                <w:sz w:val="20"/>
                <w:lang w:eastAsia="lt-LT"/>
              </w:rPr>
              <w:t>(teistumas, sveikatos būklės ypatumai, žalingi įpročiai ir pan.)</w:t>
            </w:r>
          </w:p>
        </w:tc>
        <w:tc>
          <w:tcPr>
            <w:tcW w:w="752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5B" w14:textId="77777777" w:rsidR="004A76E0" w:rsidRDefault="004A76E0">
            <w:pPr>
              <w:rPr>
                <w:sz w:val="8"/>
                <w:szCs w:val="8"/>
              </w:rPr>
            </w:pPr>
          </w:p>
          <w:p w14:paraId="5C8A395C" w14:textId="77777777" w:rsidR="004A76E0" w:rsidRDefault="004A76E0">
            <w:pPr>
              <w:spacing w:line="256" w:lineRule="auto"/>
              <w:rPr>
                <w:lang w:eastAsia="lt-LT"/>
              </w:rPr>
            </w:pPr>
          </w:p>
        </w:tc>
      </w:tr>
    </w:tbl>
    <w:p w14:paraId="5C8A395E" w14:textId="243EA900" w:rsidR="004A76E0" w:rsidRDefault="00F8271D">
      <w:pPr>
        <w:rPr>
          <w:sz w:val="8"/>
          <w:szCs w:val="8"/>
        </w:rPr>
      </w:pPr>
    </w:p>
    <w:p w14:paraId="5C8A395F" w14:textId="77777777" w:rsidR="004A76E0" w:rsidRDefault="00F8271D">
      <w:pPr>
        <w:ind w:left="578" w:hanging="720"/>
        <w:jc w:val="center"/>
        <w:rPr>
          <w:caps/>
          <w:lang w:eastAsia="lt-LT"/>
        </w:rPr>
      </w:pPr>
      <w:r w:rsidR="000B7076">
        <w:rPr>
          <w:b/>
          <w:caps/>
          <w:lang w:eastAsia="lt-LT"/>
        </w:rPr>
        <w:t>II</w:t>
      </w:r>
      <w:r w:rsidR="000B7076">
        <w:rPr>
          <w:b/>
          <w:caps/>
          <w:lang w:eastAsia="lt-LT"/>
        </w:rPr>
        <w:t>.</w:t>
      </w:r>
      <w:r w:rsidR="000B7076">
        <w:rPr>
          <w:b/>
          <w:caps/>
          <w:lang w:eastAsia="lt-LT"/>
        </w:rPr>
        <w:tab/>
      </w:r>
      <w:r w:rsidR="000B7076">
        <w:rPr>
          <w:b/>
          <w:bCs/>
          <w:caps/>
          <w:lang w:eastAsia="lt-LT"/>
        </w:rPr>
        <w:t>Duomenys apie fizinio asmens gyvenimo ir buities sąlygas</w:t>
      </w:r>
    </w:p>
    <w:p w14:paraId="5C8A3960" w14:textId="77777777" w:rsidR="004A76E0" w:rsidRDefault="004A76E0"/>
    <w:tbl>
      <w:tblPr>
        <w:tblW w:w="963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105"/>
        <w:gridCol w:w="7525"/>
      </w:tblGrid>
      <w:tr w:rsidR="004A76E0" w14:paraId="5C8A3964" w14:textId="77777777">
        <w:trPr>
          <w:tblCellSpacing w:w="0" w:type="dxa"/>
        </w:trPr>
        <w:tc>
          <w:tcPr>
            <w:tcW w:w="2105" w:type="dxa"/>
            <w:tcBorders>
              <w:top w:val="outset" w:sz="6" w:space="0" w:color="000000"/>
              <w:left w:val="outset" w:sz="6" w:space="0" w:color="000000"/>
              <w:bottom w:val="outset" w:sz="6" w:space="0" w:color="000000"/>
              <w:right w:val="outset" w:sz="6" w:space="0" w:color="000000"/>
            </w:tcBorders>
            <w:shd w:val="clear" w:color="auto" w:fill="D9D9D9"/>
            <w:hideMark/>
          </w:tcPr>
          <w:p w14:paraId="5C8A3961" w14:textId="77777777" w:rsidR="004A76E0" w:rsidRDefault="000B7076">
            <w:pPr>
              <w:spacing w:line="256" w:lineRule="auto"/>
              <w:rPr>
                <w:lang w:eastAsia="lt-LT"/>
              </w:rPr>
            </w:pPr>
            <w:r>
              <w:rPr>
                <w:lang w:eastAsia="lt-LT"/>
              </w:rPr>
              <w:t>Būsto tipas ir saugumas</w:t>
            </w:r>
          </w:p>
          <w:p w14:paraId="5C8A3962" w14:textId="77777777" w:rsidR="004A76E0" w:rsidRDefault="000B7076">
            <w:pPr>
              <w:spacing w:line="256" w:lineRule="auto"/>
              <w:rPr>
                <w:lang w:eastAsia="lt-LT"/>
              </w:rPr>
            </w:pPr>
            <w:r>
              <w:rPr>
                <w:i/>
                <w:sz w:val="20"/>
                <w:lang w:eastAsia="lt-LT"/>
              </w:rPr>
              <w:t>(kenksmingų medžiagų, alkoholio, degtukų ir pan. laikymas, kiti pavojai)</w:t>
            </w:r>
          </w:p>
        </w:tc>
        <w:tc>
          <w:tcPr>
            <w:tcW w:w="7526" w:type="dxa"/>
            <w:tcBorders>
              <w:top w:val="outset" w:sz="6" w:space="0" w:color="000000"/>
              <w:left w:val="outset" w:sz="6" w:space="0" w:color="000000"/>
              <w:bottom w:val="outset" w:sz="6" w:space="0" w:color="000000"/>
              <w:right w:val="outset" w:sz="6" w:space="0" w:color="000000"/>
            </w:tcBorders>
            <w:hideMark/>
          </w:tcPr>
          <w:p w14:paraId="5C8A3963" w14:textId="77777777" w:rsidR="004A76E0" w:rsidRDefault="004A76E0">
            <w:pPr>
              <w:spacing w:line="256" w:lineRule="auto"/>
              <w:rPr>
                <w:sz w:val="22"/>
                <w:szCs w:val="22"/>
              </w:rPr>
            </w:pPr>
          </w:p>
        </w:tc>
      </w:tr>
      <w:tr w:rsidR="004A76E0" w14:paraId="5C8A3968" w14:textId="77777777">
        <w:trPr>
          <w:tblCellSpacing w:w="0" w:type="dxa"/>
        </w:trPr>
        <w:tc>
          <w:tcPr>
            <w:tcW w:w="2105" w:type="dxa"/>
            <w:tcBorders>
              <w:top w:val="outset" w:sz="6" w:space="0" w:color="000000"/>
              <w:left w:val="outset" w:sz="6" w:space="0" w:color="000000"/>
              <w:bottom w:val="outset" w:sz="6" w:space="0" w:color="000000"/>
              <w:right w:val="outset" w:sz="6" w:space="0" w:color="000000"/>
            </w:tcBorders>
            <w:shd w:val="clear" w:color="auto" w:fill="D9D9D9"/>
            <w:hideMark/>
          </w:tcPr>
          <w:p w14:paraId="5C8A3965" w14:textId="77777777" w:rsidR="004A76E0" w:rsidRDefault="004A76E0">
            <w:pPr>
              <w:rPr>
                <w:sz w:val="8"/>
                <w:szCs w:val="8"/>
              </w:rPr>
            </w:pPr>
          </w:p>
          <w:p w14:paraId="5C8A3966" w14:textId="77777777" w:rsidR="004A76E0" w:rsidRDefault="000B7076">
            <w:pPr>
              <w:spacing w:line="256" w:lineRule="auto"/>
              <w:rPr>
                <w:lang w:eastAsia="lt-LT"/>
              </w:rPr>
            </w:pPr>
            <w:r>
              <w:rPr>
                <w:lang w:eastAsia="lt-LT"/>
              </w:rPr>
              <w:t>Gyvenamasis plotas ir kambarių skaičius</w:t>
            </w:r>
          </w:p>
        </w:tc>
        <w:tc>
          <w:tcPr>
            <w:tcW w:w="7526" w:type="dxa"/>
            <w:tcBorders>
              <w:top w:val="outset" w:sz="6" w:space="0" w:color="000000"/>
              <w:left w:val="outset" w:sz="6" w:space="0" w:color="000000"/>
              <w:bottom w:val="outset" w:sz="6" w:space="0" w:color="000000"/>
              <w:right w:val="outset" w:sz="6" w:space="0" w:color="000000"/>
            </w:tcBorders>
            <w:hideMark/>
          </w:tcPr>
          <w:p w14:paraId="5C8A3967" w14:textId="77777777" w:rsidR="004A76E0" w:rsidRDefault="004A76E0">
            <w:pPr>
              <w:spacing w:line="256" w:lineRule="auto"/>
              <w:rPr>
                <w:sz w:val="22"/>
                <w:szCs w:val="22"/>
              </w:rPr>
            </w:pPr>
          </w:p>
        </w:tc>
      </w:tr>
      <w:tr w:rsidR="004A76E0" w14:paraId="5C8A396C" w14:textId="77777777">
        <w:trPr>
          <w:tblCellSpacing w:w="0" w:type="dxa"/>
        </w:trPr>
        <w:tc>
          <w:tcPr>
            <w:tcW w:w="2105" w:type="dxa"/>
            <w:tcBorders>
              <w:top w:val="outset" w:sz="6" w:space="0" w:color="000000"/>
              <w:left w:val="outset" w:sz="6" w:space="0" w:color="000000"/>
              <w:bottom w:val="outset" w:sz="6" w:space="0" w:color="000000"/>
              <w:right w:val="outset" w:sz="6" w:space="0" w:color="000000"/>
            </w:tcBorders>
            <w:shd w:val="clear" w:color="auto" w:fill="D9D9D9"/>
            <w:hideMark/>
          </w:tcPr>
          <w:p w14:paraId="5C8A3969" w14:textId="77777777" w:rsidR="004A76E0" w:rsidRDefault="004A76E0">
            <w:pPr>
              <w:rPr>
                <w:sz w:val="8"/>
                <w:szCs w:val="8"/>
              </w:rPr>
            </w:pPr>
          </w:p>
          <w:p w14:paraId="5C8A396A" w14:textId="77777777" w:rsidR="004A76E0" w:rsidRDefault="000B7076">
            <w:pPr>
              <w:spacing w:line="256" w:lineRule="auto"/>
              <w:rPr>
                <w:lang w:eastAsia="lt-LT"/>
              </w:rPr>
            </w:pPr>
            <w:r>
              <w:rPr>
                <w:lang w:eastAsia="lt-LT"/>
              </w:rPr>
              <w:t>Būsto šildymas</w:t>
            </w:r>
          </w:p>
        </w:tc>
        <w:tc>
          <w:tcPr>
            <w:tcW w:w="7526" w:type="dxa"/>
            <w:tcBorders>
              <w:top w:val="outset" w:sz="6" w:space="0" w:color="000000"/>
              <w:left w:val="outset" w:sz="6" w:space="0" w:color="000000"/>
              <w:bottom w:val="outset" w:sz="6" w:space="0" w:color="000000"/>
              <w:right w:val="outset" w:sz="6" w:space="0" w:color="000000"/>
            </w:tcBorders>
            <w:hideMark/>
          </w:tcPr>
          <w:p w14:paraId="5C8A396B" w14:textId="77777777" w:rsidR="004A76E0" w:rsidRDefault="004A76E0">
            <w:pPr>
              <w:spacing w:line="256" w:lineRule="auto"/>
              <w:rPr>
                <w:sz w:val="22"/>
                <w:szCs w:val="22"/>
              </w:rPr>
            </w:pPr>
          </w:p>
        </w:tc>
      </w:tr>
      <w:tr w:rsidR="004A76E0" w14:paraId="5C8A3970" w14:textId="77777777">
        <w:trPr>
          <w:tblCellSpacing w:w="0" w:type="dxa"/>
        </w:trPr>
        <w:tc>
          <w:tcPr>
            <w:tcW w:w="2105" w:type="dxa"/>
            <w:tcBorders>
              <w:top w:val="outset" w:sz="6" w:space="0" w:color="000000"/>
              <w:left w:val="outset" w:sz="6" w:space="0" w:color="000000"/>
              <w:bottom w:val="outset" w:sz="6" w:space="0" w:color="000000"/>
              <w:right w:val="outset" w:sz="6" w:space="0" w:color="000000"/>
            </w:tcBorders>
            <w:shd w:val="clear" w:color="auto" w:fill="D9D9D9"/>
            <w:hideMark/>
          </w:tcPr>
          <w:p w14:paraId="5C8A396D" w14:textId="77777777" w:rsidR="004A76E0" w:rsidRDefault="004A76E0">
            <w:pPr>
              <w:rPr>
                <w:sz w:val="8"/>
                <w:szCs w:val="8"/>
              </w:rPr>
            </w:pPr>
          </w:p>
          <w:p w14:paraId="5C8A396E" w14:textId="77777777" w:rsidR="004A76E0" w:rsidRDefault="000B7076">
            <w:pPr>
              <w:spacing w:line="256" w:lineRule="auto"/>
              <w:rPr>
                <w:lang w:eastAsia="lt-LT"/>
              </w:rPr>
            </w:pPr>
            <w:r>
              <w:rPr>
                <w:lang w:eastAsia="lt-LT"/>
              </w:rPr>
              <w:t>Komunaliniai patogumai</w:t>
            </w:r>
          </w:p>
        </w:tc>
        <w:tc>
          <w:tcPr>
            <w:tcW w:w="7526" w:type="dxa"/>
            <w:tcBorders>
              <w:top w:val="outset" w:sz="6" w:space="0" w:color="000000"/>
              <w:left w:val="outset" w:sz="6" w:space="0" w:color="000000"/>
              <w:bottom w:val="outset" w:sz="6" w:space="0" w:color="000000"/>
              <w:right w:val="outset" w:sz="6" w:space="0" w:color="000000"/>
            </w:tcBorders>
            <w:hideMark/>
          </w:tcPr>
          <w:p w14:paraId="5C8A396F" w14:textId="77777777" w:rsidR="004A76E0" w:rsidRDefault="004A76E0">
            <w:pPr>
              <w:spacing w:line="256" w:lineRule="auto"/>
              <w:rPr>
                <w:sz w:val="22"/>
                <w:szCs w:val="22"/>
              </w:rPr>
            </w:pPr>
          </w:p>
        </w:tc>
      </w:tr>
      <w:tr w:rsidR="004A76E0" w14:paraId="5C8A3974" w14:textId="77777777">
        <w:trPr>
          <w:tblCellSpacing w:w="0" w:type="dxa"/>
        </w:trPr>
        <w:tc>
          <w:tcPr>
            <w:tcW w:w="2105" w:type="dxa"/>
            <w:tcBorders>
              <w:top w:val="outset" w:sz="6" w:space="0" w:color="000000"/>
              <w:left w:val="outset" w:sz="6" w:space="0" w:color="000000"/>
              <w:bottom w:val="outset" w:sz="6" w:space="0" w:color="000000"/>
              <w:right w:val="outset" w:sz="6" w:space="0" w:color="000000"/>
            </w:tcBorders>
            <w:shd w:val="clear" w:color="auto" w:fill="D9D9D9"/>
            <w:hideMark/>
          </w:tcPr>
          <w:p w14:paraId="5C8A3971" w14:textId="77777777" w:rsidR="004A76E0" w:rsidRDefault="000B7076">
            <w:pPr>
              <w:spacing w:line="256" w:lineRule="auto"/>
              <w:rPr>
                <w:szCs w:val="24"/>
                <w:lang w:eastAsia="lt-LT"/>
              </w:rPr>
            </w:pPr>
            <w:r>
              <w:rPr>
                <w:szCs w:val="24"/>
                <w:lang w:eastAsia="lt-LT"/>
              </w:rPr>
              <w:t>Švara ir tvarka,</w:t>
            </w:r>
          </w:p>
          <w:p w14:paraId="5C8A3972" w14:textId="77777777" w:rsidR="004A76E0" w:rsidRDefault="000B7076">
            <w:pPr>
              <w:spacing w:line="256" w:lineRule="auto"/>
              <w:rPr>
                <w:i/>
                <w:sz w:val="20"/>
                <w:lang w:eastAsia="lt-LT"/>
              </w:rPr>
            </w:pPr>
            <w:r>
              <w:rPr>
                <w:i/>
                <w:sz w:val="20"/>
                <w:lang w:eastAsia="lt-LT"/>
              </w:rPr>
              <w:t>(naminiai gyvūnai)</w:t>
            </w:r>
          </w:p>
        </w:tc>
        <w:tc>
          <w:tcPr>
            <w:tcW w:w="7526" w:type="dxa"/>
            <w:tcBorders>
              <w:top w:val="outset" w:sz="6" w:space="0" w:color="000000"/>
              <w:left w:val="outset" w:sz="6" w:space="0" w:color="000000"/>
              <w:bottom w:val="outset" w:sz="6" w:space="0" w:color="000000"/>
              <w:right w:val="outset" w:sz="6" w:space="0" w:color="000000"/>
            </w:tcBorders>
            <w:hideMark/>
          </w:tcPr>
          <w:p w14:paraId="5C8A3973" w14:textId="77777777" w:rsidR="004A76E0" w:rsidRDefault="004A76E0">
            <w:pPr>
              <w:spacing w:line="256" w:lineRule="auto"/>
              <w:rPr>
                <w:sz w:val="22"/>
                <w:szCs w:val="22"/>
              </w:rPr>
            </w:pPr>
          </w:p>
        </w:tc>
      </w:tr>
    </w:tbl>
    <w:p w14:paraId="5C8A3975" w14:textId="77777777" w:rsidR="004A76E0" w:rsidRDefault="00F8271D"/>
    <w:p w14:paraId="5C8A3976" w14:textId="77777777" w:rsidR="004A76E0" w:rsidRDefault="00F8271D">
      <w:pPr>
        <w:ind w:left="578" w:hanging="720"/>
        <w:jc w:val="center"/>
        <w:rPr>
          <w:caps/>
          <w:lang w:eastAsia="lt-LT"/>
        </w:rPr>
      </w:pPr>
      <w:r w:rsidR="000B7076">
        <w:rPr>
          <w:b/>
          <w:caps/>
          <w:lang w:eastAsia="lt-LT"/>
        </w:rPr>
        <w:t>III</w:t>
      </w:r>
      <w:r w:rsidR="000B7076">
        <w:rPr>
          <w:b/>
          <w:caps/>
          <w:lang w:eastAsia="lt-LT"/>
        </w:rPr>
        <w:t>.</w:t>
      </w:r>
      <w:r w:rsidR="000B7076">
        <w:rPr>
          <w:b/>
          <w:caps/>
          <w:lang w:eastAsia="lt-LT"/>
        </w:rPr>
        <w:tab/>
      </w:r>
      <w:r w:rsidR="000B7076">
        <w:rPr>
          <w:b/>
          <w:bCs/>
          <w:caps/>
          <w:lang w:eastAsia="lt-LT"/>
        </w:rPr>
        <w:t>Fizinio asmens apsisprendimas priimti vaiką laikinai svečiuotis</w:t>
      </w:r>
    </w:p>
    <w:p w14:paraId="5C8A3977" w14:textId="77777777" w:rsidR="004A76E0" w:rsidRDefault="004A76E0">
      <w:pPr>
        <w:ind w:left="578"/>
        <w:rPr>
          <w:caps/>
          <w:lang w:eastAsia="lt-LT"/>
        </w:rPr>
      </w:pPr>
    </w:p>
    <w:tbl>
      <w:tblPr>
        <w:tblW w:w="963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3"/>
        <w:gridCol w:w="7668"/>
      </w:tblGrid>
      <w:tr w:rsidR="004A76E0" w14:paraId="5C8A398B" w14:textId="77777777">
        <w:trPr>
          <w:trHeight w:val="2284"/>
          <w:tblCellSpacing w:w="0" w:type="dxa"/>
        </w:trPr>
        <w:tc>
          <w:tcPr>
            <w:tcW w:w="1963" w:type="dxa"/>
            <w:tcBorders>
              <w:top w:val="outset" w:sz="6" w:space="0" w:color="000000"/>
              <w:left w:val="outset" w:sz="6" w:space="0" w:color="000000"/>
              <w:bottom w:val="outset" w:sz="6" w:space="0" w:color="000000"/>
              <w:right w:val="outset" w:sz="6" w:space="0" w:color="000000"/>
            </w:tcBorders>
            <w:shd w:val="clear" w:color="auto" w:fill="D9D9D9"/>
            <w:hideMark/>
          </w:tcPr>
          <w:p w14:paraId="5C8A3978" w14:textId="77777777" w:rsidR="004A76E0" w:rsidRDefault="004A76E0">
            <w:pPr>
              <w:rPr>
                <w:sz w:val="8"/>
                <w:szCs w:val="8"/>
              </w:rPr>
            </w:pPr>
          </w:p>
          <w:p w14:paraId="5C8A3979" w14:textId="77777777" w:rsidR="004A76E0" w:rsidRDefault="000B7076">
            <w:pPr>
              <w:spacing w:line="256" w:lineRule="auto"/>
              <w:rPr>
                <w:lang w:eastAsia="lt-LT"/>
              </w:rPr>
            </w:pPr>
            <w:r>
              <w:rPr>
                <w:lang w:eastAsia="lt-LT"/>
              </w:rPr>
              <w:t xml:space="preserve">Apsisprendimas priimti vaiką laikinai svečiuotis </w:t>
            </w:r>
          </w:p>
        </w:tc>
        <w:tc>
          <w:tcPr>
            <w:tcW w:w="7668" w:type="dxa"/>
            <w:tcBorders>
              <w:top w:val="outset" w:sz="6" w:space="0" w:color="000000"/>
              <w:left w:val="outset" w:sz="6" w:space="0" w:color="000000"/>
              <w:bottom w:val="outset" w:sz="6" w:space="0" w:color="000000"/>
              <w:right w:val="outset" w:sz="6" w:space="0" w:color="000000"/>
            </w:tcBorders>
          </w:tcPr>
          <w:p w14:paraId="5C8A397A" w14:textId="77777777" w:rsidR="004A76E0" w:rsidRDefault="000B7076">
            <w:pPr>
              <w:overflowPunct w:val="0"/>
              <w:spacing w:line="256" w:lineRule="auto"/>
              <w:rPr>
                <w:bCs/>
              </w:rPr>
            </w:pPr>
            <w:r>
              <w:rPr>
                <w:bCs/>
              </w:rPr>
              <w:t>1. Kodėl Jūs norite priimti vaiką laikinai svečiuotis Jūsų šeimoje?</w:t>
            </w:r>
          </w:p>
          <w:p w14:paraId="5C8A397B" w14:textId="77777777" w:rsidR="004A76E0" w:rsidRDefault="004A76E0">
            <w:pPr>
              <w:spacing w:line="256" w:lineRule="auto"/>
              <w:rPr>
                <w:szCs w:val="24"/>
                <w:lang w:eastAsia="lt-LT"/>
              </w:rPr>
            </w:pPr>
          </w:p>
          <w:p w14:paraId="5C8A397C" w14:textId="77777777" w:rsidR="004A76E0" w:rsidRDefault="004A76E0">
            <w:pPr>
              <w:spacing w:line="256" w:lineRule="auto"/>
              <w:rPr>
                <w:szCs w:val="24"/>
                <w:lang w:eastAsia="lt-LT"/>
              </w:rPr>
            </w:pPr>
          </w:p>
          <w:p w14:paraId="5C8A397D" w14:textId="77777777" w:rsidR="004A76E0" w:rsidRDefault="000B7076">
            <w:pPr>
              <w:spacing w:line="256" w:lineRule="auto"/>
              <w:jc w:val="both"/>
            </w:pPr>
            <w:r>
              <w:t>2. Kokie Jūsų santykiai su vaiku?</w:t>
            </w:r>
          </w:p>
          <w:p w14:paraId="5C8A397E" w14:textId="77777777" w:rsidR="004A76E0" w:rsidRDefault="004A76E0">
            <w:pPr>
              <w:spacing w:line="256" w:lineRule="auto"/>
              <w:rPr>
                <w:szCs w:val="24"/>
                <w:lang w:eastAsia="lt-LT"/>
              </w:rPr>
            </w:pPr>
          </w:p>
          <w:p w14:paraId="5C8A397F" w14:textId="77777777" w:rsidR="004A76E0" w:rsidRDefault="004A76E0">
            <w:pPr>
              <w:spacing w:line="256" w:lineRule="auto"/>
              <w:rPr>
                <w:szCs w:val="24"/>
                <w:lang w:eastAsia="lt-LT"/>
              </w:rPr>
            </w:pPr>
          </w:p>
          <w:p w14:paraId="5C8A3980" w14:textId="77777777" w:rsidR="004A76E0" w:rsidRDefault="000B7076">
            <w:pPr>
              <w:spacing w:line="256" w:lineRule="auto"/>
            </w:pPr>
            <w:r>
              <w:t>3. Koks giminystės ryšys?</w:t>
            </w:r>
          </w:p>
          <w:p w14:paraId="5C8A3981" w14:textId="77777777" w:rsidR="004A76E0" w:rsidRDefault="004A76E0">
            <w:pPr>
              <w:spacing w:line="256" w:lineRule="auto"/>
              <w:rPr>
                <w:szCs w:val="24"/>
                <w:lang w:eastAsia="lt-LT"/>
              </w:rPr>
            </w:pPr>
          </w:p>
          <w:p w14:paraId="5C8A3982" w14:textId="77777777" w:rsidR="004A76E0" w:rsidRDefault="004A76E0">
            <w:pPr>
              <w:spacing w:line="256" w:lineRule="auto"/>
              <w:rPr>
                <w:szCs w:val="24"/>
                <w:lang w:eastAsia="lt-LT"/>
              </w:rPr>
            </w:pPr>
          </w:p>
          <w:p w14:paraId="5C8A3983" w14:textId="77777777" w:rsidR="004A76E0" w:rsidRDefault="000B7076">
            <w:pPr>
              <w:spacing w:line="256" w:lineRule="auto"/>
            </w:pPr>
            <w:r>
              <w:t>4. Susipažinimo su vaiku aplinkybės</w:t>
            </w:r>
          </w:p>
          <w:p w14:paraId="5C8A3984" w14:textId="77777777" w:rsidR="004A76E0" w:rsidRDefault="004A76E0">
            <w:pPr>
              <w:spacing w:line="256" w:lineRule="auto"/>
            </w:pPr>
          </w:p>
          <w:p w14:paraId="5C8A3985" w14:textId="77777777" w:rsidR="004A76E0" w:rsidRDefault="004A76E0">
            <w:pPr>
              <w:spacing w:line="256" w:lineRule="auto"/>
            </w:pPr>
          </w:p>
          <w:p w14:paraId="5C8A3986" w14:textId="77777777" w:rsidR="004A76E0" w:rsidRDefault="000B7076">
            <w:pPr>
              <w:spacing w:line="256" w:lineRule="auto"/>
              <w:rPr>
                <w:bCs/>
              </w:rPr>
            </w:pPr>
            <w:r>
              <w:rPr>
                <w:bCs/>
              </w:rPr>
              <w:t>5. Ko tikitės iš vaiko, kuris laikinai svečiuosis Jūsų namuose?</w:t>
            </w:r>
          </w:p>
          <w:p w14:paraId="5C8A3987" w14:textId="77777777" w:rsidR="004A76E0" w:rsidRDefault="004A76E0">
            <w:pPr>
              <w:spacing w:line="256" w:lineRule="auto"/>
              <w:rPr>
                <w:szCs w:val="24"/>
                <w:lang w:eastAsia="lt-LT"/>
              </w:rPr>
            </w:pPr>
          </w:p>
          <w:p w14:paraId="5C8A3988" w14:textId="77777777" w:rsidR="004A76E0" w:rsidRDefault="004A76E0">
            <w:pPr>
              <w:spacing w:line="256" w:lineRule="auto"/>
              <w:rPr>
                <w:szCs w:val="24"/>
                <w:lang w:eastAsia="lt-LT"/>
              </w:rPr>
            </w:pPr>
          </w:p>
          <w:p w14:paraId="5C8A3989" w14:textId="77777777" w:rsidR="004A76E0" w:rsidRDefault="000B7076">
            <w:pPr>
              <w:spacing w:line="256" w:lineRule="auto"/>
              <w:rPr>
                <w:bCs/>
              </w:rPr>
            </w:pPr>
            <w:r>
              <w:rPr>
                <w:bCs/>
              </w:rPr>
              <w:t>6. Kokias matote bendravimo su vaiku perspektyvas?</w:t>
            </w:r>
          </w:p>
          <w:p w14:paraId="5C8A398A" w14:textId="77777777" w:rsidR="004A76E0" w:rsidRDefault="004A76E0">
            <w:pPr>
              <w:spacing w:line="256" w:lineRule="auto"/>
              <w:rPr>
                <w:szCs w:val="24"/>
                <w:lang w:eastAsia="lt-LT"/>
              </w:rPr>
            </w:pPr>
          </w:p>
        </w:tc>
      </w:tr>
    </w:tbl>
    <w:p w14:paraId="5C8A398C" w14:textId="77777777" w:rsidR="004A76E0" w:rsidRDefault="00F8271D">
      <w:pPr>
        <w:ind w:left="578"/>
        <w:rPr>
          <w:caps/>
          <w:lang w:eastAsia="lt-LT"/>
        </w:rPr>
      </w:pPr>
    </w:p>
    <w:p w14:paraId="5C8A398D" w14:textId="77777777" w:rsidR="004A76E0" w:rsidRDefault="00F8271D">
      <w:pPr>
        <w:ind w:left="578" w:hanging="720"/>
        <w:jc w:val="center"/>
        <w:rPr>
          <w:caps/>
          <w:lang w:eastAsia="lt-LT"/>
        </w:rPr>
      </w:pPr>
      <w:r w:rsidR="000B7076">
        <w:rPr>
          <w:b/>
          <w:caps/>
          <w:lang w:eastAsia="lt-LT"/>
        </w:rPr>
        <w:t>IV</w:t>
      </w:r>
      <w:r w:rsidR="000B7076">
        <w:rPr>
          <w:b/>
          <w:caps/>
          <w:lang w:eastAsia="lt-LT"/>
        </w:rPr>
        <w:t>.</w:t>
      </w:r>
      <w:r w:rsidR="000B7076">
        <w:rPr>
          <w:b/>
          <w:caps/>
          <w:lang w:eastAsia="lt-LT"/>
        </w:rPr>
        <w:tab/>
      </w:r>
      <w:r w:rsidR="000B7076">
        <w:rPr>
          <w:b/>
          <w:bCs/>
          <w:caps/>
          <w:lang w:eastAsia="lt-LT"/>
        </w:rPr>
        <w:t>Vaiko gyvenamojo ploto, sąlygų ir fizinio asmens galimybių tenkinti vaiko poreikius vertinimas</w:t>
      </w:r>
    </w:p>
    <w:p w14:paraId="5C8A398E" w14:textId="77777777" w:rsidR="004A76E0" w:rsidRDefault="004A76E0">
      <w:pPr>
        <w:ind w:left="578"/>
        <w:rPr>
          <w:caps/>
          <w:lang w:eastAsia="lt-LT"/>
        </w:rPr>
      </w:pPr>
    </w:p>
    <w:tbl>
      <w:tblPr>
        <w:tblW w:w="963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3"/>
        <w:gridCol w:w="7668"/>
      </w:tblGrid>
      <w:tr w:rsidR="004A76E0" w14:paraId="5C8A3993" w14:textId="77777777">
        <w:trPr>
          <w:trHeight w:val="2832"/>
          <w:tblCellSpacing w:w="0" w:type="dxa"/>
        </w:trPr>
        <w:tc>
          <w:tcPr>
            <w:tcW w:w="196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8F" w14:textId="77777777" w:rsidR="004A76E0" w:rsidRDefault="004A76E0">
            <w:pPr>
              <w:rPr>
                <w:sz w:val="8"/>
                <w:szCs w:val="8"/>
              </w:rPr>
            </w:pPr>
          </w:p>
          <w:p w14:paraId="5C8A3990" w14:textId="77777777" w:rsidR="004A76E0" w:rsidRDefault="000B7076">
            <w:pPr>
              <w:spacing w:line="256" w:lineRule="auto"/>
              <w:rPr>
                <w:lang w:eastAsia="lt-LT"/>
              </w:rPr>
            </w:pPr>
            <w:r>
              <w:rPr>
                <w:lang w:eastAsia="lt-LT"/>
              </w:rPr>
              <w:t xml:space="preserve">Vaiko gyvenamojo ploto ir sąlygų įvertinimas </w:t>
            </w:r>
            <w:r>
              <w:rPr>
                <w:i/>
                <w:iCs/>
                <w:sz w:val="20"/>
                <w:lang w:eastAsia="lt-LT"/>
              </w:rPr>
              <w:t>(Kambario tipas (atskiras ar bendra su kitais šeimos nariais), plotas, įrengimas, sąlygos poilsiui, ugdymui ir žaidimams)</w:t>
            </w:r>
          </w:p>
        </w:tc>
        <w:tc>
          <w:tcPr>
            <w:tcW w:w="766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91" w14:textId="77777777" w:rsidR="004A76E0" w:rsidRDefault="004A76E0">
            <w:pPr>
              <w:rPr>
                <w:sz w:val="8"/>
                <w:szCs w:val="8"/>
              </w:rPr>
            </w:pPr>
          </w:p>
          <w:p w14:paraId="5C8A3992" w14:textId="77777777" w:rsidR="004A76E0" w:rsidRDefault="004A76E0">
            <w:pPr>
              <w:spacing w:line="256" w:lineRule="auto"/>
              <w:rPr>
                <w:sz w:val="20"/>
                <w:lang w:eastAsia="lt-LT"/>
              </w:rPr>
            </w:pPr>
          </w:p>
        </w:tc>
      </w:tr>
      <w:tr w:rsidR="004A76E0" w14:paraId="5C8A39B5" w14:textId="77777777">
        <w:trPr>
          <w:tblCellSpacing w:w="0" w:type="dxa"/>
        </w:trPr>
        <w:tc>
          <w:tcPr>
            <w:tcW w:w="196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94" w14:textId="77777777" w:rsidR="004A76E0" w:rsidRDefault="004A76E0">
            <w:pPr>
              <w:rPr>
                <w:sz w:val="8"/>
                <w:szCs w:val="8"/>
              </w:rPr>
            </w:pPr>
          </w:p>
          <w:p w14:paraId="5C8A3995" w14:textId="77777777" w:rsidR="004A76E0" w:rsidRDefault="000B7076">
            <w:pPr>
              <w:spacing w:line="256" w:lineRule="auto"/>
              <w:rPr>
                <w:lang w:eastAsia="lt-LT"/>
              </w:rPr>
            </w:pPr>
            <w:r>
              <w:rPr>
                <w:lang w:eastAsia="lt-LT"/>
              </w:rPr>
              <w:t>Bendravimo su vaikais, vaikų auklėjimo patirtis</w:t>
            </w:r>
          </w:p>
        </w:tc>
        <w:tc>
          <w:tcPr>
            <w:tcW w:w="766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96" w14:textId="77777777" w:rsidR="004A76E0" w:rsidRDefault="004A76E0">
            <w:pPr>
              <w:rPr>
                <w:sz w:val="8"/>
                <w:szCs w:val="8"/>
              </w:rPr>
            </w:pPr>
          </w:p>
          <w:p w14:paraId="5C8A3997" w14:textId="77777777" w:rsidR="004A76E0" w:rsidRDefault="000B7076">
            <w:pPr>
              <w:spacing w:line="256" w:lineRule="auto"/>
              <w:ind w:left="319" w:hanging="319"/>
              <w:rPr>
                <w:lang w:eastAsia="lt-LT"/>
              </w:rPr>
            </w:pPr>
            <w:r>
              <w:rPr>
                <w:lang w:eastAsia="lt-LT"/>
              </w:rPr>
              <w:t>1.</w:t>
            </w:r>
            <w:r>
              <w:rPr>
                <w:lang w:eastAsia="lt-LT"/>
              </w:rPr>
              <w:tab/>
              <w:t>Kokia veikla su vaiku užsiimsite?</w:t>
            </w:r>
          </w:p>
          <w:p w14:paraId="5C8A3998" w14:textId="77777777" w:rsidR="004A76E0" w:rsidRDefault="004A76E0">
            <w:pPr>
              <w:rPr>
                <w:sz w:val="10"/>
                <w:szCs w:val="10"/>
              </w:rPr>
            </w:pPr>
          </w:p>
          <w:p w14:paraId="5C8A3999" w14:textId="77777777" w:rsidR="004A76E0" w:rsidRDefault="004A76E0">
            <w:pPr>
              <w:spacing w:line="256" w:lineRule="auto"/>
              <w:ind w:left="319"/>
              <w:rPr>
                <w:lang w:eastAsia="lt-LT"/>
              </w:rPr>
            </w:pPr>
          </w:p>
          <w:p w14:paraId="5C8A399A" w14:textId="77777777" w:rsidR="004A76E0" w:rsidRDefault="004A76E0">
            <w:pPr>
              <w:spacing w:line="256" w:lineRule="auto"/>
              <w:ind w:left="319"/>
              <w:rPr>
                <w:lang w:eastAsia="lt-LT"/>
              </w:rPr>
            </w:pPr>
          </w:p>
          <w:p w14:paraId="5C8A399B" w14:textId="77777777" w:rsidR="004A76E0" w:rsidRDefault="004A76E0">
            <w:pPr>
              <w:rPr>
                <w:sz w:val="8"/>
                <w:szCs w:val="8"/>
              </w:rPr>
            </w:pPr>
          </w:p>
          <w:p w14:paraId="5C8A399C" w14:textId="77777777" w:rsidR="004A76E0" w:rsidRDefault="000B7076">
            <w:pPr>
              <w:spacing w:line="256" w:lineRule="auto"/>
              <w:ind w:left="319" w:hanging="319"/>
              <w:rPr>
                <w:lang w:eastAsia="lt-LT"/>
              </w:rPr>
            </w:pPr>
            <w:r>
              <w:rPr>
                <w:lang w:eastAsia="lt-LT"/>
              </w:rPr>
              <w:t>2.</w:t>
            </w:r>
            <w:r>
              <w:rPr>
                <w:lang w:eastAsia="lt-LT"/>
              </w:rPr>
              <w:tab/>
              <w:t>Ar turite bendravimo su vaikais patirties, kokia ji?</w:t>
            </w:r>
          </w:p>
          <w:p w14:paraId="5C8A399D" w14:textId="77777777" w:rsidR="004A76E0" w:rsidRDefault="004A76E0">
            <w:pPr>
              <w:spacing w:line="256" w:lineRule="auto"/>
              <w:ind w:left="319"/>
              <w:rPr>
                <w:lang w:eastAsia="lt-LT"/>
              </w:rPr>
            </w:pPr>
          </w:p>
          <w:p w14:paraId="5C8A399E" w14:textId="77777777" w:rsidR="004A76E0" w:rsidRDefault="004A76E0">
            <w:pPr>
              <w:spacing w:line="256" w:lineRule="auto"/>
              <w:ind w:left="319"/>
              <w:rPr>
                <w:lang w:eastAsia="lt-LT"/>
              </w:rPr>
            </w:pPr>
          </w:p>
          <w:p w14:paraId="5C8A399F" w14:textId="77777777" w:rsidR="004A76E0" w:rsidRDefault="004A76E0">
            <w:pPr>
              <w:rPr>
                <w:sz w:val="8"/>
                <w:szCs w:val="8"/>
              </w:rPr>
            </w:pPr>
          </w:p>
          <w:p w14:paraId="5C8A39A0" w14:textId="77777777" w:rsidR="004A76E0" w:rsidRDefault="000B7076">
            <w:pPr>
              <w:spacing w:line="256" w:lineRule="auto"/>
              <w:ind w:left="319" w:hanging="319"/>
              <w:rPr>
                <w:lang w:eastAsia="lt-LT"/>
              </w:rPr>
            </w:pPr>
            <w:r>
              <w:rPr>
                <w:lang w:eastAsia="lt-LT"/>
              </w:rPr>
              <w:t>3.</w:t>
            </w:r>
            <w:r>
              <w:rPr>
                <w:lang w:eastAsia="lt-LT"/>
              </w:rPr>
              <w:tab/>
              <w:t>Ko sieksite savo bendravimu su vaiku?</w:t>
            </w:r>
          </w:p>
          <w:p w14:paraId="5C8A39A1" w14:textId="77777777" w:rsidR="004A76E0" w:rsidRDefault="004A76E0">
            <w:pPr>
              <w:rPr>
                <w:sz w:val="10"/>
                <w:szCs w:val="10"/>
              </w:rPr>
            </w:pPr>
          </w:p>
          <w:p w14:paraId="5C8A39A2" w14:textId="77777777" w:rsidR="004A76E0" w:rsidRDefault="004A76E0">
            <w:pPr>
              <w:spacing w:line="256" w:lineRule="auto"/>
              <w:ind w:left="319"/>
              <w:rPr>
                <w:lang w:eastAsia="lt-LT"/>
              </w:rPr>
            </w:pPr>
          </w:p>
          <w:p w14:paraId="5C8A39A3" w14:textId="77777777" w:rsidR="004A76E0" w:rsidRDefault="004A76E0">
            <w:pPr>
              <w:spacing w:line="256" w:lineRule="auto"/>
              <w:ind w:left="319"/>
              <w:rPr>
                <w:lang w:eastAsia="lt-LT"/>
              </w:rPr>
            </w:pPr>
          </w:p>
          <w:p w14:paraId="5C8A39A4" w14:textId="77777777" w:rsidR="004A76E0" w:rsidRDefault="004A76E0">
            <w:pPr>
              <w:rPr>
                <w:sz w:val="8"/>
                <w:szCs w:val="8"/>
              </w:rPr>
            </w:pPr>
          </w:p>
          <w:p w14:paraId="5C8A39A5" w14:textId="77777777" w:rsidR="004A76E0" w:rsidRDefault="000B7076">
            <w:pPr>
              <w:spacing w:line="256" w:lineRule="auto"/>
              <w:ind w:left="319" w:hanging="319"/>
              <w:rPr>
                <w:lang w:eastAsia="lt-LT"/>
              </w:rPr>
            </w:pPr>
            <w:r>
              <w:rPr>
                <w:lang w:eastAsia="lt-LT"/>
              </w:rPr>
              <w:t>4.</w:t>
            </w:r>
            <w:r>
              <w:rPr>
                <w:lang w:eastAsia="lt-LT"/>
              </w:rPr>
              <w:tab/>
              <w:t>Koks vaiko elgesys jus trikdytų?</w:t>
            </w:r>
          </w:p>
          <w:p w14:paraId="5C8A39A6" w14:textId="77777777" w:rsidR="004A76E0" w:rsidRDefault="004A76E0">
            <w:pPr>
              <w:rPr>
                <w:sz w:val="10"/>
                <w:szCs w:val="10"/>
              </w:rPr>
            </w:pPr>
          </w:p>
          <w:p w14:paraId="5C8A39A7" w14:textId="77777777" w:rsidR="004A76E0" w:rsidRDefault="004A76E0">
            <w:pPr>
              <w:spacing w:line="256" w:lineRule="auto"/>
              <w:ind w:left="319"/>
              <w:rPr>
                <w:lang w:eastAsia="lt-LT"/>
              </w:rPr>
            </w:pPr>
          </w:p>
          <w:p w14:paraId="5C8A39A8" w14:textId="77777777" w:rsidR="004A76E0" w:rsidRDefault="000B7076">
            <w:pPr>
              <w:keepNext/>
              <w:spacing w:line="256" w:lineRule="auto"/>
              <w:ind w:left="319" w:hanging="319"/>
              <w:jc w:val="both"/>
              <w:outlineLvl w:val="4"/>
              <w:rPr>
                <w:szCs w:val="24"/>
              </w:rPr>
            </w:pPr>
            <w:r>
              <w:rPr>
                <w:szCs w:val="24"/>
              </w:rPr>
              <w:t>5.</w:t>
            </w:r>
            <w:r>
              <w:rPr>
                <w:szCs w:val="24"/>
              </w:rPr>
              <w:tab/>
              <w:t>Kokius drausminimo būdus taikote (taikysite) auklėdami vaiką (</w:t>
            </w:r>
            <w:proofErr w:type="spellStart"/>
            <w:r>
              <w:rPr>
                <w:szCs w:val="24"/>
              </w:rPr>
              <w:t>us</w:t>
            </w:r>
            <w:proofErr w:type="spellEnd"/>
            <w:r>
              <w:rPr>
                <w:szCs w:val="24"/>
              </w:rPr>
              <w:t>)? Kokiam drausminimui nepritariate?</w:t>
            </w:r>
          </w:p>
          <w:p w14:paraId="5C8A39A9" w14:textId="77777777" w:rsidR="004A76E0" w:rsidRDefault="004A76E0">
            <w:pPr>
              <w:spacing w:line="256" w:lineRule="auto"/>
              <w:jc w:val="both"/>
              <w:rPr>
                <w:lang w:eastAsia="lt-LT"/>
              </w:rPr>
            </w:pPr>
          </w:p>
          <w:p w14:paraId="5C8A39AA" w14:textId="77777777" w:rsidR="004A76E0" w:rsidRDefault="004A76E0">
            <w:pPr>
              <w:rPr>
                <w:sz w:val="8"/>
                <w:szCs w:val="8"/>
              </w:rPr>
            </w:pPr>
          </w:p>
          <w:p w14:paraId="5C8A39AB" w14:textId="77777777" w:rsidR="004A76E0" w:rsidRDefault="000B7076">
            <w:pPr>
              <w:spacing w:line="256" w:lineRule="auto"/>
              <w:ind w:left="319" w:hanging="283"/>
              <w:jc w:val="both"/>
            </w:pPr>
            <w:r>
              <w:t>6.</w:t>
            </w:r>
            <w:r>
              <w:tab/>
              <w:t>Kas, Jūsų nuomone, svarbiausia auginant vaikus?</w:t>
            </w:r>
          </w:p>
          <w:p w14:paraId="5C8A39AC" w14:textId="77777777" w:rsidR="004A76E0" w:rsidRDefault="004A76E0">
            <w:pPr>
              <w:rPr>
                <w:sz w:val="10"/>
                <w:szCs w:val="10"/>
              </w:rPr>
            </w:pPr>
          </w:p>
          <w:p w14:paraId="5C8A39AD" w14:textId="77777777" w:rsidR="004A76E0" w:rsidRDefault="004A76E0">
            <w:pPr>
              <w:spacing w:line="256" w:lineRule="auto"/>
              <w:jc w:val="both"/>
            </w:pPr>
          </w:p>
          <w:p w14:paraId="5C8A39AE" w14:textId="77777777" w:rsidR="004A76E0" w:rsidRDefault="004A76E0">
            <w:pPr>
              <w:rPr>
                <w:sz w:val="8"/>
                <w:szCs w:val="8"/>
              </w:rPr>
            </w:pPr>
          </w:p>
          <w:p w14:paraId="5C8A39AF" w14:textId="77777777" w:rsidR="004A76E0" w:rsidRDefault="000B7076">
            <w:pPr>
              <w:spacing w:line="256" w:lineRule="auto"/>
              <w:ind w:left="319" w:hanging="283"/>
              <w:jc w:val="both"/>
            </w:pPr>
            <w:r>
              <w:t>7.</w:t>
            </w:r>
            <w:r>
              <w:tab/>
              <w:t>Kas sutampa ir kas skiriasi Jūsų ir sutuoktinio požiūriuose į vaikų auginimą? Kaip spręsite iškilusius nesutarimus dėl auklėjimo?</w:t>
            </w:r>
          </w:p>
          <w:p w14:paraId="5C8A39B0" w14:textId="77777777" w:rsidR="004A76E0" w:rsidRDefault="004A76E0">
            <w:pPr>
              <w:spacing w:line="256" w:lineRule="auto"/>
              <w:jc w:val="both"/>
            </w:pPr>
          </w:p>
          <w:p w14:paraId="5C8A39B1" w14:textId="77777777" w:rsidR="004A76E0" w:rsidRDefault="004A76E0">
            <w:pPr>
              <w:rPr>
                <w:sz w:val="10"/>
                <w:szCs w:val="10"/>
              </w:rPr>
            </w:pPr>
          </w:p>
          <w:p w14:paraId="5C8A39B2" w14:textId="77777777" w:rsidR="004A76E0" w:rsidRDefault="004A76E0">
            <w:pPr>
              <w:spacing w:line="256" w:lineRule="auto"/>
              <w:jc w:val="both"/>
            </w:pPr>
          </w:p>
          <w:p w14:paraId="5C8A39B3" w14:textId="77777777" w:rsidR="004A76E0" w:rsidRDefault="004A76E0">
            <w:pPr>
              <w:rPr>
                <w:sz w:val="10"/>
                <w:szCs w:val="10"/>
              </w:rPr>
            </w:pPr>
          </w:p>
          <w:p w14:paraId="5C8A39B4" w14:textId="77777777" w:rsidR="004A76E0" w:rsidRDefault="000B7076">
            <w:pPr>
              <w:spacing w:line="256" w:lineRule="auto"/>
              <w:ind w:left="319" w:hanging="283"/>
              <w:jc w:val="both"/>
              <w:rPr>
                <w:lang w:eastAsia="lt-LT"/>
              </w:rPr>
            </w:pPr>
            <w:r>
              <w:rPr>
                <w:lang w:eastAsia="lt-LT"/>
              </w:rPr>
              <w:t>8.</w:t>
            </w:r>
            <w:r>
              <w:rPr>
                <w:lang w:eastAsia="lt-LT"/>
              </w:rPr>
              <w:tab/>
            </w:r>
            <w:r>
              <w:t>Įvertinkite savo stipriąsias ir silpnąsias puses auklėjant vaiką?</w:t>
            </w:r>
          </w:p>
        </w:tc>
      </w:tr>
      <w:tr w:rsidR="004A76E0" w14:paraId="5C8A39E4" w14:textId="77777777">
        <w:trPr>
          <w:tblCellSpacing w:w="0" w:type="dxa"/>
        </w:trPr>
        <w:tc>
          <w:tcPr>
            <w:tcW w:w="196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B6" w14:textId="77777777" w:rsidR="004A76E0" w:rsidRDefault="004A76E0">
            <w:pPr>
              <w:rPr>
                <w:sz w:val="8"/>
                <w:szCs w:val="8"/>
              </w:rPr>
            </w:pPr>
          </w:p>
          <w:p w14:paraId="5C8A39B7" w14:textId="77777777" w:rsidR="004A76E0" w:rsidRDefault="000B7076">
            <w:pPr>
              <w:spacing w:line="256" w:lineRule="auto"/>
              <w:rPr>
                <w:lang w:eastAsia="lt-LT"/>
              </w:rPr>
            </w:pPr>
            <w:r>
              <w:rPr>
                <w:lang w:eastAsia="lt-LT"/>
              </w:rPr>
              <w:t>Be tėvų globos likusio vaiko poreikių supratimas</w:t>
            </w:r>
          </w:p>
        </w:tc>
        <w:tc>
          <w:tcPr>
            <w:tcW w:w="766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B8" w14:textId="77777777" w:rsidR="004A76E0" w:rsidRDefault="004A76E0">
            <w:pPr>
              <w:rPr>
                <w:sz w:val="8"/>
                <w:szCs w:val="8"/>
              </w:rPr>
            </w:pPr>
          </w:p>
          <w:p w14:paraId="5C8A39B9" w14:textId="77777777" w:rsidR="004A76E0" w:rsidRDefault="000B7076">
            <w:pPr>
              <w:spacing w:line="256" w:lineRule="auto"/>
              <w:rPr>
                <w:lang w:eastAsia="lt-LT"/>
              </w:rPr>
            </w:pPr>
            <w:r>
              <w:rPr>
                <w:lang w:eastAsia="lt-LT"/>
              </w:rPr>
              <w:t>1. Kokie vaiko poreikiai yra svarbiausi?</w:t>
            </w:r>
          </w:p>
          <w:p w14:paraId="5C8A39BA" w14:textId="77777777" w:rsidR="004A76E0" w:rsidRDefault="004A76E0">
            <w:pPr>
              <w:rPr>
                <w:sz w:val="10"/>
                <w:szCs w:val="10"/>
              </w:rPr>
            </w:pPr>
          </w:p>
          <w:p w14:paraId="5C8A39BB" w14:textId="77777777" w:rsidR="004A76E0" w:rsidRDefault="004A76E0">
            <w:pPr>
              <w:spacing w:line="256" w:lineRule="auto"/>
              <w:rPr>
                <w:lang w:eastAsia="lt-LT"/>
              </w:rPr>
            </w:pPr>
          </w:p>
          <w:p w14:paraId="5C8A39BC" w14:textId="77777777" w:rsidR="004A76E0" w:rsidRDefault="004A76E0">
            <w:pPr>
              <w:rPr>
                <w:sz w:val="10"/>
                <w:szCs w:val="10"/>
              </w:rPr>
            </w:pPr>
          </w:p>
          <w:p w14:paraId="5C8A39BD" w14:textId="77777777" w:rsidR="004A76E0" w:rsidRDefault="000B7076">
            <w:pPr>
              <w:spacing w:line="256" w:lineRule="auto"/>
              <w:rPr>
                <w:lang w:eastAsia="lt-LT"/>
              </w:rPr>
            </w:pPr>
            <w:r>
              <w:rPr>
                <w:lang w:eastAsia="lt-LT"/>
              </w:rPr>
              <w:t>2. Ar žinote vaiko lūkesčius jums?</w:t>
            </w:r>
          </w:p>
          <w:p w14:paraId="5C8A39BE" w14:textId="77777777" w:rsidR="004A76E0" w:rsidRDefault="004A76E0">
            <w:pPr>
              <w:rPr>
                <w:sz w:val="10"/>
                <w:szCs w:val="10"/>
              </w:rPr>
            </w:pPr>
          </w:p>
          <w:p w14:paraId="5C8A39BF" w14:textId="77777777" w:rsidR="004A76E0" w:rsidRDefault="004A76E0">
            <w:pPr>
              <w:spacing w:line="256" w:lineRule="auto"/>
              <w:rPr>
                <w:lang w:eastAsia="lt-LT"/>
              </w:rPr>
            </w:pPr>
          </w:p>
          <w:p w14:paraId="5C8A39C0" w14:textId="77777777" w:rsidR="004A76E0" w:rsidRDefault="004A76E0">
            <w:pPr>
              <w:rPr>
                <w:sz w:val="10"/>
                <w:szCs w:val="10"/>
              </w:rPr>
            </w:pPr>
          </w:p>
          <w:p w14:paraId="5C8A39C1" w14:textId="77777777" w:rsidR="004A76E0" w:rsidRDefault="000B7076">
            <w:pPr>
              <w:spacing w:line="256" w:lineRule="auto"/>
              <w:rPr>
                <w:lang w:eastAsia="lt-LT"/>
              </w:rPr>
            </w:pPr>
            <w:r>
              <w:rPr>
                <w:lang w:eastAsia="lt-LT"/>
              </w:rPr>
              <w:t>3. Kaip parodysite vaikui savo jausmus?</w:t>
            </w:r>
          </w:p>
          <w:p w14:paraId="5C8A39C2" w14:textId="77777777" w:rsidR="004A76E0" w:rsidRDefault="004A76E0">
            <w:pPr>
              <w:rPr>
                <w:sz w:val="10"/>
                <w:szCs w:val="10"/>
              </w:rPr>
            </w:pPr>
          </w:p>
          <w:p w14:paraId="5C8A39C3" w14:textId="77777777" w:rsidR="004A76E0" w:rsidRDefault="004A76E0">
            <w:pPr>
              <w:spacing w:line="256" w:lineRule="auto"/>
              <w:rPr>
                <w:lang w:eastAsia="lt-LT"/>
              </w:rPr>
            </w:pPr>
          </w:p>
          <w:p w14:paraId="5C8A39C4" w14:textId="77777777" w:rsidR="004A76E0" w:rsidRDefault="004A76E0">
            <w:pPr>
              <w:rPr>
                <w:sz w:val="10"/>
                <w:szCs w:val="10"/>
              </w:rPr>
            </w:pPr>
          </w:p>
          <w:p w14:paraId="5C8A39C5" w14:textId="77777777" w:rsidR="004A76E0" w:rsidRDefault="000B7076">
            <w:pPr>
              <w:spacing w:line="256" w:lineRule="auto"/>
              <w:rPr>
                <w:lang w:eastAsia="lt-LT"/>
              </w:rPr>
            </w:pPr>
            <w:r>
              <w:rPr>
                <w:lang w:eastAsia="lt-LT"/>
              </w:rPr>
              <w:t>4. Kaip padėsite vaikui susitvarkyti su negatyviais jausmais?</w:t>
            </w:r>
          </w:p>
          <w:p w14:paraId="5C8A39C6" w14:textId="77777777" w:rsidR="004A76E0" w:rsidRDefault="004A76E0">
            <w:pPr>
              <w:rPr>
                <w:sz w:val="10"/>
                <w:szCs w:val="10"/>
              </w:rPr>
            </w:pPr>
          </w:p>
          <w:p w14:paraId="5C8A39C7" w14:textId="77777777" w:rsidR="004A76E0" w:rsidRDefault="004A76E0">
            <w:pPr>
              <w:spacing w:line="256" w:lineRule="auto"/>
              <w:rPr>
                <w:lang w:eastAsia="lt-LT"/>
              </w:rPr>
            </w:pPr>
          </w:p>
          <w:p w14:paraId="5C8A39C8" w14:textId="77777777" w:rsidR="004A76E0" w:rsidRDefault="004A76E0">
            <w:pPr>
              <w:rPr>
                <w:sz w:val="10"/>
                <w:szCs w:val="10"/>
              </w:rPr>
            </w:pPr>
          </w:p>
          <w:p w14:paraId="5C8A39C9" w14:textId="77777777" w:rsidR="004A76E0" w:rsidRDefault="000B7076">
            <w:pPr>
              <w:keepNext/>
              <w:spacing w:line="256" w:lineRule="auto"/>
              <w:ind w:left="-1134" w:right="-1" w:firstLine="1134"/>
              <w:jc w:val="both"/>
              <w:outlineLvl w:val="4"/>
              <w:rPr>
                <w:szCs w:val="24"/>
              </w:rPr>
            </w:pPr>
            <w:r>
              <w:rPr>
                <w:szCs w:val="24"/>
              </w:rPr>
              <w:t>5. Kaip elgtumėtės, jeigu vaiko emocijų raiškos būdai bus Jums nepriimtini?</w:t>
            </w:r>
          </w:p>
          <w:p w14:paraId="5C8A39CA" w14:textId="77777777" w:rsidR="004A76E0" w:rsidRDefault="004A76E0">
            <w:pPr>
              <w:rPr>
                <w:sz w:val="8"/>
                <w:szCs w:val="8"/>
              </w:rPr>
            </w:pPr>
          </w:p>
          <w:p w14:paraId="5C8A39CB" w14:textId="77777777" w:rsidR="004A76E0" w:rsidRDefault="004A76E0">
            <w:pPr>
              <w:spacing w:line="256" w:lineRule="auto"/>
              <w:rPr>
                <w:lang w:eastAsia="lt-LT"/>
              </w:rPr>
            </w:pPr>
          </w:p>
          <w:p w14:paraId="5C8A39CC" w14:textId="77777777" w:rsidR="004A76E0" w:rsidRDefault="004A76E0">
            <w:pPr>
              <w:rPr>
                <w:sz w:val="10"/>
                <w:szCs w:val="10"/>
              </w:rPr>
            </w:pPr>
          </w:p>
          <w:p w14:paraId="5C8A39CD" w14:textId="77777777" w:rsidR="004A76E0" w:rsidRDefault="000B7076">
            <w:pPr>
              <w:keepNext/>
              <w:spacing w:line="256" w:lineRule="auto"/>
              <w:ind w:left="-1134" w:right="-1" w:firstLine="1134"/>
              <w:jc w:val="both"/>
              <w:outlineLvl w:val="4"/>
              <w:rPr>
                <w:szCs w:val="24"/>
              </w:rPr>
            </w:pPr>
            <w:r>
              <w:rPr>
                <w:szCs w:val="24"/>
              </w:rPr>
              <w:t>6. Kaip skatintumėte emocinį vaiko prieraišumą prie Jūsų šeimos narių?</w:t>
            </w:r>
          </w:p>
          <w:p w14:paraId="5C8A39CE" w14:textId="77777777" w:rsidR="004A76E0" w:rsidRDefault="004A76E0">
            <w:pPr>
              <w:spacing w:line="256" w:lineRule="auto"/>
              <w:rPr>
                <w:lang w:eastAsia="lt-LT"/>
              </w:rPr>
            </w:pPr>
          </w:p>
          <w:p w14:paraId="5C8A39CF" w14:textId="77777777" w:rsidR="004A76E0" w:rsidRDefault="004A76E0">
            <w:pPr>
              <w:spacing w:line="256" w:lineRule="auto"/>
              <w:rPr>
                <w:lang w:eastAsia="lt-LT"/>
              </w:rPr>
            </w:pPr>
          </w:p>
          <w:p w14:paraId="5C8A39D0" w14:textId="77777777" w:rsidR="004A76E0" w:rsidRDefault="004A76E0">
            <w:pPr>
              <w:rPr>
                <w:sz w:val="8"/>
                <w:szCs w:val="8"/>
              </w:rPr>
            </w:pPr>
          </w:p>
          <w:p w14:paraId="5C8A39D1" w14:textId="77777777" w:rsidR="004A76E0" w:rsidRDefault="000B7076">
            <w:pPr>
              <w:spacing w:line="256" w:lineRule="auto"/>
              <w:rPr>
                <w:lang w:eastAsia="lt-LT"/>
              </w:rPr>
            </w:pPr>
            <w:r>
              <w:rPr>
                <w:lang w:eastAsia="lt-LT"/>
              </w:rPr>
              <w:t>7. Kokiais būdais stiprinsite vaiko psichologinį atsparumą?</w:t>
            </w:r>
          </w:p>
          <w:p w14:paraId="5C8A39D2" w14:textId="77777777" w:rsidR="004A76E0" w:rsidRDefault="004A76E0">
            <w:pPr>
              <w:rPr>
                <w:sz w:val="10"/>
                <w:szCs w:val="10"/>
              </w:rPr>
            </w:pPr>
          </w:p>
          <w:p w14:paraId="5C8A39D3" w14:textId="77777777" w:rsidR="004A76E0" w:rsidRDefault="004A76E0">
            <w:pPr>
              <w:spacing w:line="256" w:lineRule="auto"/>
              <w:rPr>
                <w:lang w:eastAsia="lt-LT"/>
              </w:rPr>
            </w:pPr>
          </w:p>
          <w:p w14:paraId="5C8A39D4" w14:textId="77777777" w:rsidR="004A76E0" w:rsidRDefault="004A76E0">
            <w:pPr>
              <w:rPr>
                <w:sz w:val="10"/>
                <w:szCs w:val="10"/>
              </w:rPr>
            </w:pPr>
          </w:p>
          <w:p w14:paraId="5C8A39D5" w14:textId="77777777" w:rsidR="004A76E0" w:rsidRDefault="000B7076">
            <w:pPr>
              <w:spacing w:line="256" w:lineRule="auto"/>
              <w:rPr>
                <w:lang w:eastAsia="lt-LT"/>
              </w:rPr>
            </w:pPr>
            <w:r>
              <w:rPr>
                <w:lang w:eastAsia="lt-LT"/>
              </w:rPr>
              <w:t>8. Kaip palaikysite ryšį su vaiko globos institucija, sprendžiant su vaiku susijusius klausimus?</w:t>
            </w:r>
          </w:p>
          <w:p w14:paraId="5C8A39D6" w14:textId="77777777" w:rsidR="004A76E0" w:rsidRDefault="004A76E0">
            <w:pPr>
              <w:rPr>
                <w:sz w:val="10"/>
                <w:szCs w:val="10"/>
              </w:rPr>
            </w:pPr>
          </w:p>
          <w:p w14:paraId="5C8A39D7" w14:textId="77777777" w:rsidR="004A76E0" w:rsidRDefault="000B7076">
            <w:pPr>
              <w:spacing w:line="256" w:lineRule="auto"/>
              <w:rPr>
                <w:lang w:eastAsia="lt-LT"/>
              </w:rPr>
            </w:pPr>
            <w:r>
              <w:rPr>
                <w:lang w:eastAsia="lt-LT"/>
              </w:rPr>
              <w:t>9. Kokios paramos tikėtumėtės iš specialistų?</w:t>
            </w:r>
          </w:p>
          <w:p w14:paraId="5C8A39D8" w14:textId="77777777" w:rsidR="004A76E0" w:rsidRDefault="004A76E0">
            <w:pPr>
              <w:rPr>
                <w:sz w:val="10"/>
                <w:szCs w:val="10"/>
              </w:rPr>
            </w:pPr>
          </w:p>
          <w:p w14:paraId="5C8A39D9" w14:textId="77777777" w:rsidR="004A76E0" w:rsidRDefault="004A76E0">
            <w:pPr>
              <w:spacing w:line="256" w:lineRule="auto"/>
              <w:rPr>
                <w:lang w:eastAsia="lt-LT"/>
              </w:rPr>
            </w:pPr>
          </w:p>
          <w:p w14:paraId="5C8A39DA" w14:textId="77777777" w:rsidR="004A76E0" w:rsidRDefault="004A76E0">
            <w:pPr>
              <w:rPr>
                <w:sz w:val="10"/>
                <w:szCs w:val="10"/>
              </w:rPr>
            </w:pPr>
          </w:p>
          <w:p w14:paraId="5C8A39DB" w14:textId="77777777" w:rsidR="004A76E0" w:rsidRDefault="000B7076">
            <w:pPr>
              <w:spacing w:line="256" w:lineRule="auto"/>
              <w:rPr>
                <w:lang w:eastAsia="lt-LT"/>
              </w:rPr>
            </w:pPr>
            <w:r>
              <w:rPr>
                <w:lang w:eastAsia="lt-LT"/>
              </w:rPr>
              <w:t>10. Kaip reaguotumėte į socialinių darbuotojų apsilankymus jūsų namuose?</w:t>
            </w:r>
          </w:p>
          <w:p w14:paraId="5C8A39DC" w14:textId="77777777" w:rsidR="004A76E0" w:rsidRDefault="004A76E0">
            <w:pPr>
              <w:rPr>
                <w:sz w:val="10"/>
                <w:szCs w:val="10"/>
              </w:rPr>
            </w:pPr>
          </w:p>
          <w:p w14:paraId="5C8A39DD" w14:textId="77777777" w:rsidR="004A76E0" w:rsidRDefault="004A76E0">
            <w:pPr>
              <w:spacing w:line="256" w:lineRule="auto"/>
              <w:rPr>
                <w:lang w:eastAsia="lt-LT"/>
              </w:rPr>
            </w:pPr>
          </w:p>
          <w:p w14:paraId="5C8A39DE" w14:textId="77777777" w:rsidR="004A76E0" w:rsidRDefault="004A76E0">
            <w:pPr>
              <w:rPr>
                <w:sz w:val="10"/>
                <w:szCs w:val="10"/>
              </w:rPr>
            </w:pPr>
          </w:p>
          <w:p w14:paraId="5C8A39DF" w14:textId="77777777" w:rsidR="004A76E0" w:rsidRDefault="000B7076">
            <w:pPr>
              <w:spacing w:line="256" w:lineRule="auto"/>
              <w:rPr>
                <w:lang w:eastAsia="lt-LT"/>
              </w:rPr>
            </w:pPr>
            <w:r>
              <w:rPr>
                <w:lang w:eastAsia="lt-LT"/>
              </w:rPr>
              <w:t>11. Kaip padėsite vaikui palaikyti ryšius su jo biologine šeima?</w:t>
            </w:r>
          </w:p>
          <w:p w14:paraId="5C8A39E0" w14:textId="77777777" w:rsidR="004A76E0" w:rsidRDefault="004A76E0">
            <w:pPr>
              <w:rPr>
                <w:sz w:val="10"/>
                <w:szCs w:val="10"/>
              </w:rPr>
            </w:pPr>
          </w:p>
          <w:p w14:paraId="5C8A39E1" w14:textId="77777777" w:rsidR="004A76E0" w:rsidRDefault="004A76E0">
            <w:pPr>
              <w:spacing w:line="256" w:lineRule="auto"/>
              <w:rPr>
                <w:lang w:eastAsia="lt-LT"/>
              </w:rPr>
            </w:pPr>
          </w:p>
          <w:p w14:paraId="5C8A39E2" w14:textId="77777777" w:rsidR="004A76E0" w:rsidRDefault="004A76E0">
            <w:pPr>
              <w:rPr>
                <w:sz w:val="10"/>
                <w:szCs w:val="10"/>
              </w:rPr>
            </w:pPr>
          </w:p>
          <w:p w14:paraId="5C8A39E3" w14:textId="77777777" w:rsidR="004A76E0" w:rsidRDefault="000B7076">
            <w:pPr>
              <w:spacing w:line="256" w:lineRule="auto"/>
              <w:rPr>
                <w:lang w:eastAsia="lt-LT"/>
              </w:rPr>
            </w:pPr>
            <w:r>
              <w:rPr>
                <w:lang w:eastAsia="lt-LT"/>
              </w:rPr>
              <w:t>12. Kaip užtikrinsite vaiko mokymąsi ir pamokų ruošimą vaikui svečiuojantis pas jus?</w:t>
            </w:r>
          </w:p>
        </w:tc>
      </w:tr>
      <w:tr w:rsidR="004A76E0" w14:paraId="5C8A39F9" w14:textId="77777777">
        <w:trPr>
          <w:tblCellSpacing w:w="0" w:type="dxa"/>
        </w:trPr>
        <w:tc>
          <w:tcPr>
            <w:tcW w:w="196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E5" w14:textId="77777777" w:rsidR="004A76E0" w:rsidRDefault="004A76E0">
            <w:pPr>
              <w:rPr>
                <w:sz w:val="8"/>
                <w:szCs w:val="8"/>
              </w:rPr>
            </w:pPr>
          </w:p>
          <w:p w14:paraId="5C8A39E6" w14:textId="77777777" w:rsidR="004A76E0" w:rsidRDefault="000B7076">
            <w:pPr>
              <w:spacing w:line="256" w:lineRule="auto"/>
              <w:rPr>
                <w:lang w:eastAsia="lt-LT"/>
              </w:rPr>
            </w:pPr>
            <w:r>
              <w:rPr>
                <w:lang w:eastAsia="lt-LT"/>
              </w:rPr>
              <w:t>Vaiko sveikatos sutrikimų kompensavimas</w:t>
            </w:r>
          </w:p>
        </w:tc>
        <w:tc>
          <w:tcPr>
            <w:tcW w:w="766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9E7" w14:textId="77777777" w:rsidR="004A76E0" w:rsidRDefault="000B7076">
            <w:pPr>
              <w:spacing w:line="256" w:lineRule="auto"/>
              <w:rPr>
                <w:lang w:eastAsia="lt-LT"/>
              </w:rPr>
            </w:pPr>
            <w:r>
              <w:rPr>
                <w:lang w:eastAsia="lt-LT"/>
              </w:rPr>
              <w:t>1. Ar priimtumėte svečiuotis vaiką su:</w:t>
            </w:r>
          </w:p>
          <w:p w14:paraId="5C8A39E8" w14:textId="77777777" w:rsidR="004A76E0" w:rsidRDefault="000B7076">
            <w:pPr>
              <w:spacing w:line="256" w:lineRule="auto"/>
              <w:ind w:left="714" w:hanging="357"/>
              <w:rPr>
                <w:lang w:eastAsia="lt-LT"/>
              </w:rPr>
            </w:pPr>
            <w:r>
              <w:rPr>
                <w:rFonts w:ascii="Symbol" w:hAnsi="Symbol"/>
                <w:lang w:eastAsia="lt-LT"/>
              </w:rPr>
              <w:t></w:t>
            </w:r>
            <w:r>
              <w:rPr>
                <w:rFonts w:ascii="Symbol" w:hAnsi="Symbol"/>
                <w:lang w:eastAsia="lt-LT"/>
              </w:rPr>
              <w:tab/>
            </w:r>
            <w:r>
              <w:rPr>
                <w:lang w:eastAsia="lt-LT"/>
              </w:rPr>
              <w:t>sveikatos problemomis</w:t>
            </w:r>
          </w:p>
          <w:p w14:paraId="5C8A39E9" w14:textId="77777777" w:rsidR="004A76E0" w:rsidRDefault="004A76E0">
            <w:pPr>
              <w:rPr>
                <w:sz w:val="8"/>
                <w:szCs w:val="8"/>
              </w:rPr>
            </w:pPr>
          </w:p>
          <w:p w14:paraId="5C8A39EA" w14:textId="77777777" w:rsidR="004A76E0" w:rsidRDefault="000B7076">
            <w:pPr>
              <w:spacing w:line="256" w:lineRule="auto"/>
              <w:ind w:left="714" w:hanging="357"/>
              <w:rPr>
                <w:lang w:eastAsia="lt-LT"/>
              </w:rPr>
            </w:pPr>
            <w:r>
              <w:rPr>
                <w:rFonts w:ascii="Symbol" w:hAnsi="Symbol"/>
                <w:lang w:eastAsia="lt-LT"/>
              </w:rPr>
              <w:t></w:t>
            </w:r>
            <w:r>
              <w:rPr>
                <w:rFonts w:ascii="Symbol" w:hAnsi="Symbol"/>
                <w:lang w:eastAsia="lt-LT"/>
              </w:rPr>
              <w:tab/>
            </w:r>
            <w:r>
              <w:rPr>
                <w:lang w:eastAsia="lt-LT"/>
              </w:rPr>
              <w:t>fizine negalia</w:t>
            </w:r>
          </w:p>
          <w:p w14:paraId="5C8A39EB" w14:textId="77777777" w:rsidR="004A76E0" w:rsidRDefault="004A76E0">
            <w:pPr>
              <w:rPr>
                <w:sz w:val="8"/>
                <w:szCs w:val="8"/>
              </w:rPr>
            </w:pPr>
          </w:p>
          <w:p w14:paraId="5C8A39EC" w14:textId="77777777" w:rsidR="004A76E0" w:rsidRDefault="000B7076">
            <w:pPr>
              <w:spacing w:line="256" w:lineRule="auto"/>
              <w:ind w:left="714" w:hanging="357"/>
              <w:rPr>
                <w:lang w:eastAsia="lt-LT"/>
              </w:rPr>
            </w:pPr>
            <w:r>
              <w:rPr>
                <w:rFonts w:ascii="Symbol" w:hAnsi="Symbol"/>
                <w:lang w:eastAsia="lt-LT"/>
              </w:rPr>
              <w:lastRenderedPageBreak/>
              <w:t></w:t>
            </w:r>
            <w:r>
              <w:rPr>
                <w:rFonts w:ascii="Symbol" w:hAnsi="Symbol"/>
                <w:lang w:eastAsia="lt-LT"/>
              </w:rPr>
              <w:tab/>
            </w:r>
            <w:r>
              <w:rPr>
                <w:lang w:eastAsia="lt-LT"/>
              </w:rPr>
              <w:t>protine negalia (lengva, vidutine, didele)</w:t>
            </w:r>
          </w:p>
          <w:p w14:paraId="5C8A39ED" w14:textId="77777777" w:rsidR="004A76E0" w:rsidRDefault="004A76E0">
            <w:pPr>
              <w:rPr>
                <w:sz w:val="8"/>
                <w:szCs w:val="8"/>
              </w:rPr>
            </w:pPr>
          </w:p>
          <w:p w14:paraId="5C8A39EE" w14:textId="77777777" w:rsidR="004A76E0" w:rsidRDefault="000B7076">
            <w:pPr>
              <w:spacing w:line="256" w:lineRule="auto"/>
              <w:ind w:left="714" w:hanging="357"/>
              <w:rPr>
                <w:lang w:eastAsia="lt-LT"/>
              </w:rPr>
            </w:pPr>
            <w:r>
              <w:rPr>
                <w:rFonts w:ascii="Symbol" w:hAnsi="Symbol"/>
                <w:lang w:eastAsia="lt-LT"/>
              </w:rPr>
              <w:t></w:t>
            </w:r>
            <w:r>
              <w:rPr>
                <w:rFonts w:ascii="Symbol" w:hAnsi="Symbol"/>
                <w:lang w:eastAsia="lt-LT"/>
              </w:rPr>
              <w:tab/>
            </w:r>
            <w:r>
              <w:rPr>
                <w:lang w:eastAsia="lt-LT"/>
              </w:rPr>
              <w:t>sutrikusiu elgesiu ir emocijomis</w:t>
            </w:r>
          </w:p>
          <w:p w14:paraId="5C8A39EF" w14:textId="77777777" w:rsidR="004A76E0" w:rsidRDefault="004A76E0">
            <w:pPr>
              <w:rPr>
                <w:sz w:val="8"/>
                <w:szCs w:val="8"/>
              </w:rPr>
            </w:pPr>
          </w:p>
          <w:p w14:paraId="5C8A39F0" w14:textId="77777777" w:rsidR="004A76E0" w:rsidRDefault="004A76E0">
            <w:pPr>
              <w:spacing w:line="256" w:lineRule="auto"/>
              <w:rPr>
                <w:lang w:eastAsia="lt-LT"/>
              </w:rPr>
            </w:pPr>
          </w:p>
          <w:p w14:paraId="5C8A39F1" w14:textId="77777777" w:rsidR="004A76E0" w:rsidRDefault="004A76E0">
            <w:pPr>
              <w:rPr>
                <w:sz w:val="10"/>
                <w:szCs w:val="10"/>
              </w:rPr>
            </w:pPr>
          </w:p>
          <w:p w14:paraId="5C8A39F2" w14:textId="77777777" w:rsidR="004A76E0" w:rsidRDefault="000B7076">
            <w:pPr>
              <w:spacing w:line="256" w:lineRule="auto"/>
              <w:rPr>
                <w:lang w:eastAsia="lt-LT"/>
              </w:rPr>
            </w:pPr>
            <w:r>
              <w:rPr>
                <w:lang w:eastAsia="lt-LT"/>
              </w:rPr>
              <w:t>2. Su kokiais kitais sveikatos sutrikimais nenorėtumėte priimti svečiuotis vaiko</w:t>
            </w:r>
          </w:p>
          <w:p w14:paraId="5C8A39F3" w14:textId="77777777" w:rsidR="004A76E0" w:rsidRDefault="004A76E0">
            <w:pPr>
              <w:rPr>
                <w:sz w:val="10"/>
                <w:szCs w:val="10"/>
              </w:rPr>
            </w:pPr>
          </w:p>
          <w:p w14:paraId="5C8A39F4" w14:textId="77777777" w:rsidR="004A76E0" w:rsidRDefault="004A76E0">
            <w:pPr>
              <w:spacing w:line="256" w:lineRule="auto"/>
              <w:rPr>
                <w:lang w:eastAsia="lt-LT"/>
              </w:rPr>
            </w:pPr>
          </w:p>
          <w:p w14:paraId="5C8A39F5" w14:textId="77777777" w:rsidR="004A76E0" w:rsidRDefault="004A76E0">
            <w:pPr>
              <w:rPr>
                <w:sz w:val="10"/>
                <w:szCs w:val="10"/>
              </w:rPr>
            </w:pPr>
          </w:p>
          <w:p w14:paraId="5C8A39F6" w14:textId="77777777" w:rsidR="004A76E0" w:rsidRDefault="000B7076">
            <w:pPr>
              <w:spacing w:line="256" w:lineRule="auto"/>
              <w:rPr>
                <w:lang w:eastAsia="lt-LT"/>
              </w:rPr>
            </w:pPr>
            <w:r>
              <w:rPr>
                <w:lang w:eastAsia="lt-LT"/>
              </w:rPr>
              <w:t>3. Ką darytumėte vaikui susirgus, jam svečiuojantis pas jus?</w:t>
            </w:r>
          </w:p>
          <w:p w14:paraId="5C8A39F7" w14:textId="77777777" w:rsidR="004A76E0" w:rsidRDefault="004A76E0">
            <w:pPr>
              <w:rPr>
                <w:sz w:val="10"/>
                <w:szCs w:val="10"/>
              </w:rPr>
            </w:pPr>
          </w:p>
          <w:p w14:paraId="5C8A39F8" w14:textId="77777777" w:rsidR="004A76E0" w:rsidRDefault="004A76E0">
            <w:pPr>
              <w:spacing w:line="256" w:lineRule="auto"/>
              <w:rPr>
                <w:lang w:eastAsia="lt-LT"/>
              </w:rPr>
            </w:pPr>
          </w:p>
        </w:tc>
      </w:tr>
    </w:tbl>
    <w:p w14:paraId="5C8A39FA" w14:textId="77777777" w:rsidR="004A76E0" w:rsidRDefault="00F8271D">
      <w:pPr>
        <w:ind w:left="-142"/>
        <w:jc w:val="center"/>
        <w:rPr>
          <w:b/>
          <w:bCs/>
          <w:caps/>
          <w:lang w:eastAsia="lt-LT"/>
        </w:rPr>
      </w:pPr>
    </w:p>
    <w:p w14:paraId="5C8A39FB" w14:textId="77777777" w:rsidR="004A76E0" w:rsidRDefault="00F8271D">
      <w:pPr>
        <w:ind w:left="-142"/>
        <w:jc w:val="center"/>
        <w:rPr>
          <w:caps/>
          <w:lang w:eastAsia="lt-LT"/>
        </w:rPr>
      </w:pPr>
      <w:r w:rsidR="000B7076">
        <w:rPr>
          <w:b/>
          <w:bCs/>
          <w:caps/>
          <w:lang w:eastAsia="lt-LT"/>
        </w:rPr>
        <w:t>V</w:t>
      </w:r>
      <w:r w:rsidR="000B7076">
        <w:rPr>
          <w:b/>
          <w:bCs/>
          <w:caps/>
          <w:lang w:eastAsia="lt-LT"/>
        </w:rPr>
        <w:t xml:space="preserve">. </w:t>
      </w:r>
      <w:r w:rsidR="000B7076">
        <w:rPr>
          <w:b/>
          <w:bCs/>
          <w:caps/>
          <w:lang w:eastAsia="lt-LT"/>
        </w:rPr>
        <w:t>duomenys apie konkretų / nekonkretų laikinai svečiuotis priimamą vaiką</w:t>
      </w:r>
    </w:p>
    <w:p w14:paraId="5C8A39FC" w14:textId="77777777" w:rsidR="004A76E0" w:rsidRDefault="004A76E0">
      <w:pPr>
        <w:ind w:left="578"/>
        <w:rPr>
          <w:lang w:eastAsia="lt-LT"/>
        </w:rPr>
      </w:pPr>
    </w:p>
    <w:tbl>
      <w:tblPr>
        <w:tblW w:w="963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21"/>
        <w:gridCol w:w="7810"/>
      </w:tblGrid>
      <w:tr w:rsidR="004A76E0" w14:paraId="5C8A3A00"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9FD" w14:textId="77777777" w:rsidR="004A76E0" w:rsidRDefault="004A76E0">
            <w:pPr>
              <w:rPr>
                <w:sz w:val="8"/>
                <w:szCs w:val="8"/>
              </w:rPr>
            </w:pPr>
          </w:p>
          <w:p w14:paraId="5C8A39FE" w14:textId="77777777" w:rsidR="004A76E0" w:rsidRDefault="000B7076">
            <w:pPr>
              <w:spacing w:line="256" w:lineRule="auto"/>
              <w:rPr>
                <w:lang w:eastAsia="lt-LT"/>
              </w:rPr>
            </w:pPr>
            <w:r>
              <w:rPr>
                <w:lang w:eastAsia="lt-LT"/>
              </w:rPr>
              <w:t>Vaiko vardas ir pavardė, gimimo data (jei žinoma)</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9FF" w14:textId="77777777" w:rsidR="004A76E0" w:rsidRDefault="004A76E0">
            <w:pPr>
              <w:spacing w:line="256" w:lineRule="auto"/>
              <w:rPr>
                <w:sz w:val="22"/>
                <w:szCs w:val="22"/>
              </w:rPr>
            </w:pPr>
          </w:p>
        </w:tc>
      </w:tr>
      <w:tr w:rsidR="004A76E0" w14:paraId="5C8A3A05"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01" w14:textId="77777777" w:rsidR="004A76E0" w:rsidRDefault="004A76E0">
            <w:pPr>
              <w:rPr>
                <w:sz w:val="8"/>
                <w:szCs w:val="8"/>
              </w:rPr>
            </w:pPr>
          </w:p>
          <w:p w14:paraId="5C8A3A02" w14:textId="77777777" w:rsidR="004A76E0" w:rsidRDefault="000B7076">
            <w:pPr>
              <w:spacing w:line="256" w:lineRule="auto"/>
              <w:rPr>
                <w:lang w:eastAsia="lt-LT"/>
              </w:rPr>
            </w:pPr>
            <w:r>
              <w:rPr>
                <w:lang w:eastAsia="lt-LT"/>
              </w:rPr>
              <w:t>Amžius</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03" w14:textId="77777777" w:rsidR="004A76E0" w:rsidRDefault="004A76E0">
            <w:pPr>
              <w:rPr>
                <w:sz w:val="8"/>
                <w:szCs w:val="8"/>
              </w:rPr>
            </w:pPr>
          </w:p>
          <w:p w14:paraId="5C8A3A04" w14:textId="77777777" w:rsidR="004A76E0" w:rsidRDefault="004A76E0">
            <w:pPr>
              <w:spacing w:line="256" w:lineRule="auto"/>
              <w:rPr>
                <w:lang w:eastAsia="lt-LT"/>
              </w:rPr>
            </w:pPr>
          </w:p>
        </w:tc>
      </w:tr>
      <w:tr w:rsidR="004A76E0" w14:paraId="5C8A3A0A"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06" w14:textId="77777777" w:rsidR="004A76E0" w:rsidRDefault="004A76E0">
            <w:pPr>
              <w:rPr>
                <w:sz w:val="8"/>
                <w:szCs w:val="8"/>
              </w:rPr>
            </w:pPr>
          </w:p>
          <w:p w14:paraId="5C8A3A07" w14:textId="77777777" w:rsidR="004A76E0" w:rsidRDefault="000B7076">
            <w:pPr>
              <w:spacing w:line="256" w:lineRule="auto"/>
              <w:rPr>
                <w:lang w:eastAsia="lt-LT"/>
              </w:rPr>
            </w:pPr>
            <w:r>
              <w:rPr>
                <w:lang w:eastAsia="lt-LT"/>
              </w:rPr>
              <w:t>Lytis</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08" w14:textId="77777777" w:rsidR="004A76E0" w:rsidRDefault="004A76E0">
            <w:pPr>
              <w:rPr>
                <w:sz w:val="8"/>
                <w:szCs w:val="8"/>
              </w:rPr>
            </w:pPr>
          </w:p>
          <w:p w14:paraId="5C8A3A09" w14:textId="77777777" w:rsidR="004A76E0" w:rsidRDefault="004A76E0">
            <w:pPr>
              <w:spacing w:line="256" w:lineRule="auto"/>
              <w:rPr>
                <w:lang w:eastAsia="lt-LT"/>
              </w:rPr>
            </w:pPr>
          </w:p>
        </w:tc>
      </w:tr>
      <w:tr w:rsidR="004A76E0" w14:paraId="5C8A3A0F"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0B" w14:textId="77777777" w:rsidR="004A76E0" w:rsidRDefault="004A76E0">
            <w:pPr>
              <w:rPr>
                <w:sz w:val="8"/>
                <w:szCs w:val="8"/>
              </w:rPr>
            </w:pPr>
          </w:p>
          <w:p w14:paraId="5C8A3A0C" w14:textId="77777777" w:rsidR="004A76E0" w:rsidRDefault="000B7076">
            <w:pPr>
              <w:spacing w:line="256" w:lineRule="auto"/>
              <w:rPr>
                <w:lang w:eastAsia="lt-LT"/>
              </w:rPr>
            </w:pPr>
            <w:r>
              <w:rPr>
                <w:sz w:val="22"/>
                <w:szCs w:val="22"/>
                <w:lang w:eastAsia="lt-LT"/>
              </w:rPr>
              <w:t xml:space="preserve">Sveikatos būklė </w:t>
            </w:r>
            <w:r>
              <w:rPr>
                <w:i/>
                <w:sz w:val="20"/>
                <w:lang w:eastAsia="lt-LT"/>
              </w:rPr>
              <w:t>(fizinė negalia, protinė negalia, kiti sveikatos sutrikimai)</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0D" w14:textId="77777777" w:rsidR="004A76E0" w:rsidRDefault="004A76E0">
            <w:pPr>
              <w:rPr>
                <w:sz w:val="8"/>
                <w:szCs w:val="8"/>
              </w:rPr>
            </w:pPr>
          </w:p>
          <w:p w14:paraId="5C8A3A0E" w14:textId="77777777" w:rsidR="004A76E0" w:rsidRDefault="004A76E0">
            <w:pPr>
              <w:spacing w:line="256" w:lineRule="auto"/>
              <w:rPr>
                <w:lang w:eastAsia="lt-LT"/>
              </w:rPr>
            </w:pPr>
          </w:p>
        </w:tc>
      </w:tr>
      <w:tr w:rsidR="004A76E0" w14:paraId="5C8A3A13"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10" w14:textId="77777777" w:rsidR="004A76E0" w:rsidRDefault="004A76E0">
            <w:pPr>
              <w:rPr>
                <w:sz w:val="8"/>
                <w:szCs w:val="8"/>
              </w:rPr>
            </w:pPr>
          </w:p>
          <w:p w14:paraId="5C8A3A11" w14:textId="77777777" w:rsidR="004A76E0" w:rsidRDefault="000B7076">
            <w:pPr>
              <w:spacing w:line="256" w:lineRule="auto"/>
              <w:rPr>
                <w:lang w:eastAsia="lt-LT"/>
              </w:rPr>
            </w:pPr>
            <w:r>
              <w:rPr>
                <w:lang w:eastAsia="lt-LT"/>
              </w:rPr>
              <w:t>Globos vieta</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A12" w14:textId="77777777" w:rsidR="004A76E0" w:rsidRDefault="004A76E0">
            <w:pPr>
              <w:spacing w:line="256" w:lineRule="auto"/>
              <w:rPr>
                <w:sz w:val="22"/>
                <w:szCs w:val="22"/>
              </w:rPr>
            </w:pPr>
          </w:p>
        </w:tc>
      </w:tr>
      <w:tr w:rsidR="004A76E0" w14:paraId="5C8A3A18"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14" w14:textId="77777777" w:rsidR="004A76E0" w:rsidRDefault="004A76E0">
            <w:pPr>
              <w:rPr>
                <w:sz w:val="8"/>
                <w:szCs w:val="8"/>
              </w:rPr>
            </w:pPr>
          </w:p>
          <w:p w14:paraId="5C8A3A15" w14:textId="77777777" w:rsidR="004A76E0" w:rsidRDefault="000B7076">
            <w:pPr>
              <w:spacing w:line="256" w:lineRule="auto"/>
              <w:rPr>
                <w:lang w:eastAsia="lt-LT"/>
              </w:rPr>
            </w:pPr>
            <w:r>
              <w:rPr>
                <w:lang w:eastAsia="lt-LT"/>
              </w:rPr>
              <w:t>Vaiko ugdymo įstaiga, klasė</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16" w14:textId="77777777" w:rsidR="004A76E0" w:rsidRDefault="004A76E0">
            <w:pPr>
              <w:rPr>
                <w:sz w:val="8"/>
                <w:szCs w:val="8"/>
              </w:rPr>
            </w:pPr>
          </w:p>
          <w:p w14:paraId="5C8A3A17" w14:textId="77777777" w:rsidR="004A76E0" w:rsidRDefault="004A76E0">
            <w:pPr>
              <w:spacing w:line="256" w:lineRule="auto"/>
              <w:rPr>
                <w:lang w:eastAsia="lt-LT"/>
              </w:rPr>
            </w:pPr>
          </w:p>
        </w:tc>
      </w:tr>
      <w:tr w:rsidR="004A76E0" w14:paraId="5C8A3A1C"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19" w14:textId="77777777" w:rsidR="004A76E0" w:rsidRDefault="004A76E0">
            <w:pPr>
              <w:rPr>
                <w:sz w:val="8"/>
                <w:szCs w:val="8"/>
              </w:rPr>
            </w:pPr>
          </w:p>
          <w:p w14:paraId="5C8A3A1A" w14:textId="77777777" w:rsidR="004A76E0" w:rsidRDefault="000B7076">
            <w:pPr>
              <w:spacing w:line="256" w:lineRule="auto"/>
              <w:rPr>
                <w:lang w:eastAsia="lt-LT"/>
              </w:rPr>
            </w:pPr>
            <w:r>
              <w:rPr>
                <w:lang w:eastAsia="lt-LT"/>
              </w:rPr>
              <w:t>Bendravimo su konkrečiu vaiku pradžia</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A1B" w14:textId="77777777" w:rsidR="004A76E0" w:rsidRDefault="004A76E0">
            <w:pPr>
              <w:spacing w:line="256" w:lineRule="auto"/>
              <w:rPr>
                <w:sz w:val="22"/>
                <w:szCs w:val="22"/>
              </w:rPr>
            </w:pPr>
          </w:p>
        </w:tc>
      </w:tr>
      <w:tr w:rsidR="004A76E0" w14:paraId="5C8A3A21"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1D" w14:textId="77777777" w:rsidR="004A76E0" w:rsidRDefault="004A76E0">
            <w:pPr>
              <w:rPr>
                <w:sz w:val="8"/>
                <w:szCs w:val="8"/>
              </w:rPr>
            </w:pPr>
          </w:p>
          <w:p w14:paraId="5C8A3A1E" w14:textId="77777777" w:rsidR="004A76E0" w:rsidRDefault="000B7076">
            <w:pPr>
              <w:spacing w:line="256" w:lineRule="auto"/>
              <w:rPr>
                <w:lang w:eastAsia="lt-LT"/>
              </w:rPr>
            </w:pPr>
            <w:r>
              <w:rPr>
                <w:lang w:eastAsia="lt-LT"/>
              </w:rPr>
              <w:t>Susipažinimo su konkrečiu vaiku aplinkybės</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1F" w14:textId="77777777" w:rsidR="004A76E0" w:rsidRDefault="004A76E0">
            <w:pPr>
              <w:rPr>
                <w:sz w:val="8"/>
                <w:szCs w:val="8"/>
              </w:rPr>
            </w:pPr>
          </w:p>
          <w:p w14:paraId="5C8A3A20" w14:textId="77777777" w:rsidR="004A76E0" w:rsidRDefault="004A76E0">
            <w:pPr>
              <w:spacing w:line="256" w:lineRule="auto"/>
              <w:rPr>
                <w:lang w:eastAsia="lt-LT"/>
              </w:rPr>
            </w:pPr>
          </w:p>
        </w:tc>
      </w:tr>
      <w:tr w:rsidR="004A76E0" w14:paraId="5C8A3A26" w14:textId="77777777">
        <w:trPr>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22" w14:textId="77777777" w:rsidR="004A76E0" w:rsidRDefault="004A76E0">
            <w:pPr>
              <w:rPr>
                <w:sz w:val="8"/>
                <w:szCs w:val="8"/>
              </w:rPr>
            </w:pPr>
          </w:p>
          <w:p w14:paraId="5C8A3A23" w14:textId="77777777" w:rsidR="004A76E0" w:rsidRDefault="000B7076">
            <w:pPr>
              <w:spacing w:line="256" w:lineRule="auto"/>
              <w:rPr>
                <w:lang w:eastAsia="lt-LT"/>
              </w:rPr>
            </w:pPr>
            <w:r>
              <w:rPr>
                <w:lang w:eastAsia="lt-LT"/>
              </w:rPr>
              <w:t>Giminystės su konkrečiu vaiku ryšiai</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C8A3A24" w14:textId="77777777" w:rsidR="004A76E0" w:rsidRDefault="004A76E0">
            <w:pPr>
              <w:rPr>
                <w:sz w:val="8"/>
                <w:szCs w:val="8"/>
              </w:rPr>
            </w:pPr>
          </w:p>
          <w:p w14:paraId="5C8A3A25" w14:textId="77777777" w:rsidR="004A76E0" w:rsidRDefault="004A76E0">
            <w:pPr>
              <w:spacing w:line="256" w:lineRule="auto"/>
              <w:rPr>
                <w:lang w:eastAsia="lt-LT"/>
              </w:rPr>
            </w:pPr>
          </w:p>
        </w:tc>
      </w:tr>
      <w:tr w:rsidR="004A76E0" w14:paraId="5C8A3A2B" w14:textId="77777777">
        <w:trPr>
          <w:trHeight w:val="1257"/>
          <w:tblCellSpacing w:w="0" w:type="dxa"/>
        </w:trPr>
        <w:tc>
          <w:tcPr>
            <w:tcW w:w="18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D9D9D9" w:themeFill="background1" w:themeFillShade="D9"/>
            <w:hideMark/>
          </w:tcPr>
          <w:p w14:paraId="5C8A3A27" w14:textId="77777777" w:rsidR="004A76E0" w:rsidRDefault="000B7076">
            <w:pPr>
              <w:spacing w:line="256" w:lineRule="auto"/>
              <w:rPr>
                <w:sz w:val="22"/>
                <w:szCs w:val="22"/>
                <w:lang w:eastAsia="lt-LT"/>
              </w:rPr>
            </w:pPr>
            <w:r>
              <w:rPr>
                <w:sz w:val="22"/>
                <w:szCs w:val="22"/>
                <w:lang w:eastAsia="lt-LT"/>
              </w:rPr>
              <w:lastRenderedPageBreak/>
              <w:t>Kita svarbi informacija</w:t>
            </w:r>
          </w:p>
          <w:p w14:paraId="5C8A3A28" w14:textId="77777777" w:rsidR="004A76E0" w:rsidRDefault="000B7076">
            <w:pPr>
              <w:spacing w:line="256" w:lineRule="auto"/>
              <w:rPr>
                <w:i/>
                <w:sz w:val="20"/>
                <w:lang w:eastAsia="lt-LT"/>
              </w:rPr>
            </w:pPr>
            <w:r>
              <w:rPr>
                <w:i/>
                <w:sz w:val="20"/>
                <w:lang w:eastAsia="lt-LT"/>
              </w:rPr>
              <w:t xml:space="preserve">(vaiko savybės, </w:t>
            </w:r>
            <w:proofErr w:type="spellStart"/>
            <w:r>
              <w:rPr>
                <w:i/>
                <w:sz w:val="20"/>
                <w:lang w:eastAsia="lt-LT"/>
              </w:rPr>
              <w:t>spec</w:t>
            </w:r>
            <w:proofErr w:type="spellEnd"/>
            <w:r>
              <w:rPr>
                <w:i/>
                <w:sz w:val="20"/>
                <w:lang w:eastAsia="lt-LT"/>
              </w:rPr>
              <w:t xml:space="preserve">. poreikiai, </w:t>
            </w:r>
          </w:p>
          <w:p w14:paraId="5C8A3A29" w14:textId="77777777" w:rsidR="004A76E0" w:rsidRDefault="000B7076">
            <w:pPr>
              <w:spacing w:line="256" w:lineRule="auto"/>
              <w:rPr>
                <w:szCs w:val="24"/>
                <w:lang w:eastAsia="lt-LT"/>
              </w:rPr>
            </w:pPr>
            <w:r>
              <w:rPr>
                <w:i/>
                <w:sz w:val="20"/>
                <w:lang w:eastAsia="lt-LT"/>
              </w:rPr>
              <w:t>mokymasis, pomėgiai)</w:t>
            </w:r>
          </w:p>
        </w:tc>
        <w:tc>
          <w:tcPr>
            <w:tcW w:w="7810"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C8A3A2A" w14:textId="77777777" w:rsidR="004A76E0" w:rsidRDefault="004A76E0">
            <w:pPr>
              <w:spacing w:line="256" w:lineRule="auto"/>
              <w:rPr>
                <w:sz w:val="22"/>
                <w:szCs w:val="22"/>
              </w:rPr>
            </w:pPr>
          </w:p>
        </w:tc>
      </w:tr>
    </w:tbl>
    <w:p w14:paraId="5C8A3A2C" w14:textId="77777777" w:rsidR="004A76E0" w:rsidRDefault="004A76E0">
      <w:pPr>
        <w:rPr>
          <w:sz w:val="8"/>
          <w:szCs w:val="8"/>
        </w:rPr>
      </w:pPr>
    </w:p>
    <w:p w14:paraId="5C8A3A2D" w14:textId="77777777" w:rsidR="004A76E0" w:rsidRDefault="004A76E0">
      <w:pPr>
        <w:ind w:left="-142"/>
        <w:jc w:val="center"/>
        <w:rPr>
          <w:b/>
          <w:bCs/>
          <w:lang w:eastAsia="lt-LT"/>
        </w:rPr>
      </w:pPr>
    </w:p>
    <w:p w14:paraId="5C8A3A2E" w14:textId="77777777" w:rsidR="004A76E0" w:rsidRDefault="00F8271D">
      <w:pPr>
        <w:rPr>
          <w:sz w:val="8"/>
          <w:szCs w:val="8"/>
        </w:rPr>
      </w:pPr>
    </w:p>
    <w:p w14:paraId="5C8A3A2F" w14:textId="77777777" w:rsidR="004A76E0" w:rsidRDefault="00F8271D">
      <w:pPr>
        <w:ind w:left="578" w:hanging="720"/>
        <w:jc w:val="center"/>
        <w:rPr>
          <w:lang w:eastAsia="lt-LT"/>
        </w:rPr>
      </w:pPr>
      <w:r w:rsidR="000B7076">
        <w:rPr>
          <w:b/>
          <w:lang w:eastAsia="lt-LT"/>
        </w:rPr>
        <w:t>V</w:t>
      </w:r>
      <w:r w:rsidR="000B7076">
        <w:rPr>
          <w:b/>
          <w:lang w:eastAsia="lt-LT"/>
        </w:rPr>
        <w:t>.</w:t>
      </w:r>
      <w:r w:rsidR="000B7076">
        <w:rPr>
          <w:b/>
          <w:lang w:eastAsia="lt-LT"/>
        </w:rPr>
        <w:tab/>
      </w:r>
      <w:r w:rsidR="000B7076">
        <w:rPr>
          <w:b/>
          <w:bCs/>
          <w:lang w:eastAsia="lt-LT"/>
        </w:rPr>
        <w:t>KITA SVARBI INFORMACIJA</w:t>
      </w:r>
    </w:p>
    <w:p w14:paraId="5C8A3A30" w14:textId="77777777" w:rsidR="004A76E0" w:rsidRDefault="000B7076">
      <w:pPr>
        <w:widowControl w:val="0"/>
        <w:rPr>
          <w:lang w:eastAsia="lt-LT"/>
        </w:rPr>
      </w:pPr>
      <w:r>
        <w:rPr>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5C8A3A31" w14:textId="77777777" w:rsidR="004A76E0" w:rsidRDefault="00F8271D">
      <w:pPr>
        <w:widowControl w:val="0"/>
      </w:pPr>
    </w:p>
    <w:p w14:paraId="5C8A3A35" w14:textId="113373EC" w:rsidR="004A76E0" w:rsidRDefault="000B7076" w:rsidP="000B7076">
      <w:pPr>
        <w:widowControl w:val="0"/>
        <w:spacing w:line="360" w:lineRule="auto"/>
        <w:jc w:val="center"/>
        <w:rPr>
          <w:sz w:val="18"/>
          <w:szCs w:val="18"/>
        </w:rPr>
      </w:pPr>
      <w:r>
        <w:t>_______________</w:t>
      </w:r>
    </w:p>
    <w:bookmarkStart w:id="0" w:name="_GoBack" w:displacedByCustomXml="prev"/>
    <w:p w14:paraId="131A2CBD" w14:textId="77777777" w:rsidR="000B7076" w:rsidRDefault="000B7076">
      <w:pPr>
        <w:spacing w:line="276" w:lineRule="auto"/>
        <w:ind w:left="4820"/>
        <w:sectPr w:rsidR="000B7076" w:rsidSect="000B7076">
          <w:pgSz w:w="11907" w:h="16839" w:code="9"/>
          <w:pgMar w:top="1134" w:right="567" w:bottom="1134" w:left="1701" w:header="567" w:footer="567" w:gutter="0"/>
          <w:pgNumType w:start="1"/>
          <w:cols w:space="1296"/>
          <w:titlePg/>
          <w:docGrid w:linePitch="360"/>
        </w:sectPr>
      </w:pPr>
    </w:p>
    <w:p w14:paraId="5C8A3A36" w14:textId="29B4AB3E" w:rsidR="004A76E0" w:rsidRDefault="000B7076">
      <w:pPr>
        <w:spacing w:line="276" w:lineRule="auto"/>
        <w:ind w:left="4820"/>
        <w:rPr>
          <w:szCs w:val="24"/>
        </w:rPr>
      </w:pPr>
      <w:r>
        <w:lastRenderedPageBreak/>
        <w:t xml:space="preserve">Institucijoje ar šeimynoje globojamo (rūpinamo) vaiko išleidimo </w:t>
      </w:r>
      <w:r>
        <w:rPr>
          <w:szCs w:val="24"/>
        </w:rPr>
        <w:t xml:space="preserve">laikinai svečiuotis tvarkos aprašo </w:t>
      </w:r>
    </w:p>
    <w:p w14:paraId="5C8A3A37" w14:textId="77777777" w:rsidR="004A76E0" w:rsidRDefault="00F8271D">
      <w:pPr>
        <w:spacing w:line="276" w:lineRule="auto"/>
        <w:ind w:left="4820"/>
        <w:rPr>
          <w:szCs w:val="24"/>
        </w:rPr>
      </w:pPr>
      <w:r w:rsidR="000B7076">
        <w:rPr>
          <w:szCs w:val="24"/>
        </w:rPr>
        <w:t>9</w:t>
      </w:r>
      <w:r w:rsidR="000B7076">
        <w:rPr>
          <w:szCs w:val="24"/>
        </w:rPr>
        <w:t xml:space="preserve"> priedas</w:t>
      </w:r>
    </w:p>
    <w:p w14:paraId="5C8A3A38" w14:textId="77777777" w:rsidR="004A76E0" w:rsidRDefault="004A76E0">
      <w:pPr>
        <w:spacing w:line="360" w:lineRule="auto"/>
        <w:jc w:val="center"/>
        <w:rPr>
          <w:szCs w:val="24"/>
        </w:rPr>
      </w:pPr>
    </w:p>
    <w:p w14:paraId="5C8A3A39" w14:textId="77777777" w:rsidR="004A76E0" w:rsidRDefault="00F8271D">
      <w:pPr>
        <w:jc w:val="center"/>
        <w:rPr>
          <w:b/>
          <w:szCs w:val="24"/>
        </w:rPr>
      </w:pPr>
      <w:r w:rsidR="000B7076">
        <w:rPr>
          <w:b/>
          <w:szCs w:val="24"/>
        </w:rPr>
        <w:t>(Rekomendacijos forma)</w:t>
      </w:r>
    </w:p>
    <w:p w14:paraId="5C8A3A3A" w14:textId="77777777" w:rsidR="004A76E0" w:rsidRDefault="004A76E0">
      <w:pPr>
        <w:jc w:val="center"/>
        <w:rPr>
          <w:b/>
          <w:szCs w:val="24"/>
        </w:rPr>
      </w:pPr>
    </w:p>
    <w:p w14:paraId="5C8A3A3B" w14:textId="77777777" w:rsidR="004A76E0" w:rsidRDefault="000B7076">
      <w:pPr>
        <w:jc w:val="center"/>
        <w:rPr>
          <w:szCs w:val="24"/>
        </w:rPr>
      </w:pPr>
      <w:r>
        <w:rPr>
          <w:szCs w:val="24"/>
        </w:rPr>
        <w:t>________________________________________________________________________________</w:t>
      </w:r>
    </w:p>
    <w:p w14:paraId="5C8A3A3C" w14:textId="77777777" w:rsidR="004A76E0" w:rsidRDefault="000B7076">
      <w:pPr>
        <w:jc w:val="center"/>
        <w:rPr>
          <w:sz w:val="20"/>
        </w:rPr>
      </w:pPr>
      <w:r>
        <w:rPr>
          <w:sz w:val="20"/>
        </w:rPr>
        <w:t>Įstaigos pavadinimas, rekvizitai</w:t>
      </w:r>
    </w:p>
    <w:p w14:paraId="5C8A3A3D" w14:textId="77777777" w:rsidR="004A76E0" w:rsidRDefault="004A76E0">
      <w:pPr>
        <w:jc w:val="center"/>
        <w:rPr>
          <w:b/>
          <w:szCs w:val="24"/>
        </w:rPr>
      </w:pPr>
    </w:p>
    <w:p w14:paraId="5C8A3A3E" w14:textId="002ECA2E" w:rsidR="004A76E0" w:rsidRDefault="000B7076">
      <w:pPr>
        <w:jc w:val="center"/>
        <w:rPr>
          <w:szCs w:val="24"/>
        </w:rPr>
      </w:pPr>
      <w:r>
        <w:rPr>
          <w:b/>
          <w:szCs w:val="24"/>
        </w:rPr>
        <w:t>NUOLAT LIETUVOS RESPUBLIKOJE GYVENANČIO FIZINIO ASMENS TINKAMUMO PRIIMTI VAIKĄ LAIKINAI SVEČIUOTIS</w:t>
      </w:r>
      <w:r>
        <w:rPr>
          <w:szCs w:val="24"/>
        </w:rPr>
        <w:t xml:space="preserve"> </w:t>
      </w:r>
    </w:p>
    <w:p w14:paraId="5C8A3A3F" w14:textId="238FBC48" w:rsidR="004A76E0" w:rsidRDefault="000B7076">
      <w:pPr>
        <w:jc w:val="center"/>
        <w:rPr>
          <w:b/>
          <w:caps/>
          <w:szCs w:val="24"/>
        </w:rPr>
      </w:pPr>
      <w:r>
        <w:rPr>
          <w:b/>
          <w:caps/>
          <w:szCs w:val="24"/>
        </w:rPr>
        <w:t>Rekomendacija</w:t>
      </w:r>
    </w:p>
    <w:p w14:paraId="5C8A3A40" w14:textId="77777777" w:rsidR="004A76E0" w:rsidRDefault="004A76E0">
      <w:pPr>
        <w:rPr>
          <w:szCs w:val="24"/>
        </w:rPr>
      </w:pPr>
    </w:p>
    <w:p w14:paraId="5C8A3A41" w14:textId="77777777" w:rsidR="004A76E0" w:rsidRDefault="000B7076">
      <w:pPr>
        <w:jc w:val="center"/>
        <w:rPr>
          <w:szCs w:val="24"/>
        </w:rPr>
      </w:pPr>
      <w:r>
        <w:rPr>
          <w:szCs w:val="24"/>
        </w:rPr>
        <w:t>________________________________</w:t>
      </w:r>
    </w:p>
    <w:p w14:paraId="5C8A3A42" w14:textId="77777777" w:rsidR="004A76E0" w:rsidRDefault="000B7076">
      <w:pPr>
        <w:jc w:val="center"/>
        <w:rPr>
          <w:szCs w:val="24"/>
          <w:vertAlign w:val="superscript"/>
        </w:rPr>
      </w:pPr>
      <w:r>
        <w:rPr>
          <w:szCs w:val="24"/>
          <w:vertAlign w:val="superscript"/>
        </w:rPr>
        <w:t>Data, numeris</w:t>
      </w:r>
    </w:p>
    <w:p w14:paraId="5C8A3A43" w14:textId="77777777" w:rsidR="004A76E0" w:rsidRDefault="000B7076">
      <w:pPr>
        <w:jc w:val="center"/>
        <w:rPr>
          <w:szCs w:val="24"/>
        </w:rPr>
      </w:pPr>
      <w:r>
        <w:rPr>
          <w:szCs w:val="24"/>
        </w:rPr>
        <w:t>________________________________</w:t>
      </w:r>
    </w:p>
    <w:p w14:paraId="5C8A3A44" w14:textId="77777777" w:rsidR="004A76E0" w:rsidRDefault="000B7076">
      <w:pPr>
        <w:jc w:val="center"/>
        <w:rPr>
          <w:szCs w:val="24"/>
          <w:vertAlign w:val="superscript"/>
        </w:rPr>
      </w:pPr>
      <w:r>
        <w:rPr>
          <w:szCs w:val="24"/>
          <w:vertAlign w:val="superscript"/>
        </w:rPr>
        <w:t>Vieta</w:t>
      </w:r>
    </w:p>
    <w:p w14:paraId="5C8A3A45" w14:textId="1E92C8D1" w:rsidR="004A76E0" w:rsidRDefault="004A76E0">
      <w:pPr>
        <w:rPr>
          <w:szCs w:val="24"/>
        </w:rPr>
      </w:pPr>
    </w:p>
    <w:p w14:paraId="5C8A3A46" w14:textId="77777777" w:rsidR="004A76E0" w:rsidRDefault="00F8271D">
      <w:pPr>
        <w:ind w:left="426" w:hanging="426"/>
        <w:jc w:val="both"/>
        <w:rPr>
          <w:b/>
          <w:caps/>
          <w:szCs w:val="24"/>
        </w:rPr>
      </w:pPr>
      <w:r w:rsidR="000B7076">
        <w:rPr>
          <w:b/>
          <w:caps/>
          <w:szCs w:val="24"/>
        </w:rPr>
        <w:t>I</w:t>
      </w:r>
      <w:r w:rsidR="000B7076">
        <w:rPr>
          <w:b/>
          <w:caps/>
          <w:szCs w:val="24"/>
        </w:rPr>
        <w:t>.</w:t>
      </w:r>
      <w:r w:rsidR="000B7076">
        <w:rPr>
          <w:b/>
          <w:caps/>
          <w:szCs w:val="24"/>
        </w:rPr>
        <w:tab/>
      </w:r>
      <w:r w:rsidR="000B7076">
        <w:rPr>
          <w:b/>
          <w:caps/>
          <w:szCs w:val="24"/>
        </w:rPr>
        <w:t>Duomenys apie nuolat Lietuvos Respublikoje gyvenantį fizinį asmenį</w:t>
      </w:r>
    </w:p>
    <w:p w14:paraId="5C8A3A47" w14:textId="77777777" w:rsidR="004A76E0" w:rsidRDefault="004A76E0">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A76E0" w14:paraId="5C8A3A4A" w14:textId="77777777">
        <w:trPr>
          <w:trHeight w:val="577"/>
        </w:trPr>
        <w:tc>
          <w:tcPr>
            <w:tcW w:w="4814" w:type="dxa"/>
            <w:tcBorders>
              <w:top w:val="single" w:sz="4" w:space="0" w:color="auto"/>
              <w:left w:val="single" w:sz="4" w:space="0" w:color="auto"/>
              <w:bottom w:val="single" w:sz="4" w:space="0" w:color="auto"/>
              <w:right w:val="single" w:sz="4" w:space="0" w:color="auto"/>
            </w:tcBorders>
            <w:hideMark/>
          </w:tcPr>
          <w:p w14:paraId="5C8A3A48" w14:textId="77777777" w:rsidR="004A76E0" w:rsidRDefault="000B7076">
            <w:pPr>
              <w:rPr>
                <w:szCs w:val="24"/>
              </w:rPr>
            </w:pPr>
            <w:r>
              <w:rPr>
                <w:b/>
                <w:sz w:val="22"/>
                <w:szCs w:val="24"/>
              </w:rPr>
              <w:t>VARDAS PAVARDĖ, PILIETYBĖ, GIMIMO DATA</w:t>
            </w:r>
          </w:p>
        </w:tc>
        <w:tc>
          <w:tcPr>
            <w:tcW w:w="4814" w:type="dxa"/>
            <w:tcBorders>
              <w:top w:val="single" w:sz="4" w:space="0" w:color="auto"/>
              <w:left w:val="single" w:sz="4" w:space="0" w:color="auto"/>
              <w:bottom w:val="single" w:sz="4" w:space="0" w:color="auto"/>
              <w:right w:val="single" w:sz="4" w:space="0" w:color="auto"/>
            </w:tcBorders>
          </w:tcPr>
          <w:p w14:paraId="5C8A3A49" w14:textId="77777777" w:rsidR="004A76E0" w:rsidRDefault="004A76E0">
            <w:pPr>
              <w:rPr>
                <w:szCs w:val="24"/>
              </w:rPr>
            </w:pPr>
          </w:p>
        </w:tc>
      </w:tr>
      <w:tr w:rsidR="004A76E0" w14:paraId="5C8A3A4E" w14:textId="77777777">
        <w:tc>
          <w:tcPr>
            <w:tcW w:w="4814" w:type="dxa"/>
            <w:tcBorders>
              <w:top w:val="single" w:sz="4" w:space="0" w:color="auto"/>
              <w:left w:val="single" w:sz="4" w:space="0" w:color="auto"/>
              <w:bottom w:val="single" w:sz="4" w:space="0" w:color="auto"/>
              <w:right w:val="single" w:sz="4" w:space="0" w:color="auto"/>
            </w:tcBorders>
            <w:hideMark/>
          </w:tcPr>
          <w:p w14:paraId="5C8A3A4B" w14:textId="77777777" w:rsidR="004A76E0" w:rsidRDefault="000B7076">
            <w:pPr>
              <w:rPr>
                <w:b/>
                <w:caps/>
                <w:szCs w:val="24"/>
              </w:rPr>
            </w:pPr>
            <w:r>
              <w:rPr>
                <w:b/>
                <w:caps/>
                <w:sz w:val="22"/>
                <w:szCs w:val="24"/>
              </w:rPr>
              <w:t>Duomenys</w:t>
            </w:r>
          </w:p>
          <w:p w14:paraId="5C8A3A4C" w14:textId="77777777" w:rsidR="004A76E0" w:rsidRDefault="000B7076">
            <w:pPr>
              <w:jc w:val="both"/>
              <w:rPr>
                <w:sz w:val="20"/>
              </w:rPr>
            </w:pPr>
            <w:r>
              <w:rPr>
                <w:sz w:val="20"/>
              </w:rPr>
              <w:t>(Deklaruota ir faktinė gyvenamoji vieta, telefono Nr. ir el. paštas)</w:t>
            </w:r>
          </w:p>
        </w:tc>
        <w:tc>
          <w:tcPr>
            <w:tcW w:w="4814" w:type="dxa"/>
            <w:tcBorders>
              <w:top w:val="single" w:sz="4" w:space="0" w:color="auto"/>
              <w:left w:val="single" w:sz="4" w:space="0" w:color="auto"/>
              <w:bottom w:val="single" w:sz="4" w:space="0" w:color="auto"/>
              <w:right w:val="single" w:sz="4" w:space="0" w:color="auto"/>
            </w:tcBorders>
          </w:tcPr>
          <w:p w14:paraId="5C8A3A4D" w14:textId="77777777" w:rsidR="004A76E0" w:rsidRDefault="004A76E0">
            <w:pPr>
              <w:rPr>
                <w:szCs w:val="24"/>
              </w:rPr>
            </w:pPr>
          </w:p>
        </w:tc>
      </w:tr>
      <w:tr w:rsidR="004A76E0" w14:paraId="5C8A3A52" w14:textId="77777777">
        <w:tc>
          <w:tcPr>
            <w:tcW w:w="4814" w:type="dxa"/>
            <w:tcBorders>
              <w:top w:val="single" w:sz="4" w:space="0" w:color="auto"/>
              <w:left w:val="single" w:sz="4" w:space="0" w:color="auto"/>
              <w:bottom w:val="single" w:sz="4" w:space="0" w:color="auto"/>
              <w:right w:val="single" w:sz="4" w:space="0" w:color="auto"/>
            </w:tcBorders>
            <w:hideMark/>
          </w:tcPr>
          <w:p w14:paraId="5C8A3A4F" w14:textId="77777777" w:rsidR="004A76E0" w:rsidRDefault="000B7076">
            <w:pPr>
              <w:rPr>
                <w:b/>
                <w:caps/>
                <w:szCs w:val="24"/>
              </w:rPr>
            </w:pPr>
            <w:r>
              <w:rPr>
                <w:b/>
                <w:caps/>
                <w:sz w:val="22"/>
                <w:szCs w:val="24"/>
              </w:rPr>
              <w:t>užimtumas</w:t>
            </w:r>
          </w:p>
          <w:p w14:paraId="5C8A3A50" w14:textId="77777777" w:rsidR="004A76E0" w:rsidRDefault="000B7076">
            <w:pPr>
              <w:jc w:val="both"/>
              <w:rPr>
                <w:sz w:val="20"/>
              </w:rPr>
            </w:pPr>
            <w:r>
              <w:rPr>
                <w:sz w:val="20"/>
              </w:rPr>
              <w:t>(Darbovietės pavadinimas, pareigos, darbo dienos ir valandos, kitoks užimtumas, pajamos)</w:t>
            </w:r>
          </w:p>
        </w:tc>
        <w:tc>
          <w:tcPr>
            <w:tcW w:w="4814" w:type="dxa"/>
            <w:tcBorders>
              <w:top w:val="single" w:sz="4" w:space="0" w:color="auto"/>
              <w:left w:val="single" w:sz="4" w:space="0" w:color="auto"/>
              <w:bottom w:val="single" w:sz="4" w:space="0" w:color="auto"/>
              <w:right w:val="single" w:sz="4" w:space="0" w:color="auto"/>
            </w:tcBorders>
          </w:tcPr>
          <w:p w14:paraId="5C8A3A51" w14:textId="77777777" w:rsidR="004A76E0" w:rsidRDefault="004A76E0">
            <w:pPr>
              <w:rPr>
                <w:szCs w:val="24"/>
              </w:rPr>
            </w:pPr>
          </w:p>
        </w:tc>
      </w:tr>
      <w:tr w:rsidR="004A76E0" w14:paraId="5C8A3A56" w14:textId="77777777">
        <w:tc>
          <w:tcPr>
            <w:tcW w:w="4814" w:type="dxa"/>
            <w:tcBorders>
              <w:top w:val="single" w:sz="4" w:space="0" w:color="auto"/>
              <w:left w:val="single" w:sz="4" w:space="0" w:color="auto"/>
              <w:bottom w:val="single" w:sz="4" w:space="0" w:color="auto"/>
              <w:right w:val="single" w:sz="4" w:space="0" w:color="auto"/>
            </w:tcBorders>
            <w:hideMark/>
          </w:tcPr>
          <w:p w14:paraId="5C8A3A53" w14:textId="77777777" w:rsidR="004A76E0" w:rsidRDefault="000B7076">
            <w:pPr>
              <w:rPr>
                <w:b/>
                <w:caps/>
                <w:szCs w:val="24"/>
              </w:rPr>
            </w:pPr>
            <w:r>
              <w:rPr>
                <w:b/>
                <w:caps/>
                <w:sz w:val="22"/>
                <w:szCs w:val="24"/>
              </w:rPr>
              <w:t>šeiminė padėtis</w:t>
            </w:r>
          </w:p>
          <w:p w14:paraId="5C8A3A54" w14:textId="77777777" w:rsidR="004A76E0" w:rsidRDefault="000B7076">
            <w:pPr>
              <w:jc w:val="both"/>
              <w:rPr>
                <w:b/>
                <w:caps/>
                <w:sz w:val="22"/>
                <w:szCs w:val="24"/>
                <w:lang w:val="en-US"/>
              </w:rPr>
            </w:pPr>
            <w:r>
              <w:rPr>
                <w:sz w:val="20"/>
                <w:lang w:eastAsia="lt-LT"/>
              </w:rPr>
              <w:t>(Vedęs, ištekėjusi, išsituokęs (-si), sugyventinis (-ė), našlys (-ė), gyvenantis (-i) skyrium)</w:t>
            </w:r>
          </w:p>
        </w:tc>
        <w:tc>
          <w:tcPr>
            <w:tcW w:w="4814" w:type="dxa"/>
            <w:tcBorders>
              <w:top w:val="single" w:sz="4" w:space="0" w:color="auto"/>
              <w:left w:val="single" w:sz="4" w:space="0" w:color="auto"/>
              <w:bottom w:val="single" w:sz="4" w:space="0" w:color="auto"/>
              <w:right w:val="single" w:sz="4" w:space="0" w:color="auto"/>
            </w:tcBorders>
          </w:tcPr>
          <w:p w14:paraId="5C8A3A55" w14:textId="77777777" w:rsidR="004A76E0" w:rsidRDefault="004A76E0">
            <w:pPr>
              <w:rPr>
                <w:szCs w:val="24"/>
              </w:rPr>
            </w:pPr>
          </w:p>
        </w:tc>
      </w:tr>
      <w:tr w:rsidR="004A76E0" w14:paraId="5C8A3A5A" w14:textId="77777777">
        <w:tc>
          <w:tcPr>
            <w:tcW w:w="4814" w:type="dxa"/>
            <w:tcBorders>
              <w:top w:val="single" w:sz="4" w:space="0" w:color="auto"/>
              <w:left w:val="single" w:sz="4" w:space="0" w:color="auto"/>
              <w:bottom w:val="single" w:sz="4" w:space="0" w:color="auto"/>
              <w:right w:val="single" w:sz="4" w:space="0" w:color="auto"/>
            </w:tcBorders>
            <w:hideMark/>
          </w:tcPr>
          <w:p w14:paraId="5C8A3A57" w14:textId="77777777" w:rsidR="004A76E0" w:rsidRDefault="000B7076">
            <w:pPr>
              <w:rPr>
                <w:b/>
                <w:caps/>
                <w:szCs w:val="24"/>
              </w:rPr>
            </w:pPr>
            <w:r>
              <w:rPr>
                <w:b/>
                <w:caps/>
                <w:sz w:val="22"/>
                <w:szCs w:val="24"/>
              </w:rPr>
              <w:t>šeimos nariai ir kiti kartu gyvenantys asmenys</w:t>
            </w:r>
          </w:p>
          <w:p w14:paraId="5C8A3A58" w14:textId="77777777" w:rsidR="004A76E0" w:rsidRDefault="000B7076">
            <w:pPr>
              <w:jc w:val="both"/>
              <w:rPr>
                <w:szCs w:val="24"/>
              </w:rPr>
            </w:pPr>
            <w:r>
              <w:rPr>
                <w:iCs/>
                <w:sz w:val="20"/>
                <w:lang w:eastAsia="lt-LT"/>
              </w:rPr>
              <w:t>(Vardas, pavardė, gimimo data, statusas, užimtumas, santykiai su sutuoktiniu, kitais asmenimis)</w:t>
            </w:r>
          </w:p>
        </w:tc>
        <w:tc>
          <w:tcPr>
            <w:tcW w:w="4814" w:type="dxa"/>
            <w:tcBorders>
              <w:top w:val="single" w:sz="4" w:space="0" w:color="auto"/>
              <w:left w:val="single" w:sz="4" w:space="0" w:color="auto"/>
              <w:bottom w:val="single" w:sz="4" w:space="0" w:color="auto"/>
              <w:right w:val="single" w:sz="4" w:space="0" w:color="auto"/>
            </w:tcBorders>
          </w:tcPr>
          <w:p w14:paraId="5C8A3A59" w14:textId="77777777" w:rsidR="004A76E0" w:rsidRDefault="004A76E0">
            <w:pPr>
              <w:rPr>
                <w:szCs w:val="24"/>
              </w:rPr>
            </w:pPr>
          </w:p>
        </w:tc>
      </w:tr>
      <w:tr w:rsidR="004A76E0" w14:paraId="5C8A3A5E" w14:textId="77777777">
        <w:tc>
          <w:tcPr>
            <w:tcW w:w="4814" w:type="dxa"/>
            <w:tcBorders>
              <w:top w:val="single" w:sz="4" w:space="0" w:color="auto"/>
              <w:left w:val="single" w:sz="4" w:space="0" w:color="auto"/>
              <w:bottom w:val="single" w:sz="4" w:space="0" w:color="auto"/>
              <w:right w:val="single" w:sz="4" w:space="0" w:color="auto"/>
            </w:tcBorders>
            <w:hideMark/>
          </w:tcPr>
          <w:p w14:paraId="5C8A3A5B" w14:textId="77777777" w:rsidR="004A76E0" w:rsidRDefault="000B7076">
            <w:pPr>
              <w:rPr>
                <w:b/>
                <w:caps/>
                <w:szCs w:val="24"/>
              </w:rPr>
            </w:pPr>
            <w:r>
              <w:rPr>
                <w:b/>
                <w:caps/>
                <w:sz w:val="22"/>
                <w:szCs w:val="24"/>
              </w:rPr>
              <w:t>kitų nuomonė dėl PRIIMAMO vaiko laikinai svečiUOTIS</w:t>
            </w:r>
          </w:p>
          <w:p w14:paraId="5C8A3A5C" w14:textId="77777777" w:rsidR="004A76E0" w:rsidRDefault="000B7076">
            <w:pPr>
              <w:rPr>
                <w:b/>
                <w:caps/>
                <w:szCs w:val="24"/>
              </w:rPr>
            </w:pPr>
            <w:r>
              <w:rPr>
                <w:iCs/>
                <w:sz w:val="20"/>
                <w:lang w:eastAsia="lt-LT"/>
              </w:rPr>
              <w:t>(Jeigu vizito šeimoje metu kiti kartu gyvenantys asmenys nedalyvauja, reikalingi sutikimai raštu)</w:t>
            </w:r>
          </w:p>
        </w:tc>
        <w:tc>
          <w:tcPr>
            <w:tcW w:w="4814" w:type="dxa"/>
            <w:tcBorders>
              <w:top w:val="single" w:sz="4" w:space="0" w:color="auto"/>
              <w:left w:val="single" w:sz="4" w:space="0" w:color="auto"/>
              <w:bottom w:val="single" w:sz="4" w:space="0" w:color="auto"/>
              <w:right w:val="single" w:sz="4" w:space="0" w:color="auto"/>
            </w:tcBorders>
          </w:tcPr>
          <w:p w14:paraId="5C8A3A5D" w14:textId="77777777" w:rsidR="004A76E0" w:rsidRDefault="004A76E0">
            <w:pPr>
              <w:rPr>
                <w:szCs w:val="24"/>
              </w:rPr>
            </w:pPr>
          </w:p>
        </w:tc>
      </w:tr>
      <w:tr w:rsidR="004A76E0" w14:paraId="5C8A3A62" w14:textId="77777777">
        <w:tc>
          <w:tcPr>
            <w:tcW w:w="4814" w:type="dxa"/>
            <w:tcBorders>
              <w:top w:val="single" w:sz="4" w:space="0" w:color="auto"/>
              <w:left w:val="single" w:sz="4" w:space="0" w:color="auto"/>
              <w:bottom w:val="single" w:sz="4" w:space="0" w:color="auto"/>
              <w:right w:val="single" w:sz="4" w:space="0" w:color="auto"/>
            </w:tcBorders>
            <w:hideMark/>
          </w:tcPr>
          <w:p w14:paraId="5C8A3A5F" w14:textId="77777777" w:rsidR="004A76E0" w:rsidRDefault="000B7076">
            <w:pPr>
              <w:rPr>
                <w:b/>
                <w:caps/>
                <w:szCs w:val="24"/>
              </w:rPr>
            </w:pPr>
            <w:r>
              <w:rPr>
                <w:b/>
                <w:caps/>
                <w:sz w:val="22"/>
                <w:szCs w:val="24"/>
              </w:rPr>
              <w:t>Mitybos įpročiai</w:t>
            </w:r>
          </w:p>
          <w:p w14:paraId="5C8A3A60" w14:textId="77777777" w:rsidR="004A76E0" w:rsidRDefault="000B7076">
            <w:pPr>
              <w:jc w:val="both"/>
              <w:rPr>
                <w:szCs w:val="24"/>
              </w:rPr>
            </w:pPr>
            <w:r>
              <w:rPr>
                <w:i/>
                <w:sz w:val="20"/>
                <w:lang w:eastAsia="lt-LT"/>
              </w:rPr>
              <w:t>(vegetaras, laikosi dietos, skiriamas laikas maisto kokybei, ar ir kiek atsižvelgs į besisvečiuojančio vaiko mitybos įpročius, poreikius)</w:t>
            </w:r>
          </w:p>
        </w:tc>
        <w:tc>
          <w:tcPr>
            <w:tcW w:w="4814" w:type="dxa"/>
            <w:tcBorders>
              <w:top w:val="single" w:sz="4" w:space="0" w:color="auto"/>
              <w:left w:val="single" w:sz="4" w:space="0" w:color="auto"/>
              <w:bottom w:val="single" w:sz="4" w:space="0" w:color="auto"/>
              <w:right w:val="single" w:sz="4" w:space="0" w:color="auto"/>
            </w:tcBorders>
          </w:tcPr>
          <w:p w14:paraId="5C8A3A61" w14:textId="77777777" w:rsidR="004A76E0" w:rsidRDefault="004A76E0">
            <w:pPr>
              <w:rPr>
                <w:szCs w:val="24"/>
              </w:rPr>
            </w:pPr>
          </w:p>
        </w:tc>
      </w:tr>
      <w:tr w:rsidR="004A76E0" w14:paraId="5C8A3A66" w14:textId="77777777">
        <w:tc>
          <w:tcPr>
            <w:tcW w:w="4814" w:type="dxa"/>
            <w:tcBorders>
              <w:top w:val="single" w:sz="4" w:space="0" w:color="auto"/>
              <w:left w:val="single" w:sz="4" w:space="0" w:color="auto"/>
              <w:bottom w:val="single" w:sz="4" w:space="0" w:color="auto"/>
              <w:right w:val="single" w:sz="4" w:space="0" w:color="auto"/>
            </w:tcBorders>
            <w:hideMark/>
          </w:tcPr>
          <w:p w14:paraId="5C8A3A63" w14:textId="77777777" w:rsidR="004A76E0" w:rsidRDefault="000B7076">
            <w:pPr>
              <w:rPr>
                <w:b/>
                <w:caps/>
                <w:szCs w:val="24"/>
              </w:rPr>
            </w:pPr>
            <w:r>
              <w:rPr>
                <w:b/>
                <w:caps/>
                <w:sz w:val="22"/>
                <w:szCs w:val="24"/>
              </w:rPr>
              <w:t>kita svarbi informacija</w:t>
            </w:r>
          </w:p>
          <w:p w14:paraId="5C8A3A64" w14:textId="77777777" w:rsidR="004A76E0" w:rsidRDefault="000B7076">
            <w:pPr>
              <w:rPr>
                <w:b/>
                <w:caps/>
                <w:szCs w:val="24"/>
              </w:rPr>
            </w:pPr>
            <w:r>
              <w:rPr>
                <w:sz w:val="20"/>
                <w:lang w:eastAsia="lt-LT"/>
              </w:rPr>
              <w:t>(sveikatos būklės ypatumai, žalingi įpročiai ir pan.)</w:t>
            </w:r>
          </w:p>
        </w:tc>
        <w:tc>
          <w:tcPr>
            <w:tcW w:w="4814" w:type="dxa"/>
            <w:tcBorders>
              <w:top w:val="single" w:sz="4" w:space="0" w:color="auto"/>
              <w:left w:val="single" w:sz="4" w:space="0" w:color="auto"/>
              <w:bottom w:val="single" w:sz="4" w:space="0" w:color="auto"/>
              <w:right w:val="single" w:sz="4" w:space="0" w:color="auto"/>
            </w:tcBorders>
          </w:tcPr>
          <w:p w14:paraId="5C8A3A65" w14:textId="77777777" w:rsidR="004A76E0" w:rsidRDefault="004A76E0">
            <w:pPr>
              <w:rPr>
                <w:szCs w:val="24"/>
              </w:rPr>
            </w:pPr>
          </w:p>
        </w:tc>
      </w:tr>
      <w:tr w:rsidR="004A76E0" w14:paraId="5C8A3A69" w14:textId="77777777">
        <w:tc>
          <w:tcPr>
            <w:tcW w:w="4814" w:type="dxa"/>
            <w:tcBorders>
              <w:top w:val="single" w:sz="4" w:space="0" w:color="auto"/>
              <w:left w:val="single" w:sz="4" w:space="0" w:color="auto"/>
              <w:bottom w:val="single" w:sz="4" w:space="0" w:color="auto"/>
              <w:right w:val="single" w:sz="4" w:space="0" w:color="auto"/>
            </w:tcBorders>
            <w:hideMark/>
          </w:tcPr>
          <w:p w14:paraId="5C8A3A67" w14:textId="77777777" w:rsidR="004A76E0" w:rsidRDefault="000B7076">
            <w:pPr>
              <w:rPr>
                <w:b/>
                <w:szCs w:val="24"/>
              </w:rPr>
            </w:pPr>
            <w:r>
              <w:rPr>
                <w:b/>
                <w:sz w:val="22"/>
                <w:szCs w:val="24"/>
              </w:rPr>
              <w:t>INDIVIDUALŪS SUSITIKIMAI</w:t>
            </w:r>
          </w:p>
        </w:tc>
        <w:tc>
          <w:tcPr>
            <w:tcW w:w="4814" w:type="dxa"/>
            <w:tcBorders>
              <w:top w:val="single" w:sz="4" w:space="0" w:color="auto"/>
              <w:left w:val="single" w:sz="4" w:space="0" w:color="auto"/>
              <w:bottom w:val="single" w:sz="4" w:space="0" w:color="auto"/>
              <w:right w:val="single" w:sz="4" w:space="0" w:color="auto"/>
            </w:tcBorders>
          </w:tcPr>
          <w:p w14:paraId="5C8A3A68" w14:textId="77777777" w:rsidR="004A76E0" w:rsidRDefault="004A76E0">
            <w:pPr>
              <w:rPr>
                <w:szCs w:val="24"/>
              </w:rPr>
            </w:pPr>
          </w:p>
        </w:tc>
      </w:tr>
    </w:tbl>
    <w:p w14:paraId="5C8A3A6A" w14:textId="77777777" w:rsidR="004A76E0" w:rsidRDefault="00F8271D">
      <w:pPr>
        <w:rPr>
          <w:szCs w:val="24"/>
        </w:rPr>
      </w:pPr>
    </w:p>
    <w:p w14:paraId="5C8A3A6B" w14:textId="77777777" w:rsidR="004A76E0" w:rsidRDefault="00F8271D">
      <w:pPr>
        <w:ind w:left="567" w:hanging="567"/>
        <w:rPr>
          <w:b/>
          <w:caps/>
          <w:szCs w:val="24"/>
        </w:rPr>
      </w:pPr>
      <w:r w:rsidR="000B7076">
        <w:rPr>
          <w:b/>
          <w:caps/>
          <w:szCs w:val="24"/>
        </w:rPr>
        <w:t>II</w:t>
      </w:r>
      <w:r w:rsidR="000B7076">
        <w:rPr>
          <w:b/>
          <w:caps/>
          <w:szCs w:val="24"/>
        </w:rPr>
        <w:t>.</w:t>
      </w:r>
      <w:r w:rsidR="000B7076">
        <w:rPr>
          <w:b/>
          <w:caps/>
          <w:szCs w:val="24"/>
        </w:rPr>
        <w:tab/>
      </w:r>
      <w:r w:rsidR="000B7076">
        <w:rPr>
          <w:b/>
          <w:caps/>
          <w:szCs w:val="24"/>
        </w:rPr>
        <w:t>Informacija apie būstą</w:t>
      </w:r>
    </w:p>
    <w:p w14:paraId="5C8A3A6C" w14:textId="77777777" w:rsidR="004A76E0" w:rsidRDefault="004A76E0">
      <w:pPr>
        <w:rPr>
          <w:sz w:val="14"/>
          <w:szCs w:val="14"/>
        </w:rPr>
      </w:pPr>
    </w:p>
    <w:p w14:paraId="5C8A3A6D" w14:textId="77777777" w:rsidR="004A76E0" w:rsidRDefault="00F8271D">
      <w:pPr>
        <w:ind w:left="426" w:hanging="426"/>
        <w:jc w:val="both"/>
        <w:rPr>
          <w:sz w:val="20"/>
        </w:rPr>
      </w:pPr>
      <w:r w:rsidR="000B7076">
        <w:rPr>
          <w:szCs w:val="24"/>
        </w:rPr>
        <w:t>1</w:t>
      </w:r>
      <w:r w:rsidR="000B7076">
        <w:rPr>
          <w:szCs w:val="24"/>
        </w:rPr>
        <w:t>.</w:t>
      </w:r>
      <w:r w:rsidR="000B7076">
        <w:rPr>
          <w:szCs w:val="24"/>
        </w:rPr>
        <w:tab/>
        <w:t xml:space="preserve">Būsto tipas </w:t>
      </w:r>
      <w:r w:rsidR="000B7076">
        <w:rPr>
          <w:sz w:val="20"/>
        </w:rPr>
        <w:t>(atskiras šeimos namas; namo dalis; butas daugiabučiame name; kambarys bendrame bute ar bendrabutyje): _______________________________________________________________________________</w:t>
      </w:r>
    </w:p>
    <w:p w14:paraId="5C8A3A6E" w14:textId="77777777" w:rsidR="004A76E0" w:rsidRDefault="00F8271D">
      <w:pPr>
        <w:ind w:left="426" w:hanging="426"/>
        <w:jc w:val="both"/>
        <w:rPr>
          <w:szCs w:val="24"/>
        </w:rPr>
      </w:pPr>
      <w:r w:rsidR="000B7076">
        <w:rPr>
          <w:szCs w:val="24"/>
        </w:rPr>
        <w:t>2</w:t>
      </w:r>
      <w:r w:rsidR="000B7076">
        <w:rPr>
          <w:szCs w:val="24"/>
        </w:rPr>
        <w:t>.</w:t>
      </w:r>
      <w:r w:rsidR="000B7076">
        <w:rPr>
          <w:szCs w:val="24"/>
        </w:rPr>
        <w:tab/>
        <w:t>Gyvenamasis plotas: ___________________________________________________________</w:t>
      </w:r>
    </w:p>
    <w:p w14:paraId="5C8A3A6F" w14:textId="77777777" w:rsidR="004A76E0" w:rsidRDefault="00F8271D">
      <w:pPr>
        <w:ind w:left="426" w:hanging="426"/>
        <w:jc w:val="both"/>
        <w:rPr>
          <w:szCs w:val="24"/>
        </w:rPr>
      </w:pPr>
      <w:r w:rsidR="000B7076">
        <w:rPr>
          <w:szCs w:val="24"/>
        </w:rPr>
        <w:t>3</w:t>
      </w:r>
      <w:r w:rsidR="000B7076">
        <w:rPr>
          <w:szCs w:val="24"/>
        </w:rPr>
        <w:t>.</w:t>
      </w:r>
      <w:r w:rsidR="000B7076">
        <w:rPr>
          <w:szCs w:val="24"/>
        </w:rPr>
        <w:tab/>
        <w:t>Būsto šildymas: _______________________________________________________________</w:t>
      </w:r>
    </w:p>
    <w:p w14:paraId="5C8A3A70" w14:textId="6E32FF83" w:rsidR="004A76E0" w:rsidRDefault="00F8271D">
      <w:pPr>
        <w:ind w:left="426" w:hanging="426"/>
        <w:jc w:val="both"/>
        <w:rPr>
          <w:szCs w:val="24"/>
        </w:rPr>
      </w:pPr>
      <w:r w:rsidR="000B7076">
        <w:rPr>
          <w:szCs w:val="24"/>
        </w:rPr>
        <w:t>4</w:t>
      </w:r>
      <w:r w:rsidR="000B7076">
        <w:rPr>
          <w:szCs w:val="24"/>
        </w:rPr>
        <w:t>.</w:t>
      </w:r>
      <w:r w:rsidR="000B7076">
        <w:rPr>
          <w:szCs w:val="24"/>
        </w:rPr>
        <w:tab/>
        <w:t xml:space="preserve">Būstas </w:t>
      </w:r>
      <w:r w:rsidR="000B7076">
        <w:rPr>
          <w:sz w:val="20"/>
        </w:rPr>
        <w:t>(su patogumais, be patogumų, su daliniais patogumais): ________________________________________</w:t>
      </w:r>
    </w:p>
    <w:p w14:paraId="5C8A3A71" w14:textId="77777777" w:rsidR="004A76E0" w:rsidRDefault="00F8271D">
      <w:pPr>
        <w:ind w:left="426" w:hanging="426"/>
        <w:jc w:val="both"/>
        <w:rPr>
          <w:szCs w:val="24"/>
        </w:rPr>
      </w:pPr>
      <w:r w:rsidR="000B7076">
        <w:rPr>
          <w:szCs w:val="24"/>
        </w:rPr>
        <w:t>5</w:t>
      </w:r>
      <w:r w:rsidR="000B7076">
        <w:rPr>
          <w:szCs w:val="24"/>
        </w:rPr>
        <w:t>.</w:t>
      </w:r>
      <w:r w:rsidR="000B7076">
        <w:rPr>
          <w:szCs w:val="24"/>
        </w:rPr>
        <w:tab/>
        <w:t xml:space="preserve">Būsto saugumas </w:t>
      </w:r>
      <w:r w:rsidR="000B7076">
        <w:rPr>
          <w:sz w:val="20"/>
          <w:lang w:eastAsia="lt-LT"/>
        </w:rPr>
        <w:t>(kenksmingų medžiagų, alkoholio, degtukų ir pan. laikymas, kiti pavojai): _________________</w:t>
      </w:r>
    </w:p>
    <w:p w14:paraId="5C8A3A72" w14:textId="35812EEA" w:rsidR="004A76E0" w:rsidRDefault="00F8271D">
      <w:pPr>
        <w:ind w:left="426" w:hanging="426"/>
        <w:jc w:val="both"/>
        <w:rPr>
          <w:szCs w:val="24"/>
        </w:rPr>
      </w:pPr>
      <w:r w:rsidR="000B7076">
        <w:rPr>
          <w:szCs w:val="24"/>
        </w:rPr>
        <w:t>6</w:t>
      </w:r>
      <w:r w:rsidR="000B7076">
        <w:rPr>
          <w:szCs w:val="24"/>
        </w:rPr>
        <w:t>.</w:t>
      </w:r>
      <w:r w:rsidR="000B7076">
        <w:rPr>
          <w:szCs w:val="24"/>
        </w:rPr>
        <w:tab/>
        <w:t>Atsiskaitymai už komunalines būsto paslaugas: ______________________________________</w:t>
      </w:r>
    </w:p>
    <w:p w14:paraId="5C8A3A73" w14:textId="77777777" w:rsidR="004A76E0" w:rsidRDefault="00F8271D">
      <w:pPr>
        <w:ind w:left="426" w:hanging="426"/>
        <w:jc w:val="both"/>
        <w:rPr>
          <w:szCs w:val="24"/>
        </w:rPr>
      </w:pPr>
      <w:r w:rsidR="000B7076">
        <w:rPr>
          <w:szCs w:val="24"/>
        </w:rPr>
        <w:t>7</w:t>
      </w:r>
      <w:r w:rsidR="000B7076">
        <w:rPr>
          <w:szCs w:val="24"/>
        </w:rPr>
        <w:t>.</w:t>
      </w:r>
      <w:r w:rsidR="000B7076">
        <w:rPr>
          <w:szCs w:val="24"/>
        </w:rPr>
        <w:tab/>
        <w:t xml:space="preserve">Švara ir tvarka </w:t>
      </w:r>
      <w:r w:rsidR="000B7076">
        <w:rPr>
          <w:sz w:val="20"/>
        </w:rPr>
        <w:t>(naminiai gyvūnai): _____________________________________________________________</w:t>
      </w:r>
    </w:p>
    <w:p w14:paraId="5C8A3A74" w14:textId="77777777" w:rsidR="004A76E0" w:rsidRDefault="004A76E0">
      <w:pPr>
        <w:ind w:left="720"/>
        <w:rPr>
          <w:szCs w:val="24"/>
        </w:rPr>
      </w:pPr>
    </w:p>
    <w:p w14:paraId="5C8A3A75" w14:textId="77777777" w:rsidR="004A76E0" w:rsidRDefault="00F8271D">
      <w:pPr>
        <w:ind w:left="720"/>
        <w:rPr>
          <w:szCs w:val="24"/>
        </w:rPr>
      </w:pPr>
    </w:p>
    <w:p w14:paraId="5C8A3A76" w14:textId="77777777" w:rsidR="004A76E0" w:rsidRDefault="00F8271D">
      <w:pPr>
        <w:ind w:left="567" w:hanging="567"/>
        <w:jc w:val="both"/>
        <w:rPr>
          <w:b/>
          <w:caps/>
          <w:szCs w:val="24"/>
        </w:rPr>
      </w:pPr>
      <w:r w:rsidR="000B7076">
        <w:rPr>
          <w:b/>
          <w:caps/>
          <w:szCs w:val="24"/>
        </w:rPr>
        <w:t>III</w:t>
      </w:r>
      <w:r w:rsidR="000B7076">
        <w:rPr>
          <w:b/>
          <w:caps/>
          <w:szCs w:val="24"/>
        </w:rPr>
        <w:t>.</w:t>
      </w:r>
      <w:r w:rsidR="000B7076">
        <w:rPr>
          <w:b/>
          <w:caps/>
          <w:szCs w:val="24"/>
        </w:rPr>
        <w:tab/>
      </w:r>
      <w:r w:rsidR="000B7076">
        <w:rPr>
          <w:b/>
          <w:caps/>
          <w:szCs w:val="24"/>
        </w:rPr>
        <w:t>Nuolat Lietuvos Respublikoje gyvenančio fizinio asmens apsisprendimas priimti vaiką laikinai svečiuotis</w:t>
      </w:r>
    </w:p>
    <w:p w14:paraId="5C8A3A77" w14:textId="77777777" w:rsidR="004A76E0" w:rsidRDefault="000B7076">
      <w:pPr>
        <w:jc w:val="both"/>
        <w:rPr>
          <w:sz w:val="20"/>
        </w:rPr>
      </w:pPr>
      <w:r>
        <w:rPr>
          <w:sz w:val="20"/>
        </w:rPr>
        <w:t>(Nurodyti apsisprendimo motyvus, aplinkybes ar įvykius, kurie paskatino apsisprendimą, lūkesčius vaikui ir kitą svarbią informaciją)</w:t>
      </w:r>
    </w:p>
    <w:p w14:paraId="5C8A3A78" w14:textId="77777777" w:rsidR="004A76E0" w:rsidRDefault="000B7076">
      <w:pPr>
        <w:jc w:val="both"/>
        <w:rPr>
          <w:szCs w:val="24"/>
        </w:rPr>
      </w:pPr>
      <w:r>
        <w:rPr>
          <w:szCs w:val="24"/>
        </w:rPr>
        <w:t>________________________________________________________________________________________________________________________________________________________________</w:t>
      </w:r>
    </w:p>
    <w:p w14:paraId="5C8A3A79" w14:textId="77777777" w:rsidR="004A76E0" w:rsidRDefault="00F8271D">
      <w:pPr>
        <w:jc w:val="both"/>
        <w:rPr>
          <w:szCs w:val="24"/>
        </w:rPr>
      </w:pPr>
    </w:p>
    <w:p w14:paraId="5C8A3A7A" w14:textId="77777777" w:rsidR="004A76E0" w:rsidRDefault="00F8271D">
      <w:pPr>
        <w:ind w:left="567" w:hanging="567"/>
        <w:jc w:val="both"/>
        <w:rPr>
          <w:b/>
          <w:caps/>
          <w:szCs w:val="24"/>
        </w:rPr>
      </w:pPr>
      <w:r w:rsidR="000B7076">
        <w:rPr>
          <w:b/>
          <w:caps/>
          <w:szCs w:val="24"/>
        </w:rPr>
        <w:t>IV</w:t>
      </w:r>
      <w:r w:rsidR="000B7076">
        <w:rPr>
          <w:b/>
          <w:caps/>
          <w:szCs w:val="24"/>
        </w:rPr>
        <w:t>.</w:t>
      </w:r>
      <w:r w:rsidR="000B7076">
        <w:rPr>
          <w:b/>
          <w:caps/>
          <w:szCs w:val="24"/>
        </w:rPr>
        <w:tab/>
      </w:r>
      <w:r w:rsidR="000B7076">
        <w:rPr>
          <w:b/>
          <w:caps/>
          <w:szCs w:val="24"/>
        </w:rPr>
        <w:t>Nuolat Lietuvos Respublikoje gyvenančio fizinio asmens galimybės tenkinti vaiko poreikius</w:t>
      </w:r>
    </w:p>
    <w:p w14:paraId="5C8A3A7B" w14:textId="77777777" w:rsidR="004A76E0" w:rsidRDefault="000B7076">
      <w:pPr>
        <w:jc w:val="both"/>
        <w:rPr>
          <w:sz w:val="20"/>
        </w:rPr>
      </w:pPr>
      <w:r>
        <w:rPr>
          <w:sz w:val="20"/>
        </w:rPr>
        <w:t>(Nurodyti svečiuotis priimamo vaiko gyvenamąjį plotą ir sąlygas, bendravimo su vaikais, vaikų auklėjimo patirtį, be tėvų globos likusio vaiko poreikių supratimą, gebėjimą kompensuoti vaiko sveikatos sutrikimus).</w:t>
      </w:r>
    </w:p>
    <w:p w14:paraId="5C8A3A7C" w14:textId="4A44870F" w:rsidR="004A76E0" w:rsidRDefault="000B7076" w:rsidP="000B7076">
      <w:pPr>
        <w:rPr>
          <w:szCs w:val="24"/>
        </w:rPr>
      </w:pPr>
      <w:r>
        <w:rPr>
          <w:szCs w:val="24"/>
        </w:rPr>
        <w:t>________________________________________________________________________________________________________________________________________________________________</w:t>
      </w:r>
    </w:p>
    <w:p w14:paraId="5C8A3A7D" w14:textId="77777777" w:rsidR="004A76E0" w:rsidRDefault="00F8271D">
      <w:pPr>
        <w:rPr>
          <w:szCs w:val="24"/>
        </w:rPr>
      </w:pPr>
    </w:p>
    <w:p w14:paraId="5C8A3A7E" w14:textId="77777777" w:rsidR="004A76E0" w:rsidRDefault="00F8271D">
      <w:pPr>
        <w:ind w:left="567" w:hanging="567"/>
        <w:jc w:val="both"/>
        <w:rPr>
          <w:b/>
          <w:caps/>
          <w:szCs w:val="24"/>
        </w:rPr>
      </w:pPr>
      <w:r w:rsidR="000B7076">
        <w:rPr>
          <w:b/>
          <w:caps/>
          <w:szCs w:val="24"/>
        </w:rPr>
        <w:t>V</w:t>
      </w:r>
      <w:r w:rsidR="000B7076">
        <w:rPr>
          <w:b/>
          <w:caps/>
          <w:szCs w:val="24"/>
        </w:rPr>
        <w:t>.</w:t>
      </w:r>
      <w:r w:rsidR="000B7076">
        <w:rPr>
          <w:b/>
          <w:caps/>
          <w:szCs w:val="24"/>
        </w:rPr>
        <w:tab/>
      </w:r>
      <w:r w:rsidR="000B7076">
        <w:rPr>
          <w:b/>
          <w:caps/>
          <w:szCs w:val="24"/>
        </w:rPr>
        <w:t xml:space="preserve">DUOMENYS apie konkretų / nekonkretų laikinai svečiuotis priimamą vaiką </w:t>
      </w:r>
    </w:p>
    <w:p w14:paraId="5C8A3A7F" w14:textId="77777777" w:rsidR="004A76E0" w:rsidRDefault="004A76E0">
      <w:pPr>
        <w:rPr>
          <w:sz w:val="14"/>
          <w:szCs w:val="14"/>
        </w:rPr>
      </w:pPr>
    </w:p>
    <w:p w14:paraId="5C8A3A80" w14:textId="77777777" w:rsidR="004A76E0" w:rsidRDefault="000B7076">
      <w:pPr>
        <w:jc w:val="both"/>
        <w:rPr>
          <w:sz w:val="20"/>
        </w:rPr>
      </w:pPr>
      <w:r>
        <w:rPr>
          <w:sz w:val="20"/>
        </w:rPr>
        <w:t>(Nurodyti konkretaus vaiko vardą, pavardę, lytį, amžių / nekonkretaus vaiko pageidaujama lytis, amžius, kiti duomenys apie norimą priimti laikinai svečiuotis vaiką)</w:t>
      </w:r>
    </w:p>
    <w:p w14:paraId="5C8A3A81" w14:textId="77777777" w:rsidR="004A76E0" w:rsidRDefault="000B7076">
      <w:pPr>
        <w:rPr>
          <w:szCs w:val="24"/>
        </w:rPr>
      </w:pPr>
      <w:r>
        <w:rPr>
          <w:szCs w:val="24"/>
        </w:rPr>
        <w:t>________________________________________________________________________________________________________________________________________________________________</w:t>
      </w:r>
    </w:p>
    <w:p w14:paraId="5C8A3A82" w14:textId="77777777" w:rsidR="004A76E0" w:rsidRDefault="004A76E0">
      <w:pPr>
        <w:rPr>
          <w:szCs w:val="24"/>
        </w:rPr>
      </w:pPr>
    </w:p>
    <w:p w14:paraId="5C8A3A83" w14:textId="26C718DC" w:rsidR="004A76E0" w:rsidRDefault="000B7076">
      <w:pPr>
        <w:rPr>
          <w:b/>
          <w:szCs w:val="24"/>
        </w:rPr>
      </w:pPr>
      <w:r>
        <w:rPr>
          <w:b/>
          <w:szCs w:val="24"/>
        </w:rPr>
        <w:t xml:space="preserve">Rekomenduojama leisti / neleisti ________________________ savaitgaliais, švenčių ir atostogų </w:t>
      </w:r>
    </w:p>
    <w:p w14:paraId="5C8A3A84" w14:textId="09A55553" w:rsidR="004A76E0" w:rsidRDefault="000B7076">
      <w:pPr>
        <w:jc w:val="center"/>
        <w:rPr>
          <w:sz w:val="20"/>
        </w:rPr>
      </w:pPr>
      <w:r>
        <w:rPr>
          <w:sz w:val="20"/>
        </w:rPr>
        <w:t>(fizinio asmens vardas pavardė)</w:t>
      </w:r>
    </w:p>
    <w:p w14:paraId="5C8A3A85" w14:textId="0D5C334C" w:rsidR="004A76E0" w:rsidRDefault="000B7076">
      <w:pPr>
        <w:rPr>
          <w:b/>
          <w:szCs w:val="24"/>
        </w:rPr>
      </w:pPr>
      <w:r>
        <w:rPr>
          <w:b/>
          <w:szCs w:val="24"/>
        </w:rPr>
        <w:t>metu priimti laikinai svečiuotis  ____________________________________________________.</w:t>
      </w:r>
    </w:p>
    <w:p w14:paraId="5C8A3A86" w14:textId="77777777" w:rsidR="004A76E0" w:rsidRDefault="000B7076">
      <w:pPr>
        <w:ind w:firstLine="3257"/>
        <w:jc w:val="center"/>
        <w:rPr>
          <w:sz w:val="20"/>
        </w:rPr>
      </w:pPr>
      <w:r>
        <w:rPr>
          <w:sz w:val="20"/>
        </w:rPr>
        <w:t>(vaiko vardas pavardė, lytis, amžius, gimimo data (jei yra žinoma))</w:t>
      </w:r>
    </w:p>
    <w:p w14:paraId="5C8A3A87" w14:textId="77777777" w:rsidR="004A76E0" w:rsidRDefault="004A76E0">
      <w:pPr>
        <w:ind w:firstLine="62"/>
        <w:rPr>
          <w:b/>
          <w:szCs w:val="24"/>
        </w:rPr>
      </w:pPr>
    </w:p>
    <w:p w14:paraId="5C8A3A88" w14:textId="250008BE" w:rsidR="004A76E0" w:rsidRDefault="004A76E0">
      <w:pPr>
        <w:rPr>
          <w:b/>
          <w:szCs w:val="24"/>
        </w:rPr>
      </w:pPr>
    </w:p>
    <w:p w14:paraId="5C8A3A89" w14:textId="6109CA63" w:rsidR="004A76E0" w:rsidRDefault="000B7076">
      <w:pPr>
        <w:rPr>
          <w:b/>
          <w:bCs/>
        </w:rPr>
      </w:pPr>
      <w:r>
        <w:rPr>
          <w:b/>
          <w:bCs/>
        </w:rPr>
        <w:t xml:space="preserve">Tarnybos atestuoti asmenys, parengę rekomendaciją:  </w:t>
      </w:r>
    </w:p>
    <w:p w14:paraId="5C8A3A8A" w14:textId="77777777" w:rsidR="004A76E0" w:rsidRDefault="004A76E0">
      <w:pPr>
        <w:rPr>
          <w:b/>
          <w:szCs w:val="24"/>
        </w:rPr>
      </w:pPr>
    </w:p>
    <w:p w14:paraId="5C8A3A8B" w14:textId="43E497D5" w:rsidR="004A76E0" w:rsidRDefault="000B7076">
      <w:pPr>
        <w:rPr>
          <w:szCs w:val="24"/>
        </w:rPr>
      </w:pPr>
      <w:r>
        <w:rPr>
          <w:szCs w:val="24"/>
        </w:rPr>
        <w:t xml:space="preserve">1. Vardas pavardė, parašas __________________________________________________________    </w:t>
      </w:r>
      <w:r>
        <w:rPr>
          <w:szCs w:val="24"/>
        </w:rPr>
        <w:tab/>
        <w:t xml:space="preserve"> </w:t>
      </w:r>
      <w:r>
        <w:rPr>
          <w:szCs w:val="24"/>
        </w:rPr>
        <w:tab/>
        <w:t xml:space="preserve"> </w:t>
      </w:r>
      <w:r>
        <w:rPr>
          <w:szCs w:val="24"/>
        </w:rPr>
        <w:tab/>
      </w:r>
    </w:p>
    <w:p w14:paraId="5C8A3A8C" w14:textId="69363E88" w:rsidR="004A76E0" w:rsidRDefault="000B7076">
      <w:pPr>
        <w:rPr>
          <w:szCs w:val="24"/>
        </w:rPr>
      </w:pPr>
      <w:r>
        <w:rPr>
          <w:szCs w:val="24"/>
        </w:rPr>
        <w:t xml:space="preserve">2. Vardas pavardė, parašas __________________________________________________________     </w:t>
      </w:r>
      <w:r>
        <w:rPr>
          <w:szCs w:val="24"/>
        </w:rPr>
        <w:tab/>
      </w:r>
      <w:r>
        <w:rPr>
          <w:szCs w:val="24"/>
        </w:rPr>
        <w:tab/>
      </w:r>
      <w:r>
        <w:rPr>
          <w:szCs w:val="24"/>
        </w:rPr>
        <w:tab/>
        <w:t xml:space="preserve"> </w:t>
      </w:r>
    </w:p>
    <w:bookmarkEnd w:id="0" w:displacedByCustomXml="next"/>
    <w:sectPr w:rsidR="004A76E0" w:rsidSect="000B7076">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3A90" w14:textId="77777777" w:rsidR="004A76E0" w:rsidRDefault="000B7076">
      <w:pPr>
        <w:ind w:firstLine="720"/>
        <w:rPr>
          <w:rFonts w:ascii="Arial" w:hAnsi="Arial" w:cs="Arial"/>
          <w:sz w:val="20"/>
        </w:rPr>
      </w:pPr>
      <w:r>
        <w:rPr>
          <w:rFonts w:ascii="Arial" w:hAnsi="Arial" w:cs="Arial"/>
          <w:sz w:val="20"/>
        </w:rPr>
        <w:separator/>
      </w:r>
    </w:p>
  </w:endnote>
  <w:endnote w:type="continuationSeparator" w:id="0">
    <w:p w14:paraId="5C8A3A91" w14:textId="77777777" w:rsidR="004A76E0" w:rsidRDefault="000B7076">
      <w:pPr>
        <w:ind w:firstLine="720"/>
        <w:rPr>
          <w:rFonts w:ascii="Arial" w:hAnsi="Arial" w:cs="Arial"/>
          <w:sz w:val="20"/>
        </w:rPr>
      </w:pPr>
      <w:r>
        <w:rPr>
          <w:rFonts w:ascii="Arial" w:hAnsi="Arial" w:cs="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DejaVu Sans Condensed"/>
    <w:charset w:val="BA"/>
    <w:family w:val="swiss"/>
    <w:pitch w:val="variable"/>
    <w:sig w:usb0="00000001" w:usb1="4000205B" w:usb2="00000028" w:usb3="00000000" w:csb0="0000019F"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6" w14:textId="77777777" w:rsidR="004A76E0" w:rsidRDefault="004A76E0">
    <w:pPr>
      <w:tabs>
        <w:tab w:val="center" w:pos="4819"/>
        <w:tab w:val="right" w:pos="9638"/>
      </w:tabs>
      <w:ind w:firstLine="72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7" w14:textId="77777777" w:rsidR="004A76E0" w:rsidRDefault="004A76E0">
    <w:pPr>
      <w:tabs>
        <w:tab w:val="center" w:pos="4819"/>
        <w:tab w:val="right" w:pos="9638"/>
      </w:tabs>
      <w:ind w:firstLine="72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9" w14:textId="77777777" w:rsidR="004A76E0" w:rsidRDefault="004A76E0">
    <w:pPr>
      <w:tabs>
        <w:tab w:val="center" w:pos="4819"/>
        <w:tab w:val="right" w:pos="9638"/>
      </w:tabs>
      <w:ind w:firstLine="72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3A8E" w14:textId="77777777" w:rsidR="004A76E0" w:rsidRDefault="000B7076">
      <w:pPr>
        <w:ind w:firstLine="720"/>
        <w:rPr>
          <w:rFonts w:ascii="Arial" w:hAnsi="Arial" w:cs="Arial"/>
          <w:sz w:val="20"/>
        </w:rPr>
      </w:pPr>
      <w:r>
        <w:rPr>
          <w:rFonts w:ascii="Arial" w:hAnsi="Arial" w:cs="Arial"/>
          <w:sz w:val="20"/>
        </w:rPr>
        <w:separator/>
      </w:r>
    </w:p>
  </w:footnote>
  <w:footnote w:type="continuationSeparator" w:id="0">
    <w:p w14:paraId="5C8A3A8F" w14:textId="77777777" w:rsidR="004A76E0" w:rsidRDefault="000B7076">
      <w:pPr>
        <w:ind w:firstLine="720"/>
        <w:rPr>
          <w:rFonts w:ascii="Arial" w:hAnsi="Arial" w:cs="Arial"/>
          <w:sz w:val="20"/>
        </w:rPr>
      </w:pPr>
      <w:r>
        <w:rPr>
          <w:rFonts w:ascii="Arial" w:hAnsi="Arial" w:cs="Arial"/>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2" w14:textId="77777777" w:rsidR="004A76E0" w:rsidRDefault="000B7076">
    <w:pPr>
      <w:framePr w:wrap="auto" w:vAnchor="text" w:hAnchor="margin" w:xAlign="center" w:y="1"/>
      <w:tabs>
        <w:tab w:val="center" w:pos="4153"/>
        <w:tab w:val="right" w:pos="8306"/>
      </w:tabs>
      <w:ind w:firstLine="720"/>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end"/>
    </w:r>
  </w:p>
  <w:p w14:paraId="5C8A3A93" w14:textId="77777777" w:rsidR="004A76E0" w:rsidRDefault="004A76E0">
    <w:pPr>
      <w:tabs>
        <w:tab w:val="center" w:pos="4153"/>
        <w:tab w:val="right" w:pos="8306"/>
      </w:tabs>
      <w:ind w:firstLine="720"/>
      <w:rPr>
        <w:rFonts w:ascii="Arial" w:hAnsi="Arial" w:cs="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4" w14:textId="77777777" w:rsidR="004A76E0" w:rsidRDefault="000B7076">
    <w:pPr>
      <w:tabs>
        <w:tab w:val="center" w:pos="4153"/>
        <w:tab w:val="right" w:pos="8306"/>
      </w:tabs>
      <w:ind w:firstLine="720"/>
      <w:jc w:val="center"/>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 PAGE   \* MERGEFORMAT </w:instrText>
    </w:r>
    <w:r>
      <w:rPr>
        <w:rFonts w:ascii="Arial" w:hAnsi="Arial" w:cs="Arial"/>
        <w:sz w:val="20"/>
        <w:lang w:val="en-GB"/>
      </w:rPr>
      <w:fldChar w:fldCharType="separate"/>
    </w:r>
    <w:r w:rsidR="00F8271D">
      <w:rPr>
        <w:rFonts w:ascii="Arial" w:hAnsi="Arial" w:cs="Arial"/>
        <w:noProof/>
        <w:sz w:val="20"/>
        <w:lang w:val="en-GB"/>
      </w:rPr>
      <w:t>6</w:t>
    </w:r>
    <w:r>
      <w:rPr>
        <w:rFonts w:ascii="Arial" w:hAnsi="Arial" w:cs="Arial"/>
        <w:sz w:val="20"/>
        <w:lang w:val="en-GB"/>
      </w:rPr>
      <w:fldChar w:fldCharType="end"/>
    </w:r>
  </w:p>
  <w:p w14:paraId="5C8A3A95" w14:textId="77777777" w:rsidR="004A76E0" w:rsidRDefault="004A76E0">
    <w:pPr>
      <w:tabs>
        <w:tab w:val="center" w:pos="4153"/>
        <w:tab w:val="right" w:pos="8306"/>
      </w:tabs>
      <w:rPr>
        <w:rFonts w:ascii="Arial" w:hAnsi="Arial" w:cs="Arial"/>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3A98" w14:textId="77777777" w:rsidR="004A76E0" w:rsidRDefault="004A76E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C"/>
    <w:rsid w:val="000B7076"/>
    <w:rsid w:val="004A76E0"/>
    <w:rsid w:val="00AA4EAC"/>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8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27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2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9171">
      <w:bodyDiv w:val="1"/>
      <w:marLeft w:val="0"/>
      <w:marRight w:val="0"/>
      <w:marTop w:val="0"/>
      <w:marBottom w:val="0"/>
      <w:divBdr>
        <w:top w:val="none" w:sz="0" w:space="0" w:color="auto"/>
        <w:left w:val="none" w:sz="0" w:space="0" w:color="auto"/>
        <w:bottom w:val="none" w:sz="0" w:space="0" w:color="auto"/>
        <w:right w:val="none" w:sz="0" w:space="0" w:color="auto"/>
      </w:divBdr>
    </w:div>
    <w:div w:id="403183980">
      <w:bodyDiv w:val="1"/>
      <w:marLeft w:val="0"/>
      <w:marRight w:val="0"/>
      <w:marTop w:val="0"/>
      <w:marBottom w:val="0"/>
      <w:divBdr>
        <w:top w:val="none" w:sz="0" w:space="0" w:color="auto"/>
        <w:left w:val="none" w:sz="0" w:space="0" w:color="auto"/>
        <w:bottom w:val="none" w:sz="0" w:space="0" w:color="auto"/>
        <w:right w:val="none" w:sz="0" w:space="0" w:color="auto"/>
      </w:divBdr>
    </w:div>
    <w:div w:id="680816363">
      <w:bodyDiv w:val="1"/>
      <w:marLeft w:val="0"/>
      <w:marRight w:val="0"/>
      <w:marTop w:val="0"/>
      <w:marBottom w:val="0"/>
      <w:divBdr>
        <w:top w:val="none" w:sz="0" w:space="0" w:color="auto"/>
        <w:left w:val="none" w:sz="0" w:space="0" w:color="auto"/>
        <w:bottom w:val="none" w:sz="0" w:space="0" w:color="auto"/>
        <w:right w:val="none" w:sz="0" w:space="0" w:color="auto"/>
      </w:divBdr>
    </w:div>
    <w:div w:id="902518991">
      <w:bodyDiv w:val="1"/>
      <w:marLeft w:val="0"/>
      <w:marRight w:val="0"/>
      <w:marTop w:val="0"/>
      <w:marBottom w:val="0"/>
      <w:divBdr>
        <w:top w:val="none" w:sz="0" w:space="0" w:color="auto"/>
        <w:left w:val="none" w:sz="0" w:space="0" w:color="auto"/>
        <w:bottom w:val="none" w:sz="0" w:space="0" w:color="auto"/>
        <w:right w:val="none" w:sz="0" w:space="0" w:color="auto"/>
      </w:divBdr>
    </w:div>
    <w:div w:id="1302617120">
      <w:bodyDiv w:val="1"/>
      <w:marLeft w:val="0"/>
      <w:marRight w:val="0"/>
      <w:marTop w:val="0"/>
      <w:marBottom w:val="0"/>
      <w:divBdr>
        <w:top w:val="none" w:sz="0" w:space="0" w:color="auto"/>
        <w:left w:val="none" w:sz="0" w:space="0" w:color="auto"/>
        <w:bottom w:val="none" w:sz="0" w:space="0" w:color="auto"/>
        <w:right w:val="none" w:sz="0" w:space="0" w:color="auto"/>
      </w:divBdr>
    </w:div>
    <w:div w:id="2124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DejaVu Sans Condensed"/>
    <w:charset w:val="BA"/>
    <w:family w:val="swiss"/>
    <w:pitch w:val="variable"/>
    <w:sig w:usb0="00000001" w:usb1="4000205B" w:usb2="00000028" w:usb3="00000000" w:csb0="0000019F"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CB"/>
    <w:rsid w:val="00176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4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64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7856</Words>
  <Characters>60244</Characters>
  <Application>Microsoft Office Word</Application>
  <DocSecurity>0</DocSecurity>
  <Lines>502</Lines>
  <Paragraphs>135</Paragraphs>
  <ScaleCrop>false</ScaleCrop>
  <HeadingPairs>
    <vt:vector size="2" baseType="variant">
      <vt:variant>
        <vt:lpstr>Title</vt:lpstr>
      </vt:variant>
      <vt:variant>
        <vt:i4>1</vt:i4>
      </vt:variant>
    </vt:vector>
  </HeadingPairs>
  <TitlesOfParts>
    <vt:vector size="1" baseType="lpstr">
      <vt:lpstr>LIETUVOS RESPUBLIKOS SOCIALINĖS APSAUGOS IR DARBO MINISTRAS</vt:lpstr>
    </vt:vector>
  </TitlesOfParts>
  <Company>Infolex</Company>
  <LinksUpToDate>false</LinksUpToDate>
  <CharactersWithSpaces>67965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2018-09-12T13:41:00Z</dcterms:created>
  <dc:creator>violeta</dc:creator>
  <lastModifiedBy>TRAPINSKIENĖ Aušrinė</lastModifiedBy>
  <lastPrinted>2018-07-02T12:31:00Z</lastPrinted>
  <dcterms:modified xsi:type="dcterms:W3CDTF">2021-02-22T06:32:00Z</dcterms:modified>
  <revision>4</revision>
  <dc:title>LIETUVOS RESPUBLIKOS SOCIALINĖS APSAUGOS IR DARBO MINISTRAS</dc:title>
</coreProperties>
</file>