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7be2e755dd94bdb8c805a8b7b5a56c3"/>
        <w:lock w:val="sdtLocked"/>
        <w:richText/>
      </w:sdtPr>
      <w:sdtContent>
        <w:p w14:paraId="53BE82C2" w14:textId="77777777">
          <w:pPr>
            <w:tabs>
              <w:tab w:val="center" w:pos="4819"/>
              <w:tab w:val="right" w:pos="9638"/>
            </w:tabs>
            <w:suppressAutoHyphens/>
            <w:rPr>
              <w:sz w:val="20"/>
              <w:lang w:val="en-US" w:eastAsia="ar-SA"/>
            </w:rPr>
          </w:pPr>
        </w:p>
        <w:p w14:paraId="18EF88D2" w14:textId="5AFB445A">
          <w:pPr>
            <w:suppressAutoHyphens/>
            <w:jc w:val="right"/>
            <w:rPr>
              <w:szCs w:val="24"/>
              <w:lang w:eastAsia="ar-SA"/>
            </w:rPr>
          </w:pPr>
        </w:p>
      </w:sdtContent>
    </w:sdt>
    <w:sdt>
      <w:sdtPr>
        <w:alias w:val="patvirtinta"/>
        <w:tag w:val="part_c0fd7c26ab7d4053b4ec22d85a18a654"/>
        <w:lock w:val="sdtLocked"/>
        <w:richText/>
      </w:sdtPr>
      <w:sdtContent>
        <w:p w14:paraId="15D300DE" w14:textId="02A1EC36">
          <w:pPr>
            <w:suppressAutoHyphens/>
            <w:ind w:left="5387"/>
            <w:rPr>
              <w:szCs w:val="24"/>
              <w:lang w:eastAsia="ar-SA"/>
            </w:rPr>
          </w:pPr>
          <w:r>
            <w:rPr>
              <w:szCs w:val="24"/>
              <w:lang w:eastAsia="ar-SA"/>
            </w:rPr>
            <w:t>PATVIRTINTA</w:t>
          </w:r>
        </w:p>
        <w:p w14:paraId="5AD4F93F" w14:textId="77777777">
          <w:pPr>
            <w:suppressAutoHyphens/>
            <w:ind w:left="5387"/>
            <w:rPr>
              <w:szCs w:val="24"/>
              <w:lang w:eastAsia="ar-SA"/>
            </w:rPr>
          </w:pPr>
          <w:r>
            <w:rPr>
              <w:szCs w:val="24"/>
              <w:lang w:eastAsia="ar-SA"/>
            </w:rPr>
            <w:t>Šiaulių miesto savivaldybės tarybos</w:t>
          </w:r>
        </w:p>
        <w:p w14:paraId="376AD35C" w14:textId="784D7715">
          <w:pPr>
            <w:suppressAutoHyphens/>
            <w:ind w:left="5387"/>
            <w:rPr>
              <w:szCs w:val="24"/>
              <w:lang w:eastAsia="ar-SA"/>
            </w:rPr>
          </w:pPr>
          <w:r>
            <w:rPr>
              <w:szCs w:val="24"/>
              <w:lang w:eastAsia="ar-SA"/>
            </w:rPr>
            <w:t xml:space="preserve">2024 m.               sprendimu Nr. T-</w:t>
          </w:r>
        </w:p>
        <w:p w14:paraId="344A7EB4" w14:textId="77777777">
          <w:pPr>
            <w:suppressAutoHyphens/>
            <w:ind w:left="5387"/>
            <w:rPr>
              <w:szCs w:val="24"/>
              <w:lang w:eastAsia="ar-SA"/>
            </w:rPr>
          </w:pPr>
        </w:p>
        <w:sdt>
          <w:sdtPr>
            <w:alias w:val="Pavadinimas"/>
            <w:tag w:val="title_c0fd7c26ab7d4053b4ec22d85a18a654"/>
            <w:lock w:val="sdtLocked"/>
            <w:richText/>
          </w:sdtPr>
          <w:sdtContent>
            <w:p w14:paraId="616B8AD3" w14:textId="77777777">
              <w:pPr>
                <w:suppressAutoHyphens/>
                <w:jc w:val="center"/>
                <w:rPr>
                  <w:b/>
                  <w:bCs/>
                  <w:szCs w:val="24"/>
                  <w:lang w:eastAsia="ar-SA"/>
                </w:rPr>
              </w:pPr>
              <w:r>
                <w:rPr>
                  <w:b/>
                  <w:bCs/>
                  <w:szCs w:val="24"/>
                  <w:lang w:eastAsia="ar-SA"/>
                </w:rPr>
                <w:t>ŠIAULIŲ LENGVOSIOS ATLETIKOS IR SVEIKATINGUMO CENTRO</w:t>
              </w:r>
            </w:p>
            <w:p w14:paraId="5E7B163A" w14:textId="6290A089">
              <w:pPr>
                <w:suppressAutoHyphens/>
                <w:jc w:val="center"/>
                <w:rPr>
                  <w:b/>
                  <w:bCs/>
                  <w:szCs w:val="24"/>
                  <w:lang w:eastAsia="ar-SA"/>
                </w:rPr>
              </w:pPr>
              <w:r>
                <w:rPr>
                  <w:b/>
                  <w:bCs/>
                  <w:szCs w:val="24"/>
                  <w:lang w:eastAsia="ar-SA"/>
                </w:rPr>
                <w:t>NUOSTATAI</w:t>
              </w:r>
            </w:p>
          </w:sdtContent>
        </w:sdt>
        <w:p w14:paraId="331085C3" w14:textId="77777777">
          <w:pPr>
            <w:suppressAutoHyphens/>
            <w:jc w:val="center"/>
            <w:rPr>
              <w:b/>
              <w:bCs/>
              <w:szCs w:val="24"/>
              <w:lang w:eastAsia="ar-SA"/>
            </w:rPr>
          </w:pPr>
        </w:p>
        <w:sdt>
          <w:sdtPr>
            <w:alias w:val="skyrius"/>
            <w:tag w:val="part_18f6a3b6807f41f9b4c88f3fb93b2c85"/>
            <w:lock w:val="sdtLocked"/>
            <w:richText/>
          </w:sdtPr>
          <w:sdtContent>
            <w:p w14:paraId="1BE869C0" w14:textId="77777777">
              <w:pPr>
                <w:suppressAutoHyphens/>
                <w:jc w:val="center"/>
                <w:rPr>
                  <w:b/>
                  <w:bCs/>
                  <w:szCs w:val="24"/>
                  <w:lang w:eastAsia="ar-SA"/>
                </w:rPr>
              </w:pPr>
              <w:sdt>
                <w:sdtPr>
                  <w:alias w:val="Numeris"/>
                  <w:tag w:val="nr_18f6a3b6807f41f9b4c88f3fb93b2c85"/>
                  <w:lock w:val="sdtLocked"/>
                  <w:richText/>
                </w:sdtPr>
                <w:sdtContent>
                  <w:r>
                    <w:rPr>
                      <w:b/>
                      <w:bCs/>
                      <w:szCs w:val="24"/>
                      <w:lang w:eastAsia="ar-SA"/>
                    </w:rPr>
                    <w:t>I</w:t>
                  </w:r>
                </w:sdtContent>
              </w:sdt>
              <w:r>
                <w:rPr>
                  <w:b/>
                  <w:bCs/>
                  <w:szCs w:val="24"/>
                  <w:lang w:eastAsia="ar-SA"/>
                </w:rPr>
                <w:t xml:space="preserve"> SKYRIUS</w:t>
              </w:r>
            </w:p>
            <w:p w14:paraId="3E2DB168" w14:textId="77777777">
              <w:pPr>
                <w:suppressAutoHyphens/>
                <w:jc w:val="center"/>
                <w:rPr>
                  <w:b/>
                  <w:bCs/>
                  <w:szCs w:val="24"/>
                  <w:lang w:eastAsia="ar-SA"/>
                </w:rPr>
              </w:pPr>
              <w:sdt>
                <w:sdtPr>
                  <w:alias w:val="Pavadinimas"/>
                  <w:tag w:val="title_18f6a3b6807f41f9b4c88f3fb93b2c85"/>
                  <w:lock w:val="sdtLocked"/>
                  <w:richText/>
                </w:sdtPr>
                <w:sdtContent>
                  <w:r>
                    <w:rPr>
                      <w:b/>
                      <w:bCs/>
                      <w:szCs w:val="24"/>
                      <w:lang w:eastAsia="ar-SA"/>
                    </w:rPr>
                    <w:t>BENDROSIOS NUOSTATOS</w:t>
                  </w:r>
                </w:sdtContent>
              </w:sdt>
            </w:p>
            <w:p w14:paraId="6F06B89F" w14:textId="77777777">
              <w:pPr>
                <w:suppressAutoHyphens/>
                <w:jc w:val="center"/>
                <w:rPr>
                  <w:b/>
                  <w:bCs/>
                  <w:szCs w:val="24"/>
                  <w:lang w:eastAsia="ar-SA"/>
                </w:rPr>
              </w:pPr>
            </w:p>
            <w:sdt>
              <w:sdtPr>
                <w:alias w:val="1 p."/>
                <w:tag w:val="part_af1198c04d094bcb84cc8c757a3bbd0a"/>
                <w:lock w:val="sdtLocked"/>
                <w:richText/>
              </w:sdtPr>
              <w:sdtContent>
                <w:p w14:paraId="10213BAC" w14:textId="2A7A6391">
                  <w:pPr>
                    <w:suppressAutoHyphens/>
                    <w:ind w:firstLine="851"/>
                    <w:jc w:val="both"/>
                    <w:rPr>
                      <w:szCs w:val="24"/>
                      <w:shd w:val="clear" w:color="auto" w:fill="FFFFFF"/>
                      <w:lang w:eastAsia="ar-SA"/>
                    </w:rPr>
                  </w:pPr>
                  <w:sdt>
                    <w:sdtPr>
                      <w:alias w:val="Numeris"/>
                      <w:tag w:val="nr_af1198c04d094bcb84cc8c757a3bbd0a"/>
                      <w:lock w:val="sdtLocked"/>
                      <w:richText/>
                    </w:sdtPr>
                    <w:sdtContent>
                      <w:r>
                        <w:rPr>
                          <w:szCs w:val="24"/>
                          <w:shd w:val="clear" w:color="auto" w:fill="FFFFFF"/>
                          <w:lang w:eastAsia="ar-SA"/>
                        </w:rPr>
                        <w:t>1</w:t>
                      </w:r>
                    </w:sdtContent>
                  </w:sdt>
                  <w:r>
                    <w:rPr>
                      <w:szCs w:val="24"/>
                      <w:shd w:val="clear" w:color="auto" w:fill="FFFFFF"/>
                      <w:lang w:eastAsia="ar-SA"/>
                    </w:rPr>
                    <w:t xml:space="preserve">. Šiaulių lengvosios atletikos ir sveikatingumo centro nuostatai (toliau – Nuostatai) reglamentuoja biudžetinės įstaigos Šiaulių lengvosios atletikos ir sveikatingumo centro (toliau – Sporto centras) veiklos sritis, tikslus ir funkcijas, savininko teises ir pareigas įgyvendinančias institucijas ir jų kompetenciją, įstaigos teises, pareigas, valdymą ir finansinę veiklą, finansinės veiklos kontrolę, nuostatų keitimo tvarką, reorganizavimą,  pertvarkymą ir likvidavimą.</w:t>
                  </w:r>
                </w:p>
              </w:sdtContent>
            </w:sdt>
            <w:sdt>
              <w:sdtPr>
                <w:alias w:val="2 p."/>
                <w:tag w:val="part_797df26aaa744557b9d8a767c96f999f"/>
                <w:lock w:val="sdtLocked"/>
                <w:richText/>
              </w:sdtPr>
              <w:sdtContent>
                <w:p w14:paraId="1ECCD6B8" w14:textId="14F9DE4D">
                  <w:pPr>
                    <w:suppressAutoHyphens/>
                    <w:ind w:firstLine="851"/>
                    <w:jc w:val="both"/>
                    <w:rPr>
                      <w:szCs w:val="24"/>
                      <w:shd w:val="clear" w:color="auto" w:fill="FFFFFF"/>
                      <w:lang w:eastAsia="ar-SA"/>
                    </w:rPr>
                  </w:pPr>
                  <w:sdt>
                    <w:sdtPr>
                      <w:alias w:val="Numeris"/>
                      <w:tag w:val="nr_797df26aaa744557b9d8a767c96f999f"/>
                      <w:lock w:val="sdtLocked"/>
                      <w:richText/>
                    </w:sdtPr>
                    <w:sdtContent>
                      <w:r>
                        <w:rPr>
                          <w:szCs w:val="24"/>
                          <w:shd w:val="clear" w:color="auto" w:fill="FFFFFF"/>
                          <w:lang w:eastAsia="ar-SA"/>
                        </w:rPr>
                        <w:t>2</w:t>
                      </w:r>
                    </w:sdtContent>
                  </w:sdt>
                  <w:r>
                    <w:rPr>
                      <w:szCs w:val="24"/>
                      <w:shd w:val="clear" w:color="auto" w:fill="FFFFFF"/>
                      <w:lang w:eastAsia="ar-SA"/>
                    </w:rPr>
                    <w:t>. Sporto centro pavadinimas – Šiaulių lengvosios atletikos ir sveikatingumo centro, įregistruotas Juridinių asmenų registre, įmonės kodas 145914695.</w:t>
                  </w:r>
                </w:p>
              </w:sdtContent>
            </w:sdt>
            <w:sdt>
              <w:sdtPr>
                <w:alias w:val="3 p."/>
                <w:tag w:val="part_1e7673a7a1ff4562b37882e4008001d9"/>
                <w:lock w:val="sdtLocked"/>
                <w:richText/>
              </w:sdtPr>
              <w:sdtContent>
                <w:p w14:paraId="33561062" w14:textId="23D17935">
                  <w:pPr>
                    <w:suppressAutoHyphens/>
                    <w:ind w:firstLine="851"/>
                    <w:jc w:val="both"/>
                    <w:rPr>
                      <w:szCs w:val="24"/>
                      <w:shd w:val="clear" w:color="auto" w:fill="FFFFFF"/>
                      <w:lang w:eastAsia="ar-SA"/>
                    </w:rPr>
                  </w:pPr>
                  <w:sdt>
                    <w:sdtPr>
                      <w:alias w:val="Numeris"/>
                      <w:tag w:val="nr_1e7673a7a1ff4562b37882e4008001d9"/>
                      <w:lock w:val="sdtLocked"/>
                      <w:richText/>
                    </w:sdtPr>
                    <w:sdtContent>
                      <w:r>
                        <w:rPr>
                          <w:szCs w:val="24"/>
                          <w:shd w:val="clear" w:color="auto" w:fill="FFFFFF"/>
                          <w:lang w:eastAsia="ar-SA"/>
                        </w:rPr>
                        <w:t>3</w:t>
                      </w:r>
                    </w:sdtContent>
                  </w:sdt>
                  <w:r>
                    <w:rPr>
                      <w:szCs w:val="24"/>
                      <w:shd w:val="clear" w:color="auto" w:fill="FFFFFF"/>
                      <w:lang w:eastAsia="ar-SA"/>
                    </w:rPr>
                    <w:t>. Sporto centro teisinė forma – biudžetinė įstaiga, turinti ūkinį, finansinį, organizacinį ir teisinį savarankiškumą, savo antspaudą, sąskaitas bankuose.</w:t>
                  </w:r>
                </w:p>
              </w:sdtContent>
            </w:sdt>
            <w:sdt>
              <w:sdtPr>
                <w:alias w:val="4 p."/>
                <w:tag w:val="part_55a62d266f254bd7954b3f9c4554327d"/>
                <w:lock w:val="sdtLocked"/>
                <w:richText/>
              </w:sdtPr>
              <w:sdtContent>
                <w:p w14:paraId="68BDD0B6" w14:textId="72DB9BD8">
                  <w:pPr>
                    <w:suppressAutoHyphens/>
                    <w:ind w:firstLine="851"/>
                    <w:jc w:val="both"/>
                    <w:rPr>
                      <w:szCs w:val="24"/>
                      <w:shd w:val="clear" w:color="auto" w:fill="FFFFFF"/>
                      <w:lang w:eastAsia="ar-SA"/>
                    </w:rPr>
                  </w:pPr>
                  <w:sdt>
                    <w:sdtPr>
                      <w:alias w:val="Numeris"/>
                      <w:tag w:val="nr_55a62d266f254bd7954b3f9c4554327d"/>
                      <w:lock w:val="sdtLocked"/>
                      <w:richText/>
                    </w:sdtPr>
                    <w:sdtContent>
                      <w:r>
                        <w:rPr>
                          <w:szCs w:val="24"/>
                          <w:shd w:val="clear" w:color="auto" w:fill="FFFFFF"/>
                          <w:lang w:eastAsia="ar-SA"/>
                        </w:rPr>
                        <w:t>4</w:t>
                      </w:r>
                    </w:sdtContent>
                  </w:sdt>
                  <w:r>
                    <w:rPr>
                      <w:szCs w:val="24"/>
                      <w:shd w:val="clear" w:color="auto" w:fill="FFFFFF"/>
                      <w:lang w:eastAsia="ar-SA"/>
                    </w:rPr>
                    <w:t>. Sporto centro savininkė – Šiaulių miesto savivaldybė (toliau – Savivaldybė), identifikavimo kodas 111109429, adresas: Vasario 16-osios g. 62, LT-76295 Šiauliai.</w:t>
                  </w:r>
                </w:p>
              </w:sdtContent>
            </w:sdt>
            <w:sdt>
              <w:sdtPr>
                <w:alias w:val="5 p."/>
                <w:tag w:val="part_9068c322280a4e2585ce09feda05c9b2"/>
                <w:lock w:val="sdtLocked"/>
                <w:richText/>
              </w:sdtPr>
              <w:sdtContent>
                <w:p w14:paraId="4D4B915D" w14:textId="3193158E">
                  <w:pPr>
                    <w:suppressAutoHyphens/>
                    <w:ind w:firstLine="866"/>
                    <w:jc w:val="both"/>
                    <w:rPr>
                      <w:strike/>
                      <w:color w:val="000000"/>
                      <w:szCs w:val="24"/>
                      <w:lang w:eastAsia="lt-LT"/>
                    </w:rPr>
                  </w:pPr>
                  <w:sdt>
                    <w:sdtPr>
                      <w:alias w:val="Numeris"/>
                      <w:tag w:val="nr_9068c322280a4e2585ce09feda05c9b2"/>
                      <w:lock w:val="sdtLocked"/>
                      <w:richText/>
                    </w:sdtPr>
                    <w:sdtContent>
                      <w:r>
                        <w:rPr>
                          <w:szCs w:val="24"/>
                          <w:shd w:val="clear" w:color="auto" w:fill="FFFFFF"/>
                          <w:lang w:eastAsia="ar-SA"/>
                        </w:rPr>
                        <w:t>5</w:t>
                      </w:r>
                    </w:sdtContent>
                  </w:sdt>
                  <w:r>
                    <w:rPr>
                      <w:szCs w:val="24"/>
                      <w:shd w:val="clear" w:color="auto" w:fill="FFFFFF"/>
                      <w:lang w:eastAsia="ar-SA"/>
                    </w:rPr>
                    <w:t xml:space="preserve">. </w:t>
                  </w:r>
                  <w:r>
                    <w:rPr>
                      <w:color w:val="000000"/>
                      <w:szCs w:val="24"/>
                      <w:lang w:eastAsia="lt-LT"/>
                    </w:rPr>
                    <w:t>Sporto centro savininko teises ir pareigas įgyvendinančios institucijos: Sporto centro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6 p."/>
                <w:tag w:val="part_16d21f24155c41c3b4fd39efac72d5a4"/>
                <w:lock w:val="sdtLocked"/>
                <w:richText/>
              </w:sdtPr>
              <w:sdtContent>
                <w:p w14:paraId="33B2460D" w14:textId="57800A79">
                  <w:pPr>
                    <w:suppressAutoHyphens/>
                    <w:ind w:firstLine="851"/>
                    <w:jc w:val="both"/>
                    <w:rPr>
                      <w:color w:val="FF0000"/>
                      <w:szCs w:val="24"/>
                      <w:shd w:val="clear" w:color="auto" w:fill="FFFFFF"/>
                      <w:lang w:eastAsia="ar-SA"/>
                    </w:rPr>
                  </w:pPr>
                  <w:sdt>
                    <w:sdtPr>
                      <w:alias w:val="Numeris"/>
                      <w:tag w:val="nr_16d21f24155c41c3b4fd39efac72d5a4"/>
                      <w:lock w:val="sdtLocked"/>
                      <w:richText/>
                    </w:sdtPr>
                    <w:sdtContent>
                      <w:r>
                        <w:rPr>
                          <w:szCs w:val="24"/>
                          <w:shd w:val="clear" w:color="auto" w:fill="FFFFFF"/>
                          <w:lang w:eastAsia="ar-SA"/>
                        </w:rPr>
                        <w:t>6</w:t>
                      </w:r>
                    </w:sdtContent>
                  </w:sdt>
                  <w:r>
                    <w:rPr>
                      <w:szCs w:val="24"/>
                      <w:shd w:val="clear" w:color="auto" w:fill="FFFFFF"/>
                      <w:lang w:eastAsia="ar-SA"/>
                    </w:rPr>
                    <w:t xml:space="preserve">. Sporto centro buveinė: </w:t>
                  </w:r>
                  <w:r>
                    <w:rPr>
                      <w:szCs w:val="24"/>
                      <w:shd w:val="clear" w:color="auto" w:fill="FFFFFF"/>
                      <w:lang w:val="en-US" w:eastAsia="ar-SA"/>
                    </w:rPr>
                    <w:t>S. Daukanto g. 25, LT-76331 Šiauliai.</w:t>
                  </w:r>
                </w:p>
              </w:sdtContent>
            </w:sdt>
            <w:sdt>
              <w:sdtPr>
                <w:alias w:val="7 p."/>
                <w:tag w:val="part_7cf37689f4a34898bf7fcae5efb5fd4a"/>
                <w:lock w:val="sdtLocked"/>
                <w:richText/>
              </w:sdtPr>
              <w:sdtContent>
                <w:p w14:paraId="593640DB" w14:textId="35CB8D86">
                  <w:pPr>
                    <w:suppressAutoHyphens/>
                    <w:ind w:firstLine="851"/>
                    <w:jc w:val="both"/>
                    <w:rPr>
                      <w:szCs w:val="24"/>
                      <w:shd w:val="clear" w:color="auto" w:fill="FFFFFF"/>
                      <w:lang w:eastAsia="ar-SA"/>
                    </w:rPr>
                  </w:pPr>
                  <w:sdt>
                    <w:sdtPr>
                      <w:alias w:val="Numeris"/>
                      <w:tag w:val="nr_7cf37689f4a34898bf7fcae5efb5fd4a"/>
                      <w:lock w:val="sdtLocked"/>
                      <w:richText/>
                    </w:sdtPr>
                    <w:sdtContent>
                      <w:r>
                        <w:rPr>
                          <w:szCs w:val="24"/>
                          <w:shd w:val="clear" w:color="auto" w:fill="FFFFFF"/>
                          <w:lang w:eastAsia="ar-SA"/>
                        </w:rPr>
                        <w:t>7</w:t>
                      </w:r>
                    </w:sdtContent>
                  </w:sdt>
                  <w:r>
                    <w:rPr>
                      <w:szCs w:val="24"/>
                      <w:shd w:val="clear" w:color="auto" w:fill="FFFFFF"/>
                      <w:lang w:eastAsia="ar-SA"/>
                    </w:rPr>
                    <w:t xml:space="preserve">. Sporto centro tipas – sportininkų rengimo centras. </w:t>
                  </w:r>
                </w:p>
              </w:sdtContent>
            </w:sdt>
            <w:sdt>
              <w:sdtPr>
                <w:alias w:val="8 p."/>
                <w:tag w:val="part_c35e8cdfa5a944a894f85564e147cb76"/>
                <w:lock w:val="sdtLocked"/>
                <w:richText/>
              </w:sdtPr>
              <w:sdtContent>
                <w:p w14:paraId="3498AFD5" w14:textId="51374596">
                  <w:pPr>
                    <w:suppressAutoHyphens/>
                    <w:ind w:firstLine="851"/>
                    <w:jc w:val="both"/>
                    <w:rPr>
                      <w:szCs w:val="24"/>
                      <w:shd w:val="clear" w:color="auto" w:fill="FFFFFF"/>
                      <w:lang w:eastAsia="ar-SA"/>
                    </w:rPr>
                  </w:pPr>
                  <w:sdt>
                    <w:sdtPr>
                      <w:alias w:val="Numeris"/>
                      <w:tag w:val="nr_c35e8cdfa5a944a894f85564e147cb76"/>
                      <w:lock w:val="sdtLocked"/>
                      <w:richText/>
                    </w:sdtPr>
                    <w:sdtContent>
                      <w:r>
                        <w:rPr>
                          <w:szCs w:val="24"/>
                          <w:shd w:val="clear" w:color="auto" w:fill="FFFFFF"/>
                          <w:lang w:eastAsia="ar-SA"/>
                        </w:rPr>
                        <w:t>8</w:t>
                      </w:r>
                    </w:sdtContent>
                  </w:sdt>
                  <w:r>
                    <w:rPr>
                      <w:szCs w:val="24"/>
                      <w:shd w:val="clear" w:color="auto" w:fill="FFFFFF"/>
                      <w:lang w:eastAsia="ar-SA"/>
                    </w:rPr>
                    <w:t>. Sporto centro finansiniai metai sutampa su kalendoriniais metais.</w:t>
                  </w:r>
                </w:p>
              </w:sdtContent>
            </w:sdt>
            <w:sdt>
              <w:sdtPr>
                <w:alias w:val="9 p."/>
                <w:tag w:val="part_809b7fa6d85248448da0ff7d657af9bf"/>
                <w:lock w:val="sdtLocked"/>
                <w:richText/>
              </w:sdtPr>
              <w:sdtContent>
                <w:p w14:paraId="6CDCE4D5" w14:textId="344E7ECA">
                  <w:pPr>
                    <w:suppressAutoHyphens/>
                    <w:ind w:firstLine="851"/>
                    <w:jc w:val="both"/>
                    <w:rPr>
                      <w:szCs w:val="24"/>
                      <w:shd w:val="clear" w:color="auto" w:fill="FFFFFF"/>
                      <w:lang w:eastAsia="ar-SA"/>
                    </w:rPr>
                  </w:pPr>
                  <w:sdt>
                    <w:sdtPr>
                      <w:alias w:val="Numeris"/>
                      <w:tag w:val="nr_809b7fa6d85248448da0ff7d657af9bf"/>
                      <w:lock w:val="sdtLocked"/>
                      <w:richText/>
                    </w:sdtPr>
                    <w:sdtContent>
                      <w:r>
                        <w:rPr>
                          <w:szCs w:val="24"/>
                          <w:shd w:val="clear" w:color="auto" w:fill="FFFFFF"/>
                          <w:lang w:eastAsia="ar-SA"/>
                        </w:rPr>
                        <w:t>9</w:t>
                      </w:r>
                    </w:sdtContent>
                  </w:sdt>
                  <w:r>
                    <w:rPr>
                      <w:szCs w:val="24"/>
                      <w:shd w:val="clear" w:color="auto" w:fill="FFFFFF"/>
                      <w:lang w:eastAsia="ar-SA"/>
                    </w:rPr>
                    <w:t>.</w:t>
                  </w:r>
                  <w:r>
                    <w:rPr>
                      <w:szCs w:val="24"/>
                      <w:lang w:val="en-US" w:eastAsia="ar-SA"/>
                    </w:rPr>
                    <w:t xml:space="preserve"> </w:t>
                  </w:r>
                  <w:r>
                    <w:rPr>
                      <w:szCs w:val="24"/>
                      <w:shd w:val="clear" w:color="auto" w:fill="FFFFFF"/>
                      <w:lang w:eastAsia="ar-SA"/>
                    </w:rPr>
                    <w:t>Sporto centro veikla yra neterminuota.</w:t>
                  </w:r>
                </w:p>
              </w:sdtContent>
            </w:sdt>
            <w:sdt>
              <w:sdtPr>
                <w:alias w:val="10 p."/>
                <w:tag w:val="part_17295733afd64b0385aa11ba7205e303"/>
                <w:lock w:val="sdtLocked"/>
                <w:richText/>
              </w:sdtPr>
              <w:sdtContent>
                <w:p w14:paraId="7489EAC6" w14:textId="77777777">
                  <w:pPr>
                    <w:suppressAutoHyphens/>
                    <w:ind w:firstLine="851"/>
                    <w:jc w:val="both"/>
                    <w:rPr>
                      <w:szCs w:val="24"/>
                      <w:shd w:val="clear" w:color="auto" w:fill="FFFFFF"/>
                      <w:lang w:eastAsia="ar-SA"/>
                    </w:rPr>
                  </w:pPr>
                  <w:sdt>
                    <w:sdtPr>
                      <w:alias w:val="Numeris"/>
                      <w:tag w:val="nr_17295733afd64b0385aa11ba7205e303"/>
                      <w:lock w:val="sdtLocked"/>
                      <w:richText/>
                    </w:sdtPr>
                    <w:sdtContent>
                      <w:r>
                        <w:rPr>
                          <w:szCs w:val="24"/>
                          <w:shd w:val="clear" w:color="auto" w:fill="FFFFFF"/>
                          <w:lang w:eastAsia="ar-SA"/>
                        </w:rPr>
                        <w:t>10</w:t>
                      </w:r>
                    </w:sdtContent>
                  </w:sdt>
                  <w:r>
                    <w:rPr>
                      <w:szCs w:val="24"/>
                      <w:shd w:val="clear" w:color="auto" w:fill="FFFFFF"/>
                      <w:lang w:eastAsia="ar-SA"/>
                    </w:rPr>
                    <w:t>. Sporto centro pagrindinė veikla – sportininkų rengimas ir kita sporto veikla.</w:t>
                  </w:r>
                </w:p>
                <w:sdt>
                  <w:sdtPr>
                    <w:alias w:val="10.1 pp."/>
                    <w:tag w:val="part_a34e63de740a49679782bdc043a1eaff"/>
                    <w:lock w:val="sdtLocked"/>
                    <w:richText/>
                  </w:sdtPr>
                  <w:sdtContent>
                    <w:p w14:paraId="558F530E" w14:textId="23E3EEB0">
                      <w:pPr>
                        <w:suppressAutoHyphens/>
                        <w:ind w:firstLine="851"/>
                        <w:jc w:val="both"/>
                        <w:rPr>
                          <w:szCs w:val="24"/>
                          <w:shd w:val="clear" w:color="auto" w:fill="FFFFFF"/>
                          <w:lang w:eastAsia="ar-SA"/>
                        </w:rPr>
                      </w:pPr>
                      <w:sdt>
                        <w:sdtPr>
                          <w:alias w:val="Numeris"/>
                          <w:tag w:val="nr_a34e63de740a49679782bdc043a1eaff"/>
                          <w:lock w:val="sdtLocked"/>
                          <w:richText/>
                        </w:sdtPr>
                        <w:sdtContent>
                          <w:r>
                            <w:rPr>
                              <w:szCs w:val="24"/>
                              <w:shd w:val="clear" w:color="auto" w:fill="FFFFFF"/>
                              <w:lang w:eastAsia="ar-SA"/>
                            </w:rPr>
                            <w:t>10.1</w:t>
                          </w:r>
                        </w:sdtContent>
                      </w:sdt>
                      <w:r>
                        <w:rPr>
                          <w:szCs w:val="24"/>
                          <w:shd w:val="clear" w:color="auto" w:fill="FFFFFF"/>
                          <w:lang w:eastAsia="ar-SA"/>
                        </w:rPr>
                        <w:t>. Sporto centras turi du skyrius: Sportas visiems skyrių ir Sporto medicinos skyrių, kurių buveinės adresas: S. Daukanto g. 25, LT-76331 Šiauliai.</w:t>
                      </w:r>
                    </w:p>
                  </w:sdtContent>
                </w:sdt>
              </w:sdtContent>
            </w:sdt>
            <w:sdt>
              <w:sdtPr>
                <w:alias w:val="11 p."/>
                <w:tag w:val="part_6054f65632dd4db4b1c1a2039cf64a06"/>
                <w:lock w:val="sdtLocked"/>
                <w:richText/>
              </w:sdtPr>
              <w:sdtContent>
                <w:p w14:paraId="22D2491D" w14:textId="77777777">
                  <w:pPr>
                    <w:suppressAutoHyphens/>
                    <w:ind w:firstLine="851"/>
                    <w:jc w:val="both"/>
                    <w:rPr>
                      <w:szCs w:val="24"/>
                      <w:shd w:val="clear" w:color="auto" w:fill="FFFFFF"/>
                      <w:lang w:eastAsia="ar-SA"/>
                    </w:rPr>
                  </w:pPr>
                  <w:sdt>
                    <w:sdtPr>
                      <w:alias w:val="Numeris"/>
                      <w:tag w:val="nr_6054f65632dd4db4b1c1a2039cf64a06"/>
                      <w:lock w:val="sdtLocked"/>
                      <w:richText/>
                    </w:sdtPr>
                    <w:sdtContent>
                      <w:r>
                        <w:rPr>
                          <w:szCs w:val="24"/>
                          <w:shd w:val="clear" w:color="auto" w:fill="FFFFFF"/>
                          <w:lang w:eastAsia="ar-SA"/>
                        </w:rPr>
                        <w:t>11</w:t>
                      </w:r>
                    </w:sdtContent>
                  </w:sdt>
                  <w:r>
                    <w:rPr>
                      <w:szCs w:val="24"/>
                      <w:shd w:val="clear" w:color="auto" w:fill="FFFFFF"/>
                      <w:lang w:eastAsia="ar-SA"/>
                    </w:rPr>
                    <w:t>. Sporto centras vykdo sportinio rengimo programas pagal plėtojamą sporto profilį ir rengia tam tikros kvalifikacijos sportininkus pagal šias sporto rūšis:</w:t>
                  </w:r>
                </w:p>
                <w:sdt>
                  <w:sdtPr>
                    <w:alias w:val="11.1 pp."/>
                    <w:tag w:val="part_5113c5f1217c47258193112c3fb3d821"/>
                    <w:lock w:val="sdtLocked"/>
                    <w:richText/>
                  </w:sdtPr>
                  <w:sdtContent>
                    <w:p w14:paraId="0BB73173" w14:textId="358B4D46">
                      <w:pPr>
                        <w:suppressAutoHyphens/>
                        <w:ind w:firstLine="851"/>
                        <w:jc w:val="both"/>
                        <w:rPr>
                          <w:szCs w:val="24"/>
                          <w:shd w:val="clear" w:color="auto" w:fill="FFFFFF"/>
                          <w:lang w:eastAsia="ar-SA"/>
                        </w:rPr>
                      </w:pPr>
                      <w:sdt>
                        <w:sdtPr>
                          <w:alias w:val="Numeris"/>
                          <w:tag w:val="nr_5113c5f1217c47258193112c3fb3d821"/>
                          <w:lock w:val="sdtLocked"/>
                          <w:richText/>
                        </w:sdtPr>
                        <w:sdtContent>
                          <w:r>
                            <w:rPr>
                              <w:szCs w:val="24"/>
                              <w:shd w:val="clear" w:color="auto" w:fill="FFFFFF"/>
                              <w:lang w:eastAsia="ar-SA"/>
                            </w:rPr>
                            <w:t>11.1</w:t>
                          </w:r>
                        </w:sdtContent>
                      </w:sdt>
                      <w:r>
                        <w:rPr>
                          <w:szCs w:val="24"/>
                          <w:shd w:val="clear" w:color="auto" w:fill="FFFFFF"/>
                          <w:lang w:eastAsia="ar-SA"/>
                        </w:rPr>
                        <w:t>. Lengvosios atletikos (pasirinktos rungties);</w:t>
                      </w:r>
                    </w:p>
                  </w:sdtContent>
                </w:sdt>
                <w:sdt>
                  <w:sdtPr>
                    <w:alias w:val="11.2 pp."/>
                    <w:tag w:val="part_3cfc1f8231c244a098d8fe1b11846efb"/>
                    <w:lock w:val="sdtLocked"/>
                    <w:richText/>
                  </w:sdtPr>
                  <w:sdtContent>
                    <w:p w14:paraId="288DA043" w14:textId="72AEC56B">
                      <w:pPr>
                        <w:suppressAutoHyphens/>
                        <w:ind w:firstLine="851"/>
                        <w:jc w:val="both"/>
                        <w:rPr>
                          <w:szCs w:val="24"/>
                          <w:shd w:val="clear" w:color="auto" w:fill="FFFFFF"/>
                          <w:lang w:eastAsia="ar-SA"/>
                        </w:rPr>
                      </w:pPr>
                      <w:sdt>
                        <w:sdtPr>
                          <w:alias w:val="Numeris"/>
                          <w:tag w:val="nr_3cfc1f8231c244a098d8fe1b11846efb"/>
                          <w:lock w:val="sdtLocked"/>
                          <w:richText/>
                        </w:sdtPr>
                        <w:sdtContent>
                          <w:r>
                            <w:rPr>
                              <w:szCs w:val="24"/>
                              <w:shd w:val="clear" w:color="auto" w:fill="FFFFFF"/>
                              <w:lang w:eastAsia="ar-SA"/>
                            </w:rPr>
                            <w:t>11.2</w:t>
                          </w:r>
                        </w:sdtContent>
                      </w:sdt>
                      <w:r>
                        <w:rPr>
                          <w:szCs w:val="24"/>
                          <w:shd w:val="clear" w:color="auto" w:fill="FFFFFF"/>
                          <w:lang w:eastAsia="ar-SA"/>
                        </w:rPr>
                        <w:t>. neįgaliųjų sporto;</w:t>
                      </w:r>
                    </w:p>
                    <w:sdt>
                      <w:sdtPr>
                        <w:alias w:val="11.2.1 pp."/>
                        <w:tag w:val="part_784b27007ae44f2b9dfe0dcc0784d816"/>
                        <w:lock w:val="sdtLocked"/>
                        <w:richText/>
                      </w:sdtPr>
                      <w:sdtContent>
                        <w:p w14:paraId="5C49E169" w14:textId="2AEA2CD7">
                          <w:pPr>
                            <w:suppressAutoHyphens/>
                            <w:ind w:firstLine="851"/>
                            <w:jc w:val="both"/>
                            <w:rPr>
                              <w:szCs w:val="24"/>
                              <w:shd w:val="clear" w:color="auto" w:fill="FFFFFF"/>
                              <w:lang w:eastAsia="ar-SA"/>
                            </w:rPr>
                          </w:pPr>
                          <w:sdt>
                            <w:sdtPr>
                              <w:alias w:val="Numeris"/>
                              <w:tag w:val="nr_784b27007ae44f2b9dfe0dcc0784d816"/>
                              <w:lock w:val="sdtLocked"/>
                              <w:richText/>
                            </w:sdtPr>
                            <w:sdtContent>
                              <w:r>
                                <w:rPr>
                                  <w:szCs w:val="24"/>
                                  <w:shd w:val="clear" w:color="auto" w:fill="FFFFFF"/>
                                  <w:lang w:eastAsia="ar-SA"/>
                                </w:rPr>
                                <w:t>11.2.1</w:t>
                              </w:r>
                            </w:sdtContent>
                          </w:sdt>
                          <w:r>
                            <w:rPr>
                              <w:szCs w:val="24"/>
                              <w:shd w:val="clear" w:color="auto" w:fill="FFFFFF"/>
                              <w:lang w:eastAsia="ar-SA"/>
                            </w:rPr>
                            <w:t>. aklųjų riedulio;</w:t>
                          </w:r>
                        </w:p>
                      </w:sdtContent>
                    </w:sdt>
                    <w:sdt>
                      <w:sdtPr>
                        <w:alias w:val="11.2.2 pp."/>
                        <w:tag w:val="part_47230c2ff7c0424ba0887a7d799f719b"/>
                        <w:lock w:val="sdtLocked"/>
                        <w:richText/>
                      </w:sdtPr>
                      <w:sdtContent>
                        <w:p w14:paraId="19596665" w14:textId="13377B5A">
                          <w:pPr>
                            <w:suppressAutoHyphens/>
                            <w:ind w:firstLine="851"/>
                            <w:jc w:val="both"/>
                            <w:rPr>
                              <w:szCs w:val="24"/>
                              <w:shd w:val="clear" w:color="auto" w:fill="FFFFFF"/>
                              <w:lang w:eastAsia="ar-SA"/>
                            </w:rPr>
                          </w:pPr>
                          <w:sdt>
                            <w:sdtPr>
                              <w:alias w:val="Numeris"/>
                              <w:tag w:val="nr_47230c2ff7c0424ba0887a7d799f719b"/>
                              <w:lock w:val="sdtLocked"/>
                              <w:richText/>
                            </w:sdtPr>
                            <w:sdtContent>
                              <w:r>
                                <w:rPr>
                                  <w:szCs w:val="24"/>
                                  <w:shd w:val="clear" w:color="auto" w:fill="FFFFFF"/>
                                  <w:lang w:eastAsia="ar-SA"/>
                                </w:rPr>
                                <w:t>11.2.2</w:t>
                              </w:r>
                            </w:sdtContent>
                          </w:sdt>
                          <w:r>
                            <w:rPr>
                              <w:szCs w:val="24"/>
                              <w:shd w:val="clear" w:color="auto" w:fill="FFFFFF"/>
                              <w:lang w:eastAsia="ar-SA"/>
                            </w:rPr>
                            <w:t>. badmintono;</w:t>
                          </w:r>
                        </w:p>
                      </w:sdtContent>
                    </w:sdt>
                    <w:sdt>
                      <w:sdtPr>
                        <w:alias w:val="11.2.3 pp."/>
                        <w:tag w:val="part_69a081d72d9d4e1dbaa95faf2bb6bad3"/>
                        <w:lock w:val="sdtLocked"/>
                        <w:richText/>
                      </w:sdtPr>
                      <w:sdtContent>
                        <w:p w14:paraId="15B9DDBA" w14:textId="706484B8">
                          <w:pPr>
                            <w:suppressAutoHyphens/>
                            <w:ind w:firstLine="851"/>
                            <w:jc w:val="both"/>
                            <w:rPr>
                              <w:szCs w:val="24"/>
                              <w:shd w:val="clear" w:color="auto" w:fill="FFFFFF"/>
                              <w:lang w:eastAsia="ar-SA"/>
                            </w:rPr>
                          </w:pPr>
                          <w:sdt>
                            <w:sdtPr>
                              <w:alias w:val="Numeris"/>
                              <w:tag w:val="nr_69a081d72d9d4e1dbaa95faf2bb6bad3"/>
                              <w:lock w:val="sdtLocked"/>
                              <w:richText/>
                            </w:sdtPr>
                            <w:sdtContent>
                              <w:r>
                                <w:rPr>
                                  <w:szCs w:val="24"/>
                                  <w:shd w:val="clear" w:color="auto" w:fill="FFFFFF"/>
                                  <w:lang w:eastAsia="ar-SA"/>
                                </w:rPr>
                                <w:t>11.2.3</w:t>
                              </w:r>
                            </w:sdtContent>
                          </w:sdt>
                          <w:r>
                            <w:rPr>
                              <w:szCs w:val="24"/>
                              <w:shd w:val="clear" w:color="auto" w:fill="FFFFFF"/>
                              <w:lang w:eastAsia="ar-SA"/>
                            </w:rPr>
                            <w:t>. bočios;</w:t>
                          </w:r>
                        </w:p>
                      </w:sdtContent>
                    </w:sdt>
                    <w:sdt>
                      <w:sdtPr>
                        <w:alias w:val="11.2.4 pp."/>
                        <w:tag w:val="part_c851051680b8434db6d756437ff0426f"/>
                        <w:lock w:val="sdtLocked"/>
                        <w:richText/>
                      </w:sdtPr>
                      <w:sdtContent>
                        <w:p w14:paraId="167BE26B" w14:textId="37FEB79A">
                          <w:pPr>
                            <w:suppressAutoHyphens/>
                            <w:ind w:firstLine="851"/>
                            <w:jc w:val="both"/>
                            <w:rPr>
                              <w:szCs w:val="24"/>
                              <w:shd w:val="clear" w:color="auto" w:fill="FFFFFF"/>
                              <w:lang w:eastAsia="ar-SA"/>
                            </w:rPr>
                          </w:pPr>
                          <w:sdt>
                            <w:sdtPr>
                              <w:alias w:val="Numeris"/>
                              <w:tag w:val="nr_c851051680b8434db6d756437ff0426f"/>
                              <w:lock w:val="sdtLocked"/>
                              <w:richText/>
                            </w:sdtPr>
                            <w:sdtContent>
                              <w:r>
                                <w:rPr>
                                  <w:szCs w:val="24"/>
                                  <w:shd w:val="clear" w:color="auto" w:fill="FFFFFF"/>
                                  <w:lang w:eastAsia="ar-SA"/>
                                </w:rPr>
                                <w:t>11.2.4</w:t>
                              </w:r>
                            </w:sdtContent>
                          </w:sdt>
                          <w:r>
                            <w:rPr>
                              <w:szCs w:val="24"/>
                              <w:shd w:val="clear" w:color="auto" w:fill="FFFFFF"/>
                              <w:lang w:eastAsia="ar-SA"/>
                            </w:rPr>
                            <w:t>. krepšinio;</w:t>
                          </w:r>
                        </w:p>
                      </w:sdtContent>
                    </w:sdt>
                    <w:sdt>
                      <w:sdtPr>
                        <w:alias w:val="11.2.5 pp."/>
                        <w:tag w:val="part_c83528364b3a4ee3b8c75285eeb5eef4"/>
                        <w:lock w:val="sdtLocked"/>
                        <w:richText/>
                      </w:sdtPr>
                      <w:sdtContent>
                        <w:p w14:paraId="29A9DF0A" w14:textId="1394F69E">
                          <w:pPr>
                            <w:suppressAutoHyphens/>
                            <w:ind w:firstLine="851"/>
                            <w:jc w:val="both"/>
                            <w:rPr>
                              <w:szCs w:val="24"/>
                              <w:shd w:val="clear" w:color="auto" w:fill="FFFFFF"/>
                              <w:lang w:eastAsia="ar-SA"/>
                            </w:rPr>
                          </w:pPr>
                          <w:sdt>
                            <w:sdtPr>
                              <w:alias w:val="Numeris"/>
                              <w:tag w:val="nr_c83528364b3a4ee3b8c75285eeb5eef4"/>
                              <w:lock w:val="sdtLocked"/>
                              <w:richText/>
                            </w:sdtPr>
                            <w:sdtContent>
                              <w:r>
                                <w:rPr>
                                  <w:szCs w:val="24"/>
                                  <w:shd w:val="clear" w:color="auto" w:fill="FFFFFF"/>
                                  <w:lang w:eastAsia="ar-SA"/>
                                </w:rPr>
                                <w:t>11.2.5</w:t>
                              </w:r>
                            </w:sdtContent>
                          </w:sdt>
                          <w:r>
                            <w:rPr>
                              <w:szCs w:val="24"/>
                              <w:shd w:val="clear" w:color="auto" w:fill="FFFFFF"/>
                              <w:lang w:eastAsia="ar-SA"/>
                            </w:rPr>
                            <w:t>. lengvosios atletikos;</w:t>
                          </w:r>
                        </w:p>
                      </w:sdtContent>
                    </w:sdt>
                    <w:sdt>
                      <w:sdtPr>
                        <w:alias w:val="11.2.6 pp."/>
                        <w:tag w:val="part_c6875de93d3748509fa5f2e371a5d34f"/>
                        <w:lock w:val="sdtLocked"/>
                        <w:richText/>
                      </w:sdtPr>
                      <w:sdtContent>
                        <w:p w14:paraId="74DE5700" w14:textId="59378864">
                          <w:pPr>
                            <w:suppressAutoHyphens/>
                            <w:ind w:firstLine="851"/>
                            <w:jc w:val="both"/>
                            <w:rPr>
                              <w:szCs w:val="24"/>
                              <w:shd w:val="clear" w:color="auto" w:fill="FFFFFF"/>
                              <w:lang w:eastAsia="ar-SA"/>
                            </w:rPr>
                          </w:pPr>
                          <w:sdt>
                            <w:sdtPr>
                              <w:alias w:val="Numeris"/>
                              <w:tag w:val="nr_c6875de93d3748509fa5f2e371a5d34f"/>
                              <w:lock w:val="sdtLocked"/>
                              <w:richText/>
                            </w:sdtPr>
                            <w:sdtContent>
                              <w:r>
                                <w:rPr>
                                  <w:szCs w:val="24"/>
                                  <w:shd w:val="clear" w:color="auto" w:fill="FFFFFF"/>
                                  <w:lang w:eastAsia="ar-SA"/>
                                </w:rPr>
                                <w:t>11.2.6</w:t>
                              </w:r>
                            </w:sdtContent>
                          </w:sdt>
                          <w:r>
                            <w:rPr>
                              <w:szCs w:val="24"/>
                              <w:shd w:val="clear" w:color="auto" w:fill="FFFFFF"/>
                              <w:lang w:eastAsia="ar-SA"/>
                            </w:rPr>
                            <w:t>. stalo teniso;</w:t>
                          </w:r>
                        </w:p>
                      </w:sdtContent>
                    </w:sdt>
                    <w:sdt>
                      <w:sdtPr>
                        <w:alias w:val="11.2.7 pp."/>
                        <w:tag w:val="part_d13d8716c2424ee79a97fadeaf1b86be"/>
                        <w:lock w:val="sdtLocked"/>
                        <w:richText/>
                      </w:sdtPr>
                      <w:sdtContent>
                        <w:p w14:paraId="10BC8913" w14:textId="21FDB2CF">
                          <w:pPr>
                            <w:suppressAutoHyphens/>
                            <w:ind w:firstLine="851"/>
                            <w:jc w:val="both"/>
                            <w:rPr>
                              <w:szCs w:val="24"/>
                              <w:shd w:val="clear" w:color="auto" w:fill="FFFFFF"/>
                              <w:lang w:eastAsia="ar-SA"/>
                            </w:rPr>
                          </w:pPr>
                          <w:sdt>
                            <w:sdtPr>
                              <w:alias w:val="Numeris"/>
                              <w:tag w:val="nr_d13d8716c2424ee79a97fadeaf1b86be"/>
                              <w:lock w:val="sdtLocked"/>
                              <w:richText/>
                            </w:sdtPr>
                            <w:sdtContent>
                              <w:r>
                                <w:rPr>
                                  <w:szCs w:val="24"/>
                                  <w:shd w:val="clear" w:color="auto" w:fill="FFFFFF"/>
                                  <w:lang w:eastAsia="ar-SA"/>
                                </w:rPr>
                                <w:t>11.2.7</w:t>
                              </w:r>
                            </w:sdtContent>
                          </w:sdt>
                          <w:r>
                            <w:rPr>
                              <w:szCs w:val="24"/>
                              <w:shd w:val="clear" w:color="auto" w:fill="FFFFFF"/>
                              <w:lang w:eastAsia="ar-SA"/>
                            </w:rPr>
                            <w:t>. šaškių;</w:t>
                          </w:r>
                        </w:p>
                      </w:sdtContent>
                    </w:sdt>
                    <w:sdt>
                      <w:sdtPr>
                        <w:alias w:val="11.2.8 pp."/>
                        <w:tag w:val="part_b8cd6d504d2d4b139969cca31f29a275"/>
                        <w:lock w:val="sdtLocked"/>
                        <w:richText/>
                      </w:sdtPr>
                      <w:sdtContent>
                        <w:p w14:paraId="2BE34AF0" w14:textId="54563E74">
                          <w:pPr>
                            <w:suppressAutoHyphens/>
                            <w:ind w:firstLine="851"/>
                            <w:jc w:val="both"/>
                            <w:rPr>
                              <w:szCs w:val="24"/>
                              <w:shd w:val="clear" w:color="auto" w:fill="FFFFFF"/>
                              <w:lang w:eastAsia="ar-SA"/>
                            </w:rPr>
                          </w:pPr>
                          <w:sdt>
                            <w:sdtPr>
                              <w:alias w:val="Numeris"/>
                              <w:tag w:val="nr_b8cd6d504d2d4b139969cca31f29a275"/>
                              <w:lock w:val="sdtLocked"/>
                              <w:richText/>
                            </w:sdtPr>
                            <w:sdtContent>
                              <w:r>
                                <w:rPr>
                                  <w:szCs w:val="24"/>
                                  <w:shd w:val="clear" w:color="auto" w:fill="FFFFFF"/>
                                  <w:lang w:eastAsia="ar-SA"/>
                                </w:rPr>
                                <w:t>11.2.8</w:t>
                              </w:r>
                            </w:sdtContent>
                          </w:sdt>
                          <w:r>
                            <w:rPr>
                              <w:szCs w:val="24"/>
                              <w:shd w:val="clear" w:color="auto" w:fill="FFFFFF"/>
                              <w:lang w:eastAsia="ar-SA"/>
                            </w:rPr>
                            <w:t>. šaudymo;</w:t>
                          </w:r>
                        </w:p>
                      </w:sdtContent>
                    </w:sdt>
                    <w:sdt>
                      <w:sdtPr>
                        <w:alias w:val="11.2.9 pp."/>
                        <w:tag w:val="part_6758a3a5e0e24366bf11a3dd4693b26c"/>
                        <w:lock w:val="sdtLocked"/>
                        <w:richText/>
                      </w:sdtPr>
                      <w:sdtContent>
                        <w:p w14:paraId="49BE9308" w14:textId="06D92E95">
                          <w:pPr>
                            <w:suppressAutoHyphens/>
                            <w:ind w:firstLine="851"/>
                            <w:jc w:val="both"/>
                            <w:rPr>
                              <w:szCs w:val="24"/>
                              <w:shd w:val="clear" w:color="auto" w:fill="FFFFFF"/>
                              <w:lang w:eastAsia="ar-SA"/>
                            </w:rPr>
                          </w:pPr>
                          <w:sdt>
                            <w:sdtPr>
                              <w:alias w:val="Numeris"/>
                              <w:tag w:val="nr_6758a3a5e0e24366bf11a3dd4693b26c"/>
                              <w:lock w:val="sdtLocked"/>
                              <w:richText/>
                            </w:sdtPr>
                            <w:sdtContent>
                              <w:r>
                                <w:rPr>
                                  <w:szCs w:val="24"/>
                                  <w:shd w:val="clear" w:color="auto" w:fill="FFFFFF"/>
                                  <w:lang w:eastAsia="ar-SA"/>
                                </w:rPr>
                                <w:t>11.2.9</w:t>
                              </w:r>
                            </w:sdtContent>
                          </w:sdt>
                          <w:r>
                            <w:rPr>
                              <w:szCs w:val="24"/>
                              <w:shd w:val="clear" w:color="auto" w:fill="FFFFFF"/>
                              <w:lang w:eastAsia="ar-SA"/>
                            </w:rPr>
                            <w:t>. tinklinio;</w:t>
                          </w:r>
                        </w:p>
                      </w:sdtContent>
                    </w:sdt>
                    <w:sdt>
                      <w:sdtPr>
                        <w:alias w:val="11.2.10 pp."/>
                        <w:tag w:val="part_fe3440a5df5f412c9a14a834b1c022d5"/>
                        <w:lock w:val="sdtLocked"/>
                        <w:richText/>
                      </w:sdtPr>
                      <w:sdtContent>
                        <w:p w14:paraId="2F1B7C70" w14:textId="50F89EDE">
                          <w:pPr>
                            <w:suppressAutoHyphens/>
                            <w:ind w:firstLine="851"/>
                            <w:jc w:val="both"/>
                            <w:rPr>
                              <w:szCs w:val="24"/>
                              <w:shd w:val="clear" w:color="auto" w:fill="FFFFFF"/>
                              <w:lang w:eastAsia="ar-SA"/>
                            </w:rPr>
                          </w:pPr>
                          <w:sdt>
                            <w:sdtPr>
                              <w:alias w:val="Numeris"/>
                              <w:tag w:val="nr_fe3440a5df5f412c9a14a834b1c022d5"/>
                              <w:lock w:val="sdtLocked"/>
                              <w:richText/>
                            </w:sdtPr>
                            <w:sdtContent>
                              <w:r>
                                <w:rPr>
                                  <w:szCs w:val="24"/>
                                  <w:shd w:val="clear" w:color="auto" w:fill="FFFFFF"/>
                                  <w:lang w:eastAsia="ar-SA"/>
                                </w:rPr>
                                <w:t>11.2.10</w:t>
                              </w:r>
                            </w:sdtContent>
                          </w:sdt>
                          <w:r>
                            <w:rPr>
                              <w:szCs w:val="24"/>
                              <w:shd w:val="clear" w:color="auto" w:fill="FFFFFF"/>
                              <w:lang w:eastAsia="ar-SA"/>
                            </w:rPr>
                            <w:t>. štangos spaudimo gulint;</w:t>
                          </w:r>
                        </w:p>
                      </w:sdtContent>
                    </w:sdt>
                    <w:sdt>
                      <w:sdtPr>
                        <w:alias w:val="11.2.11 pp."/>
                        <w:tag w:val="part_033819e6d0b14de896e9c018219353f9"/>
                        <w:lock w:val="sdtLocked"/>
                        <w:richText/>
                      </w:sdtPr>
                      <w:sdtContent>
                        <w:p w14:paraId="6CF39412" w14:textId="2902EC67">
                          <w:pPr>
                            <w:suppressAutoHyphens/>
                            <w:ind w:firstLine="851"/>
                            <w:jc w:val="both"/>
                            <w:rPr>
                              <w:szCs w:val="24"/>
                              <w:shd w:val="clear" w:color="auto" w:fill="FFFFFF"/>
                              <w:lang w:eastAsia="ar-SA"/>
                            </w:rPr>
                          </w:pPr>
                          <w:sdt>
                            <w:sdtPr>
                              <w:alias w:val="Numeris"/>
                              <w:tag w:val="nr_033819e6d0b14de896e9c018219353f9"/>
                              <w:lock w:val="sdtLocked"/>
                              <w:richText/>
                            </w:sdtPr>
                            <w:sdtContent>
                              <w:r>
                                <w:rPr>
                                  <w:szCs w:val="24"/>
                                  <w:shd w:val="clear" w:color="auto" w:fill="FFFFFF"/>
                                  <w:lang w:eastAsia="ar-SA"/>
                                </w:rPr>
                                <w:t>11.2.11</w:t>
                              </w:r>
                            </w:sdtContent>
                          </w:sdt>
                          <w:r>
                            <w:rPr>
                              <w:szCs w:val="24"/>
                              <w:shd w:val="clear" w:color="auto" w:fill="FFFFFF"/>
                              <w:lang w:eastAsia="ar-SA"/>
                            </w:rPr>
                            <w:t xml:space="preserve">. šoudauno </w:t>
                          </w:r>
                        </w:p>
                      </w:sdtContent>
                    </w:sdt>
                  </w:sdtContent>
                </w:sdt>
                <w:sdt>
                  <w:sdtPr>
                    <w:alias w:val="11.3 pp."/>
                    <w:tag w:val="part_7851c0de79104400abd417acf0e3211a"/>
                    <w:lock w:val="sdtLocked"/>
                    <w:richText/>
                  </w:sdtPr>
                  <w:sdtContent>
                    <w:p w14:paraId="7358CBFF" w14:textId="5356F849">
                      <w:pPr>
                        <w:suppressAutoHyphens/>
                        <w:ind w:firstLine="851"/>
                        <w:jc w:val="both"/>
                        <w:rPr>
                          <w:szCs w:val="24"/>
                          <w:shd w:val="clear" w:color="auto" w:fill="FFFFFF"/>
                          <w:lang w:eastAsia="ar-SA"/>
                        </w:rPr>
                      </w:pPr>
                      <w:sdt>
                        <w:sdtPr>
                          <w:alias w:val="Numeris"/>
                          <w:tag w:val="nr_7851c0de79104400abd417acf0e3211a"/>
                          <w:lock w:val="sdtLocked"/>
                          <w:richText/>
                        </w:sdtPr>
                        <w:sdtContent>
                          <w:r>
                            <w:rPr>
                              <w:szCs w:val="24"/>
                              <w:shd w:val="clear" w:color="auto" w:fill="FFFFFF"/>
                              <w:lang w:eastAsia="ar-SA"/>
                            </w:rPr>
                            <w:t>11.3</w:t>
                          </w:r>
                        </w:sdtContent>
                      </w:sdt>
                      <w:r>
                        <w:rPr>
                          <w:szCs w:val="24"/>
                          <w:shd w:val="clear" w:color="auto" w:fill="FFFFFF"/>
                          <w:lang w:eastAsia="ar-SA"/>
                        </w:rPr>
                        <w:t>. šiuolaikinės penkiakovės.</w:t>
                      </w:r>
                    </w:p>
                  </w:sdtContent>
                </w:sdt>
              </w:sdtContent>
            </w:sdt>
            <w:sdt>
              <w:sdtPr>
                <w:alias w:val="12 p."/>
                <w:tag w:val="part_891f1fb8aa764455a056c9f989e52605"/>
                <w:lock w:val="sdtLocked"/>
                <w:richText/>
              </w:sdtPr>
              <w:sdtContent>
                <w:p w14:paraId="26DB0CF4" w14:textId="35D89C19">
                  <w:pPr>
                    <w:suppressAutoHyphens/>
                    <w:ind w:firstLine="851"/>
                    <w:jc w:val="both"/>
                    <w:rPr>
                      <w:b/>
                      <w:bCs/>
                      <w:szCs w:val="24"/>
                      <w:shd w:val="clear" w:color="auto" w:fill="FFFFFF"/>
                      <w:lang w:eastAsia="ar-SA"/>
                    </w:rPr>
                  </w:pPr>
                  <w:sdt>
                    <w:sdtPr>
                      <w:alias w:val="Numeris"/>
                      <w:tag w:val="nr_891f1fb8aa764455a056c9f989e52605"/>
                      <w:lock w:val="sdtLocked"/>
                      <w:richText/>
                    </w:sdtPr>
                    <w:sdtContent>
                      <w:r>
                        <w:rPr>
                          <w:szCs w:val="24"/>
                          <w:shd w:val="clear" w:color="auto" w:fill="FFFFFF"/>
                          <w:lang w:eastAsia="ar-SA"/>
                        </w:rPr>
                        <w:t>12</w:t>
                      </w:r>
                    </w:sdtContent>
                  </w:sdt>
                  <w:r>
                    <w:rPr>
                      <w:szCs w:val="24"/>
                      <w:shd w:val="clear" w:color="auto" w:fill="FFFFFF"/>
                      <w:lang w:eastAsia="ar-SA"/>
                    </w:rPr>
                    <w:t>. Sporto centro veikla grindžiama Lietuvos Respublikos Konstitucija, Lietuvos Respublikos vietos savivaldos įstatymu, Lietuvos Respublikos biudžetinių įstaigų įstatymu, Lietuvos Respublikos sporto įstatymu, Savivaldybės tarybos sprendimais, Savivaldybės mero potvarkiais, taip pat Nuostatais ir kitais Lietuvos Respublikos teisės aktais.</w:t>
                  </w:r>
                </w:p>
                <w:p w14:paraId="1C818C3A" w14:textId="4A7FEE7F">
                  <w:pPr>
                    <w:suppressAutoHyphens/>
                    <w:jc w:val="center"/>
                    <w:rPr>
                      <w:b/>
                      <w:bCs/>
                      <w:szCs w:val="24"/>
                      <w:shd w:val="clear" w:color="auto" w:fill="FFFFFF"/>
                      <w:lang w:eastAsia="ar-SA"/>
                    </w:rPr>
                  </w:pPr>
                </w:p>
              </w:sdtContent>
            </w:sdt>
          </w:sdtContent>
        </w:sdt>
        <w:sdt>
          <w:sdtPr>
            <w:alias w:val="skyrius"/>
            <w:tag w:val="part_f65be0e726ef443080fd41b7bc68ba08"/>
            <w:lock w:val="sdtLocked"/>
            <w:richText/>
          </w:sdtPr>
          <w:sdtContent>
            <w:p w14:paraId="03D0A1DA" w14:textId="758222E4">
              <w:pPr>
                <w:suppressAutoHyphens/>
                <w:jc w:val="center"/>
                <w:rPr>
                  <w:b/>
                  <w:bCs/>
                  <w:szCs w:val="24"/>
                  <w:shd w:val="clear" w:color="auto" w:fill="FFFFFF"/>
                  <w:lang w:eastAsia="ar-SA"/>
                </w:rPr>
              </w:pPr>
              <w:sdt>
                <w:sdtPr>
                  <w:alias w:val="Numeris"/>
                  <w:tag w:val="nr_f65be0e726ef443080fd41b7bc68ba08"/>
                  <w:lock w:val="sdtLocked"/>
                  <w:richText/>
                </w:sdtPr>
                <w:sdtContent>
                  <w:r>
                    <w:rPr>
                      <w:b/>
                      <w:bCs/>
                      <w:szCs w:val="24"/>
                      <w:shd w:val="clear" w:color="auto" w:fill="FFFFFF"/>
                      <w:lang w:eastAsia="ar-SA"/>
                    </w:rPr>
                    <w:t>II</w:t>
                  </w:r>
                </w:sdtContent>
              </w:sdt>
              <w:r>
                <w:rPr>
                  <w:b/>
                  <w:bCs/>
                  <w:szCs w:val="24"/>
                  <w:shd w:val="clear" w:color="auto" w:fill="FFFFFF"/>
                  <w:lang w:eastAsia="ar-SA"/>
                </w:rPr>
                <w:t xml:space="preserve"> SKYRIUS</w:t>
              </w:r>
            </w:p>
            <w:p w14:paraId="75DDE45C" w14:textId="78BB3DED">
              <w:pPr>
                <w:suppressAutoHyphens/>
                <w:jc w:val="center"/>
                <w:rPr>
                  <w:b/>
                  <w:bCs/>
                  <w:szCs w:val="24"/>
                  <w:shd w:val="clear" w:color="auto" w:fill="FFFFFF"/>
                  <w:lang w:eastAsia="ar-SA"/>
                </w:rPr>
              </w:pPr>
              <w:sdt>
                <w:sdtPr>
                  <w:alias w:val="Pavadinimas"/>
                  <w:tag w:val="title_f65be0e726ef443080fd41b7bc68ba08"/>
                  <w:lock w:val="sdtLocked"/>
                  <w:richText/>
                </w:sdtPr>
                <w:sdtContent>
                  <w:r>
                    <w:rPr>
                      <w:b/>
                      <w:bCs/>
                      <w:szCs w:val="24"/>
                      <w:shd w:val="clear" w:color="auto" w:fill="FFFFFF"/>
                      <w:lang w:eastAsia="ar-SA"/>
                    </w:rPr>
                    <w:t>SPORTO CENTRO VEIKLOS SRITYS, RŪŠYS, TIKSLAI IR FUNKCIJOS</w:t>
                  </w:r>
                </w:sdtContent>
              </w:sdt>
            </w:p>
            <w:p w14:paraId="5C8E9827" w14:textId="77777777">
              <w:pPr>
                <w:suppressAutoHyphens/>
                <w:jc w:val="center"/>
                <w:rPr>
                  <w:b/>
                  <w:bCs/>
                  <w:szCs w:val="24"/>
                  <w:shd w:val="clear" w:color="auto" w:fill="FFFFFF"/>
                  <w:lang w:eastAsia="ar-SA"/>
                </w:rPr>
              </w:pPr>
            </w:p>
            <w:sdt>
              <w:sdtPr>
                <w:alias w:val="13 p."/>
                <w:tag w:val="part_fcb2dcf382ba409c8897cbad0d64c2d5"/>
                <w:lock w:val="sdtLocked"/>
                <w:richText/>
              </w:sdtPr>
              <w:sdtContent>
                <w:p w14:paraId="656FFE63" w14:textId="2E214B2F">
                  <w:pPr>
                    <w:suppressAutoHyphens/>
                    <w:ind w:firstLine="851"/>
                    <w:jc w:val="both"/>
                    <w:rPr>
                      <w:szCs w:val="24"/>
                      <w:shd w:val="clear" w:color="auto" w:fill="FFFFFF"/>
                      <w:lang w:eastAsia="ar-SA"/>
                    </w:rPr>
                  </w:pPr>
                  <w:sdt>
                    <w:sdtPr>
                      <w:alias w:val="Numeris"/>
                      <w:tag w:val="nr_fcb2dcf382ba409c8897cbad0d64c2d5"/>
                      <w:lock w:val="sdtLocked"/>
                      <w:richText/>
                    </w:sdtPr>
                    <w:sdtContent>
                      <w:r>
                        <w:rPr>
                          <w:szCs w:val="24"/>
                          <w:shd w:val="clear" w:color="auto" w:fill="FFFFFF"/>
                          <w:lang w:eastAsia="ar-SA"/>
                        </w:rPr>
                        <w:t>13</w:t>
                      </w:r>
                    </w:sdtContent>
                  </w:sdt>
                  <w:r>
                    <w:rPr>
                      <w:szCs w:val="24"/>
                      <w:shd w:val="clear" w:color="auto" w:fill="FFFFFF"/>
                      <w:lang w:eastAsia="ar-SA"/>
                    </w:rPr>
                    <w:t>. Pagrindinė Sporto centro veiklos sritis – sportas.</w:t>
                  </w:r>
                </w:p>
              </w:sdtContent>
            </w:sdt>
            <w:sdt>
              <w:sdtPr>
                <w:alias w:val="14 p."/>
                <w:tag w:val="part_61212b4d6b3a457885a5497f38b8eb76"/>
                <w:lock w:val="sdtLocked"/>
                <w:richText/>
              </w:sdtPr>
              <w:sdtContent>
                <w:p w14:paraId="147EFD3A" w14:textId="4E4E14ED">
                  <w:pPr>
                    <w:suppressAutoHyphens/>
                    <w:ind w:firstLine="851"/>
                    <w:jc w:val="both"/>
                    <w:rPr>
                      <w:szCs w:val="24"/>
                      <w:shd w:val="clear" w:color="auto" w:fill="FFFFFF"/>
                      <w:lang w:eastAsia="ar-SA"/>
                    </w:rPr>
                  </w:pPr>
                  <w:sdt>
                    <w:sdtPr>
                      <w:alias w:val="Numeris"/>
                      <w:tag w:val="nr_61212b4d6b3a457885a5497f38b8eb76"/>
                      <w:lock w:val="sdtLocked"/>
                      <w:richText/>
                    </w:sdtPr>
                    <w:sdtContent>
                      <w:r>
                        <w:rPr>
                          <w:szCs w:val="24"/>
                          <w:shd w:val="clear" w:color="auto" w:fill="FFFFFF"/>
                          <w:lang w:eastAsia="ar-SA"/>
                        </w:rPr>
                        <w:t>14</w:t>
                      </w:r>
                    </w:sdtContent>
                  </w:sdt>
                  <w:r>
                    <w:rPr>
                      <w:szCs w:val="24"/>
                      <w:shd w:val="clear" w:color="auto" w:fill="FFFFFF"/>
                      <w:lang w:eastAsia="ar-SA"/>
                    </w:rPr>
                    <w:t>. Sporto centro veiklos rūšys:</w:t>
                  </w:r>
                </w:p>
                <w:sdt>
                  <w:sdtPr>
                    <w:alias w:val="14.1 pp."/>
                    <w:tag w:val="part_cc8da63620e44a4bb7cb2d5a99986b5e"/>
                    <w:lock w:val="sdtLocked"/>
                    <w:richText/>
                  </w:sdtPr>
                  <w:sdtContent>
                    <w:p w14:paraId="66C544B4" w14:textId="2485B38C">
                      <w:pPr>
                        <w:suppressAutoHyphens/>
                        <w:ind w:firstLine="851"/>
                        <w:jc w:val="both"/>
                        <w:rPr>
                          <w:szCs w:val="24"/>
                          <w:lang w:val="en-US" w:eastAsia="zh-CN"/>
                        </w:rPr>
                      </w:pPr>
                      <w:sdt>
                        <w:sdtPr>
                          <w:alias w:val="Numeris"/>
                          <w:tag w:val="nr_cc8da63620e44a4bb7cb2d5a99986b5e"/>
                          <w:lock w:val="sdtLocked"/>
                          <w:richText/>
                        </w:sdtPr>
                        <w:sdtContent>
                          <w:r>
                            <w:rPr>
                              <w:szCs w:val="24"/>
                              <w:shd w:val="clear" w:color="auto" w:fill="FFFFFF"/>
                              <w:lang w:eastAsia="ar-SA"/>
                            </w:rPr>
                            <w:t>14.1</w:t>
                          </w:r>
                        </w:sdtContent>
                      </w:sdt>
                      <w:r>
                        <w:rPr>
                          <w:szCs w:val="24"/>
                          <w:shd w:val="clear" w:color="auto" w:fill="FFFFFF"/>
                          <w:lang w:eastAsia="ar-SA"/>
                        </w:rPr>
                        <w:t>. pagrindinės veiklos rūšys:</w:t>
                      </w:r>
                    </w:p>
                    <w:sdt>
                      <w:sdtPr>
                        <w:alias w:val="14.1.1 pp."/>
                        <w:tag w:val="part_bcc5935c9fe34cd9a1b2ce459989bb29"/>
                        <w:lock w:val="sdtLocked"/>
                        <w:richText/>
                      </w:sdtPr>
                      <w:sdtContent>
                        <w:p w14:paraId="38E994CB" w14:textId="3845C778">
                          <w:pPr>
                            <w:suppressAutoHyphens/>
                            <w:ind w:firstLine="851"/>
                            <w:jc w:val="both"/>
                            <w:rPr>
                              <w:szCs w:val="24"/>
                              <w:shd w:val="clear" w:color="auto" w:fill="FFFFFF"/>
                              <w:lang w:eastAsia="ar-SA"/>
                            </w:rPr>
                          </w:pPr>
                          <w:sdt>
                            <w:sdtPr>
                              <w:alias w:val="Numeris"/>
                              <w:tag w:val="nr_bcc5935c9fe34cd9a1b2ce459989bb29"/>
                              <w:lock w:val="sdtLocked"/>
                              <w:richText/>
                            </w:sdtPr>
                            <w:sdtContent>
                              <w:r>
                                <w:rPr>
                                  <w:szCs w:val="24"/>
                                  <w:shd w:val="clear" w:color="auto" w:fill="FFFFFF"/>
                                  <w:lang w:eastAsia="ar-SA"/>
                                </w:rPr>
                                <w:t>14.1.1</w:t>
                              </w:r>
                            </w:sdtContent>
                          </w:sdt>
                          <w:r>
                            <w:rPr>
                              <w:szCs w:val="24"/>
                              <w:shd w:val="clear" w:color="auto" w:fill="FFFFFF"/>
                              <w:lang w:eastAsia="ar-SA"/>
                            </w:rPr>
                            <w:t>. sportinė veikla, kodas 93.1;</w:t>
                          </w:r>
                        </w:p>
                      </w:sdtContent>
                    </w:sdt>
                    <w:sdt>
                      <w:sdtPr>
                        <w:alias w:val="14.1.2 pp."/>
                        <w:tag w:val="part_027ab0f00a274332bfbff6f15002f630"/>
                        <w:lock w:val="sdtLocked"/>
                        <w:richText/>
                      </w:sdtPr>
                      <w:sdtContent>
                        <w:p w14:paraId="73FDFCB2" w14:textId="6802169D">
                          <w:pPr>
                            <w:suppressAutoHyphens/>
                            <w:ind w:firstLine="851"/>
                            <w:jc w:val="both"/>
                            <w:rPr>
                              <w:szCs w:val="24"/>
                              <w:shd w:val="clear" w:color="auto" w:fill="FFFFFF"/>
                              <w:lang w:eastAsia="ar-SA"/>
                            </w:rPr>
                          </w:pPr>
                          <w:sdt>
                            <w:sdtPr>
                              <w:alias w:val="Numeris"/>
                              <w:tag w:val="nr_027ab0f00a274332bfbff6f15002f630"/>
                              <w:lock w:val="sdtLocked"/>
                              <w:richText/>
                            </w:sdtPr>
                            <w:sdtContent>
                              <w:r>
                                <w:rPr>
                                  <w:szCs w:val="24"/>
                                  <w:shd w:val="clear" w:color="auto" w:fill="FFFFFF"/>
                                  <w:lang w:eastAsia="ar-SA"/>
                                </w:rPr>
                                <w:t>14.1.2</w:t>
                              </w:r>
                            </w:sdtContent>
                          </w:sdt>
                          <w:r>
                            <w:rPr>
                              <w:szCs w:val="24"/>
                              <w:shd w:val="clear" w:color="auto" w:fill="FFFFFF"/>
                              <w:lang w:eastAsia="ar-SA"/>
                            </w:rPr>
                            <w:t>. sporto įrenginių eksploatavimas, kodas 93.11;</w:t>
                          </w:r>
                        </w:p>
                      </w:sdtContent>
                    </w:sdt>
                    <w:sdt>
                      <w:sdtPr>
                        <w:alias w:val="14.1.3 pp."/>
                        <w:tag w:val="part_197bae3800394439ab68ed6401bd7247"/>
                        <w:lock w:val="sdtLocked"/>
                        <w:richText/>
                      </w:sdtPr>
                      <w:sdtContent>
                        <w:p w14:paraId="71D42768" w14:textId="332A84F0">
                          <w:pPr>
                            <w:suppressAutoHyphens/>
                            <w:ind w:firstLine="851"/>
                            <w:jc w:val="both"/>
                            <w:rPr>
                              <w:szCs w:val="24"/>
                              <w:shd w:val="clear" w:color="auto" w:fill="FFFFFF"/>
                              <w:lang w:eastAsia="ar-SA"/>
                            </w:rPr>
                          </w:pPr>
                          <w:sdt>
                            <w:sdtPr>
                              <w:alias w:val="Numeris"/>
                              <w:tag w:val="nr_197bae3800394439ab68ed6401bd7247"/>
                              <w:lock w:val="sdtLocked"/>
                              <w:richText/>
                            </w:sdtPr>
                            <w:sdtContent>
                              <w:r>
                                <w:rPr>
                                  <w:szCs w:val="24"/>
                                  <w:shd w:val="clear" w:color="auto" w:fill="FFFFFF"/>
                                  <w:lang w:eastAsia="ar-SA"/>
                                </w:rPr>
                                <w:t>14.1.3</w:t>
                              </w:r>
                            </w:sdtContent>
                          </w:sdt>
                          <w:r>
                            <w:rPr>
                              <w:szCs w:val="24"/>
                              <w:shd w:val="clear" w:color="auto" w:fill="FFFFFF"/>
                              <w:lang w:eastAsia="ar-SA"/>
                            </w:rPr>
                            <w:t>. kita sportinė veikla, kodas 93.19;</w:t>
                          </w:r>
                        </w:p>
                      </w:sdtContent>
                    </w:sdt>
                  </w:sdtContent>
                </w:sdt>
                <w:sdt>
                  <w:sdtPr>
                    <w:alias w:val="14.2 pp."/>
                    <w:tag w:val="part_06630eb9a21e4df48f347592bdb610ba"/>
                    <w:lock w:val="sdtLocked"/>
                    <w:richText/>
                  </w:sdtPr>
                  <w:sdtContent>
                    <w:p w14:paraId="72F8AC9A" w14:textId="013AC75A">
                      <w:pPr>
                        <w:suppressAutoHyphens/>
                        <w:ind w:firstLine="851"/>
                        <w:jc w:val="both"/>
                        <w:rPr>
                          <w:szCs w:val="24"/>
                          <w:shd w:val="clear" w:color="auto" w:fill="FFFFFF"/>
                          <w:lang w:eastAsia="ar-SA"/>
                        </w:rPr>
                      </w:pPr>
                      <w:sdt>
                        <w:sdtPr>
                          <w:alias w:val="Numeris"/>
                          <w:tag w:val="nr_06630eb9a21e4df48f347592bdb610ba"/>
                          <w:lock w:val="sdtLocked"/>
                          <w:richText/>
                        </w:sdtPr>
                        <w:sdtContent>
                          <w:r>
                            <w:rPr>
                              <w:szCs w:val="24"/>
                              <w:shd w:val="clear" w:color="auto" w:fill="FFFFFF"/>
                              <w:lang w:eastAsia="ar-SA"/>
                            </w:rPr>
                            <w:t>14.2</w:t>
                          </w:r>
                        </w:sdtContent>
                      </w:sdt>
                      <w:r>
                        <w:rPr>
                          <w:szCs w:val="24"/>
                          <w:shd w:val="clear" w:color="auto" w:fill="FFFFFF"/>
                          <w:lang w:eastAsia="ar-SA"/>
                        </w:rPr>
                        <w:t>. kitos veiklos rūšys:</w:t>
                      </w:r>
                    </w:p>
                    <w:sdt>
                      <w:sdtPr>
                        <w:alias w:val="14.2.1 pp."/>
                        <w:tag w:val="part_915e9b78238f4b93834ed12d76651e85"/>
                        <w:lock w:val="sdtLocked"/>
                        <w:richText/>
                      </w:sdtPr>
                      <w:sdtContent>
                        <w:p w14:paraId="49027878" w14:textId="46FE8B35">
                          <w:pPr>
                            <w:suppressAutoHyphens/>
                            <w:ind w:firstLine="851"/>
                            <w:jc w:val="both"/>
                            <w:rPr>
                              <w:szCs w:val="24"/>
                              <w:shd w:val="clear" w:color="auto" w:fill="FFFFFF"/>
                              <w:lang w:eastAsia="ar-SA"/>
                            </w:rPr>
                          </w:pPr>
                          <w:sdt>
                            <w:sdtPr>
                              <w:alias w:val="Numeris"/>
                              <w:tag w:val="nr_915e9b78238f4b93834ed12d76651e85"/>
                              <w:lock w:val="sdtLocked"/>
                              <w:richText/>
                            </w:sdtPr>
                            <w:sdtContent>
                              <w:r>
                                <w:rPr>
                                  <w:szCs w:val="24"/>
                                  <w:shd w:val="clear" w:color="auto" w:fill="FFFFFF"/>
                                  <w:lang w:eastAsia="ar-SA"/>
                                </w:rPr>
                                <w:t>14.2.1</w:t>
                              </w:r>
                            </w:sdtContent>
                          </w:sdt>
                          <w:r>
                            <w:rPr>
                              <w:szCs w:val="24"/>
                              <w:shd w:val="clear" w:color="auto" w:fill="FFFFFF"/>
                              <w:lang w:eastAsia="ar-SA"/>
                            </w:rPr>
                            <w:t>. švietimui būdingų paslaugų veikla, kodas 85.60;</w:t>
                          </w:r>
                        </w:p>
                      </w:sdtContent>
                    </w:sdt>
                    <w:sdt>
                      <w:sdtPr>
                        <w:alias w:val="14.2.2 pp."/>
                        <w:tag w:val="part_0d5467725b5940ed835a996d827f8879"/>
                        <w:lock w:val="sdtLocked"/>
                        <w:richText/>
                      </w:sdtPr>
                      <w:sdtContent>
                        <w:p w14:paraId="7ED47C6A" w14:textId="2E2F3CFC">
                          <w:pPr>
                            <w:suppressAutoHyphens/>
                            <w:ind w:firstLine="851"/>
                            <w:jc w:val="both"/>
                            <w:rPr>
                              <w:szCs w:val="24"/>
                              <w:shd w:val="clear" w:color="auto" w:fill="FFFFFF"/>
                              <w:lang w:eastAsia="ar-SA"/>
                            </w:rPr>
                          </w:pPr>
                          <w:sdt>
                            <w:sdtPr>
                              <w:alias w:val="Numeris"/>
                              <w:tag w:val="nr_0d5467725b5940ed835a996d827f8879"/>
                              <w:lock w:val="sdtLocked"/>
                              <w:richText/>
                            </w:sdtPr>
                            <w:sdtContent>
                              <w:r>
                                <w:rPr>
                                  <w:szCs w:val="24"/>
                                  <w:shd w:val="clear" w:color="auto" w:fill="FFFFFF"/>
                                  <w:lang w:eastAsia="ar-SA"/>
                                </w:rPr>
                                <w:t>14.2.2</w:t>
                              </w:r>
                            </w:sdtContent>
                          </w:sdt>
                          <w:r>
                            <w:rPr>
                              <w:szCs w:val="24"/>
                              <w:shd w:val="clear" w:color="auto" w:fill="FFFFFF"/>
                              <w:lang w:eastAsia="ar-SA"/>
                            </w:rPr>
                            <w:t>. sausumos transportui būdingų paslaugų veikla, kodas 52.21;</w:t>
                          </w:r>
                        </w:p>
                      </w:sdtContent>
                    </w:sdt>
                    <w:sdt>
                      <w:sdtPr>
                        <w:alias w:val="14.2.3 pp."/>
                        <w:tag w:val="part_bdd554020a6b469db7c5a64f6ca504b7"/>
                        <w:lock w:val="sdtLocked"/>
                        <w:richText/>
                      </w:sdtPr>
                      <w:sdtContent>
                        <w:p w14:paraId="38B5F322" w14:textId="2F8C0716">
                          <w:pPr>
                            <w:suppressAutoHyphens/>
                            <w:ind w:firstLine="851"/>
                            <w:jc w:val="both"/>
                            <w:rPr>
                              <w:szCs w:val="24"/>
                              <w:shd w:val="clear" w:color="auto" w:fill="FFFFFF"/>
                              <w:lang w:eastAsia="ar-SA"/>
                            </w:rPr>
                          </w:pPr>
                          <w:sdt>
                            <w:sdtPr>
                              <w:alias w:val="Numeris"/>
                              <w:tag w:val="nr_bdd554020a6b469db7c5a64f6ca504b7"/>
                              <w:lock w:val="sdtLocked"/>
                              <w:richText/>
                            </w:sdtPr>
                            <w:sdtContent>
                              <w:r>
                                <w:rPr>
                                  <w:szCs w:val="24"/>
                                  <w:shd w:val="clear" w:color="auto" w:fill="FFFFFF"/>
                                  <w:lang w:eastAsia="ar-SA"/>
                                </w:rPr>
                                <w:t>14.2.3</w:t>
                              </w:r>
                            </w:sdtContent>
                          </w:sdt>
                          <w:r>
                            <w:rPr>
                              <w:szCs w:val="24"/>
                              <w:shd w:val="clear" w:color="auto" w:fill="FFFFFF"/>
                              <w:lang w:eastAsia="ar-SA"/>
                            </w:rPr>
                            <w:t>. dviračių nuoma, kodas 77.21.30;</w:t>
                          </w:r>
                        </w:p>
                      </w:sdtContent>
                    </w:sdt>
                    <w:sdt>
                      <w:sdtPr>
                        <w:alias w:val="14.2.4 pp."/>
                        <w:tag w:val="part_e4ea15a2105e4f4ea40b467e509b6295"/>
                        <w:lock w:val="sdtLocked"/>
                        <w:richText/>
                      </w:sdtPr>
                      <w:sdtContent>
                        <w:p w14:paraId="3FF37F10" w14:textId="163BE42C">
                          <w:pPr>
                            <w:suppressAutoHyphens/>
                            <w:ind w:firstLine="851"/>
                            <w:jc w:val="both"/>
                            <w:rPr>
                              <w:szCs w:val="24"/>
                              <w:shd w:val="clear" w:color="auto" w:fill="FFFFFF"/>
                              <w:lang w:eastAsia="ar-SA"/>
                            </w:rPr>
                          </w:pPr>
                          <w:sdt>
                            <w:sdtPr>
                              <w:alias w:val="Numeris"/>
                              <w:tag w:val="nr_e4ea15a2105e4f4ea40b467e509b6295"/>
                              <w:lock w:val="sdtLocked"/>
                              <w:richText/>
                            </w:sdtPr>
                            <w:sdtContent>
                              <w:r>
                                <w:rPr>
                                  <w:szCs w:val="24"/>
                                  <w:shd w:val="clear" w:color="auto" w:fill="FFFFFF"/>
                                  <w:lang w:eastAsia="ar-SA"/>
                                </w:rPr>
                                <w:t>14.2.4</w:t>
                              </w:r>
                            </w:sdtContent>
                          </w:sdt>
                          <w:r>
                            <w:rPr>
                              <w:szCs w:val="24"/>
                              <w:shd w:val="clear" w:color="auto" w:fill="FFFFFF"/>
                              <w:lang w:eastAsia="ar-SA"/>
                            </w:rPr>
                            <w:t>. sporto įrangos nuoma, kodas 77.21.40;</w:t>
                          </w:r>
                        </w:p>
                      </w:sdtContent>
                    </w:sdt>
                    <w:sdt>
                      <w:sdtPr>
                        <w:alias w:val="14.2.5 pp."/>
                        <w:tag w:val="part_fa0634034dc847f58f64fcde3a01369b"/>
                        <w:lock w:val="sdtLocked"/>
                        <w:richText/>
                      </w:sdtPr>
                      <w:sdtContent>
                        <w:p w14:paraId="7B5E64E5" w14:textId="15FA6224">
                          <w:pPr>
                            <w:suppressAutoHyphens/>
                            <w:ind w:firstLine="851"/>
                            <w:jc w:val="both"/>
                            <w:rPr>
                              <w:szCs w:val="24"/>
                              <w:shd w:val="clear" w:color="auto" w:fill="FFFFFF"/>
                              <w:lang w:eastAsia="ar-SA"/>
                            </w:rPr>
                          </w:pPr>
                          <w:sdt>
                            <w:sdtPr>
                              <w:alias w:val="Numeris"/>
                              <w:tag w:val="nr_fa0634034dc847f58f64fcde3a01369b"/>
                              <w:lock w:val="sdtLocked"/>
                              <w:richText/>
                            </w:sdtPr>
                            <w:sdtContent>
                              <w:r>
                                <w:rPr>
                                  <w:szCs w:val="24"/>
                                  <w:shd w:val="clear" w:color="auto" w:fill="FFFFFF"/>
                                  <w:lang w:eastAsia="ar-SA"/>
                                </w:rPr>
                                <w:t>14.2.5</w:t>
                              </w:r>
                            </w:sdtContent>
                          </w:sdt>
                          <w:r>
                            <w:rPr>
                              <w:szCs w:val="24"/>
                              <w:shd w:val="clear" w:color="auto" w:fill="FFFFFF"/>
                              <w:lang w:eastAsia="ar-SA"/>
                            </w:rPr>
                            <w:t>. kita žmonių sveikatos priežiūros veikla, kodas 86.90.</w:t>
                          </w:r>
                        </w:p>
                      </w:sdtContent>
                    </w:sdt>
                  </w:sdtContent>
                </w:sdt>
              </w:sdtContent>
            </w:sdt>
            <w:sdt>
              <w:sdtPr>
                <w:alias w:val="15 p."/>
                <w:tag w:val="part_95e80ff04db5437bb9cdaa615bf8e048"/>
                <w:lock w:val="sdtLocked"/>
                <w:richText/>
              </w:sdtPr>
              <w:sdtContent>
                <w:p w14:paraId="1DD5D76E" w14:textId="00A371C9">
                  <w:pPr>
                    <w:suppressAutoHyphens/>
                    <w:ind w:firstLine="851"/>
                    <w:jc w:val="both"/>
                    <w:rPr>
                      <w:szCs w:val="24"/>
                      <w:shd w:val="clear" w:color="auto" w:fill="FFFFFF"/>
                      <w:lang w:eastAsia="ar-SA"/>
                    </w:rPr>
                  </w:pPr>
                  <w:sdt>
                    <w:sdtPr>
                      <w:alias w:val="Numeris"/>
                      <w:tag w:val="nr_95e80ff04db5437bb9cdaa615bf8e048"/>
                      <w:lock w:val="sdtLocked"/>
                      <w:richText/>
                    </w:sdtPr>
                    <w:sdtContent>
                      <w:r>
                        <w:rPr>
                          <w:szCs w:val="24"/>
                          <w:shd w:val="clear" w:color="auto" w:fill="FFFFFF"/>
                          <w:lang w:eastAsia="ar-SA"/>
                        </w:rPr>
                        <w:t>15</w:t>
                      </w:r>
                    </w:sdtContent>
                  </w:sdt>
                  <w:r>
                    <w:rPr>
                      <w:szCs w:val="24"/>
                      <w:shd w:val="clear" w:color="auto" w:fill="FFFFFF"/>
                      <w:lang w:eastAsia="ar-SA"/>
                    </w:rPr>
                    <w:t>. Sporto centro veiklos tikslai yra:</w:t>
                  </w:r>
                </w:p>
                <w:sdt>
                  <w:sdtPr>
                    <w:alias w:val="15.1 pp."/>
                    <w:tag w:val="part_99212d63cb38489395481977e32e66f4"/>
                    <w:lock w:val="sdtLocked"/>
                    <w:richText/>
                  </w:sdtPr>
                  <w:sdtContent>
                    <w:p w14:paraId="2FB65E72" w14:textId="77777777">
                      <w:pPr>
                        <w:suppressAutoHyphens/>
                        <w:ind w:firstLine="851"/>
                        <w:jc w:val="both"/>
                        <w:rPr>
                          <w:szCs w:val="24"/>
                          <w:shd w:val="clear" w:color="auto" w:fill="FFFFFF"/>
                          <w:lang w:eastAsia="ar-SA"/>
                        </w:rPr>
                      </w:pPr>
                      <w:sdt>
                        <w:sdtPr>
                          <w:alias w:val="Numeris"/>
                          <w:tag w:val="nr_99212d63cb38489395481977e32e66f4"/>
                          <w:lock w:val="sdtLocked"/>
                          <w:richText/>
                        </w:sdtPr>
                        <w:sdtContent>
                          <w:r>
                            <w:rPr>
                              <w:szCs w:val="24"/>
                              <w:shd w:val="clear" w:color="auto" w:fill="FFFFFF"/>
                              <w:lang w:eastAsia="ar-SA"/>
                            </w:rPr>
                            <w:t>15.1</w:t>
                          </w:r>
                        </w:sdtContent>
                      </w:sdt>
                      <w:r>
                        <w:rPr>
                          <w:szCs w:val="24"/>
                          <w:shd w:val="clear" w:color="auto" w:fill="FFFFFF"/>
                          <w:lang w:eastAsia="ar-SA"/>
                        </w:rPr>
                        <w:t>. plėtoti fizinį aktyvumą ir sportą, organizuoti gyventojų poilsį;</w:t>
                      </w:r>
                    </w:p>
                  </w:sdtContent>
                </w:sdt>
                <w:sdt>
                  <w:sdtPr>
                    <w:alias w:val="15.2 pp."/>
                    <w:tag w:val="part_eed835a5750147a5a20941e3c3948253"/>
                    <w:lock w:val="sdtLocked"/>
                    <w:richText/>
                  </w:sdtPr>
                  <w:sdtContent>
                    <w:p w14:paraId="0251F9D5" w14:textId="77777777">
                      <w:pPr>
                        <w:suppressAutoHyphens/>
                        <w:ind w:firstLine="851"/>
                        <w:jc w:val="both"/>
                        <w:rPr>
                          <w:szCs w:val="24"/>
                          <w:shd w:val="clear" w:color="auto" w:fill="FFFFFF"/>
                          <w:lang w:eastAsia="ar-SA"/>
                        </w:rPr>
                      </w:pPr>
                      <w:sdt>
                        <w:sdtPr>
                          <w:alias w:val="Numeris"/>
                          <w:tag w:val="nr_eed835a5750147a5a20941e3c3948253"/>
                          <w:lock w:val="sdtLocked"/>
                          <w:richText/>
                        </w:sdtPr>
                        <w:sdtContent>
                          <w:r>
                            <w:rPr>
                              <w:szCs w:val="24"/>
                              <w:shd w:val="clear" w:color="auto" w:fill="FFFFFF"/>
                              <w:lang w:eastAsia="ar-SA"/>
                            </w:rPr>
                            <w:t>15.2</w:t>
                          </w:r>
                        </w:sdtContent>
                      </w:sdt>
                      <w:r>
                        <w:rPr>
                          <w:szCs w:val="24"/>
                          <w:shd w:val="clear" w:color="auto" w:fill="FFFFFF"/>
                          <w:lang w:eastAsia="ar-SA"/>
                        </w:rPr>
                        <w:t>. nuolat ieškoti talentingų sportininkų, vykdyti jų atranką ir rengimą, dalyvauti kuriant sportui gabių asmenų rengimo sistemą;</w:t>
                      </w:r>
                    </w:p>
                  </w:sdtContent>
                </w:sdt>
                <w:sdt>
                  <w:sdtPr>
                    <w:alias w:val="15.3 pp."/>
                    <w:tag w:val="part_dc290d0e70ba4a93bfafc7c2afbef27f"/>
                    <w:lock w:val="sdtLocked"/>
                    <w:richText/>
                  </w:sdtPr>
                  <w:sdtContent>
                    <w:p w14:paraId="1DEA1F9F" w14:textId="2886CD8D">
                      <w:pPr>
                        <w:suppressAutoHyphens/>
                        <w:ind w:firstLine="851"/>
                        <w:jc w:val="both"/>
                        <w:rPr>
                          <w:szCs w:val="24"/>
                          <w:shd w:val="clear" w:color="auto" w:fill="FFFFFF"/>
                          <w:lang w:eastAsia="ar-SA"/>
                        </w:rPr>
                      </w:pPr>
                      <w:sdt>
                        <w:sdtPr>
                          <w:alias w:val="Numeris"/>
                          <w:tag w:val="nr_dc290d0e70ba4a93bfafc7c2afbef27f"/>
                          <w:lock w:val="sdtLocked"/>
                          <w:richText/>
                        </w:sdtPr>
                        <w:sdtContent>
                          <w:r>
                            <w:rPr>
                              <w:szCs w:val="24"/>
                              <w:shd w:val="clear" w:color="auto" w:fill="FFFFFF"/>
                              <w:lang w:eastAsia="ar-SA"/>
                            </w:rPr>
                            <w:t>15.3</w:t>
                          </w:r>
                        </w:sdtContent>
                      </w:sdt>
                      <w:r>
                        <w:rPr>
                          <w:szCs w:val="24"/>
                          <w:shd w:val="clear" w:color="auto" w:fill="FFFFFF"/>
                          <w:lang w:eastAsia="ar-SA"/>
                        </w:rPr>
                        <w:t>. vykdyti vaikų, jaunučių, jaunių, jaunimo ir suaugusiųjų sportininkų optimalų bendrąjį ir specialųjį fizinį rengimą;</w:t>
                      </w:r>
                    </w:p>
                  </w:sdtContent>
                </w:sdt>
                <w:sdt>
                  <w:sdtPr>
                    <w:alias w:val="15.4 pp."/>
                    <w:tag w:val="part_a7b10a50bbe043d98c4b2650c54c27eb"/>
                    <w:lock w:val="sdtLocked"/>
                    <w:richText/>
                  </w:sdtPr>
                  <w:sdtContent>
                    <w:p w14:paraId="39CBD5EE" w14:textId="49BCF3CC">
                      <w:pPr>
                        <w:suppressAutoHyphens/>
                        <w:ind w:firstLine="851"/>
                        <w:jc w:val="both"/>
                        <w:rPr>
                          <w:szCs w:val="24"/>
                          <w:shd w:val="clear" w:color="auto" w:fill="FFFFFF"/>
                          <w:lang w:eastAsia="ar-SA"/>
                        </w:rPr>
                      </w:pPr>
                      <w:sdt>
                        <w:sdtPr>
                          <w:alias w:val="Numeris"/>
                          <w:tag w:val="nr_a7b10a50bbe043d98c4b2650c54c27eb"/>
                          <w:lock w:val="sdtLocked"/>
                          <w:richText/>
                        </w:sdtPr>
                        <w:sdtContent>
                          <w:r>
                            <w:rPr>
                              <w:szCs w:val="24"/>
                              <w:shd w:val="clear" w:color="auto" w:fill="FFFFFF"/>
                              <w:lang w:eastAsia="ar-SA"/>
                            </w:rPr>
                            <w:t>15.4</w:t>
                          </w:r>
                        </w:sdtContent>
                      </w:sdt>
                      <w:r>
                        <w:rPr>
                          <w:szCs w:val="24"/>
                          <w:shd w:val="clear" w:color="auto" w:fill="FFFFFF"/>
                          <w:lang w:eastAsia="ar-SA"/>
                        </w:rPr>
                        <w:t>. siekti rezultatų Sporto centre kultivuojamose sporto šakose, pritaikant šiuolaikinius sporto mokslo laimėjimus, pasitelkiant naujausias technologijas ir mokslinius tyrimus;</w:t>
                      </w:r>
                    </w:p>
                  </w:sdtContent>
                </w:sdt>
                <w:sdt>
                  <w:sdtPr>
                    <w:alias w:val="15.5 pp."/>
                    <w:tag w:val="part_c3b62d9fdb2c4467b79560399572edc7"/>
                    <w:lock w:val="sdtLocked"/>
                    <w:richText/>
                  </w:sdtPr>
                  <w:sdtContent>
                    <w:p w14:paraId="5BDADAA9" w14:textId="77777777">
                      <w:pPr>
                        <w:suppressAutoHyphens/>
                        <w:ind w:firstLine="851"/>
                        <w:jc w:val="both"/>
                        <w:rPr>
                          <w:szCs w:val="24"/>
                          <w:shd w:val="clear" w:color="auto" w:fill="FFFFFF"/>
                          <w:lang w:eastAsia="ar-SA"/>
                        </w:rPr>
                      </w:pPr>
                      <w:sdt>
                        <w:sdtPr>
                          <w:alias w:val="Numeris"/>
                          <w:tag w:val="nr_c3b62d9fdb2c4467b79560399572edc7"/>
                          <w:lock w:val="sdtLocked"/>
                          <w:richText/>
                        </w:sdtPr>
                        <w:sdtContent>
                          <w:r>
                            <w:rPr>
                              <w:szCs w:val="24"/>
                              <w:shd w:val="clear" w:color="auto" w:fill="FFFFFF"/>
                              <w:lang w:eastAsia="ar-SA"/>
                            </w:rPr>
                            <w:t>15.5</w:t>
                          </w:r>
                        </w:sdtContent>
                      </w:sdt>
                      <w:r>
                        <w:rPr>
                          <w:szCs w:val="24"/>
                          <w:shd w:val="clear" w:color="auto" w:fill="FFFFFF"/>
                          <w:lang w:eastAsia="ar-SA"/>
                        </w:rPr>
                        <w:t>. teikti sportininkams būtinas psichologines, specialiąsias žinias ir pagalbą, atskleisti geriausius sportininkų įgūdžius ir juos ugdyti;</w:t>
                      </w:r>
                    </w:p>
                  </w:sdtContent>
                </w:sdt>
                <w:sdt>
                  <w:sdtPr>
                    <w:alias w:val="15.6 pp."/>
                    <w:tag w:val="part_5272a2941e3042f8ba87e767af46281e"/>
                    <w:lock w:val="sdtLocked"/>
                    <w:richText/>
                  </w:sdtPr>
                  <w:sdtContent>
                    <w:p w14:paraId="76035F01" w14:textId="77777777">
                      <w:pPr>
                        <w:suppressAutoHyphens/>
                        <w:ind w:firstLine="851"/>
                        <w:jc w:val="both"/>
                        <w:rPr>
                          <w:szCs w:val="24"/>
                          <w:shd w:val="clear" w:color="auto" w:fill="FFFFFF"/>
                          <w:lang w:eastAsia="ar-SA"/>
                        </w:rPr>
                      </w:pPr>
                      <w:sdt>
                        <w:sdtPr>
                          <w:alias w:val="Numeris"/>
                          <w:tag w:val="nr_5272a2941e3042f8ba87e767af46281e"/>
                          <w:lock w:val="sdtLocked"/>
                          <w:richText/>
                        </w:sdtPr>
                        <w:sdtContent>
                          <w:r>
                            <w:rPr>
                              <w:szCs w:val="24"/>
                              <w:shd w:val="clear" w:color="auto" w:fill="FFFFFF"/>
                              <w:lang w:eastAsia="ar-SA"/>
                            </w:rPr>
                            <w:t>15.6</w:t>
                          </w:r>
                        </w:sdtContent>
                      </w:sdt>
                      <w:r>
                        <w:rPr>
                          <w:szCs w:val="24"/>
                          <w:shd w:val="clear" w:color="auto" w:fill="FFFFFF"/>
                          <w:lang w:eastAsia="ar-SA"/>
                        </w:rPr>
                        <w:t>. skatinti įsijungti į fizinę aktyvią sportinę veiklą turinčius fizinę negalią ir specialiųjų poreikių asmenis;</w:t>
                      </w:r>
                    </w:p>
                  </w:sdtContent>
                </w:sdt>
                <w:sdt>
                  <w:sdtPr>
                    <w:alias w:val="15.7 pp."/>
                    <w:tag w:val="part_27f704299012484da4a4c6476c12d8fb"/>
                    <w:lock w:val="sdtLocked"/>
                    <w:richText/>
                  </w:sdtPr>
                  <w:sdtContent>
                    <w:p w14:paraId="7A60B2DA" w14:textId="77777777">
                      <w:pPr>
                        <w:suppressAutoHyphens/>
                        <w:ind w:firstLine="851"/>
                        <w:jc w:val="both"/>
                        <w:rPr>
                          <w:szCs w:val="24"/>
                          <w:shd w:val="clear" w:color="auto" w:fill="FFFFFF"/>
                          <w:lang w:eastAsia="ar-SA"/>
                        </w:rPr>
                      </w:pPr>
                      <w:sdt>
                        <w:sdtPr>
                          <w:alias w:val="Numeris"/>
                          <w:tag w:val="nr_27f704299012484da4a4c6476c12d8fb"/>
                          <w:lock w:val="sdtLocked"/>
                          <w:richText/>
                        </w:sdtPr>
                        <w:sdtContent>
                          <w:r>
                            <w:rPr>
                              <w:szCs w:val="24"/>
                              <w:shd w:val="clear" w:color="auto" w:fill="FFFFFF"/>
                              <w:lang w:eastAsia="ar-SA"/>
                            </w:rPr>
                            <w:t>15.7</w:t>
                          </w:r>
                        </w:sdtContent>
                      </w:sdt>
                      <w:r>
                        <w:rPr>
                          <w:szCs w:val="24"/>
                          <w:shd w:val="clear" w:color="auto" w:fill="FFFFFF"/>
                          <w:lang w:eastAsia="ar-SA"/>
                        </w:rPr>
                        <w:t>. sudaryti sąlygas fiziniam aktyvumui ir sporto plėtotei įvairaus amžiaus asmenims pagal pomėgius;</w:t>
                      </w:r>
                    </w:p>
                  </w:sdtContent>
                </w:sdt>
                <w:sdt>
                  <w:sdtPr>
                    <w:alias w:val="15.8 pp."/>
                    <w:tag w:val="part_0beab560a9ed430b9ac3a0edc7968f73"/>
                    <w:lock w:val="sdtLocked"/>
                    <w:richText/>
                  </w:sdtPr>
                  <w:sdtContent>
                    <w:p w14:paraId="69A20399" w14:textId="6ABA6162">
                      <w:pPr>
                        <w:suppressAutoHyphens/>
                        <w:ind w:firstLine="851"/>
                        <w:jc w:val="both"/>
                        <w:rPr>
                          <w:szCs w:val="24"/>
                          <w:shd w:val="clear" w:color="auto" w:fill="FFFFFF"/>
                          <w:lang w:eastAsia="ar-SA"/>
                        </w:rPr>
                      </w:pPr>
                      <w:sdt>
                        <w:sdtPr>
                          <w:alias w:val="Numeris"/>
                          <w:tag w:val="nr_0beab560a9ed430b9ac3a0edc7968f73"/>
                          <w:lock w:val="sdtLocked"/>
                          <w:richText/>
                        </w:sdtPr>
                        <w:sdtContent>
                          <w:r>
                            <w:rPr>
                              <w:szCs w:val="24"/>
                              <w:shd w:val="clear" w:color="auto" w:fill="FFFFFF"/>
                              <w:lang w:eastAsia="ar-SA"/>
                            </w:rPr>
                            <w:t>15.8</w:t>
                          </w:r>
                        </w:sdtContent>
                      </w:sdt>
                      <w:r>
                        <w:rPr>
                          <w:szCs w:val="24"/>
                          <w:shd w:val="clear" w:color="auto" w:fill="FFFFFF"/>
                          <w:lang w:eastAsia="ar-SA"/>
                        </w:rPr>
                        <w:t>. dalyvauti miesto, šalies ir tarptautiniuose renginiuose ir juos organizuoti.</w:t>
                      </w:r>
                    </w:p>
                  </w:sdtContent>
                </w:sdt>
              </w:sdtContent>
            </w:sdt>
            <w:sdt>
              <w:sdtPr>
                <w:alias w:val="16 p."/>
                <w:tag w:val="part_b0e348d536da4feca20e499ce97653ea"/>
                <w:lock w:val="sdtLocked"/>
                <w:richText/>
              </w:sdtPr>
              <w:sdtContent>
                <w:p w14:paraId="731E350F" w14:textId="4F1E9165">
                  <w:pPr>
                    <w:suppressAutoHyphens/>
                    <w:ind w:firstLine="851"/>
                    <w:jc w:val="both"/>
                    <w:rPr>
                      <w:szCs w:val="24"/>
                      <w:shd w:val="clear" w:color="auto" w:fill="FFFFFF"/>
                      <w:lang w:eastAsia="ar-SA"/>
                    </w:rPr>
                  </w:pPr>
                  <w:sdt>
                    <w:sdtPr>
                      <w:alias w:val="Numeris"/>
                      <w:tag w:val="nr_b0e348d536da4feca20e499ce97653ea"/>
                      <w:lock w:val="sdtLocked"/>
                      <w:richText/>
                    </w:sdtPr>
                    <w:sdtContent>
                      <w:r>
                        <w:rPr>
                          <w:szCs w:val="24"/>
                          <w:shd w:val="clear" w:color="auto" w:fill="FFFFFF"/>
                          <w:lang w:eastAsia="ar-SA"/>
                        </w:rPr>
                        <w:t>16</w:t>
                      </w:r>
                    </w:sdtContent>
                  </w:sdt>
                  <w:r>
                    <w:rPr>
                      <w:szCs w:val="24"/>
                      <w:shd w:val="clear" w:color="auto" w:fill="FFFFFF"/>
                      <w:lang w:eastAsia="ar-SA"/>
                    </w:rPr>
                    <w:t>. Įgyvendindamas veiklos tikslus, Sporto centras atlieka šias funkcijas:</w:t>
                  </w:r>
                </w:p>
                <w:sdt>
                  <w:sdtPr>
                    <w:alias w:val="16.1 pp."/>
                    <w:tag w:val="part_550843dbba1b417e9ce6a37d77bc462f"/>
                    <w:lock w:val="sdtLocked"/>
                    <w:richText/>
                  </w:sdtPr>
                  <w:sdtContent>
                    <w:p w14:paraId="68E683B9" w14:textId="32B1407D">
                      <w:pPr>
                        <w:suppressAutoHyphens/>
                        <w:ind w:firstLine="851"/>
                        <w:jc w:val="both"/>
                        <w:rPr>
                          <w:szCs w:val="24"/>
                          <w:shd w:val="clear" w:color="auto" w:fill="FFFFFF"/>
                          <w:lang w:eastAsia="ar-SA"/>
                        </w:rPr>
                      </w:pPr>
                      <w:sdt>
                        <w:sdtPr>
                          <w:alias w:val="Numeris"/>
                          <w:tag w:val="nr_550843dbba1b417e9ce6a37d77bc462f"/>
                          <w:lock w:val="sdtLocked"/>
                          <w:richText/>
                        </w:sdtPr>
                        <w:sdtContent>
                          <w:r>
                            <w:rPr>
                              <w:szCs w:val="24"/>
                              <w:shd w:val="clear" w:color="auto" w:fill="FFFFFF"/>
                              <w:lang w:eastAsia="ar-SA"/>
                            </w:rPr>
                            <w:t>16.1</w:t>
                          </w:r>
                        </w:sdtContent>
                      </w:sdt>
                      <w:r>
                        <w:rPr>
                          <w:szCs w:val="24"/>
                          <w:shd w:val="clear" w:color="auto" w:fill="FFFFFF"/>
                          <w:lang w:eastAsia="ar-SA"/>
                        </w:rPr>
                        <w:t>. vadovaujasi Lietuvos Respublikos sporto įstatymo nuostatomis, sporto šakų programomis ir kvalifikaciniais reikalavimais, Sportinio rengimo organizavimo aprašu;</w:t>
                      </w:r>
                    </w:p>
                  </w:sdtContent>
                </w:sdt>
                <w:sdt>
                  <w:sdtPr>
                    <w:alias w:val="16.2 pp."/>
                    <w:tag w:val="part_324219db459e4be49a65c841a480a5cd"/>
                    <w:lock w:val="sdtLocked"/>
                    <w:richText/>
                  </w:sdtPr>
                  <w:sdtContent>
                    <w:p w14:paraId="6E583309" w14:textId="76B20567">
                      <w:pPr>
                        <w:suppressAutoHyphens/>
                        <w:ind w:firstLine="851"/>
                        <w:jc w:val="both"/>
                        <w:rPr>
                          <w:szCs w:val="24"/>
                          <w:shd w:val="clear" w:color="auto" w:fill="FFFFFF"/>
                          <w:lang w:eastAsia="ar-SA"/>
                        </w:rPr>
                      </w:pPr>
                      <w:sdt>
                        <w:sdtPr>
                          <w:alias w:val="Numeris"/>
                          <w:tag w:val="nr_324219db459e4be49a65c841a480a5cd"/>
                          <w:lock w:val="sdtLocked"/>
                          <w:richText/>
                        </w:sdtPr>
                        <w:sdtContent>
                          <w:r>
                            <w:rPr>
                              <w:szCs w:val="24"/>
                              <w:shd w:val="clear" w:color="auto" w:fill="FFFFFF"/>
                              <w:lang w:eastAsia="ar-SA"/>
                            </w:rPr>
                            <w:t>16.2</w:t>
                          </w:r>
                        </w:sdtContent>
                      </w:sdt>
                      <w:r>
                        <w:rPr>
                          <w:szCs w:val="24"/>
                          <w:shd w:val="clear" w:color="auto" w:fill="FFFFFF"/>
                          <w:lang w:eastAsia="ar-SA"/>
                        </w:rPr>
                        <w:t>. užtikrina nuoseklų planų įgyvendinimą, sportininkų rengimą, sportinių rezultatų siekimą, fizinio aktyvumo ir sporto plėtotę mieste, šalyje ir už jos ribų;</w:t>
                      </w:r>
                    </w:p>
                  </w:sdtContent>
                </w:sdt>
                <w:sdt>
                  <w:sdtPr>
                    <w:alias w:val="16.3 pp."/>
                    <w:tag w:val="part_1d8ac7301c9249b3921638c5898bfc72"/>
                    <w:lock w:val="sdtLocked"/>
                    <w:richText/>
                  </w:sdtPr>
                  <w:sdtContent>
                    <w:p w14:paraId="48AAD083" w14:textId="6D03E754">
                      <w:pPr>
                        <w:suppressAutoHyphens/>
                        <w:ind w:firstLine="851"/>
                        <w:jc w:val="both"/>
                        <w:rPr>
                          <w:szCs w:val="24"/>
                          <w:shd w:val="clear" w:color="auto" w:fill="FFFFFF"/>
                          <w:lang w:eastAsia="ar-SA"/>
                        </w:rPr>
                      </w:pPr>
                      <w:sdt>
                        <w:sdtPr>
                          <w:alias w:val="Numeris"/>
                          <w:tag w:val="nr_1d8ac7301c9249b3921638c5898bfc72"/>
                          <w:lock w:val="sdtLocked"/>
                          <w:richText/>
                        </w:sdtPr>
                        <w:sdtContent>
                          <w:r>
                            <w:rPr>
                              <w:szCs w:val="24"/>
                              <w:shd w:val="clear" w:color="auto" w:fill="FFFFFF"/>
                              <w:lang w:eastAsia="ar-SA"/>
                            </w:rPr>
                            <w:t>16.3</w:t>
                          </w:r>
                        </w:sdtContent>
                      </w:sdt>
                      <w:r>
                        <w:rPr>
                          <w:szCs w:val="24"/>
                          <w:shd w:val="clear" w:color="auto" w:fill="FFFFFF"/>
                          <w:lang w:eastAsia="ar-SA"/>
                        </w:rPr>
                        <w:t>. įgyvendina sporto šakų vystymo planus-programas;</w:t>
                      </w:r>
                    </w:p>
                  </w:sdtContent>
                </w:sdt>
                <w:sdt>
                  <w:sdtPr>
                    <w:alias w:val="16.4 pp."/>
                    <w:tag w:val="part_edd83c3800aa47a49c05f87c00b83b94"/>
                    <w:lock w:val="sdtLocked"/>
                    <w:richText/>
                  </w:sdtPr>
                  <w:sdtContent>
                    <w:p w14:paraId="5C0E0F53" w14:textId="38708AB9">
                      <w:pPr>
                        <w:suppressAutoHyphens/>
                        <w:ind w:firstLine="851"/>
                        <w:jc w:val="both"/>
                        <w:rPr>
                          <w:szCs w:val="24"/>
                          <w:shd w:val="clear" w:color="auto" w:fill="FFFFFF"/>
                          <w:lang w:eastAsia="ar-SA"/>
                        </w:rPr>
                      </w:pPr>
                      <w:sdt>
                        <w:sdtPr>
                          <w:alias w:val="Numeris"/>
                          <w:tag w:val="nr_edd83c3800aa47a49c05f87c00b83b94"/>
                          <w:lock w:val="sdtLocked"/>
                          <w:richText/>
                        </w:sdtPr>
                        <w:sdtContent>
                          <w:r>
                            <w:rPr>
                              <w:szCs w:val="24"/>
                              <w:shd w:val="clear" w:color="auto" w:fill="FFFFFF"/>
                              <w:lang w:eastAsia="ar-SA"/>
                            </w:rPr>
                            <w:t>16.4</w:t>
                          </w:r>
                        </w:sdtContent>
                      </w:sdt>
                      <w:r>
                        <w:rPr>
                          <w:szCs w:val="24"/>
                          <w:shd w:val="clear" w:color="auto" w:fill="FFFFFF"/>
                          <w:lang w:eastAsia="ar-SA"/>
                        </w:rPr>
                        <w:t>. bendradarbiauja su plėtojamų sporto šakų federacijomis, įgyvendinant aukšto meistriškumo sportininkų rengimo programas;</w:t>
                      </w:r>
                    </w:p>
                  </w:sdtContent>
                </w:sdt>
                <w:sdt>
                  <w:sdtPr>
                    <w:alias w:val="16.5 pp."/>
                    <w:tag w:val="part_4cabf6d63ba644a3a1d137fc057cd9ab"/>
                    <w:lock w:val="sdtLocked"/>
                    <w:richText/>
                  </w:sdtPr>
                  <w:sdtContent>
                    <w:p w14:paraId="226EC5E9" w14:textId="723AB59C">
                      <w:pPr>
                        <w:suppressAutoHyphens/>
                        <w:ind w:firstLine="851"/>
                        <w:jc w:val="both"/>
                        <w:rPr>
                          <w:szCs w:val="24"/>
                          <w:shd w:val="clear" w:color="auto" w:fill="FFFFFF"/>
                          <w:lang w:eastAsia="ar-SA"/>
                        </w:rPr>
                      </w:pPr>
                      <w:sdt>
                        <w:sdtPr>
                          <w:alias w:val="Numeris"/>
                          <w:tag w:val="nr_4cabf6d63ba644a3a1d137fc057cd9ab"/>
                          <w:lock w:val="sdtLocked"/>
                          <w:richText/>
                        </w:sdtPr>
                        <w:sdtContent>
                          <w:r>
                            <w:rPr>
                              <w:szCs w:val="24"/>
                              <w:shd w:val="clear" w:color="auto" w:fill="FFFFFF"/>
                              <w:lang w:eastAsia="ar-SA"/>
                            </w:rPr>
                            <w:t>16.5</w:t>
                          </w:r>
                        </w:sdtContent>
                      </w:sdt>
                      <w:r>
                        <w:rPr>
                          <w:szCs w:val="24"/>
                          <w:shd w:val="clear" w:color="auto" w:fill="FFFFFF"/>
                          <w:lang w:eastAsia="ar-SA"/>
                        </w:rPr>
                        <w:t>. organizuoja sporto renginius ir fizinio aktyvumo veiklas;</w:t>
                      </w:r>
                    </w:p>
                  </w:sdtContent>
                </w:sdt>
                <w:sdt>
                  <w:sdtPr>
                    <w:alias w:val="16.6 pp."/>
                    <w:tag w:val="part_f913a9d7000f46da8358c58ddd7330bb"/>
                    <w:lock w:val="sdtLocked"/>
                    <w:richText/>
                  </w:sdtPr>
                  <w:sdtContent>
                    <w:p w14:paraId="0EAB3E8F" w14:textId="7E8BD8EC">
                      <w:pPr>
                        <w:suppressAutoHyphens/>
                        <w:ind w:firstLine="851"/>
                        <w:jc w:val="both"/>
                        <w:rPr>
                          <w:szCs w:val="24"/>
                          <w:shd w:val="clear" w:color="auto" w:fill="FFFFFF"/>
                          <w:lang w:eastAsia="ar-SA"/>
                        </w:rPr>
                      </w:pPr>
                      <w:sdt>
                        <w:sdtPr>
                          <w:alias w:val="Numeris"/>
                          <w:tag w:val="nr_f913a9d7000f46da8358c58ddd7330bb"/>
                          <w:lock w:val="sdtLocked"/>
                          <w:richText/>
                        </w:sdtPr>
                        <w:sdtContent>
                          <w:r>
                            <w:rPr>
                              <w:szCs w:val="24"/>
                              <w:shd w:val="clear" w:color="auto" w:fill="FFFFFF"/>
                              <w:lang w:eastAsia="ar-SA"/>
                            </w:rPr>
                            <w:t>16.6</w:t>
                          </w:r>
                        </w:sdtContent>
                      </w:sdt>
                      <w:r>
                        <w:rPr>
                          <w:szCs w:val="24"/>
                          <w:shd w:val="clear" w:color="auto" w:fill="FFFFFF"/>
                          <w:lang w:eastAsia="ar-SA"/>
                        </w:rPr>
                        <w:t>. dalyvauja sporto varžybose ir sporto renginiuose, šventėse;</w:t>
                      </w:r>
                    </w:p>
                  </w:sdtContent>
                </w:sdt>
                <w:sdt>
                  <w:sdtPr>
                    <w:alias w:val="16.7 pp."/>
                    <w:tag w:val="part_0cfec380b2224f9d892f3393b0e8896e"/>
                    <w:lock w:val="sdtLocked"/>
                    <w:richText/>
                  </w:sdtPr>
                  <w:sdtContent>
                    <w:p w14:paraId="5A8BAF4B" w14:textId="6C7AC8EF">
                      <w:pPr>
                        <w:suppressAutoHyphens/>
                        <w:ind w:firstLine="851"/>
                        <w:jc w:val="both"/>
                        <w:rPr>
                          <w:szCs w:val="24"/>
                          <w:shd w:val="clear" w:color="auto" w:fill="FFFFFF"/>
                          <w:lang w:eastAsia="ar-SA"/>
                        </w:rPr>
                      </w:pPr>
                      <w:sdt>
                        <w:sdtPr>
                          <w:alias w:val="Numeris"/>
                          <w:tag w:val="nr_0cfec380b2224f9d892f3393b0e8896e"/>
                          <w:lock w:val="sdtLocked"/>
                          <w:richText/>
                        </w:sdtPr>
                        <w:sdtContent>
                          <w:r>
                            <w:rPr>
                              <w:szCs w:val="24"/>
                              <w:shd w:val="clear" w:color="auto" w:fill="FFFFFF"/>
                              <w:lang w:eastAsia="ar-SA"/>
                            </w:rPr>
                            <w:t>16.7</w:t>
                          </w:r>
                        </w:sdtContent>
                      </w:sdt>
                      <w:r>
                        <w:rPr>
                          <w:szCs w:val="24"/>
                          <w:shd w:val="clear" w:color="auto" w:fill="FFFFFF"/>
                          <w:lang w:eastAsia="ar-SA"/>
                        </w:rPr>
                        <w:t>. vykdo neformaliojo sportinio ugdymo programas;</w:t>
                      </w:r>
                    </w:p>
                  </w:sdtContent>
                </w:sdt>
                <w:sdt>
                  <w:sdtPr>
                    <w:alias w:val="16.8 pp."/>
                    <w:tag w:val="part_781a23b844a848a59a7899a4a3e6e651"/>
                    <w:lock w:val="sdtLocked"/>
                    <w:richText/>
                  </w:sdtPr>
                  <w:sdtContent>
                    <w:p w14:paraId="3BD0A4B1" w14:textId="069639AE">
                      <w:pPr>
                        <w:suppressAutoHyphens/>
                        <w:ind w:firstLine="851"/>
                        <w:jc w:val="both"/>
                        <w:rPr>
                          <w:szCs w:val="24"/>
                          <w:shd w:val="clear" w:color="auto" w:fill="FFFFFF"/>
                          <w:lang w:eastAsia="ar-SA"/>
                        </w:rPr>
                      </w:pPr>
                      <w:sdt>
                        <w:sdtPr>
                          <w:alias w:val="Numeris"/>
                          <w:tag w:val="nr_781a23b844a848a59a7899a4a3e6e651"/>
                          <w:lock w:val="sdtLocked"/>
                          <w:richText/>
                        </w:sdtPr>
                        <w:sdtContent>
                          <w:r>
                            <w:rPr>
                              <w:szCs w:val="24"/>
                              <w:shd w:val="clear" w:color="auto" w:fill="FFFFFF"/>
                              <w:lang w:eastAsia="ar-SA"/>
                            </w:rPr>
                            <w:t>16.8</w:t>
                          </w:r>
                        </w:sdtContent>
                      </w:sdt>
                      <w:r>
                        <w:rPr>
                          <w:szCs w:val="24"/>
                          <w:shd w:val="clear" w:color="auto" w:fill="FFFFFF"/>
                          <w:lang w:eastAsia="ar-SA"/>
                        </w:rPr>
                        <w:t>. užtikrina higienos normas, teisės aktų reikalavimus atitinkančias saugias ir sveikas sportavimo sąlygas;</w:t>
                      </w:r>
                    </w:p>
                  </w:sdtContent>
                </w:sdt>
                <w:sdt>
                  <w:sdtPr>
                    <w:alias w:val="16.9 pp."/>
                    <w:tag w:val="part_b4680ba3c57e461ab9d868ef14f1dc88"/>
                    <w:lock w:val="sdtLocked"/>
                    <w:richText/>
                  </w:sdtPr>
                  <w:sdtContent>
                    <w:p w14:paraId="4E4AE8FA" w14:textId="04AD3BD4">
                      <w:pPr>
                        <w:suppressAutoHyphens/>
                        <w:ind w:firstLine="851"/>
                        <w:jc w:val="both"/>
                        <w:rPr>
                          <w:color w:val="000000"/>
                          <w:szCs w:val="24"/>
                          <w:shd w:val="clear" w:color="auto" w:fill="FFFFFF"/>
                          <w:lang w:eastAsia="ar-SA"/>
                        </w:rPr>
                      </w:pPr>
                      <w:sdt>
                        <w:sdtPr>
                          <w:alias w:val="Numeris"/>
                          <w:tag w:val="nr_b4680ba3c57e461ab9d868ef14f1dc88"/>
                          <w:lock w:val="sdtLocked"/>
                          <w:richText/>
                        </w:sdtPr>
                        <w:sdtContent>
                          <w:r>
                            <w:rPr>
                              <w:color w:val="000000"/>
                              <w:szCs w:val="24"/>
                              <w:shd w:val="clear" w:color="auto" w:fill="FFFFFF"/>
                              <w:lang w:eastAsia="ar-SA"/>
                            </w:rPr>
                            <w:t>16.9</w:t>
                          </w:r>
                        </w:sdtContent>
                      </w:sdt>
                      <w:r>
                        <w:rPr>
                          <w:color w:val="000000"/>
                          <w:szCs w:val="24"/>
                          <w:shd w:val="clear" w:color="auto" w:fill="FFFFFF"/>
                          <w:lang w:eastAsia="ar-SA"/>
                        </w:rPr>
                        <w:t>. kontroliuoja, kad sporto pratybas lankytų tik sveikatą pasitikrinę sportininkai;</w:t>
                      </w:r>
                    </w:p>
                  </w:sdtContent>
                </w:sdt>
                <w:sdt>
                  <w:sdtPr>
                    <w:alias w:val="16.10 pp."/>
                    <w:tag w:val="part_c52dcec24853457cb72fccefe84e3305"/>
                    <w:lock w:val="sdtLocked"/>
                    <w:richText/>
                  </w:sdtPr>
                  <w:sdtContent>
                    <w:p w14:paraId="2AD88E05" w14:textId="09FC71B7">
                      <w:pPr>
                        <w:suppressAutoHyphens/>
                        <w:ind w:firstLine="851"/>
                        <w:jc w:val="both"/>
                        <w:rPr>
                          <w:color w:val="000000"/>
                          <w:szCs w:val="24"/>
                          <w:shd w:val="clear" w:color="auto" w:fill="FFFFFF"/>
                          <w:lang w:eastAsia="ar-SA"/>
                        </w:rPr>
                      </w:pPr>
                      <w:sdt>
                        <w:sdtPr>
                          <w:alias w:val="Numeris"/>
                          <w:tag w:val="nr_c52dcec24853457cb72fccefe84e3305"/>
                          <w:lock w:val="sdtLocked"/>
                          <w:richText/>
                        </w:sdtPr>
                        <w:sdtContent>
                          <w:r>
                            <w:rPr>
                              <w:color w:val="000000"/>
                              <w:szCs w:val="24"/>
                              <w:shd w:val="clear" w:color="auto" w:fill="FFFFFF"/>
                              <w:lang w:eastAsia="ar-SA"/>
                            </w:rPr>
                            <w:t>16.10</w:t>
                          </w:r>
                        </w:sdtContent>
                      </w:sdt>
                      <w:r>
                        <w:rPr>
                          <w:color w:val="000000"/>
                          <w:szCs w:val="24"/>
                          <w:shd w:val="clear" w:color="auto" w:fill="FFFFFF"/>
                          <w:lang w:eastAsia="ar-SA"/>
                        </w:rPr>
                        <w:t>. kaupia ir analizuoja informaciją apie olimpinės rinktinės bei olimpinės rinktinės pamainos kandidatų, perspektyvių sportininkų, nacionalinių sporto rinktinių sportininkų sveikatos būklę, teikia informaciją visiems su sportininkų rengimu susijusiems juridiniams asmenims;</w:t>
                      </w:r>
                    </w:p>
                  </w:sdtContent>
                </w:sdt>
                <w:sdt>
                  <w:sdtPr>
                    <w:alias w:val="16.11 pp."/>
                    <w:tag w:val="part_52ad270e48244085bea81a8631c22ec6"/>
                    <w:lock w:val="sdtLocked"/>
                    <w:richText/>
                  </w:sdtPr>
                  <w:sdtContent>
                    <w:p w14:paraId="50CD2F6E" w14:textId="1821E958">
                      <w:pPr>
                        <w:suppressAutoHyphens/>
                        <w:ind w:firstLine="851"/>
                        <w:jc w:val="both"/>
                        <w:rPr>
                          <w:szCs w:val="24"/>
                          <w:shd w:val="clear" w:color="auto" w:fill="FFFFFF"/>
                          <w:lang w:eastAsia="ar-SA"/>
                        </w:rPr>
                      </w:pPr>
                      <w:sdt>
                        <w:sdtPr>
                          <w:alias w:val="Numeris"/>
                          <w:tag w:val="nr_52ad270e48244085bea81a8631c22ec6"/>
                          <w:lock w:val="sdtLocked"/>
                          <w:richText/>
                        </w:sdtPr>
                        <w:sdtContent>
                          <w:r>
                            <w:rPr>
                              <w:szCs w:val="24"/>
                              <w:shd w:val="clear" w:color="auto" w:fill="FFFFFF"/>
                              <w:lang w:eastAsia="ar-SA"/>
                            </w:rPr>
                            <w:t>16.11</w:t>
                          </w:r>
                        </w:sdtContent>
                      </w:sdt>
                      <w:r>
                        <w:rPr>
                          <w:szCs w:val="24"/>
                          <w:shd w:val="clear" w:color="auto" w:fill="FFFFFF"/>
                          <w:lang w:eastAsia="ar-SA"/>
                        </w:rPr>
                        <w:t>. sistemingai kontroliuoja, kaip vykdo įsipareigojimus treneriai, Sporto centro valdymo ir kiti administracijos darbuotojai, aptarnaujantis personalas, sportininkai;</w:t>
                      </w:r>
                    </w:p>
                  </w:sdtContent>
                </w:sdt>
                <w:sdt>
                  <w:sdtPr>
                    <w:alias w:val="16.12 pp."/>
                    <w:tag w:val="part_56b24aae6169413cb22dafe2cd377226"/>
                    <w:lock w:val="sdtLocked"/>
                    <w:richText/>
                  </w:sdtPr>
                  <w:sdtContent>
                    <w:p w14:paraId="6AA17217" w14:textId="2DCD217B">
                      <w:pPr>
                        <w:suppressAutoHyphens/>
                        <w:ind w:firstLine="851"/>
                        <w:jc w:val="both"/>
                        <w:rPr>
                          <w:szCs w:val="24"/>
                          <w:shd w:val="clear" w:color="auto" w:fill="FFFFFF"/>
                          <w:lang w:eastAsia="ar-SA"/>
                        </w:rPr>
                      </w:pPr>
                      <w:sdt>
                        <w:sdtPr>
                          <w:alias w:val="Numeris"/>
                          <w:tag w:val="nr_56b24aae6169413cb22dafe2cd377226"/>
                          <w:lock w:val="sdtLocked"/>
                          <w:richText/>
                        </w:sdtPr>
                        <w:sdtContent>
                          <w:r>
                            <w:rPr>
                              <w:szCs w:val="24"/>
                              <w:shd w:val="clear" w:color="auto" w:fill="FFFFFF"/>
                              <w:lang w:eastAsia="ar-SA"/>
                            </w:rPr>
                            <w:t>16.12</w:t>
                          </w:r>
                        </w:sdtContent>
                      </w:sdt>
                      <w:r>
                        <w:rPr>
                          <w:szCs w:val="24"/>
                          <w:shd w:val="clear" w:color="auto" w:fill="FFFFFF"/>
                          <w:lang w:eastAsia="ar-SA"/>
                        </w:rPr>
                        <w:t>. sudaro sąlygas darbuotojams tobulinti savo kvalifikaciją;</w:t>
                      </w:r>
                    </w:p>
                  </w:sdtContent>
                </w:sdt>
                <w:sdt>
                  <w:sdtPr>
                    <w:alias w:val="16.13 pp."/>
                    <w:tag w:val="part_288a030fd9f9426b92cf0c9cd147315d"/>
                    <w:lock w:val="sdtLocked"/>
                    <w:richText/>
                  </w:sdtPr>
                  <w:sdtContent>
                    <w:p w14:paraId="4EA2C21C" w14:textId="0BA4DEE6">
                      <w:pPr>
                        <w:suppressAutoHyphens/>
                        <w:ind w:firstLine="851"/>
                        <w:jc w:val="both"/>
                        <w:rPr>
                          <w:szCs w:val="24"/>
                          <w:shd w:val="clear" w:color="auto" w:fill="FFFFFF"/>
                          <w:lang w:eastAsia="ar-SA"/>
                        </w:rPr>
                      </w:pPr>
                      <w:sdt>
                        <w:sdtPr>
                          <w:alias w:val="Numeris"/>
                          <w:tag w:val="nr_288a030fd9f9426b92cf0c9cd147315d"/>
                          <w:lock w:val="sdtLocked"/>
                          <w:richText/>
                        </w:sdtPr>
                        <w:sdtContent>
                          <w:r>
                            <w:rPr>
                              <w:szCs w:val="24"/>
                              <w:shd w:val="clear" w:color="auto" w:fill="FFFFFF"/>
                              <w:lang w:eastAsia="ar-SA"/>
                            </w:rPr>
                            <w:t>16.13</w:t>
                          </w:r>
                        </w:sdtContent>
                      </w:sdt>
                      <w:r>
                        <w:rPr>
                          <w:szCs w:val="24"/>
                          <w:shd w:val="clear" w:color="auto" w:fill="FFFFFF"/>
                          <w:lang w:eastAsia="ar-SA"/>
                        </w:rPr>
                        <w:t>. dalyvauja projektuose;</w:t>
                      </w:r>
                    </w:p>
                  </w:sdtContent>
                </w:sdt>
                <w:sdt>
                  <w:sdtPr>
                    <w:alias w:val="16.14 pp."/>
                    <w:tag w:val="part_197e8fe9e5164b95b34498776e2f8c5e"/>
                    <w:lock w:val="sdtLocked"/>
                    <w:richText/>
                  </w:sdtPr>
                  <w:sdtContent>
                    <w:p w14:paraId="54FD7946" w14:textId="673FDA35">
                      <w:pPr>
                        <w:suppressAutoHyphens/>
                        <w:ind w:firstLine="851"/>
                        <w:jc w:val="both"/>
                        <w:rPr>
                          <w:szCs w:val="24"/>
                          <w:lang w:eastAsia="ar-SA"/>
                        </w:rPr>
                      </w:pPr>
                      <w:sdt>
                        <w:sdtPr>
                          <w:alias w:val="Numeris"/>
                          <w:tag w:val="nr_197e8fe9e5164b95b34498776e2f8c5e"/>
                          <w:lock w:val="sdtLocked"/>
                          <w:richText/>
                        </w:sdtPr>
                        <w:sdtContent>
                          <w:r>
                            <w:rPr>
                              <w:szCs w:val="24"/>
                              <w:shd w:val="clear" w:color="auto" w:fill="FFFFFF"/>
                              <w:lang w:eastAsia="ar-SA"/>
                            </w:rPr>
                            <w:t>16.14</w:t>
                          </w:r>
                        </w:sdtContent>
                      </w:sdt>
                      <w:r>
                        <w:rPr>
                          <w:szCs w:val="24"/>
                          <w:shd w:val="clear" w:color="auto" w:fill="FFFFFF"/>
                          <w:lang w:eastAsia="ar-SA"/>
                        </w:rPr>
                        <w:t>. teikia sporto ir kitas paslaugas Savivaldybės tarybos nustatyta tvarka;</w:t>
                      </w:r>
                    </w:p>
                  </w:sdtContent>
                </w:sdt>
                <w:sdt>
                  <w:sdtPr>
                    <w:alias w:val="16.15 pp."/>
                    <w:tag w:val="part_afde46149e3046b38c59cb4c8ff79595"/>
                    <w:lock w:val="sdtLocked"/>
                    <w:richText/>
                  </w:sdtPr>
                  <w:sdtContent>
                    <w:p w14:paraId="1B2248C0" w14:textId="099C479A">
                      <w:pPr>
                        <w:suppressAutoHyphens/>
                        <w:ind w:firstLine="851"/>
                        <w:jc w:val="both"/>
                        <w:rPr>
                          <w:szCs w:val="24"/>
                          <w:shd w:val="clear" w:color="auto" w:fill="FFFFFF"/>
                          <w:lang w:eastAsia="ar-SA"/>
                        </w:rPr>
                      </w:pPr>
                      <w:sdt>
                        <w:sdtPr>
                          <w:alias w:val="Numeris"/>
                          <w:tag w:val="nr_afde46149e3046b38c59cb4c8ff79595"/>
                          <w:lock w:val="sdtLocked"/>
                          <w:richText/>
                        </w:sdtPr>
                        <w:sdtContent>
                          <w:r>
                            <w:rPr>
                              <w:szCs w:val="24"/>
                              <w:shd w:val="clear" w:color="auto" w:fill="FFFFFF"/>
                              <w:lang w:eastAsia="ar-SA"/>
                            </w:rPr>
                            <w:t>16.15</w:t>
                          </w:r>
                        </w:sdtContent>
                      </w:sdt>
                      <w:r>
                        <w:rPr>
                          <w:szCs w:val="24"/>
                          <w:shd w:val="clear" w:color="auto" w:fill="FFFFFF"/>
                          <w:lang w:eastAsia="ar-SA"/>
                        </w:rPr>
                        <w:t>. rengia sportininkus miesto ir šalies rinktinėms;</w:t>
                      </w:r>
                    </w:p>
                  </w:sdtContent>
                </w:sdt>
                <w:sdt>
                  <w:sdtPr>
                    <w:alias w:val="16.16 pp."/>
                    <w:tag w:val="part_8c13cf47c432468cbf2f0560efa9b6d6"/>
                    <w:lock w:val="sdtLocked"/>
                    <w:richText/>
                  </w:sdtPr>
                  <w:sdtContent>
                    <w:p w14:paraId="0D4DAAD2" w14:textId="73DD0872">
                      <w:pPr>
                        <w:suppressAutoHyphens/>
                        <w:ind w:firstLine="851"/>
                        <w:jc w:val="both"/>
                        <w:rPr>
                          <w:szCs w:val="24"/>
                          <w:shd w:val="clear" w:color="auto" w:fill="FFFFFF"/>
                          <w:lang w:eastAsia="ar-SA"/>
                        </w:rPr>
                      </w:pPr>
                      <w:sdt>
                        <w:sdtPr>
                          <w:alias w:val="Numeris"/>
                          <w:tag w:val="nr_8c13cf47c432468cbf2f0560efa9b6d6"/>
                          <w:lock w:val="sdtLocked"/>
                          <w:richText/>
                        </w:sdtPr>
                        <w:sdtContent>
                          <w:r>
                            <w:rPr>
                              <w:szCs w:val="24"/>
                              <w:shd w:val="clear" w:color="auto" w:fill="FFFFFF"/>
                              <w:lang w:eastAsia="ar-SA"/>
                            </w:rPr>
                            <w:t>16.16</w:t>
                          </w:r>
                        </w:sdtContent>
                      </w:sdt>
                      <w:r>
                        <w:rPr>
                          <w:szCs w:val="24"/>
                          <w:shd w:val="clear" w:color="auto" w:fill="FFFFFF"/>
                          <w:lang w:eastAsia="ar-SA"/>
                        </w:rPr>
                        <w:t>. viešai skelbia informaciją apie Sporto centro veiklą Sporto centro interneto svetainėje;</w:t>
                      </w:r>
                    </w:p>
                  </w:sdtContent>
                </w:sdt>
                <w:sdt>
                  <w:sdtPr>
                    <w:alias w:val="16.17 pp."/>
                    <w:tag w:val="part_5f3049b062184640ae2dd13191d2d366"/>
                    <w:lock w:val="sdtLocked"/>
                    <w:richText/>
                  </w:sdtPr>
                  <w:sdtContent>
                    <w:p w14:paraId="779EEF2F" w14:textId="328D69D8">
                      <w:pPr>
                        <w:suppressAutoHyphens/>
                        <w:ind w:firstLine="851"/>
                        <w:jc w:val="both"/>
                        <w:rPr>
                          <w:szCs w:val="24"/>
                          <w:shd w:val="clear" w:color="auto" w:fill="FFFFFF"/>
                          <w:lang w:eastAsia="ar-SA"/>
                        </w:rPr>
                      </w:pPr>
                      <w:sdt>
                        <w:sdtPr>
                          <w:alias w:val="Numeris"/>
                          <w:tag w:val="nr_5f3049b062184640ae2dd13191d2d366"/>
                          <w:lock w:val="sdtLocked"/>
                          <w:richText/>
                        </w:sdtPr>
                        <w:sdtContent>
                          <w:r>
                            <w:rPr>
                              <w:szCs w:val="24"/>
                              <w:shd w:val="clear" w:color="auto" w:fill="FFFFFF"/>
                              <w:lang w:eastAsia="ar-SA"/>
                            </w:rPr>
                            <w:t>16.17</w:t>
                          </w:r>
                        </w:sdtContent>
                      </w:sdt>
                      <w:r>
                        <w:rPr>
                          <w:szCs w:val="24"/>
                          <w:shd w:val="clear" w:color="auto" w:fill="FFFFFF"/>
                          <w:lang w:eastAsia="ar-SA"/>
                        </w:rPr>
                        <w:t>. teikia poilsiautojų ir sportininkų saugos organizavimo paslaugas;</w:t>
                      </w:r>
                    </w:p>
                  </w:sdtContent>
                </w:sdt>
                <w:sdt>
                  <w:sdtPr>
                    <w:alias w:val="16.18 pp."/>
                    <w:tag w:val="part_0b2dd512484f45c78a331c52a9678edd"/>
                    <w:lock w:val="sdtLocked"/>
                    <w:richText/>
                  </w:sdtPr>
                  <w:sdtContent>
                    <w:p w14:paraId="274AE76B" w14:textId="48CC31F6">
                      <w:pPr>
                        <w:suppressAutoHyphens/>
                        <w:ind w:firstLine="851"/>
                        <w:jc w:val="both"/>
                        <w:rPr>
                          <w:szCs w:val="24"/>
                          <w:shd w:val="clear" w:color="auto" w:fill="FFFFFF"/>
                          <w:lang w:eastAsia="ar-SA"/>
                        </w:rPr>
                      </w:pPr>
                      <w:sdt>
                        <w:sdtPr>
                          <w:alias w:val="Numeris"/>
                          <w:tag w:val="nr_0b2dd512484f45c78a331c52a9678edd"/>
                          <w:lock w:val="sdtLocked"/>
                          <w:richText/>
                        </w:sdtPr>
                        <w:sdtContent>
                          <w:r>
                            <w:rPr>
                              <w:szCs w:val="24"/>
                              <w:shd w:val="clear" w:color="auto" w:fill="FFFFFF"/>
                              <w:lang w:eastAsia="ar-SA"/>
                            </w:rPr>
                            <w:t>16.18</w:t>
                          </w:r>
                        </w:sdtContent>
                      </w:sdt>
                      <w:r>
                        <w:rPr>
                          <w:szCs w:val="24"/>
                          <w:shd w:val="clear" w:color="auto" w:fill="FFFFFF"/>
                          <w:lang w:eastAsia="ar-SA"/>
                        </w:rPr>
                        <w:t>. koordinuoti sporto mokymo įstaigų medicinos kabinetų veiklą;</w:t>
                      </w:r>
                    </w:p>
                  </w:sdtContent>
                </w:sdt>
                <w:sdt>
                  <w:sdtPr>
                    <w:alias w:val="16.19 pp."/>
                    <w:tag w:val="part_6fe535e10b5b4c8aaac25a6bd49af758"/>
                    <w:lock w:val="sdtLocked"/>
                    <w:richText/>
                  </w:sdtPr>
                  <w:sdtContent>
                    <w:p w14:paraId="7F9CCBC2" w14:textId="6F489B29">
                      <w:pPr>
                        <w:suppressAutoHyphens/>
                        <w:ind w:firstLine="851"/>
                        <w:jc w:val="both"/>
                        <w:rPr>
                          <w:szCs w:val="24"/>
                          <w:shd w:val="clear" w:color="auto" w:fill="FFFFFF"/>
                          <w:lang w:eastAsia="ar-SA"/>
                        </w:rPr>
                      </w:pPr>
                      <w:sdt>
                        <w:sdtPr>
                          <w:alias w:val="Numeris"/>
                          <w:tag w:val="nr_6fe535e10b5b4c8aaac25a6bd49af758"/>
                          <w:lock w:val="sdtLocked"/>
                          <w:richText/>
                        </w:sdtPr>
                        <w:sdtContent>
                          <w:r>
                            <w:rPr>
                              <w:szCs w:val="24"/>
                              <w:shd w:val="clear" w:color="auto" w:fill="FFFFFF"/>
                              <w:lang w:eastAsia="ar-SA"/>
                            </w:rPr>
                            <w:t>16.19</w:t>
                          </w:r>
                        </w:sdtContent>
                      </w:sdt>
                      <w:r>
                        <w:rPr>
                          <w:szCs w:val="24"/>
                          <w:shd w:val="clear" w:color="auto" w:fill="FFFFFF"/>
                          <w:lang w:eastAsia="ar-SA"/>
                        </w:rPr>
                        <w:t>. atlieka kitas įstatymų ir teisės aktų nustatytas funkcijas.</w:t>
                      </w:r>
                    </w:p>
                    <w:p w14:paraId="48228E86" w14:textId="77777777">
                      <w:pPr>
                        <w:suppressAutoHyphens/>
                        <w:ind w:firstLine="851"/>
                        <w:rPr>
                          <w:b/>
                          <w:szCs w:val="24"/>
                          <w:shd w:val="clear" w:color="auto" w:fill="FFFFFF"/>
                          <w:lang w:eastAsia="ar-SA"/>
                        </w:rPr>
                      </w:pPr>
                    </w:p>
                  </w:sdtContent>
                </w:sdt>
              </w:sdtContent>
            </w:sdt>
          </w:sdtContent>
        </w:sdt>
        <w:sdt>
          <w:sdtPr>
            <w:alias w:val="skyrius"/>
            <w:tag w:val="part_8db1d16844e447b9af5cec50e99d417a"/>
            <w:lock w:val="sdtLocked"/>
            <w:richText/>
          </w:sdtPr>
          <w:sdtContent>
            <w:p w14:paraId="361C0F5B" w14:textId="1779033D">
              <w:pPr>
                <w:widowControl w:val="0"/>
                <w:tabs>
                  <w:tab w:val="left" w:pos="1560"/>
                </w:tabs>
                <w:suppressAutoHyphens/>
                <w:jc w:val="center"/>
                <w:rPr>
                  <w:rFonts w:eastAsia="Lucida Sans Unicode"/>
                  <w:b/>
                  <w:bCs/>
                  <w:color w:val="000000"/>
                  <w:szCs w:val="24"/>
                </w:rPr>
              </w:pPr>
              <w:sdt>
                <w:sdtPr>
                  <w:alias w:val="Numeris"/>
                  <w:tag w:val="nr_8db1d16844e447b9af5cec50e99d417a"/>
                  <w:lock w:val="sdtLocked"/>
                  <w:richText/>
                </w:sdtPr>
                <w:sdtContent>
                  <w:r>
                    <w:rPr>
                      <w:rFonts w:eastAsia="Lucida Sans Unicode"/>
                      <w:b/>
                      <w:bCs/>
                      <w:color w:val="000000"/>
                      <w:szCs w:val="24"/>
                    </w:rPr>
                    <w:t>III</w:t>
                  </w:r>
                </w:sdtContent>
              </w:sdt>
              <w:r>
                <w:rPr>
                  <w:rFonts w:eastAsia="Lucida Sans Unicode"/>
                  <w:b/>
                  <w:bCs/>
                  <w:color w:val="000000"/>
                  <w:szCs w:val="24"/>
                </w:rPr>
                <w:t xml:space="preserve"> SKYRIUS</w:t>
              </w:r>
            </w:p>
            <w:p w14:paraId="6D85F5E4" w14:textId="5E1EE2F2">
              <w:pPr>
                <w:widowControl w:val="0"/>
                <w:tabs>
                  <w:tab w:val="left" w:pos="1560"/>
                </w:tabs>
                <w:suppressAutoHyphens/>
                <w:jc w:val="center"/>
                <w:rPr>
                  <w:rFonts w:eastAsia="Calibri"/>
                  <w:szCs w:val="24"/>
                </w:rPr>
              </w:pPr>
              <w:sdt>
                <w:sdtPr>
                  <w:alias w:val="Pavadinimas"/>
                  <w:tag w:val="title_8db1d16844e447b9af5cec50e99d417a"/>
                  <w:lock w:val="sdtLocked"/>
                  <w:richText/>
                </w:sdtPr>
                <w:sdtContent>
                  <w:r>
                    <w:rPr>
                      <w:rFonts w:eastAsia="Lucida Sans Unicode"/>
                      <w:b/>
                      <w:bCs/>
                      <w:color w:val="000000"/>
                      <w:szCs w:val="24"/>
                    </w:rPr>
                    <w:t>SAVININKO TEISES IR PAREIGAS ĮGYVENDINANČIOS INSTITUCIJOS KOMPETENCIJA</w:t>
                  </w:r>
                </w:sdtContent>
              </w:sdt>
            </w:p>
            <w:p w14:paraId="1AB39888" w14:textId="77777777">
              <w:pPr>
                <w:widowControl w:val="0"/>
                <w:suppressAutoHyphens/>
                <w:jc w:val="both"/>
                <w:rPr>
                  <w:rFonts w:eastAsia="Calibri"/>
                  <w:szCs w:val="24"/>
                </w:rPr>
              </w:pPr>
            </w:p>
            <w:sdt>
              <w:sdtPr>
                <w:alias w:val="17 p."/>
                <w:tag w:val="part_d223ae9894634bc2ad7a8e1bf7b4b086"/>
                <w:lock w:val="sdtLocked"/>
                <w:richText/>
              </w:sdtPr>
              <w:sdtContent>
                <w:p w14:paraId="08049C3D" w14:textId="402EB33F">
                  <w:pPr>
                    <w:widowControl w:val="0"/>
                    <w:suppressAutoHyphens/>
                    <w:ind w:firstLine="851"/>
                    <w:jc w:val="both"/>
                    <w:rPr>
                      <w:color w:val="000000"/>
                      <w:szCs w:val="24"/>
                    </w:rPr>
                  </w:pPr>
                  <w:sdt>
                    <w:sdtPr>
                      <w:alias w:val="Numeris"/>
                      <w:tag w:val="nr_d223ae9894634bc2ad7a8e1bf7b4b086"/>
                      <w:lock w:val="sdtLocked"/>
                      <w:richText/>
                    </w:sdtPr>
                    <w:sdtContent>
                      <w:r>
                        <w:rPr>
                          <w:color w:val="000000"/>
                          <w:szCs w:val="24"/>
                        </w:rPr>
                        <w:t>17</w:t>
                      </w:r>
                    </w:sdtContent>
                  </w:sdt>
                  <w:r>
                    <w:rPr>
                      <w:color w:val="000000"/>
                      <w:szCs w:val="24"/>
                    </w:rPr>
                    <w:t>. Savininko teises ir pareigas įgyvendinančios institucijos (Savivaldybės mero) kompetencija:</w:t>
                  </w:r>
                </w:p>
                <w:sdt>
                  <w:sdtPr>
                    <w:alias w:val="17.1 pp."/>
                    <w:tag w:val="part_cbb9d374ae53460bbfc5854e3e1e1fc9"/>
                    <w:lock w:val="sdtLocked"/>
                    <w:richText/>
                  </w:sdtPr>
                  <w:sdtContent>
                    <w:p w14:paraId="33EA970B" w14:textId="0F0458A6">
                      <w:pPr>
                        <w:widowControl w:val="0"/>
                        <w:suppressAutoHyphens/>
                        <w:ind w:firstLine="851"/>
                        <w:jc w:val="both"/>
                        <w:rPr>
                          <w:color w:val="000000"/>
                          <w:szCs w:val="24"/>
                        </w:rPr>
                      </w:pPr>
                      <w:sdt>
                        <w:sdtPr>
                          <w:alias w:val="Numeris"/>
                          <w:tag w:val="nr_cbb9d374ae53460bbfc5854e3e1e1fc9"/>
                          <w:lock w:val="sdtLocked"/>
                          <w:richText/>
                        </w:sdtPr>
                        <w:sdtContent>
                          <w:r>
                            <w:rPr>
                              <w:rFonts w:eastAsia="Lucida Sans Unicode"/>
                              <w:szCs w:val="24"/>
                            </w:rPr>
                            <w:t>17.1</w:t>
                          </w:r>
                        </w:sdtContent>
                      </w:sdt>
                      <w:r>
                        <w:rPr>
                          <w:rFonts w:eastAsia="Lucida Sans Unicode"/>
                          <w:szCs w:val="24"/>
                        </w:rPr>
                        <w:t>. priimti į pareigas ir atleisti iš jų Sporto centro direktorių, įgyvendinti kitas funkcijas, susijusias su Sporto centro direktoriaus darbo santykiais, Lietuvos Respublikos </w:t>
                      </w:r>
                      <w:r>
                        <w:rPr>
                          <w:rFonts w:eastAsia="Lucida Sans Unicode"/>
                          <w:color w:val="000000"/>
                          <w:szCs w:val="24"/>
                          <w:shd w:val="clear" w:color="auto" w:fill="FFFFFF"/>
                        </w:rPr>
                        <w:t>darbo kodekso ir kitų teisės aktų nustatyta tvarka;</w:t>
                      </w:r>
                    </w:p>
                  </w:sdtContent>
                </w:sdt>
                <w:sdt>
                  <w:sdtPr>
                    <w:alias w:val="17.2 pp."/>
                    <w:tag w:val="part_0c80a5a0146f4e158d0fb8a24f880e5a"/>
                    <w:lock w:val="sdtLocked"/>
                    <w:richText/>
                  </w:sdtPr>
                  <w:sdtContent>
                    <w:p w14:paraId="49B15464" w14:textId="7FD6153A">
                      <w:pPr>
                        <w:widowControl w:val="0"/>
                        <w:tabs>
                          <w:tab w:val="left" w:pos="0"/>
                        </w:tabs>
                        <w:suppressAutoHyphens/>
                        <w:ind w:firstLine="851"/>
                        <w:jc w:val="both"/>
                        <w:rPr>
                          <w:szCs w:val="24"/>
                        </w:rPr>
                      </w:pPr>
                      <w:sdt>
                        <w:sdtPr>
                          <w:alias w:val="Numeris"/>
                          <w:tag w:val="nr_0c80a5a0146f4e158d0fb8a24f880e5a"/>
                          <w:lock w:val="sdtLocked"/>
                          <w:richText/>
                        </w:sdtPr>
                        <w:sdtContent>
                          <w:r>
                            <w:rPr>
                              <w:szCs w:val="24"/>
                            </w:rPr>
                            <w:t>17.2</w:t>
                          </w:r>
                        </w:sdtContent>
                      </w:sdt>
                      <w:r>
                        <w:rPr>
                          <w:szCs w:val="24"/>
                        </w:rPr>
                        <w:t>. nustatyti maksimalų etatų skaičių Sporto centre;</w:t>
                      </w:r>
                    </w:p>
                  </w:sdtContent>
                </w:sdt>
                <w:sdt>
                  <w:sdtPr>
                    <w:alias w:val="17.3 pp."/>
                    <w:tag w:val="part_4f058b9f0dd94910abb0d3e0d711810d"/>
                    <w:lock w:val="sdtLocked"/>
                    <w:richText/>
                  </w:sdtPr>
                  <w:sdtContent>
                    <w:p w14:paraId="32FF608A" w14:textId="1CCAC8F8">
                      <w:pPr>
                        <w:widowControl w:val="0"/>
                        <w:tabs>
                          <w:tab w:val="left" w:pos="1560"/>
                        </w:tabs>
                        <w:suppressAutoHyphens/>
                        <w:ind w:left="851"/>
                        <w:jc w:val="both"/>
                        <w:rPr>
                          <w:b/>
                          <w:bCs/>
                          <w:color w:val="000000"/>
                          <w:szCs w:val="24"/>
                        </w:rPr>
                      </w:pPr>
                      <w:sdt>
                        <w:sdtPr>
                          <w:alias w:val="Numeris"/>
                          <w:tag w:val="nr_4f058b9f0dd94910abb0d3e0d711810d"/>
                          <w:lock w:val="sdtLocked"/>
                          <w:richText/>
                        </w:sdtPr>
                        <w:sdtContent>
                          <w:r>
                            <w:rPr>
                              <w:szCs w:val="24"/>
                            </w:rPr>
                            <w:t>17.3</w:t>
                          </w:r>
                        </w:sdtContent>
                      </w:sdt>
                      <w:r>
                        <w:rPr>
                          <w:szCs w:val="24"/>
                        </w:rPr>
                        <w:t>. priimti sprendimą dėl Sporto centro buveinės pakeitimo;</w:t>
                      </w:r>
                    </w:p>
                  </w:sdtContent>
                </w:sdt>
                <w:sdt>
                  <w:sdtPr>
                    <w:alias w:val="17.4 pp."/>
                    <w:tag w:val="part_cbfa2e558d7043b3b3a26eca62e4698a"/>
                    <w:lock w:val="sdtLocked"/>
                    <w:richText/>
                  </w:sdtPr>
                  <w:sdtContent>
                    <w:p w14:paraId="0A274A4E" w14:textId="1A2EF98A">
                      <w:pPr>
                        <w:widowControl w:val="0"/>
                        <w:tabs>
                          <w:tab w:val="left" w:pos="1134"/>
                          <w:tab w:val="left" w:pos="1560"/>
                        </w:tabs>
                        <w:suppressAutoHyphens/>
                        <w:ind w:left="851"/>
                        <w:jc w:val="both"/>
                        <w:rPr>
                          <w:b/>
                          <w:bCs/>
                          <w:color w:val="000000"/>
                          <w:szCs w:val="24"/>
                        </w:rPr>
                      </w:pPr>
                      <w:sdt>
                        <w:sdtPr>
                          <w:alias w:val="Numeris"/>
                          <w:tag w:val="nr_cbfa2e558d7043b3b3a26eca62e4698a"/>
                          <w:lock w:val="sdtLocked"/>
                          <w:richText/>
                        </w:sdtPr>
                        <w:sdtContent>
                          <w:r>
                            <w:rPr>
                              <w:szCs w:val="24"/>
                            </w:rPr>
                            <w:t>17.4</w:t>
                          </w:r>
                        </w:sdtContent>
                      </w:sdt>
                      <w:r>
                        <w:rPr>
                          <w:szCs w:val="24"/>
                        </w:rPr>
                        <w:t>. priimti sprendimą dėl Sporto centro filialo steigimo ir jo veiklos nutraukimo;</w:t>
                      </w:r>
                    </w:p>
                  </w:sdtContent>
                </w:sdt>
                <w:sdt>
                  <w:sdtPr>
                    <w:alias w:val="17.5 pp."/>
                    <w:tag w:val="part_1bde8db5ff8b4b96a3e4ac75fb202526"/>
                    <w:lock w:val="sdtLocked"/>
                    <w:richText/>
                  </w:sdtPr>
                  <w:sdtContent>
                    <w:p w14:paraId="205A4058" w14:textId="36D5A5EE">
                      <w:pPr>
                        <w:widowControl w:val="0"/>
                        <w:tabs>
                          <w:tab w:val="left" w:pos="993"/>
                          <w:tab w:val="left" w:pos="1276"/>
                          <w:tab w:val="left" w:pos="1560"/>
                        </w:tabs>
                        <w:suppressAutoHyphens/>
                        <w:ind w:left="851"/>
                        <w:jc w:val="both"/>
                        <w:rPr>
                          <w:b/>
                          <w:bCs/>
                          <w:color w:val="000000"/>
                          <w:szCs w:val="24"/>
                        </w:rPr>
                      </w:pPr>
                      <w:sdt>
                        <w:sdtPr>
                          <w:alias w:val="Numeris"/>
                          <w:tag w:val="nr_1bde8db5ff8b4b96a3e4ac75fb202526"/>
                          <w:lock w:val="sdtLocked"/>
                          <w:richText/>
                        </w:sdtPr>
                        <w:sdtContent>
                          <w:r>
                            <w:rPr>
                              <w:szCs w:val="24"/>
                            </w:rPr>
                            <w:t>17.5</w:t>
                          </w:r>
                        </w:sdtContent>
                      </w:sdt>
                      <w:r>
                        <w:rPr>
                          <w:szCs w:val="24"/>
                        </w:rPr>
                        <w:t>. spręsti kitus, kituose įstatymuose ir Nuostatuose jo kompetencijai priskirtus klausimus.</w:t>
                      </w:r>
                    </w:p>
                  </w:sdtContent>
                </w:sdt>
              </w:sdtContent>
            </w:sdt>
            <w:sdt>
              <w:sdtPr>
                <w:alias w:val="18 p."/>
                <w:tag w:val="part_68a3aac7818f4c75b5252acde1ecaa9a"/>
                <w:lock w:val="sdtLocked"/>
                <w:richText/>
              </w:sdtPr>
              <w:sdtContent>
                <w:p w14:paraId="416337AD" w14:textId="25F489A1">
                  <w:pPr>
                    <w:widowControl w:val="0"/>
                    <w:tabs>
                      <w:tab w:val="left" w:pos="1134"/>
                      <w:tab w:val="left" w:pos="1418"/>
                      <w:tab w:val="left" w:pos="1560"/>
                    </w:tabs>
                    <w:suppressAutoHyphens/>
                    <w:ind w:firstLine="851"/>
                    <w:jc w:val="both"/>
                    <w:rPr>
                      <w:b/>
                      <w:bCs/>
                      <w:color w:val="000000"/>
                      <w:szCs w:val="24"/>
                    </w:rPr>
                  </w:pPr>
                  <w:sdt>
                    <w:sdtPr>
                      <w:alias w:val="Numeris"/>
                      <w:tag w:val="nr_68a3aac7818f4c75b5252acde1ecaa9a"/>
                      <w:lock w:val="sdtLocked"/>
                      <w:richText/>
                    </w:sdtPr>
                    <w:sdtContent>
                      <w:r>
                        <w:rPr>
                          <w:bCs/>
                          <w:szCs w:val="24"/>
                        </w:rPr>
                        <w:t>18</w:t>
                      </w:r>
                    </w:sdtContent>
                  </w:sdt>
                  <w:r>
                    <w:rPr>
                      <w:bCs/>
                      <w:szCs w:val="24"/>
                    </w:rPr>
                    <w:t>.</w:t>
                    <w:tab/>
                  </w:r>
                  <w:r>
                    <w:rPr>
                      <w:color w:val="000000"/>
                      <w:szCs w:val="24"/>
                    </w:rPr>
                    <w:t>Savininko teises ir pareigas įgyvendinančios institucijos (Savivaldybės tarybos) kompetencija:</w:t>
                  </w:r>
                </w:p>
                <w:sdt>
                  <w:sdtPr>
                    <w:alias w:val="18.1 pp."/>
                    <w:tag w:val="part_10fd1300ab7842edbd0a0558d113b784"/>
                    <w:lock w:val="sdtLocked"/>
                    <w:richText/>
                  </w:sdtPr>
                  <w:sdtContent>
                    <w:p w14:paraId="165BBB2C" w14:textId="54096509">
                      <w:pPr>
                        <w:widowControl w:val="0"/>
                        <w:tabs>
                          <w:tab w:val="left" w:pos="1134"/>
                          <w:tab w:val="left" w:pos="1276"/>
                          <w:tab w:val="left" w:pos="1418"/>
                        </w:tabs>
                        <w:suppressAutoHyphens/>
                        <w:ind w:left="1560" w:hanging="709"/>
                        <w:jc w:val="both"/>
                        <w:rPr>
                          <w:b/>
                          <w:bCs/>
                          <w:color w:val="000000"/>
                          <w:szCs w:val="24"/>
                        </w:rPr>
                      </w:pPr>
                      <w:sdt>
                        <w:sdtPr>
                          <w:alias w:val="Numeris"/>
                          <w:tag w:val="nr_10fd1300ab7842edbd0a0558d113b784"/>
                          <w:lock w:val="sdtLocked"/>
                          <w:richText/>
                        </w:sdtPr>
                        <w:sdtContent>
                          <w:r>
                            <w:rPr>
                              <w:bCs/>
                              <w:szCs w:val="24"/>
                            </w:rPr>
                            <w:t>18.1</w:t>
                          </w:r>
                        </w:sdtContent>
                      </w:sdt>
                      <w:r>
                        <w:rPr>
                          <w:bCs/>
                          <w:szCs w:val="24"/>
                        </w:rPr>
                        <w:tab/>
                      </w:r>
                      <w:r>
                        <w:rPr>
                          <w:szCs w:val="24"/>
                        </w:rPr>
                        <w:t>. tvirtinti Sporto centro Nuostatus;</w:t>
                      </w:r>
                    </w:p>
                  </w:sdtContent>
                </w:sdt>
                <w:sdt>
                  <w:sdtPr>
                    <w:alias w:val="18.2 pp."/>
                    <w:tag w:val="part_8a54d900f23f4d99ba15ca4d2a942078"/>
                    <w:lock w:val="sdtLocked"/>
                    <w:richText/>
                  </w:sdtPr>
                  <w:sdtContent>
                    <w:p w14:paraId="582839DC" w14:textId="443ECBCE">
                      <w:pPr>
                        <w:widowControl w:val="0"/>
                        <w:tabs>
                          <w:tab w:val="left" w:pos="993"/>
                          <w:tab w:val="left" w:pos="1560"/>
                        </w:tabs>
                        <w:suppressAutoHyphens/>
                        <w:ind w:left="851"/>
                        <w:jc w:val="both"/>
                        <w:rPr>
                          <w:b/>
                          <w:bCs/>
                          <w:color w:val="000000"/>
                          <w:szCs w:val="24"/>
                        </w:rPr>
                      </w:pPr>
                      <w:sdt>
                        <w:sdtPr>
                          <w:alias w:val="Numeris"/>
                          <w:tag w:val="nr_8a54d900f23f4d99ba15ca4d2a942078"/>
                          <w:lock w:val="sdtLocked"/>
                          <w:richText/>
                        </w:sdtPr>
                        <w:sdtContent>
                          <w:r>
                            <w:rPr>
                              <w:szCs w:val="24"/>
                            </w:rPr>
                            <w:t>18.2</w:t>
                          </w:r>
                        </w:sdtContent>
                      </w:sdt>
                      <w:r>
                        <w:rPr>
                          <w:szCs w:val="24"/>
                        </w:rPr>
                        <w:t>. skirti ir atleisti likvidatorių arba sudaryti likvidacinę komisiją ir nutraukti jos įgaliojimus;</w:t>
                      </w:r>
                    </w:p>
                  </w:sdtContent>
                </w:sdt>
                <w:sdt>
                  <w:sdtPr>
                    <w:alias w:val="18.3 pp."/>
                    <w:tag w:val="part_d212515a05d34cb687b7d9218a834c70"/>
                    <w:lock w:val="sdtLocked"/>
                    <w:richText/>
                  </w:sdtPr>
                  <w:sdtContent>
                    <w:p w14:paraId="1A409394" w14:textId="036A912C">
                      <w:pPr>
                        <w:widowControl w:val="0"/>
                        <w:tabs>
                          <w:tab w:val="left" w:pos="1134"/>
                          <w:tab w:val="left" w:pos="1276"/>
                          <w:tab w:val="left" w:pos="1560"/>
                        </w:tabs>
                        <w:suppressAutoHyphens/>
                        <w:ind w:left="1331" w:hanging="480"/>
                        <w:jc w:val="both"/>
                        <w:rPr>
                          <w:b/>
                          <w:bCs/>
                          <w:color w:val="000000"/>
                          <w:szCs w:val="24"/>
                        </w:rPr>
                      </w:pPr>
                      <w:sdt>
                        <w:sdtPr>
                          <w:alias w:val="Numeris"/>
                          <w:tag w:val="nr_d212515a05d34cb687b7d9218a834c70"/>
                          <w:lock w:val="sdtLocked"/>
                          <w:richText/>
                        </w:sdtPr>
                        <w:sdtContent>
                          <w:r>
                            <w:rPr>
                              <w:bCs/>
                              <w:szCs w:val="24"/>
                            </w:rPr>
                            <w:t>18.3</w:t>
                          </w:r>
                        </w:sdtContent>
                      </w:sdt>
                      <w:r>
                        <w:rPr>
                          <w:bCs/>
                          <w:szCs w:val="24"/>
                        </w:rPr>
                        <w:t>.</w:t>
                        <w:tab/>
                      </w:r>
                      <w:r>
                        <w:rPr>
                          <w:szCs w:val="24"/>
                        </w:rPr>
                        <w:t>priimti sprendimą dėl Sporto centro pertvarkymo, reorganizavimo ar likvidavimo.</w:t>
                      </w:r>
                    </w:p>
                    <w:p w14:paraId="7FBAF53C" w14:textId="77777777">
                      <w:pPr>
                        <w:widowControl w:val="0"/>
                        <w:tabs>
                          <w:tab w:val="left" w:pos="1134"/>
                          <w:tab w:val="left" w:pos="1276"/>
                          <w:tab w:val="left" w:pos="1560"/>
                        </w:tabs>
                        <w:suppressAutoHyphens/>
                        <w:jc w:val="both"/>
                        <w:rPr>
                          <w:b/>
                          <w:bCs/>
                          <w:color w:val="000000"/>
                          <w:szCs w:val="24"/>
                        </w:rPr>
                      </w:pPr>
                    </w:p>
                  </w:sdtContent>
                </w:sdt>
              </w:sdtContent>
            </w:sdt>
          </w:sdtContent>
        </w:sdt>
        <w:sdt>
          <w:sdtPr>
            <w:alias w:val="skyrius"/>
            <w:tag w:val="part_a528cbb14cf140f281d508f893b7c2d5"/>
            <w:lock w:val="sdtLocked"/>
            <w:richText/>
          </w:sdtPr>
          <w:sdtContent>
            <w:p w14:paraId="2174AD9E" w14:textId="13EDD118">
              <w:pPr>
                <w:suppressAutoHyphens/>
                <w:ind w:firstLine="851"/>
                <w:jc w:val="center"/>
                <w:rPr>
                  <w:b/>
                  <w:szCs w:val="24"/>
                  <w:shd w:val="clear" w:color="auto" w:fill="FFFFFF"/>
                  <w:lang w:eastAsia="ar-SA"/>
                </w:rPr>
              </w:pPr>
              <w:sdt>
                <w:sdtPr>
                  <w:alias w:val="Numeris"/>
                  <w:tag w:val="nr_a528cbb14cf140f281d508f893b7c2d5"/>
                  <w:lock w:val="sdtLocked"/>
                  <w:richText/>
                </w:sdtPr>
                <w:sdtContent>
                  <w:r>
                    <w:rPr>
                      <w:b/>
                      <w:szCs w:val="24"/>
                      <w:shd w:val="clear" w:color="auto" w:fill="FFFFFF"/>
                      <w:lang w:eastAsia="ar-SA"/>
                    </w:rPr>
                    <w:t>IV</w:t>
                  </w:r>
                </w:sdtContent>
              </w:sdt>
              <w:r>
                <w:rPr>
                  <w:b/>
                  <w:szCs w:val="24"/>
                  <w:shd w:val="clear" w:color="auto" w:fill="FFFFFF"/>
                  <w:lang w:eastAsia="ar-SA"/>
                </w:rPr>
                <w:t xml:space="preserve"> SKYRIUS</w:t>
              </w:r>
            </w:p>
            <w:p w14:paraId="14354AE3" w14:textId="77777777">
              <w:pPr>
                <w:suppressAutoHyphens/>
                <w:jc w:val="center"/>
                <w:rPr>
                  <w:b/>
                  <w:szCs w:val="24"/>
                  <w:shd w:val="clear" w:color="auto" w:fill="FFFFFF"/>
                  <w:lang w:eastAsia="ar-SA"/>
                </w:rPr>
              </w:pPr>
              <w:sdt>
                <w:sdtPr>
                  <w:alias w:val="Pavadinimas"/>
                  <w:tag w:val="title_a528cbb14cf140f281d508f893b7c2d5"/>
                  <w:lock w:val="sdtLocked"/>
                  <w:richText/>
                </w:sdtPr>
                <w:sdtContent>
                  <w:r>
                    <w:rPr>
                      <w:b/>
                      <w:szCs w:val="24"/>
                      <w:shd w:val="clear" w:color="auto" w:fill="FFFFFF"/>
                      <w:lang w:eastAsia="ar-SA"/>
                    </w:rPr>
                    <w:t>SPORTO CENTRO TEISĖS IR PAREIGOS</w:t>
                  </w:r>
                </w:sdtContent>
              </w:sdt>
            </w:p>
            <w:p w14:paraId="5B869AB0" w14:textId="77777777">
              <w:pPr>
                <w:suppressAutoHyphens/>
                <w:jc w:val="center"/>
                <w:rPr>
                  <w:b/>
                  <w:szCs w:val="24"/>
                  <w:shd w:val="clear" w:color="auto" w:fill="FFFFFF"/>
                  <w:lang w:eastAsia="ar-SA"/>
                </w:rPr>
              </w:pPr>
            </w:p>
            <w:sdt>
              <w:sdtPr>
                <w:alias w:val="19 p."/>
                <w:tag w:val="part_698dc628f7994637b3548a06f6bd5609"/>
                <w:lock w:val="sdtLocked"/>
                <w:richText/>
              </w:sdtPr>
              <w:sdtContent>
                <w:p w14:paraId="55E942EE" w14:textId="19C53CD7">
                  <w:pPr>
                    <w:suppressAutoHyphens/>
                    <w:ind w:firstLine="851"/>
                    <w:jc w:val="both"/>
                    <w:rPr>
                      <w:szCs w:val="24"/>
                      <w:shd w:val="clear" w:color="auto" w:fill="FFFFFF"/>
                      <w:lang w:eastAsia="ar-SA"/>
                    </w:rPr>
                  </w:pPr>
                  <w:sdt>
                    <w:sdtPr>
                      <w:alias w:val="Numeris"/>
                      <w:tag w:val="nr_698dc628f7994637b3548a06f6bd5609"/>
                      <w:lock w:val="sdtLocked"/>
                      <w:richText/>
                    </w:sdtPr>
                    <w:sdtContent>
                      <w:r>
                        <w:rPr>
                          <w:szCs w:val="24"/>
                          <w:shd w:val="clear" w:color="auto" w:fill="FFFFFF"/>
                          <w:lang w:eastAsia="ar-SA"/>
                        </w:rPr>
                        <w:t>19</w:t>
                      </w:r>
                    </w:sdtContent>
                  </w:sdt>
                  <w:r>
                    <w:rPr>
                      <w:szCs w:val="24"/>
                      <w:shd w:val="clear" w:color="auto" w:fill="FFFFFF"/>
                      <w:lang w:eastAsia="ar-SA"/>
                    </w:rPr>
                    <w:t>. Sporto centras, įgyvendindamas jam pavestus tikslus, atlikdamas jam priskirtas funkcijas, turi teisę:</w:t>
                  </w:r>
                </w:p>
                <w:sdt>
                  <w:sdtPr>
                    <w:alias w:val="19.1 pp."/>
                    <w:tag w:val="part_215fc39c123d4f36889cc82a3cf04593"/>
                    <w:lock w:val="sdtLocked"/>
                    <w:richText/>
                  </w:sdtPr>
                  <w:sdtContent>
                    <w:p w14:paraId="2E6AE442" w14:textId="090AF32D">
                      <w:pPr>
                        <w:suppressAutoHyphens/>
                        <w:ind w:firstLine="851"/>
                        <w:jc w:val="both"/>
                        <w:rPr>
                          <w:szCs w:val="24"/>
                          <w:shd w:val="clear" w:color="auto" w:fill="FFFFFF"/>
                          <w:lang w:eastAsia="ar-SA"/>
                        </w:rPr>
                      </w:pPr>
                      <w:sdt>
                        <w:sdtPr>
                          <w:alias w:val="Numeris"/>
                          <w:tag w:val="nr_215fc39c123d4f36889cc82a3cf04593"/>
                          <w:lock w:val="sdtLocked"/>
                          <w:richText/>
                        </w:sdtPr>
                        <w:sdtContent>
                          <w:r>
                            <w:rPr>
                              <w:szCs w:val="24"/>
                              <w:shd w:val="clear" w:color="auto" w:fill="FFFFFF"/>
                              <w:lang w:eastAsia="ar-SA"/>
                            </w:rPr>
                            <w:t>19.1</w:t>
                          </w:r>
                        </w:sdtContent>
                      </w:sdt>
                      <w:r>
                        <w:rPr>
                          <w:szCs w:val="24"/>
                          <w:shd w:val="clear" w:color="auto" w:fill="FFFFFF"/>
                          <w:lang w:eastAsia="ar-SA"/>
                        </w:rPr>
                        <w:t>. įstatymų ir kitų teisės aktų nustatyta tvarka gauti iš Savivaldybės institucijų, Savivaldybės teritorijoje esančių juridinių asmenų, išskyrus centrines ir teritorines valstybinio administravimo institucijas, informaciją, reikalingą savo funkcijoms vykdyti;</w:t>
                      </w:r>
                    </w:p>
                  </w:sdtContent>
                </w:sdt>
                <w:sdt>
                  <w:sdtPr>
                    <w:alias w:val="19.2 pp."/>
                    <w:tag w:val="part_bfc0f32a07534bb6af16afaa30cefc69"/>
                    <w:lock w:val="sdtLocked"/>
                    <w:richText/>
                  </w:sdtPr>
                  <w:sdtContent>
                    <w:p w14:paraId="061E0EEA" w14:textId="7170503A">
                      <w:pPr>
                        <w:suppressAutoHyphens/>
                        <w:ind w:firstLine="851"/>
                        <w:jc w:val="both"/>
                        <w:rPr>
                          <w:szCs w:val="24"/>
                          <w:shd w:val="clear" w:color="auto" w:fill="FFFFFF"/>
                          <w:lang w:eastAsia="ar-SA"/>
                        </w:rPr>
                      </w:pPr>
                      <w:sdt>
                        <w:sdtPr>
                          <w:alias w:val="Numeris"/>
                          <w:tag w:val="nr_bfc0f32a07534bb6af16afaa30cefc69"/>
                          <w:lock w:val="sdtLocked"/>
                          <w:richText/>
                        </w:sdtPr>
                        <w:sdtContent>
                          <w:r>
                            <w:rPr>
                              <w:szCs w:val="24"/>
                              <w:shd w:val="clear" w:color="auto" w:fill="FFFFFF"/>
                              <w:lang w:eastAsia="ar-SA"/>
                            </w:rPr>
                            <w:t>19.2</w:t>
                          </w:r>
                        </w:sdtContent>
                      </w:sdt>
                      <w:r>
                        <w:rPr>
                          <w:szCs w:val="24"/>
                          <w:shd w:val="clear" w:color="auto" w:fill="FFFFFF"/>
                          <w:lang w:eastAsia="ar-SA"/>
                        </w:rPr>
                        <w:t>. bendradarbiauti su valstybės ir savivaldybių institucijomis ir įstaigomis, kitais fiziniais ir juridiniais asmenimis;</w:t>
                      </w:r>
                    </w:p>
                  </w:sdtContent>
                </w:sdt>
                <w:sdt>
                  <w:sdtPr>
                    <w:alias w:val="19.3 pp."/>
                    <w:tag w:val="part_26204acce2084993a760031bfff86f5f"/>
                    <w:lock w:val="sdtLocked"/>
                    <w:richText/>
                  </w:sdtPr>
                  <w:sdtContent>
                    <w:p w14:paraId="12105D4B" w14:textId="50D0A953">
                      <w:pPr>
                        <w:suppressAutoHyphens/>
                        <w:ind w:firstLine="851"/>
                        <w:jc w:val="both"/>
                        <w:rPr>
                          <w:szCs w:val="24"/>
                          <w:shd w:val="clear" w:color="auto" w:fill="FFFFFF"/>
                          <w:lang w:eastAsia="ar-SA"/>
                        </w:rPr>
                      </w:pPr>
                      <w:sdt>
                        <w:sdtPr>
                          <w:alias w:val="Numeris"/>
                          <w:tag w:val="nr_26204acce2084993a760031bfff86f5f"/>
                          <w:lock w:val="sdtLocked"/>
                          <w:richText/>
                        </w:sdtPr>
                        <w:sdtContent>
                          <w:r>
                            <w:rPr>
                              <w:szCs w:val="24"/>
                              <w:shd w:val="clear" w:color="auto" w:fill="FFFFFF"/>
                              <w:lang w:eastAsia="ar-SA"/>
                            </w:rPr>
                            <w:t>19.3</w:t>
                          </w:r>
                        </w:sdtContent>
                      </w:sdt>
                      <w:r>
                        <w:rPr>
                          <w:szCs w:val="24"/>
                          <w:shd w:val="clear" w:color="auto" w:fill="FFFFFF"/>
                          <w:lang w:eastAsia="ar-SA"/>
                        </w:rPr>
                        <w:t>. vykdyti šalies ir tarptautinius sporto renginius;</w:t>
                      </w:r>
                    </w:p>
                  </w:sdtContent>
                </w:sdt>
                <w:sdt>
                  <w:sdtPr>
                    <w:alias w:val="19.4 pp."/>
                    <w:tag w:val="part_9e28e5b0fdb348e58ef1ee159103e5ec"/>
                    <w:lock w:val="sdtLocked"/>
                    <w:richText/>
                  </w:sdtPr>
                  <w:sdtContent>
                    <w:p w14:paraId="18D7D1ED" w14:textId="1EAA0D90">
                      <w:pPr>
                        <w:suppressAutoHyphens/>
                        <w:ind w:firstLine="851"/>
                        <w:jc w:val="both"/>
                        <w:rPr>
                          <w:szCs w:val="24"/>
                          <w:shd w:val="clear" w:color="auto" w:fill="FFFFFF"/>
                          <w:lang w:eastAsia="ar-SA"/>
                        </w:rPr>
                      </w:pPr>
                      <w:sdt>
                        <w:sdtPr>
                          <w:alias w:val="Numeris"/>
                          <w:tag w:val="nr_9e28e5b0fdb348e58ef1ee159103e5ec"/>
                          <w:lock w:val="sdtLocked"/>
                          <w:richText/>
                        </w:sdtPr>
                        <w:sdtContent>
                          <w:r>
                            <w:rPr>
                              <w:szCs w:val="24"/>
                              <w:shd w:val="clear" w:color="auto" w:fill="FFFFFF"/>
                              <w:lang w:eastAsia="ar-SA"/>
                            </w:rPr>
                            <w:t>19.4</w:t>
                          </w:r>
                        </w:sdtContent>
                      </w:sdt>
                      <w:r>
                        <w:rPr>
                          <w:szCs w:val="24"/>
                          <w:shd w:val="clear" w:color="auto" w:fill="FFFFFF"/>
                          <w:lang w:eastAsia="ar-SA"/>
                        </w:rPr>
                        <w:t>. rengti ir įgyvendinti šalies ir tarptautinius projektus;</w:t>
                      </w:r>
                    </w:p>
                  </w:sdtContent>
                </w:sdt>
                <w:sdt>
                  <w:sdtPr>
                    <w:alias w:val="19.5 pp."/>
                    <w:tag w:val="part_a0054fcc39d8490684b1241aaca53306"/>
                    <w:lock w:val="sdtLocked"/>
                    <w:richText/>
                  </w:sdtPr>
                  <w:sdtContent>
                    <w:p w14:paraId="4CF7F9DC" w14:textId="511BD534">
                      <w:pPr>
                        <w:suppressAutoHyphens/>
                        <w:ind w:firstLine="851"/>
                        <w:jc w:val="both"/>
                        <w:rPr>
                          <w:szCs w:val="24"/>
                          <w:shd w:val="clear" w:color="auto" w:fill="FFFFFF"/>
                          <w:lang w:eastAsia="ar-SA"/>
                        </w:rPr>
                      </w:pPr>
                      <w:sdt>
                        <w:sdtPr>
                          <w:alias w:val="Numeris"/>
                          <w:tag w:val="nr_a0054fcc39d8490684b1241aaca53306"/>
                          <w:lock w:val="sdtLocked"/>
                          <w:richText/>
                        </w:sdtPr>
                        <w:sdtContent>
                          <w:r>
                            <w:rPr>
                              <w:szCs w:val="24"/>
                              <w:shd w:val="clear" w:color="auto" w:fill="FFFFFF"/>
                              <w:lang w:eastAsia="ar-SA"/>
                            </w:rPr>
                            <w:t>19.5</w:t>
                          </w:r>
                        </w:sdtContent>
                      </w:sdt>
                      <w:r>
                        <w:rPr>
                          <w:szCs w:val="24"/>
                          <w:shd w:val="clear" w:color="auto" w:fill="FFFFFF"/>
                          <w:lang w:eastAsia="ar-SA"/>
                        </w:rPr>
                        <w:t>. teisės aktų nustatyta tvarka gauti lėšas už teikiamas paslaugas;</w:t>
                      </w:r>
                    </w:p>
                  </w:sdtContent>
                </w:sdt>
                <w:sdt>
                  <w:sdtPr>
                    <w:alias w:val="19.6 pp."/>
                    <w:tag w:val="part_f284c37b9b35467db46ed1ea0ee0e53b"/>
                    <w:lock w:val="sdtLocked"/>
                    <w:richText/>
                  </w:sdtPr>
                  <w:sdtContent>
                    <w:p w14:paraId="29C80AEE" w14:textId="2FBB044D">
                      <w:pPr>
                        <w:suppressAutoHyphens/>
                        <w:ind w:firstLine="851"/>
                        <w:jc w:val="both"/>
                        <w:rPr>
                          <w:szCs w:val="24"/>
                          <w:shd w:val="clear" w:color="auto" w:fill="FFFFFF"/>
                          <w:lang w:eastAsia="ar-SA"/>
                        </w:rPr>
                      </w:pPr>
                      <w:sdt>
                        <w:sdtPr>
                          <w:alias w:val="Numeris"/>
                          <w:tag w:val="nr_f284c37b9b35467db46ed1ea0ee0e53b"/>
                          <w:lock w:val="sdtLocked"/>
                          <w:richText/>
                        </w:sdtPr>
                        <w:sdtContent>
                          <w:r>
                            <w:rPr>
                              <w:szCs w:val="24"/>
                              <w:shd w:val="clear" w:color="auto" w:fill="FFFFFF"/>
                              <w:lang w:eastAsia="ar-SA"/>
                            </w:rPr>
                            <w:t>19.6</w:t>
                          </w:r>
                        </w:sdtContent>
                      </w:sdt>
                      <w:r>
                        <w:rPr>
                          <w:szCs w:val="24"/>
                          <w:shd w:val="clear" w:color="auto" w:fill="FFFFFF"/>
                          <w:lang w:eastAsia="ar-SA"/>
                        </w:rPr>
                        <w:t>. gauti kitas teisėtas lėšas teisės aktų nustatyta tvarka;</w:t>
                      </w:r>
                    </w:p>
                  </w:sdtContent>
                </w:sdt>
                <w:sdt>
                  <w:sdtPr>
                    <w:alias w:val="19.7 pp."/>
                    <w:tag w:val="part_ac5822c22a9242eba89f8143f55ed519"/>
                    <w:lock w:val="sdtLocked"/>
                    <w:richText/>
                  </w:sdtPr>
                  <w:sdtContent>
                    <w:p w14:paraId="2A9D361C" w14:textId="7A70BE44">
                      <w:pPr>
                        <w:suppressAutoHyphens/>
                        <w:ind w:firstLine="851"/>
                        <w:jc w:val="both"/>
                        <w:rPr>
                          <w:szCs w:val="24"/>
                          <w:shd w:val="clear" w:color="auto" w:fill="FFFFFF"/>
                          <w:lang w:eastAsia="ar-SA"/>
                        </w:rPr>
                      </w:pPr>
                      <w:sdt>
                        <w:sdtPr>
                          <w:alias w:val="Numeris"/>
                          <w:tag w:val="nr_ac5822c22a9242eba89f8143f55ed519"/>
                          <w:lock w:val="sdtLocked"/>
                          <w:richText/>
                        </w:sdtPr>
                        <w:sdtContent>
                          <w:r>
                            <w:rPr>
                              <w:szCs w:val="24"/>
                              <w:shd w:val="clear" w:color="auto" w:fill="FFFFFF"/>
                              <w:lang w:eastAsia="ar-SA"/>
                            </w:rPr>
                            <w:t>19.7</w:t>
                          </w:r>
                        </w:sdtContent>
                      </w:sdt>
                      <w:r>
                        <w:rPr>
                          <w:szCs w:val="24"/>
                          <w:shd w:val="clear" w:color="auto" w:fill="FFFFFF"/>
                          <w:lang w:eastAsia="ar-SA"/>
                        </w:rPr>
                        <w:t>. gauti paramą Lietuvos Respublikos labdaros ir paramos įstatymo nustatyta tvarka;</w:t>
                      </w:r>
                    </w:p>
                  </w:sdtContent>
                </w:sdt>
                <w:sdt>
                  <w:sdtPr>
                    <w:alias w:val="19.8 pp."/>
                    <w:tag w:val="part_6939d5df4b514a3aa866932814c2186f"/>
                    <w:lock w:val="sdtLocked"/>
                    <w:richText/>
                  </w:sdtPr>
                  <w:sdtContent>
                    <w:p w14:paraId="6C318ECF" w14:textId="55F4A054">
                      <w:pPr>
                        <w:suppressAutoHyphens/>
                        <w:ind w:firstLine="851"/>
                        <w:jc w:val="both"/>
                        <w:rPr>
                          <w:szCs w:val="24"/>
                          <w:shd w:val="clear" w:color="auto" w:fill="FFFFFF"/>
                          <w:lang w:eastAsia="ar-SA"/>
                        </w:rPr>
                      </w:pPr>
                      <w:sdt>
                        <w:sdtPr>
                          <w:alias w:val="Numeris"/>
                          <w:tag w:val="nr_6939d5df4b514a3aa866932814c2186f"/>
                          <w:lock w:val="sdtLocked"/>
                          <w:richText/>
                        </w:sdtPr>
                        <w:sdtContent>
                          <w:r>
                            <w:rPr>
                              <w:szCs w:val="24"/>
                              <w:shd w:val="clear" w:color="auto" w:fill="FFFFFF"/>
                              <w:lang w:eastAsia="ar-SA"/>
                            </w:rPr>
                            <w:t>19.8</w:t>
                          </w:r>
                        </w:sdtContent>
                      </w:sdt>
                      <w:r>
                        <w:rPr>
                          <w:szCs w:val="24"/>
                          <w:shd w:val="clear" w:color="auto" w:fill="FFFFFF"/>
                          <w:lang w:eastAsia="ar-SA"/>
                        </w:rPr>
                        <w:t>. teikti pasiūlymus dėl teikiamų sporto paslaugų Savivaldybės tarybai;</w:t>
                      </w:r>
                    </w:p>
                  </w:sdtContent>
                </w:sdt>
                <w:sdt>
                  <w:sdtPr>
                    <w:alias w:val="19.9 pp."/>
                    <w:tag w:val="part_3d154247dc044481b08d85a7f7dc6342"/>
                    <w:lock w:val="sdtLocked"/>
                    <w:richText/>
                  </w:sdtPr>
                  <w:sdtContent>
                    <w:p w14:paraId="10239928" w14:textId="14B3D86D">
                      <w:pPr>
                        <w:suppressAutoHyphens/>
                        <w:ind w:firstLine="851"/>
                        <w:jc w:val="both"/>
                        <w:rPr>
                          <w:szCs w:val="24"/>
                          <w:shd w:val="clear" w:color="auto" w:fill="FFFFFF"/>
                          <w:lang w:eastAsia="ar-SA"/>
                        </w:rPr>
                      </w:pPr>
                      <w:sdt>
                        <w:sdtPr>
                          <w:alias w:val="Numeris"/>
                          <w:tag w:val="nr_3d154247dc044481b08d85a7f7dc6342"/>
                          <w:lock w:val="sdtLocked"/>
                          <w:richText/>
                        </w:sdtPr>
                        <w:sdtContent>
                          <w:r>
                            <w:rPr>
                              <w:szCs w:val="24"/>
                              <w:shd w:val="clear" w:color="auto" w:fill="FFFFFF"/>
                              <w:lang w:eastAsia="ar-SA"/>
                            </w:rPr>
                            <w:t>19.9</w:t>
                          </w:r>
                        </w:sdtContent>
                      </w:sdt>
                      <w:r>
                        <w:rPr>
                          <w:szCs w:val="24"/>
                          <w:shd w:val="clear" w:color="auto" w:fill="FFFFFF"/>
                          <w:lang w:eastAsia="ar-SA"/>
                        </w:rPr>
                        <w:t>. naudotis kitomis teisės aktų suteiktomis teisėmis;</w:t>
                      </w:r>
                    </w:p>
                  </w:sdtContent>
                </w:sdt>
                <w:sdt>
                  <w:sdtPr>
                    <w:alias w:val="19.10 pp."/>
                    <w:tag w:val="part_191f073aa5d5468e8ac6623d7490c457"/>
                    <w:lock w:val="sdtLocked"/>
                    <w:richText/>
                  </w:sdtPr>
                  <w:sdtContent>
                    <w:p w14:paraId="0EEBFC1F" w14:textId="216E8D1F">
                      <w:pPr>
                        <w:suppressAutoHyphens/>
                        <w:ind w:firstLine="851"/>
                        <w:jc w:val="both"/>
                        <w:rPr>
                          <w:szCs w:val="24"/>
                          <w:shd w:val="clear" w:color="auto" w:fill="FFFFFF"/>
                          <w:lang w:eastAsia="ar-SA"/>
                        </w:rPr>
                      </w:pPr>
                      <w:sdt>
                        <w:sdtPr>
                          <w:alias w:val="Numeris"/>
                          <w:tag w:val="nr_191f073aa5d5468e8ac6623d7490c457"/>
                          <w:lock w:val="sdtLocked"/>
                          <w:richText/>
                        </w:sdtPr>
                        <w:sdtContent>
                          <w:r>
                            <w:rPr>
                              <w:szCs w:val="24"/>
                              <w:shd w:val="clear" w:color="auto" w:fill="FFFFFF"/>
                              <w:lang w:eastAsia="ar-SA"/>
                            </w:rPr>
                            <w:t>19.10</w:t>
                          </w:r>
                        </w:sdtContent>
                      </w:sdt>
                      <w:r>
                        <w:rPr>
                          <w:szCs w:val="24"/>
                          <w:shd w:val="clear" w:color="auto" w:fill="FFFFFF"/>
                          <w:lang w:eastAsia="ar-SA"/>
                        </w:rPr>
                        <w:t>. turėti licenciją sporto medicinos bei fizinės medicinos ir reabilitacijos veiklai vykdyti.</w:t>
                      </w:r>
                    </w:p>
                  </w:sdtContent>
                </w:sdt>
              </w:sdtContent>
            </w:sdt>
            <w:sdt>
              <w:sdtPr>
                <w:alias w:val="20 p."/>
                <w:tag w:val="part_b9fdd88f1eab4f57953348f396344e48"/>
                <w:lock w:val="sdtLocked"/>
                <w:richText/>
              </w:sdtPr>
              <w:sdtContent>
                <w:p w14:paraId="573E0BED" w14:textId="1A2717BE">
                  <w:pPr>
                    <w:suppressAutoHyphens/>
                    <w:ind w:firstLine="851"/>
                    <w:jc w:val="both"/>
                    <w:rPr>
                      <w:szCs w:val="24"/>
                      <w:shd w:val="clear" w:color="auto" w:fill="FFFFFF"/>
                      <w:lang w:eastAsia="ar-SA"/>
                    </w:rPr>
                  </w:pPr>
                  <w:sdt>
                    <w:sdtPr>
                      <w:alias w:val="Numeris"/>
                      <w:tag w:val="nr_b9fdd88f1eab4f57953348f396344e48"/>
                      <w:lock w:val="sdtLocked"/>
                      <w:richText/>
                    </w:sdtPr>
                    <w:sdtContent>
                      <w:r>
                        <w:rPr>
                          <w:szCs w:val="24"/>
                          <w:shd w:val="clear" w:color="auto" w:fill="FFFFFF"/>
                          <w:lang w:eastAsia="ar-SA"/>
                        </w:rPr>
                        <w:t>20</w:t>
                      </w:r>
                    </w:sdtContent>
                  </w:sdt>
                  <w:r>
                    <w:rPr>
                      <w:szCs w:val="24"/>
                      <w:shd w:val="clear" w:color="auto" w:fill="FFFFFF"/>
                      <w:lang w:eastAsia="ar-SA"/>
                    </w:rPr>
                    <w:t>. Sporto</w:t>
                  </w:r>
                  <w:r>
                    <w:rPr>
                      <w:szCs w:val="24"/>
                      <w:lang w:eastAsia="ar-SA"/>
                    </w:rPr>
                    <w:t xml:space="preserve"> </w:t>
                  </w:r>
                  <w:r>
                    <w:rPr>
                      <w:szCs w:val="24"/>
                      <w:shd w:val="clear" w:color="auto" w:fill="FFFFFF"/>
                      <w:lang w:eastAsia="ar-SA"/>
                    </w:rPr>
                    <w:t>centras privalo:</w:t>
                  </w:r>
                </w:p>
                <w:sdt>
                  <w:sdtPr>
                    <w:alias w:val="20.1 pp."/>
                    <w:tag w:val="part_3def3b14c93e4d4196de45b124334c6c"/>
                    <w:lock w:val="sdtLocked"/>
                    <w:richText/>
                  </w:sdtPr>
                  <w:sdtContent>
                    <w:p w14:paraId="53804963" w14:textId="40B860DC">
                      <w:pPr>
                        <w:suppressAutoHyphens/>
                        <w:ind w:firstLine="851"/>
                        <w:jc w:val="both"/>
                        <w:rPr>
                          <w:szCs w:val="24"/>
                          <w:shd w:val="clear" w:color="auto" w:fill="FFFFFF"/>
                          <w:lang w:eastAsia="ar-SA"/>
                        </w:rPr>
                      </w:pPr>
                      <w:sdt>
                        <w:sdtPr>
                          <w:alias w:val="Numeris"/>
                          <w:tag w:val="nr_3def3b14c93e4d4196de45b124334c6c"/>
                          <w:lock w:val="sdtLocked"/>
                          <w:richText/>
                        </w:sdtPr>
                        <w:sdtContent>
                          <w:r>
                            <w:rPr>
                              <w:szCs w:val="24"/>
                              <w:shd w:val="clear" w:color="auto" w:fill="FFFFFF"/>
                              <w:lang w:eastAsia="ar-SA"/>
                            </w:rPr>
                            <w:t>20.1</w:t>
                          </w:r>
                        </w:sdtContent>
                      </w:sdt>
                      <w:r>
                        <w:rPr>
                          <w:szCs w:val="24"/>
                          <w:shd w:val="clear" w:color="auto" w:fill="FFFFFF"/>
                          <w:lang w:eastAsia="ar-SA"/>
                        </w:rPr>
                        <w:t>. naudoti iš Lietuvos valstybės biudžeto arba Savivaldybės biudžeto gaunamas lėšas tik Nuostatuose numatytai veiklai vykdyti ir tik pagal asignavimų valdytojų patvirtintas išlaidų sąmatas;</w:t>
                      </w:r>
                    </w:p>
                  </w:sdtContent>
                </w:sdt>
                <w:sdt>
                  <w:sdtPr>
                    <w:alias w:val="20.2 pp."/>
                    <w:tag w:val="part_8205f507aadb4c90bf94c0fc888c5192"/>
                    <w:lock w:val="sdtLocked"/>
                    <w:richText/>
                  </w:sdtPr>
                  <w:sdtContent>
                    <w:p w14:paraId="01BB4E71" w14:textId="7F546054">
                      <w:pPr>
                        <w:suppressAutoHyphens/>
                        <w:ind w:firstLine="851"/>
                        <w:jc w:val="both"/>
                        <w:rPr>
                          <w:szCs w:val="24"/>
                          <w:shd w:val="clear" w:color="auto" w:fill="FFFFFF"/>
                          <w:lang w:eastAsia="ar-SA"/>
                        </w:rPr>
                      </w:pPr>
                      <w:sdt>
                        <w:sdtPr>
                          <w:alias w:val="Numeris"/>
                          <w:tag w:val="nr_8205f507aadb4c90bf94c0fc888c5192"/>
                          <w:lock w:val="sdtLocked"/>
                          <w:richText/>
                        </w:sdtPr>
                        <w:sdtContent>
                          <w:r>
                            <w:rPr>
                              <w:szCs w:val="24"/>
                              <w:shd w:val="clear" w:color="auto" w:fill="FFFFFF"/>
                              <w:lang w:eastAsia="ar-SA"/>
                            </w:rPr>
                            <w:t>20.2</w:t>
                          </w:r>
                        </w:sdtContent>
                      </w:sdt>
                      <w:r>
                        <w:rPr>
                          <w:szCs w:val="24"/>
                          <w:shd w:val="clear" w:color="auto" w:fill="FFFFFF"/>
                          <w:lang w:eastAsia="ar-SA"/>
                        </w:rPr>
                        <w:t>. teisės aktų nustatyta tvarka valdyti, saugoti, naudoti patikėjimo teise perduotą Savivaldybės turtą;</w:t>
                      </w:r>
                    </w:p>
                  </w:sdtContent>
                </w:sdt>
                <w:sdt>
                  <w:sdtPr>
                    <w:alias w:val="20.3 pp."/>
                    <w:tag w:val="part_debdaee57b4c4035827279dcd4a9820b"/>
                    <w:lock w:val="sdtLocked"/>
                    <w:richText/>
                  </w:sdtPr>
                  <w:sdtContent>
                    <w:p w14:paraId="4F8FF4F4" w14:textId="6E66676C">
                      <w:pPr>
                        <w:suppressAutoHyphens/>
                        <w:ind w:firstLine="851"/>
                        <w:jc w:val="both"/>
                        <w:rPr>
                          <w:szCs w:val="24"/>
                          <w:shd w:val="clear" w:color="auto" w:fill="FFFFFF"/>
                          <w:lang w:eastAsia="ar-SA"/>
                        </w:rPr>
                      </w:pPr>
                      <w:sdt>
                        <w:sdtPr>
                          <w:alias w:val="Numeris"/>
                          <w:tag w:val="nr_debdaee57b4c4035827279dcd4a9820b"/>
                          <w:lock w:val="sdtLocked"/>
                          <w:richText/>
                        </w:sdtPr>
                        <w:sdtContent>
                          <w:r>
                            <w:rPr>
                              <w:szCs w:val="24"/>
                              <w:shd w:val="clear" w:color="auto" w:fill="FFFFFF"/>
                              <w:lang w:eastAsia="ar-SA"/>
                            </w:rPr>
                            <w:t>20.3</w:t>
                          </w:r>
                        </w:sdtContent>
                      </w:sdt>
                      <w:r>
                        <w:rPr>
                          <w:szCs w:val="24"/>
                          <w:shd w:val="clear" w:color="auto" w:fill="FFFFFF"/>
                          <w:lang w:eastAsia="ar-SA"/>
                        </w:rPr>
                        <w:t>. rengti sąmatų projektus ir garantuoti Sporto centro finansinių ir statistinių ataskaitų teisingumą ir pateikimą laiku;</w:t>
                      </w:r>
                    </w:p>
                  </w:sdtContent>
                </w:sdt>
                <w:sdt>
                  <w:sdtPr>
                    <w:alias w:val="20.4 pp."/>
                    <w:tag w:val="part_db09eff414704f708840f2727389ef66"/>
                    <w:lock w:val="sdtLocked"/>
                    <w:richText/>
                  </w:sdtPr>
                  <w:sdtContent>
                    <w:p w14:paraId="60B50616" w14:textId="6AD93856">
                      <w:pPr>
                        <w:suppressAutoHyphens/>
                        <w:ind w:firstLine="851"/>
                        <w:jc w:val="both"/>
                        <w:rPr>
                          <w:szCs w:val="24"/>
                          <w:shd w:val="clear" w:color="auto" w:fill="FFFFFF"/>
                          <w:lang w:eastAsia="ar-SA"/>
                        </w:rPr>
                      </w:pPr>
                      <w:sdt>
                        <w:sdtPr>
                          <w:alias w:val="Numeris"/>
                          <w:tag w:val="nr_db09eff414704f708840f2727389ef66"/>
                          <w:lock w:val="sdtLocked"/>
                          <w:richText/>
                        </w:sdtPr>
                        <w:sdtContent>
                          <w:r>
                            <w:rPr>
                              <w:szCs w:val="24"/>
                              <w:shd w:val="clear" w:color="auto" w:fill="FFFFFF"/>
                              <w:lang w:eastAsia="ar-SA"/>
                            </w:rPr>
                            <w:t>20.4</w:t>
                          </w:r>
                        </w:sdtContent>
                      </w:sdt>
                      <w:r>
                        <w:rPr>
                          <w:szCs w:val="24"/>
                          <w:shd w:val="clear" w:color="auto" w:fill="FFFFFF"/>
                          <w:lang w:eastAsia="ar-SA"/>
                        </w:rPr>
                        <w:t>. informuoti visuomenę apie Sporto centro veiklą;</w:t>
                      </w:r>
                    </w:p>
                  </w:sdtContent>
                </w:sdt>
                <w:sdt>
                  <w:sdtPr>
                    <w:alias w:val="20.5 pp."/>
                    <w:tag w:val="part_cbbd627ff02f451e83225b6074b4da8c"/>
                    <w:lock w:val="sdtLocked"/>
                    <w:richText/>
                  </w:sdtPr>
                  <w:sdtContent>
                    <w:p w14:paraId="673220CD" w14:textId="06763B80">
                      <w:pPr>
                        <w:suppressAutoHyphens/>
                        <w:ind w:firstLine="851"/>
                        <w:jc w:val="both"/>
                        <w:rPr>
                          <w:szCs w:val="24"/>
                          <w:shd w:val="clear" w:color="auto" w:fill="FFFFFF"/>
                          <w:lang w:eastAsia="ar-SA"/>
                        </w:rPr>
                      </w:pPr>
                      <w:sdt>
                        <w:sdtPr>
                          <w:alias w:val="Numeris"/>
                          <w:tag w:val="nr_cbbd627ff02f451e83225b6074b4da8c"/>
                          <w:lock w:val="sdtLocked"/>
                          <w:richText/>
                        </w:sdtPr>
                        <w:sdtContent>
                          <w:r>
                            <w:rPr>
                              <w:szCs w:val="24"/>
                              <w:shd w:val="clear" w:color="auto" w:fill="FFFFFF"/>
                              <w:lang w:eastAsia="ar-SA"/>
                            </w:rPr>
                            <w:t>20.5</w:t>
                          </w:r>
                        </w:sdtContent>
                      </w:sdt>
                      <w:r>
                        <w:rPr>
                          <w:szCs w:val="24"/>
                          <w:shd w:val="clear" w:color="auto" w:fill="FFFFFF"/>
                          <w:lang w:eastAsia="ar-SA"/>
                        </w:rPr>
                        <w:t>. užtikrinti saugias Sporto centro darbuotojų darbo sąlygas;</w:t>
                      </w:r>
                    </w:p>
                  </w:sdtContent>
                </w:sdt>
                <w:sdt>
                  <w:sdtPr>
                    <w:alias w:val="20.6 pp."/>
                    <w:tag w:val="part_31192b14e01c4eff88917f2c90bb168d"/>
                    <w:lock w:val="sdtLocked"/>
                    <w:richText/>
                  </w:sdtPr>
                  <w:sdtContent>
                    <w:p w14:paraId="3CB35C3B" w14:textId="1005DA9B">
                      <w:pPr>
                        <w:suppressAutoHyphens/>
                        <w:ind w:firstLine="851"/>
                        <w:jc w:val="both"/>
                        <w:rPr>
                          <w:szCs w:val="24"/>
                          <w:shd w:val="clear" w:color="auto" w:fill="FFFFFF"/>
                          <w:lang w:eastAsia="ar-SA"/>
                        </w:rPr>
                      </w:pPr>
                      <w:sdt>
                        <w:sdtPr>
                          <w:alias w:val="Numeris"/>
                          <w:tag w:val="nr_31192b14e01c4eff88917f2c90bb168d"/>
                          <w:lock w:val="sdtLocked"/>
                          <w:richText/>
                        </w:sdtPr>
                        <w:sdtContent>
                          <w:r>
                            <w:rPr>
                              <w:szCs w:val="24"/>
                              <w:shd w:val="clear" w:color="auto" w:fill="FFFFFF"/>
                              <w:lang w:eastAsia="ar-SA"/>
                            </w:rPr>
                            <w:t>20.6</w:t>
                          </w:r>
                        </w:sdtContent>
                      </w:sdt>
                      <w:r>
                        <w:rPr>
                          <w:szCs w:val="24"/>
                          <w:shd w:val="clear" w:color="auto" w:fill="FFFFFF"/>
                          <w:lang w:eastAsia="ar-SA"/>
                        </w:rPr>
                        <w:t>. užtikrinti kokybišką sportinį rengimą, atvirumą vietos bendruomenei, sudaryti sportuojantiesiems higienos normas atitinkančias sąlygas;</w:t>
                      </w:r>
                    </w:p>
                  </w:sdtContent>
                </w:sdt>
                <w:sdt>
                  <w:sdtPr>
                    <w:alias w:val="20.7 pp."/>
                    <w:tag w:val="part_8061a55737e041afa90cc43cf0bc4d46"/>
                    <w:lock w:val="sdtLocked"/>
                    <w:richText/>
                  </w:sdtPr>
                  <w:sdtContent>
                    <w:p w14:paraId="47E612C8" w14:textId="1ABE28E1">
                      <w:pPr>
                        <w:suppressAutoHyphens/>
                        <w:ind w:firstLine="851"/>
                        <w:jc w:val="both"/>
                        <w:rPr>
                          <w:szCs w:val="24"/>
                          <w:shd w:val="clear" w:color="auto" w:fill="FFFFFF"/>
                          <w:lang w:eastAsia="ar-SA"/>
                        </w:rPr>
                      </w:pPr>
                      <w:sdt>
                        <w:sdtPr>
                          <w:alias w:val="Numeris"/>
                          <w:tag w:val="nr_8061a55737e041afa90cc43cf0bc4d46"/>
                          <w:lock w:val="sdtLocked"/>
                          <w:richText/>
                        </w:sdtPr>
                        <w:sdtContent>
                          <w:r>
                            <w:rPr>
                              <w:szCs w:val="24"/>
                              <w:shd w:val="clear" w:color="auto" w:fill="FFFFFF"/>
                              <w:lang w:eastAsia="ar-SA"/>
                            </w:rPr>
                            <w:t>20.7</w:t>
                          </w:r>
                        </w:sdtContent>
                      </w:sdt>
                      <w:r>
                        <w:rPr>
                          <w:szCs w:val="24"/>
                          <w:shd w:val="clear" w:color="auto" w:fill="FFFFFF"/>
                          <w:lang w:eastAsia="ar-SA"/>
                        </w:rPr>
                        <w:t>. teikti sporto paslaugas Savivaldybės tarybos nustatyta tvarka;</w:t>
                      </w:r>
                    </w:p>
                  </w:sdtContent>
                </w:sdt>
                <w:sdt>
                  <w:sdtPr>
                    <w:alias w:val="20.8 pp."/>
                    <w:tag w:val="part_c8f264b6c8cf4a0fb63b4a168e9e5ba5"/>
                    <w:lock w:val="sdtLocked"/>
                    <w:richText/>
                  </w:sdtPr>
                  <w:sdtContent>
                    <w:p w14:paraId="606B6A35" w14:textId="7A718E1D">
                      <w:pPr>
                        <w:suppressAutoHyphens/>
                        <w:ind w:firstLine="851"/>
                        <w:jc w:val="both"/>
                        <w:rPr>
                          <w:szCs w:val="24"/>
                          <w:shd w:val="clear" w:color="auto" w:fill="FFFFFF"/>
                          <w:lang w:eastAsia="ar-SA"/>
                        </w:rPr>
                      </w:pPr>
                      <w:sdt>
                        <w:sdtPr>
                          <w:alias w:val="Numeris"/>
                          <w:tag w:val="nr_c8f264b6c8cf4a0fb63b4a168e9e5ba5"/>
                          <w:lock w:val="sdtLocked"/>
                          <w:richText/>
                        </w:sdtPr>
                        <w:sdtContent>
                          <w:r>
                            <w:rPr>
                              <w:szCs w:val="24"/>
                              <w:shd w:val="clear" w:color="auto" w:fill="FFFFFF"/>
                              <w:lang w:eastAsia="ar-SA"/>
                            </w:rPr>
                            <w:t>20.8</w:t>
                          </w:r>
                        </w:sdtContent>
                      </w:sdt>
                      <w:r>
                        <w:rPr>
                          <w:szCs w:val="24"/>
                          <w:shd w:val="clear" w:color="auto" w:fill="FFFFFF"/>
                          <w:lang w:eastAsia="ar-SA"/>
                        </w:rPr>
                        <w:t>. vykdyti Nuostatuose numatytas veiklos rūšis;</w:t>
                      </w:r>
                    </w:p>
                  </w:sdtContent>
                </w:sdt>
                <w:sdt>
                  <w:sdtPr>
                    <w:alias w:val="20.9 pp."/>
                    <w:tag w:val="part_79e5081242cf460fba14685e2aeeb62e"/>
                    <w:lock w:val="sdtLocked"/>
                    <w:richText/>
                  </w:sdtPr>
                  <w:sdtContent>
                    <w:p w14:paraId="13D64E25" w14:textId="7C35DDA5">
                      <w:pPr>
                        <w:suppressAutoHyphens/>
                        <w:ind w:firstLine="851"/>
                        <w:jc w:val="both"/>
                        <w:rPr>
                          <w:szCs w:val="24"/>
                          <w:shd w:val="clear" w:color="auto" w:fill="FFFFFF"/>
                          <w:lang w:eastAsia="ar-SA"/>
                        </w:rPr>
                      </w:pPr>
                      <w:sdt>
                        <w:sdtPr>
                          <w:alias w:val="Numeris"/>
                          <w:tag w:val="nr_79e5081242cf460fba14685e2aeeb62e"/>
                          <w:lock w:val="sdtLocked"/>
                          <w:richText/>
                        </w:sdtPr>
                        <w:sdtContent>
                          <w:r>
                            <w:rPr>
                              <w:szCs w:val="24"/>
                              <w:shd w:val="clear" w:color="auto" w:fill="FFFFFF"/>
                              <w:lang w:eastAsia="ar-SA"/>
                            </w:rPr>
                            <w:t>20.9</w:t>
                          </w:r>
                        </w:sdtContent>
                      </w:sdt>
                      <w:r>
                        <w:rPr>
                          <w:szCs w:val="24"/>
                          <w:shd w:val="clear" w:color="auto" w:fill="FFFFFF"/>
                          <w:lang w:eastAsia="ar-SA"/>
                        </w:rPr>
                        <w:t>. planuoti savo veiklą, rengti metinį veiklos planą;</w:t>
                      </w:r>
                    </w:p>
                  </w:sdtContent>
                </w:sdt>
                <w:sdt>
                  <w:sdtPr>
                    <w:alias w:val="20.10 pp."/>
                    <w:tag w:val="part_96d0b4707b854a25a7323289e1faf81e"/>
                    <w:lock w:val="sdtLocked"/>
                    <w:richText/>
                  </w:sdtPr>
                  <w:sdtContent>
                    <w:p w14:paraId="1F80A195" w14:textId="0CD58FE7">
                      <w:pPr>
                        <w:suppressAutoHyphens/>
                        <w:ind w:firstLine="851"/>
                        <w:jc w:val="both"/>
                        <w:rPr>
                          <w:szCs w:val="24"/>
                          <w:shd w:val="clear" w:color="auto" w:fill="FFFFFF"/>
                          <w:lang w:eastAsia="ar-SA"/>
                        </w:rPr>
                      </w:pPr>
                      <w:sdt>
                        <w:sdtPr>
                          <w:alias w:val="Numeris"/>
                          <w:tag w:val="nr_96d0b4707b854a25a7323289e1faf81e"/>
                          <w:lock w:val="sdtLocked"/>
                          <w:richText/>
                        </w:sdtPr>
                        <w:sdtContent>
                          <w:r>
                            <w:rPr>
                              <w:szCs w:val="24"/>
                              <w:shd w:val="clear" w:color="auto" w:fill="FFFFFF"/>
                              <w:lang w:eastAsia="ar-SA"/>
                            </w:rPr>
                            <w:t>20.10</w:t>
                          </w:r>
                        </w:sdtContent>
                      </w:sdt>
                      <w:r>
                        <w:rPr>
                          <w:szCs w:val="24"/>
                          <w:shd w:val="clear" w:color="auto" w:fill="FFFFFF"/>
                          <w:lang w:eastAsia="ar-SA"/>
                        </w:rPr>
                        <w:t>. įgyvendinti Sporto centre kultivuojamų sporto šakų plėtojimo programas;</w:t>
                      </w:r>
                    </w:p>
                  </w:sdtContent>
                </w:sdt>
                <w:sdt>
                  <w:sdtPr>
                    <w:alias w:val="20.11 pp."/>
                    <w:tag w:val="part_75d8eec05c0645379b06a69274682415"/>
                    <w:lock w:val="sdtLocked"/>
                    <w:richText/>
                  </w:sdtPr>
                  <w:sdtContent>
                    <w:p w14:paraId="24C39730" w14:textId="5570E17E">
                      <w:pPr>
                        <w:suppressAutoHyphens/>
                        <w:ind w:firstLine="851"/>
                        <w:jc w:val="both"/>
                        <w:rPr>
                          <w:szCs w:val="24"/>
                          <w:shd w:val="clear" w:color="auto" w:fill="FFFFFF"/>
                          <w:lang w:eastAsia="ar-SA"/>
                        </w:rPr>
                      </w:pPr>
                      <w:sdt>
                        <w:sdtPr>
                          <w:alias w:val="Numeris"/>
                          <w:tag w:val="nr_75d8eec05c0645379b06a69274682415"/>
                          <w:lock w:val="sdtLocked"/>
                          <w:richText/>
                        </w:sdtPr>
                        <w:sdtContent>
                          <w:r>
                            <w:rPr>
                              <w:szCs w:val="24"/>
                              <w:shd w:val="clear" w:color="auto" w:fill="FFFFFF"/>
                              <w:lang w:eastAsia="ar-SA"/>
                            </w:rPr>
                            <w:t>20.11</w:t>
                          </w:r>
                        </w:sdtContent>
                      </w:sdt>
                      <w:r>
                        <w:rPr>
                          <w:szCs w:val="24"/>
                          <w:shd w:val="clear" w:color="auto" w:fill="FFFFFF"/>
                          <w:lang w:eastAsia="ar-SA"/>
                        </w:rPr>
                        <w:t>. suteikti sportininkams meistriškumo pakopų rodiklius;</w:t>
                      </w:r>
                    </w:p>
                  </w:sdtContent>
                </w:sdt>
                <w:sdt>
                  <w:sdtPr>
                    <w:alias w:val="20.12 pp."/>
                    <w:tag w:val="part_ea5746dab3d544d997fc664d00104463"/>
                    <w:lock w:val="sdtLocked"/>
                    <w:richText/>
                  </w:sdtPr>
                  <w:sdtContent>
                    <w:p w14:paraId="7E8BDFE7" w14:textId="49026DAA">
                      <w:pPr>
                        <w:suppressAutoHyphens/>
                        <w:ind w:firstLine="851"/>
                        <w:jc w:val="both"/>
                        <w:rPr>
                          <w:szCs w:val="24"/>
                          <w:shd w:val="clear" w:color="auto" w:fill="FFFFFF"/>
                          <w:lang w:eastAsia="ar-SA"/>
                        </w:rPr>
                      </w:pPr>
                      <w:sdt>
                        <w:sdtPr>
                          <w:alias w:val="Numeris"/>
                          <w:tag w:val="nr_ea5746dab3d544d997fc664d00104463"/>
                          <w:lock w:val="sdtLocked"/>
                          <w:richText/>
                        </w:sdtPr>
                        <w:sdtContent>
                          <w:r>
                            <w:rPr>
                              <w:szCs w:val="24"/>
                              <w:shd w:val="clear" w:color="auto" w:fill="FFFFFF"/>
                              <w:lang w:eastAsia="ar-SA"/>
                            </w:rPr>
                            <w:t>20.12</w:t>
                          </w:r>
                        </w:sdtContent>
                      </w:sdt>
                      <w:r>
                        <w:rPr>
                          <w:szCs w:val="24"/>
                          <w:shd w:val="clear" w:color="auto" w:fill="FFFFFF"/>
                          <w:lang w:eastAsia="ar-SA"/>
                        </w:rPr>
                        <w:t>. suteikti treneriams kvalifikacines kategorijas;</w:t>
                      </w:r>
                    </w:p>
                  </w:sdtContent>
                </w:sdt>
                <w:sdt>
                  <w:sdtPr>
                    <w:alias w:val="20.13 pp."/>
                    <w:tag w:val="part_8f4ab411a0fd4209a6e539d241ab6099"/>
                    <w:lock w:val="sdtLocked"/>
                    <w:richText/>
                  </w:sdtPr>
                  <w:sdtContent>
                    <w:p w14:paraId="388591C0" w14:textId="747532C7">
                      <w:pPr>
                        <w:suppressAutoHyphens/>
                        <w:ind w:firstLine="851"/>
                        <w:jc w:val="both"/>
                        <w:rPr>
                          <w:szCs w:val="24"/>
                          <w:shd w:val="clear" w:color="auto" w:fill="FFFFFF"/>
                          <w:lang w:eastAsia="ar-SA"/>
                        </w:rPr>
                      </w:pPr>
                      <w:sdt>
                        <w:sdtPr>
                          <w:alias w:val="Numeris"/>
                          <w:tag w:val="nr_8f4ab411a0fd4209a6e539d241ab6099"/>
                          <w:lock w:val="sdtLocked"/>
                          <w:richText/>
                        </w:sdtPr>
                        <w:sdtContent>
                          <w:r>
                            <w:rPr>
                              <w:szCs w:val="24"/>
                              <w:shd w:val="clear" w:color="auto" w:fill="FFFFFF"/>
                              <w:lang w:eastAsia="ar-SA"/>
                            </w:rPr>
                            <w:t>20.13</w:t>
                          </w:r>
                        </w:sdtContent>
                      </w:sdt>
                      <w:r>
                        <w:rPr>
                          <w:szCs w:val="24"/>
                          <w:shd w:val="clear" w:color="auto" w:fill="FFFFFF"/>
                          <w:lang w:eastAsia="ar-SA"/>
                        </w:rPr>
                        <w:t>. rūpintis sporto renginių kokybe.</w:t>
                      </w:r>
                    </w:p>
                  </w:sdtContent>
                </w:sdt>
              </w:sdtContent>
            </w:sdt>
            <w:sdt>
              <w:sdtPr>
                <w:alias w:val="21 p."/>
                <w:tag w:val="part_cdbd8672464a4b77bd78426dad4d73fc"/>
                <w:lock w:val="sdtLocked"/>
                <w:richText/>
              </w:sdtPr>
              <w:sdtContent>
                <w:p w14:paraId="54FA439C" w14:textId="03F199FF">
                  <w:pPr>
                    <w:suppressAutoHyphens/>
                    <w:ind w:firstLine="851"/>
                    <w:jc w:val="both"/>
                    <w:rPr>
                      <w:szCs w:val="24"/>
                      <w:shd w:val="clear" w:color="auto" w:fill="FFFFFF"/>
                      <w:lang w:eastAsia="ar-SA"/>
                    </w:rPr>
                  </w:pPr>
                  <w:sdt>
                    <w:sdtPr>
                      <w:alias w:val="Numeris"/>
                      <w:tag w:val="nr_cdbd8672464a4b77bd78426dad4d73fc"/>
                      <w:lock w:val="sdtLocked"/>
                      <w:richText/>
                    </w:sdtPr>
                    <w:sdtContent>
                      <w:r>
                        <w:rPr>
                          <w:szCs w:val="24"/>
                          <w:shd w:val="clear" w:color="auto" w:fill="FFFFFF"/>
                          <w:lang w:eastAsia="ar-SA"/>
                        </w:rPr>
                        <w:t>21</w:t>
                      </w:r>
                    </w:sdtContent>
                  </w:sdt>
                  <w:r>
                    <w:rPr>
                      <w:szCs w:val="24"/>
                      <w:shd w:val="clear" w:color="auto" w:fill="FFFFFF"/>
                      <w:lang w:eastAsia="ar-SA"/>
                    </w:rPr>
                    <w:t>. Sporto centras gali turėti kitų įstatymuose ir kituose teisės aktuose numatytų teisių ir pareigų.</w:t>
                  </w:r>
                </w:p>
                <w:p w14:paraId="54EF3D85" w14:textId="77777777">
                  <w:pPr>
                    <w:widowControl w:val="0"/>
                    <w:shd w:val="clear" w:color="auto" w:fill="FFFFFF"/>
                    <w:suppressAutoHyphens/>
                    <w:ind w:firstLine="851"/>
                    <w:jc w:val="center"/>
                    <w:rPr>
                      <w:rFonts w:eastAsia="Lucida Sans Unicode"/>
                      <w:b/>
                      <w:szCs w:val="24"/>
                    </w:rPr>
                  </w:pPr>
                </w:p>
              </w:sdtContent>
            </w:sdt>
          </w:sdtContent>
        </w:sdt>
        <w:sdt>
          <w:sdtPr>
            <w:alias w:val="skyrius"/>
            <w:tag w:val="part_b6c6c32b524b4dab81ee2a88641e21b5"/>
            <w:lock w:val="sdtLocked"/>
            <w:richText/>
          </w:sdtPr>
          <w:sdtContent>
            <w:p w14:paraId="21E74B24" w14:textId="52D88064">
              <w:pPr>
                <w:widowControl w:val="0"/>
                <w:shd w:val="clear" w:color="auto" w:fill="FFFFFF"/>
                <w:suppressAutoHyphens/>
                <w:ind w:firstLine="851"/>
                <w:jc w:val="center"/>
                <w:rPr>
                  <w:rFonts w:eastAsia="Lucida Sans Unicode"/>
                  <w:b/>
                  <w:szCs w:val="24"/>
                </w:rPr>
              </w:pPr>
              <w:sdt>
                <w:sdtPr>
                  <w:alias w:val="Numeris"/>
                  <w:tag w:val="nr_b6c6c32b524b4dab81ee2a88641e21b5"/>
                  <w:lock w:val="sdtLocked"/>
                  <w:richText/>
                </w:sdtPr>
                <w:sdtContent>
                  <w:r>
                    <w:rPr>
                      <w:rFonts w:eastAsia="Lucida Sans Unicode"/>
                      <w:b/>
                      <w:szCs w:val="24"/>
                    </w:rPr>
                    <w:t>V</w:t>
                  </w:r>
                </w:sdtContent>
              </w:sdt>
              <w:r>
                <w:rPr>
                  <w:rFonts w:eastAsia="Lucida Sans Unicode"/>
                  <w:b/>
                  <w:szCs w:val="24"/>
                </w:rPr>
                <w:t xml:space="preserve"> SKYRIUS</w:t>
              </w:r>
            </w:p>
            <w:p w14:paraId="413A62B8" w14:textId="19B8DE26">
              <w:pPr>
                <w:widowControl w:val="0"/>
                <w:shd w:val="clear" w:color="auto" w:fill="FFFFFF"/>
                <w:suppressAutoHyphens/>
                <w:ind w:firstLine="851"/>
                <w:jc w:val="center"/>
                <w:rPr>
                  <w:rFonts w:eastAsia="Lucida Sans Unicode"/>
                  <w:b/>
                  <w:szCs w:val="24"/>
                </w:rPr>
              </w:pPr>
              <w:sdt>
                <w:sdtPr>
                  <w:alias w:val="Pavadinimas"/>
                  <w:tag w:val="title_b6c6c32b524b4dab81ee2a88641e21b5"/>
                  <w:lock w:val="sdtLocked"/>
                  <w:richText/>
                </w:sdtPr>
                <w:sdtContent>
                  <w:r>
                    <w:rPr>
                      <w:rFonts w:eastAsia="Lucida Sans Unicode"/>
                      <w:b/>
                      <w:szCs w:val="24"/>
                    </w:rPr>
                    <w:t>SPORTO CENTRO VADOVO PRIĖMIMO Į PAREIGAS IR ATLEIDIMO IŠ JŲ TVARKA, KOMPETENCIJA</w:t>
                  </w:r>
                </w:sdtContent>
              </w:sdt>
            </w:p>
            <w:p w14:paraId="59CA3165" w14:textId="77777777">
              <w:pPr>
                <w:widowControl w:val="0"/>
                <w:tabs>
                  <w:tab w:val="left" w:pos="1560"/>
                </w:tabs>
                <w:suppressAutoHyphens/>
                <w:jc w:val="center"/>
                <w:rPr>
                  <w:rFonts w:eastAsia="Calibri"/>
                  <w:b/>
                  <w:bCs/>
                  <w:i/>
                  <w:iCs/>
                  <w:szCs w:val="24"/>
                </w:rPr>
              </w:pPr>
            </w:p>
            <w:sdt>
              <w:sdtPr>
                <w:alias w:val="22 p."/>
                <w:tag w:val="part_0c1016fbda2e44bcbbe8632b29df27c1"/>
                <w:lock w:val="sdtLocked"/>
                <w:richText/>
              </w:sdtPr>
              <w:sdtContent>
                <w:p w14:paraId="7B687573" w14:textId="3B1AEB8D">
                  <w:pPr>
                    <w:widowControl w:val="0"/>
                    <w:tabs>
                      <w:tab w:val="left" w:pos="1560"/>
                    </w:tabs>
                    <w:suppressAutoHyphens/>
                    <w:ind w:firstLine="851"/>
                    <w:jc w:val="both"/>
                    <w:rPr>
                      <w:rFonts w:eastAsia="Calibri"/>
                      <w:szCs w:val="24"/>
                    </w:rPr>
                  </w:pPr>
                  <w:sdt>
                    <w:sdtPr>
                      <w:alias w:val="Numeris"/>
                      <w:tag w:val="nr_0c1016fbda2e44bcbbe8632b29df27c1"/>
                      <w:lock w:val="sdtLocked"/>
                      <w:richText/>
                    </w:sdtPr>
                    <w:sdtContent>
                      <w:r>
                        <w:rPr>
                          <w:rFonts w:eastAsia="Lucida Sans Unicode"/>
                          <w:color w:val="000000"/>
                          <w:szCs w:val="24"/>
                        </w:rPr>
                        <w:t>22</w:t>
                      </w:r>
                    </w:sdtContent>
                  </w:sdt>
                  <w:r>
                    <w:rPr>
                      <w:rFonts w:eastAsia="Lucida Sans Unicode"/>
                      <w:color w:val="000000"/>
                      <w:szCs w:val="24"/>
                    </w:rPr>
                    <w:t xml:space="preserve">. </w:t>
                  </w:r>
                  <w:r>
                    <w:rPr>
                      <w:rFonts w:eastAsia="Lucida Sans Unicode"/>
                      <w:bCs/>
                      <w:szCs w:val="24"/>
                    </w:rPr>
                    <w:t>Sporto centro direktorius</w:t>
                  </w:r>
                  <w:r>
                    <w:rPr>
                      <w:rFonts w:eastAsia="Lucida Sans Unicode"/>
                      <w:b/>
                      <w:szCs w:val="24"/>
                    </w:rPr>
                    <w:t xml:space="preserve"> </w:t>
                  </w:r>
                  <w:r>
                    <w:rPr>
                      <w:rFonts w:eastAsia="Lucida Sans Unicode"/>
                      <w:color w:val="000000"/>
                      <w:szCs w:val="24"/>
                    </w:rPr>
                    <w:t xml:space="preserve">vadovauja </w:t>
                  </w:r>
                  <w:r>
                    <w:rPr>
                      <w:szCs w:val="24"/>
                      <w:shd w:val="clear" w:color="auto" w:fill="FFFFFF"/>
                      <w:lang w:eastAsia="ar-SA"/>
                    </w:rPr>
                    <w:t>Sporto centrui</w:t>
                  </w:r>
                  <w:r>
                    <w:rPr>
                      <w:rFonts w:eastAsia="Lucida Sans Unicode"/>
                      <w:color w:val="000000"/>
                      <w:szCs w:val="24"/>
                    </w:rPr>
                    <w:t xml:space="preserve">. </w:t>
                  </w:r>
                  <w:r>
                    <w:rPr>
                      <w:szCs w:val="24"/>
                      <w:shd w:val="clear" w:color="auto" w:fill="FFFFFF"/>
                      <w:lang w:eastAsia="ar-SA"/>
                    </w:rPr>
                    <w:t xml:space="preserve">Sporto centro direktorius </w:t>
                  </w:r>
                  <w:r>
                    <w:rPr>
                      <w:rFonts w:eastAsia="Lucida Sans Unicode"/>
                      <w:color w:val="000000"/>
                      <w:szCs w:val="24"/>
                    </w:rPr>
                    <w:t xml:space="preserve">yra vienasmenis Sporto centro valdymo organas, kuris atsako už </w:t>
                  </w:r>
                  <w:r>
                    <w:rPr>
                      <w:szCs w:val="24"/>
                      <w:shd w:val="clear" w:color="auto" w:fill="FFFFFF"/>
                      <w:lang w:eastAsia="ar-SA"/>
                    </w:rPr>
                    <w:t xml:space="preserve">Sporto centro </w:t>
                  </w:r>
                  <w:r>
                    <w:rPr>
                      <w:rFonts w:eastAsia="Lucida Sans Unicode"/>
                      <w:color w:val="000000"/>
                      <w:szCs w:val="24"/>
                    </w:rPr>
                    <w:t>veiklos organizavimą.</w:t>
                  </w:r>
                </w:p>
              </w:sdtContent>
            </w:sdt>
            <w:sdt>
              <w:sdtPr>
                <w:alias w:val="23 p."/>
                <w:tag w:val="part_270b5b859b11428a9d016bb2d11509d1"/>
                <w:lock w:val="sdtLocked"/>
                <w:richText/>
              </w:sdtPr>
              <w:sdtContent>
                <w:p w14:paraId="6E2C8FBC" w14:textId="7272AFE0">
                  <w:pPr>
                    <w:widowControl w:val="0"/>
                    <w:tabs>
                      <w:tab w:val="left" w:pos="1560"/>
                    </w:tabs>
                    <w:suppressAutoHyphens/>
                    <w:ind w:firstLine="851"/>
                    <w:jc w:val="both"/>
                    <w:rPr>
                      <w:rFonts w:eastAsia="Calibri"/>
                      <w:szCs w:val="24"/>
                    </w:rPr>
                  </w:pPr>
                  <w:sdt>
                    <w:sdtPr>
                      <w:alias w:val="Numeris"/>
                      <w:tag w:val="nr_270b5b859b11428a9d016bb2d11509d1"/>
                      <w:lock w:val="sdtLocked"/>
                      <w:richText/>
                    </w:sdtPr>
                    <w:sdtContent>
                      <w:r>
                        <w:rPr>
                          <w:rFonts w:eastAsia="Calibri"/>
                          <w:szCs w:val="24"/>
                        </w:rPr>
                        <w:t>23</w:t>
                      </w:r>
                    </w:sdtContent>
                  </w:sdt>
                  <w:r>
                    <w:rPr>
                      <w:rFonts w:eastAsia="Calibri"/>
                      <w:szCs w:val="24"/>
                    </w:rPr>
                    <w:t xml:space="preserve">. Sprendimą dėl </w:t>
                  </w:r>
                  <w:r>
                    <w:rPr>
                      <w:rFonts w:eastAsia="Lucida Sans Unicode"/>
                      <w:bCs/>
                      <w:szCs w:val="24"/>
                    </w:rPr>
                    <w:t>Sporto centro direktoriaus</w:t>
                  </w:r>
                  <w:r>
                    <w:rPr>
                      <w:rFonts w:eastAsia="Calibri"/>
                      <w:szCs w:val="24"/>
                    </w:rPr>
                    <w:t xml:space="preserve"> priėmimo į pareigas, jo atleidimo arba atšaukimo iš pareigų priima Savivaldybės meras Lietuvos Respublikos darbo kodekso, Nuostatų ir kitų teisės aktų nustatyta tvarka. Be kitų darbo sutarties pasibaigimo pagrindų, darbo sutartis su </w:t>
                  </w:r>
                  <w:r>
                    <w:rPr>
                      <w:rFonts w:eastAsia="Lucida Sans Unicode"/>
                      <w:bCs/>
                      <w:szCs w:val="24"/>
                    </w:rPr>
                    <w:t>Sporto centro direktoriumi</w:t>
                  </w:r>
                  <w:r>
                    <w:rPr>
                      <w:rFonts w:eastAsia="Calibri"/>
                      <w:szCs w:val="24"/>
                    </w:rPr>
                    <w:t xml:space="preserve"> taip pat pasibaigia atšaukus jį iš pareigų. </w:t>
                  </w:r>
                  <w:r>
                    <w:rPr>
                      <w:rFonts w:eastAsia="Lucida Sans Unicode"/>
                      <w:bCs/>
                      <w:szCs w:val="24"/>
                    </w:rPr>
                    <w:t>Sporto centro direktorius</w:t>
                  </w:r>
                  <w:r>
                    <w:rPr>
                      <w:rFonts w:eastAsia="Calibri"/>
                      <w:szCs w:val="24"/>
                    </w:rPr>
                    <w:t xml:space="preserve"> gali būti atšaukiamas iš pareigų, jei jis praranda nepriekaištingą reputaciją ar kitaip prarandamas pasitikėjimas juo. Dėl </w:t>
                  </w:r>
                  <w:r>
                    <w:rPr>
                      <w:rFonts w:eastAsia="Lucida Sans Unicode"/>
                      <w:bCs/>
                      <w:szCs w:val="24"/>
                    </w:rPr>
                    <w:t>Sporto centro direktoriaus</w:t>
                  </w:r>
                  <w:r>
                    <w:rPr>
                      <w:rFonts w:eastAsia="Calibri"/>
                      <w:szCs w:val="24"/>
                    </w:rPr>
                    <w:t xml:space="preserve"> atšaukimo iš pareigų priimamas Savivaldybės mero potvarkis.</w:t>
                  </w:r>
                </w:p>
              </w:sdtContent>
            </w:sdt>
            <w:sdt>
              <w:sdtPr>
                <w:alias w:val="24 p."/>
                <w:tag w:val="part_dec2054c746a47eba675f43519d1622a"/>
                <w:lock w:val="sdtLocked"/>
                <w:richText/>
              </w:sdtPr>
              <w:sdtContent>
                <w:p w14:paraId="3E93055A" w14:textId="03DBAB3E">
                  <w:pPr>
                    <w:widowControl w:val="0"/>
                    <w:suppressAutoHyphens/>
                    <w:ind w:firstLine="851"/>
                    <w:jc w:val="both"/>
                    <w:rPr>
                      <w:rFonts w:eastAsia="Calibri"/>
                      <w:szCs w:val="24"/>
                    </w:rPr>
                  </w:pPr>
                  <w:sdt>
                    <w:sdtPr>
                      <w:alias w:val="Numeris"/>
                      <w:tag w:val="nr_dec2054c746a47eba675f43519d1622a"/>
                      <w:lock w:val="sdtLocked"/>
                      <w:richText/>
                    </w:sdtPr>
                    <w:sdtContent>
                      <w:r>
                        <w:rPr>
                          <w:rFonts w:eastAsia="Calibri"/>
                          <w:szCs w:val="24"/>
                        </w:rPr>
                        <w:t>24</w:t>
                      </w:r>
                    </w:sdtContent>
                  </w:sdt>
                  <w:r>
                    <w:rPr>
                      <w:rFonts w:eastAsia="Calibri"/>
                      <w:szCs w:val="24"/>
                    </w:rPr>
                    <w:t xml:space="preserve">. </w:t>
                  </w:r>
                  <w:r>
                    <w:rPr>
                      <w:rFonts w:eastAsia="Lucida Sans Unicode"/>
                      <w:bCs/>
                      <w:szCs w:val="24"/>
                    </w:rPr>
                    <w:t>Sporto centro direktoriaus</w:t>
                  </w:r>
                  <w:r>
                    <w:rPr>
                      <w:rFonts w:eastAsia="Calibri"/>
                      <w:szCs w:val="24"/>
                    </w:rPr>
                    <w:t xml:space="preserve"> išsilavinimo reikalavimai, kadencijos trukmė, nepriekaištingos reputacijos ir kiti reikalavimai atitinka biudžetinių įstaigų veiklą reglamentuojančiuose įstatymuose ir kituose teisės aktuose  nustatytus reikalavimus. </w:t>
                  </w:r>
                </w:p>
              </w:sdtContent>
            </w:sdt>
            <w:sdt>
              <w:sdtPr>
                <w:alias w:val="25 p."/>
                <w:tag w:val="part_5b7eb612f9e74d9a8b82be25c46ddc1a"/>
                <w:lock w:val="sdtLocked"/>
                <w:richText/>
              </w:sdtPr>
              <w:sdtContent>
                <w:p w14:paraId="29411075" w14:textId="7969371E">
                  <w:pPr>
                    <w:widowControl w:val="0"/>
                    <w:suppressAutoHyphens/>
                    <w:ind w:firstLine="851"/>
                    <w:jc w:val="both"/>
                    <w:rPr>
                      <w:rFonts w:eastAsia="Calibri"/>
                      <w:szCs w:val="24"/>
                    </w:rPr>
                  </w:pPr>
                  <w:sdt>
                    <w:sdtPr>
                      <w:alias w:val="Numeris"/>
                      <w:tag w:val="nr_5b7eb612f9e74d9a8b82be25c46ddc1a"/>
                      <w:lock w:val="sdtLocked"/>
                      <w:richText/>
                    </w:sdtPr>
                    <w:sdtContent>
                      <w:r>
                        <w:rPr>
                          <w:rFonts w:eastAsia="Calibri"/>
                          <w:szCs w:val="24"/>
                        </w:rPr>
                        <w:t>25</w:t>
                      </w:r>
                    </w:sdtContent>
                  </w:sdt>
                  <w:r>
                    <w:rPr>
                      <w:rFonts w:eastAsia="Calibri"/>
                      <w:szCs w:val="24"/>
                    </w:rPr>
                    <w:t>. Laikinai nesant Sporto centro direktoriui (ligos, atostogų, komandiruotės metu ir kt.), jo pareigas laikinai eina Sporto centro darbuotojas, kuriam tokia funkcija priskirta pareigybės aprašyme, arba kitas asmuo, paskirtas Savivaldybės mero potvarkiu.</w:t>
                  </w:r>
                </w:p>
              </w:sdtContent>
            </w:sdt>
            <w:sdt>
              <w:sdtPr>
                <w:alias w:val="26 p."/>
                <w:tag w:val="part_c2f236153bd645a3b3e49278802206af"/>
                <w:lock w:val="sdtLocked"/>
                <w:richText/>
              </w:sdtPr>
              <w:sdtContent>
                <w:p w14:paraId="40212C46" w14:textId="77EC92D9">
                  <w:pPr>
                    <w:widowControl w:val="0"/>
                    <w:tabs>
                      <w:tab w:val="left" w:pos="1134"/>
                      <w:tab w:val="left" w:pos="1560"/>
                    </w:tabs>
                    <w:suppressAutoHyphens/>
                    <w:ind w:left="900" w:hanging="49"/>
                    <w:jc w:val="both"/>
                    <w:rPr>
                      <w:rFonts w:eastAsia="Calibri"/>
                      <w:szCs w:val="24"/>
                    </w:rPr>
                  </w:pPr>
                  <w:sdt>
                    <w:sdtPr>
                      <w:alias w:val="Numeris"/>
                      <w:tag w:val="nr_c2f236153bd645a3b3e49278802206af"/>
                      <w:lock w:val="sdtLocked"/>
                      <w:richText/>
                    </w:sdtPr>
                    <w:sdtContent>
                      <w:r>
                        <w:rPr>
                          <w:rFonts w:eastAsia="Lucida Sans Unicode"/>
                          <w:szCs w:val="24"/>
                        </w:rPr>
                        <w:t>26</w:t>
                      </w:r>
                    </w:sdtContent>
                  </w:sdt>
                  <w:r>
                    <w:rPr>
                      <w:rFonts w:eastAsia="Lucida Sans Unicode"/>
                      <w:szCs w:val="24"/>
                    </w:rPr>
                    <w:t>.</w:t>
                    <w:tab/>
                  </w:r>
                  <w:r>
                    <w:rPr>
                      <w:rFonts w:eastAsia="Lucida Sans Unicode"/>
                      <w:bCs/>
                      <w:szCs w:val="24"/>
                    </w:rPr>
                    <w:t xml:space="preserve"> Sporto centro direktorius</w:t>
                  </w:r>
                  <w:r>
                    <w:rPr>
                      <w:rFonts w:eastAsia="Calibri"/>
                      <w:szCs w:val="24"/>
                    </w:rPr>
                    <w:t>:</w:t>
                  </w:r>
                </w:p>
                <w:sdt>
                  <w:sdtPr>
                    <w:alias w:val="26.1 pp."/>
                    <w:tag w:val="part_a899bb1d84074eb7ae5e751db74ec8c8"/>
                    <w:lock w:val="sdtLocked"/>
                    <w:richText/>
                  </w:sdtPr>
                  <w:sdtContent>
                    <w:p w14:paraId="53AC561D" w14:textId="2557340E">
                      <w:pPr>
                        <w:widowControl w:val="0"/>
                        <w:tabs>
                          <w:tab w:val="left" w:pos="1560"/>
                        </w:tabs>
                        <w:suppressAutoHyphens/>
                        <w:ind w:left="1190" w:hanging="339"/>
                        <w:jc w:val="both"/>
                        <w:rPr>
                          <w:rFonts w:eastAsia="Calibri"/>
                          <w:szCs w:val="24"/>
                        </w:rPr>
                      </w:pPr>
                      <w:sdt>
                        <w:sdtPr>
                          <w:alias w:val="Numeris"/>
                          <w:tag w:val="nr_a899bb1d84074eb7ae5e751db74ec8c8"/>
                          <w:lock w:val="sdtLocked"/>
                          <w:richText/>
                        </w:sdtPr>
                        <w:sdtContent>
                          <w:r>
                            <w:rPr>
                              <w:rFonts w:eastAsia="Lucida Sans Unicode"/>
                              <w:color w:val="000000"/>
                              <w:szCs w:val="24"/>
                            </w:rPr>
                            <w:t>26.1</w:t>
                          </w:r>
                        </w:sdtContent>
                      </w:sdt>
                      <w:r>
                        <w:rPr>
                          <w:rFonts w:eastAsia="Lucida Sans Unicode"/>
                          <w:color w:val="000000"/>
                          <w:szCs w:val="24"/>
                        </w:rPr>
                        <w:t>.</w:t>
                        <w:tab/>
                        <w:t xml:space="preserve"> </w:t>
                      </w:r>
                      <w:r>
                        <w:rPr>
                          <w:rFonts w:eastAsia="Calibri"/>
                          <w:szCs w:val="24"/>
                        </w:rPr>
                        <w:t>organizuoja Sporto centro darbą, kad būtų įgyvendinami Sporto centro veiklos tikslai ir atliekamos nustatytos funkcijos;</w:t>
                      </w:r>
                    </w:p>
                  </w:sdtContent>
                </w:sdt>
                <w:sdt>
                  <w:sdtPr>
                    <w:alias w:val="26.2 pp."/>
                    <w:tag w:val="part_83012e4c1357461a9971054935d4773a"/>
                    <w:lock w:val="sdtLocked"/>
                    <w:richText/>
                  </w:sdtPr>
                  <w:sdtContent>
                    <w:p w14:paraId="15708AD4" w14:textId="067A8646">
                      <w:pPr>
                        <w:widowControl w:val="0"/>
                        <w:tabs>
                          <w:tab w:val="left" w:pos="1560"/>
                        </w:tabs>
                        <w:suppressAutoHyphens/>
                        <w:ind w:left="1190" w:hanging="339"/>
                        <w:jc w:val="both"/>
                        <w:rPr>
                          <w:rFonts w:eastAsia="Calibri"/>
                          <w:color w:val="000000"/>
                          <w:szCs w:val="24"/>
                        </w:rPr>
                      </w:pPr>
                      <w:sdt>
                        <w:sdtPr>
                          <w:alias w:val="Numeris"/>
                          <w:tag w:val="nr_83012e4c1357461a9971054935d4773a"/>
                          <w:lock w:val="sdtLocked"/>
                          <w:richText/>
                        </w:sdtPr>
                        <w:sdtContent>
                          <w:r>
                            <w:rPr>
                              <w:rFonts w:eastAsia="Lucida Sans Unicode"/>
                              <w:color w:val="000000"/>
                              <w:szCs w:val="24"/>
                            </w:rPr>
                            <w:t>26.2</w:t>
                          </w:r>
                        </w:sdtContent>
                      </w:sdt>
                      <w:r>
                        <w:rPr>
                          <w:rFonts w:eastAsia="Lucida Sans Unicode"/>
                          <w:color w:val="000000"/>
                          <w:szCs w:val="24"/>
                        </w:rPr>
                        <w:t>.</w:t>
                        <w:tab/>
                      </w:r>
                      <w:r>
                        <w:rPr>
                          <w:rFonts w:eastAsia="Lucida Sans Unicode"/>
                          <w:color w:val="212529"/>
                          <w:szCs w:val="24"/>
                          <w:shd w:val="clear" w:color="auto" w:fill="FFFFFF"/>
                        </w:rPr>
                        <w:t xml:space="preserve"> </w:t>
                      </w:r>
                      <w:r>
                        <w:rPr>
                          <w:rFonts w:eastAsia="Lucida Sans Unicode"/>
                          <w:color w:val="000000"/>
                          <w:szCs w:val="24"/>
                          <w:shd w:val="clear" w:color="auto" w:fill="FFFFFF"/>
                        </w:rPr>
                        <w:t xml:space="preserve">vadovauja </w:t>
                      </w:r>
                      <w:r>
                        <w:rPr>
                          <w:rFonts w:eastAsia="Lucida Sans Unicode"/>
                          <w:bCs/>
                          <w:color w:val="000000"/>
                          <w:szCs w:val="24"/>
                        </w:rPr>
                        <w:t>Sporto centrui</w:t>
                      </w:r>
                      <w:r>
                        <w:rPr>
                          <w:rFonts w:eastAsia="Lucida Sans Unicode"/>
                          <w:color w:val="000000"/>
                          <w:szCs w:val="24"/>
                          <w:shd w:val="clear" w:color="auto" w:fill="FFFFFF"/>
                        </w:rPr>
                        <w:t xml:space="preserve"> ir atsako už visą </w:t>
                      </w:r>
                      <w:r>
                        <w:rPr>
                          <w:rFonts w:eastAsia="Lucida Sans Unicode"/>
                          <w:bCs/>
                          <w:color w:val="000000"/>
                          <w:szCs w:val="24"/>
                        </w:rPr>
                        <w:t>Sporto centro</w:t>
                      </w:r>
                      <w:r>
                        <w:rPr>
                          <w:rFonts w:eastAsia="Lucida Sans Unicode"/>
                          <w:color w:val="000000"/>
                          <w:szCs w:val="24"/>
                          <w:shd w:val="clear" w:color="auto" w:fill="FFFFFF"/>
                        </w:rPr>
                        <w:t xml:space="preserve"> veiklą;</w:t>
                      </w:r>
                    </w:p>
                  </w:sdtContent>
                </w:sdt>
                <w:sdt>
                  <w:sdtPr>
                    <w:alias w:val="26.3 pp."/>
                    <w:tag w:val="part_9b60ae89b1e34449878b25c06d1b1630"/>
                    <w:lock w:val="sdtLocked"/>
                    <w:richText/>
                  </w:sdtPr>
                  <w:sdtContent>
                    <w:p w14:paraId="198A96E6" w14:textId="6EED2FFB">
                      <w:pPr>
                        <w:widowControl w:val="0"/>
                        <w:tabs>
                          <w:tab w:val="left" w:pos="1560"/>
                        </w:tabs>
                        <w:suppressAutoHyphens/>
                        <w:ind w:firstLine="851"/>
                        <w:jc w:val="both"/>
                        <w:rPr>
                          <w:rFonts w:eastAsia="Calibri"/>
                          <w:szCs w:val="24"/>
                        </w:rPr>
                      </w:pPr>
                      <w:sdt>
                        <w:sdtPr>
                          <w:alias w:val="Numeris"/>
                          <w:tag w:val="nr_9b60ae89b1e34449878b25c06d1b1630"/>
                          <w:lock w:val="sdtLocked"/>
                          <w:richText/>
                        </w:sdtPr>
                        <w:sdtContent>
                          <w:r>
                            <w:rPr>
                              <w:rFonts w:eastAsia="Lucida Sans Unicode"/>
                              <w:color w:val="000000"/>
                              <w:szCs w:val="24"/>
                            </w:rPr>
                            <w:t>26.3</w:t>
                          </w:r>
                        </w:sdtContent>
                      </w:sdt>
                      <w:r>
                        <w:rPr>
                          <w:rFonts w:eastAsia="Lucida Sans Unicode"/>
                          <w:color w:val="000000"/>
                          <w:szCs w:val="24"/>
                        </w:rPr>
                        <w:t>.</w:t>
                        <w:tab/>
                        <w:t xml:space="preserve"> spręsdamas savo kompetencijai priskirtus klausimus, priima įsakymus ir kontroliuoja, kaip jie vykdomi, pasirašo įgaliojimus ir kitus vidaus administravimo dokumentus;</w:t>
                      </w:r>
                    </w:p>
                  </w:sdtContent>
                </w:sdt>
                <w:sdt>
                  <w:sdtPr>
                    <w:alias w:val="26.4 pp."/>
                    <w:tag w:val="part_cff37e18b27e4d638a82c1f7026a1a7f"/>
                    <w:lock w:val="sdtLocked"/>
                    <w:richText/>
                  </w:sdtPr>
                  <w:sdtContent>
                    <w:p w14:paraId="74CBABA6" w14:textId="27F3F660">
                      <w:pPr>
                        <w:widowControl w:val="0"/>
                        <w:tabs>
                          <w:tab w:val="left" w:pos="1560"/>
                        </w:tabs>
                        <w:suppressAutoHyphens/>
                        <w:ind w:firstLine="851"/>
                        <w:jc w:val="both"/>
                        <w:rPr>
                          <w:rFonts w:eastAsia="Calibri"/>
                          <w:szCs w:val="24"/>
                        </w:rPr>
                      </w:pPr>
                      <w:sdt>
                        <w:sdtPr>
                          <w:alias w:val="Numeris"/>
                          <w:tag w:val="nr_cff37e18b27e4d638a82c1f7026a1a7f"/>
                          <w:lock w:val="sdtLocked"/>
                          <w:richText/>
                        </w:sdtPr>
                        <w:sdtContent>
                          <w:r>
                            <w:rPr>
                              <w:rFonts w:eastAsia="Lucida Sans Unicode"/>
                              <w:color w:val="000000"/>
                              <w:szCs w:val="24"/>
                            </w:rPr>
                            <w:t>26.4</w:t>
                          </w:r>
                        </w:sdtContent>
                      </w:sdt>
                      <w:r>
                        <w:rPr>
                          <w:rFonts w:eastAsia="Lucida Sans Unicode"/>
                          <w:color w:val="000000"/>
                          <w:szCs w:val="24"/>
                        </w:rPr>
                        <w:t>.</w:t>
                        <w:tab/>
                      </w:r>
                      <w:r>
                        <w:rPr>
                          <w:rFonts w:eastAsia="Lucida Sans Unicode"/>
                          <w:szCs w:val="24"/>
                        </w:rPr>
                        <w:t xml:space="preserve"> užtikrina, kad </w:t>
                      </w:r>
                      <w:r>
                        <w:rPr>
                          <w:rFonts w:eastAsia="Lucida Sans Unicode"/>
                          <w:bCs/>
                          <w:szCs w:val="24"/>
                        </w:rPr>
                        <w:t>Sporto centro</w:t>
                      </w:r>
                      <w:r>
                        <w:rPr>
                          <w:rFonts w:eastAsia="Lucida Sans Unicode"/>
                          <w:szCs w:val="24"/>
                        </w:rPr>
                        <w:t xml:space="preserve"> veikloje būtų laikomasi įstatymų, kitų teisės aktų ir Nuostatų reikalavimų;</w:t>
                      </w:r>
                    </w:p>
                  </w:sdtContent>
                </w:sdt>
                <w:sdt>
                  <w:sdtPr>
                    <w:alias w:val="26.5 pp."/>
                    <w:tag w:val="part_0c7a17074b0a45b8ab0422199bc0f7db"/>
                    <w:lock w:val="sdtLocked"/>
                    <w:richText/>
                  </w:sdtPr>
                  <w:sdtContent>
                    <w:p w14:paraId="4485050D" w14:textId="683C7EE3">
                      <w:pPr>
                        <w:widowControl w:val="0"/>
                        <w:tabs>
                          <w:tab w:val="left" w:pos="1560"/>
                        </w:tabs>
                        <w:suppressAutoHyphens/>
                        <w:ind w:firstLine="851"/>
                        <w:jc w:val="both"/>
                        <w:rPr>
                          <w:rFonts w:eastAsia="Calibri"/>
                          <w:szCs w:val="24"/>
                        </w:rPr>
                      </w:pPr>
                      <w:sdt>
                        <w:sdtPr>
                          <w:alias w:val="Numeris"/>
                          <w:tag w:val="nr_0c7a17074b0a45b8ab0422199bc0f7db"/>
                          <w:lock w:val="sdtLocked"/>
                          <w:richText/>
                        </w:sdtPr>
                        <w:sdtContent>
                          <w:r>
                            <w:rPr>
                              <w:rFonts w:eastAsia="Lucida Sans Unicode"/>
                              <w:color w:val="000000"/>
                              <w:szCs w:val="24"/>
                            </w:rPr>
                            <w:t>26.5</w:t>
                          </w:r>
                        </w:sdtContent>
                      </w:sdt>
                      <w:r>
                        <w:rPr>
                          <w:rFonts w:eastAsia="Lucida Sans Unicode"/>
                          <w:color w:val="000000"/>
                          <w:szCs w:val="24"/>
                        </w:rPr>
                        <w:t>.</w:t>
                        <w:tab/>
                      </w:r>
                      <w:r>
                        <w:rPr>
                          <w:rFonts w:eastAsia="Lucida Sans Unicode"/>
                          <w:szCs w:val="24"/>
                        </w:rPr>
                        <w:t xml:space="preserve"> užtikrina racionalų ir taupų lėšų ir turto naudojimą, Sporto centro veiksmingos vidaus kontrolės sistemos sukūrimą, jos veikimą ir tobulinimą;</w:t>
                      </w:r>
                    </w:p>
                  </w:sdtContent>
                </w:sdt>
                <w:sdt>
                  <w:sdtPr>
                    <w:alias w:val="26.6 pp."/>
                    <w:tag w:val="part_5e5be41e501946a4a1f9f97685543605"/>
                    <w:lock w:val="sdtLocked"/>
                    <w:richText/>
                  </w:sdtPr>
                  <w:sdtContent>
                    <w:p w14:paraId="3E1FA667" w14:textId="08F26F0A">
                      <w:pPr>
                        <w:widowControl w:val="0"/>
                        <w:tabs>
                          <w:tab w:val="left" w:pos="1560"/>
                        </w:tabs>
                        <w:suppressAutoHyphens/>
                        <w:ind w:left="1190" w:hanging="339"/>
                        <w:jc w:val="both"/>
                        <w:rPr>
                          <w:rFonts w:eastAsia="Calibri"/>
                          <w:strike/>
                          <w:szCs w:val="24"/>
                        </w:rPr>
                      </w:pPr>
                      <w:sdt>
                        <w:sdtPr>
                          <w:alias w:val="Numeris"/>
                          <w:tag w:val="nr_5e5be41e501946a4a1f9f97685543605"/>
                          <w:lock w:val="sdtLocked"/>
                          <w:richText/>
                        </w:sdtPr>
                        <w:sdtContent>
                          <w:r>
                            <w:rPr>
                              <w:rFonts w:eastAsia="Lucida Sans Unicode"/>
                              <w:color w:val="000000"/>
                              <w:szCs w:val="24"/>
                            </w:rPr>
                            <w:t>26.6</w:t>
                          </w:r>
                        </w:sdtContent>
                      </w:sdt>
                      <w:r>
                        <w:rPr>
                          <w:rFonts w:eastAsia="Lucida Sans Unicode"/>
                          <w:color w:val="000000"/>
                          <w:szCs w:val="24"/>
                        </w:rPr>
                        <w:t>.</w:t>
                        <w:tab/>
                      </w:r>
                      <w:r>
                        <w:rPr>
                          <w:rFonts w:eastAsia="Lucida Sans Unicode"/>
                          <w:color w:val="000000"/>
                          <w:szCs w:val="24"/>
                          <w:shd w:val="clear" w:color="auto" w:fill="FFFFFF"/>
                        </w:rPr>
                        <w:t xml:space="preserve"> </w:t>
                      </w:r>
                      <w:r>
                        <w:rPr>
                          <w:rFonts w:eastAsia="Lucida Sans Unicode"/>
                          <w:bCs/>
                          <w:color w:val="000000"/>
                          <w:szCs w:val="24"/>
                        </w:rPr>
                        <w:t>Nustato ir tvirtina Sporto centro</w:t>
                      </w:r>
                      <w:r>
                        <w:rPr>
                          <w:rFonts w:eastAsia="Lucida Sans Unicode"/>
                          <w:color w:val="000000"/>
                          <w:szCs w:val="24"/>
                          <w:shd w:val="clear" w:color="auto" w:fill="FFFFFF"/>
                        </w:rPr>
                        <w:t xml:space="preserve"> struktūrą ir darbuotojų pareigybių sąrašą;</w:t>
                      </w:r>
                    </w:p>
                  </w:sdtContent>
                </w:sdt>
                <w:sdt>
                  <w:sdtPr>
                    <w:alias w:val="26.7 pp."/>
                    <w:tag w:val="part_0167226f7579432f9353e1ae52e498c0"/>
                    <w:lock w:val="sdtLocked"/>
                    <w:richText/>
                  </w:sdtPr>
                  <w:sdtContent>
                    <w:p w14:paraId="5B51B443" w14:textId="38DAAB3A">
                      <w:pPr>
                        <w:widowControl w:val="0"/>
                        <w:tabs>
                          <w:tab w:val="left" w:pos="1560"/>
                        </w:tabs>
                        <w:suppressAutoHyphens/>
                        <w:ind w:firstLine="851"/>
                        <w:jc w:val="both"/>
                        <w:rPr>
                          <w:rFonts w:eastAsia="Calibri"/>
                          <w:szCs w:val="24"/>
                        </w:rPr>
                      </w:pPr>
                      <w:sdt>
                        <w:sdtPr>
                          <w:alias w:val="Numeris"/>
                          <w:tag w:val="nr_0167226f7579432f9353e1ae52e498c0"/>
                          <w:lock w:val="sdtLocked"/>
                          <w:richText/>
                        </w:sdtPr>
                        <w:sdtContent>
                          <w:r>
                            <w:rPr>
                              <w:rFonts w:eastAsia="Lucida Sans Unicode"/>
                              <w:color w:val="000000"/>
                              <w:szCs w:val="24"/>
                            </w:rPr>
                            <w:t>26.7</w:t>
                          </w:r>
                        </w:sdtContent>
                      </w:sdt>
                      <w:r>
                        <w:rPr>
                          <w:rFonts w:eastAsia="Lucida Sans Unicode"/>
                          <w:color w:val="000000"/>
                          <w:szCs w:val="24"/>
                        </w:rPr>
                        <w:t>.</w:t>
                        <w:tab/>
                      </w:r>
                      <w:r>
                        <w:rPr>
                          <w:rFonts w:eastAsia="Calibri"/>
                          <w:szCs w:val="24"/>
                        </w:rPr>
                        <w:t>nustato Sporto centro darbuotojų darbo apmokėjimo sistemą, jeigu Sporto centre nėra sudaryta kolektyvinė sutartis;</w:t>
                      </w:r>
                    </w:p>
                  </w:sdtContent>
                </w:sdt>
                <w:sdt>
                  <w:sdtPr>
                    <w:alias w:val="26.8 pp."/>
                    <w:tag w:val="part_f05d31c6f4644f95bbda95c18f0388db"/>
                    <w:lock w:val="sdtLocked"/>
                    <w:richText/>
                  </w:sdtPr>
                  <w:sdtContent>
                    <w:p w14:paraId="5F3F9FB9" w14:textId="78231F9B">
                      <w:pPr>
                        <w:widowControl w:val="0"/>
                        <w:tabs>
                          <w:tab w:val="left" w:pos="1560"/>
                        </w:tabs>
                        <w:suppressAutoHyphens/>
                        <w:ind w:firstLine="851"/>
                        <w:jc w:val="both"/>
                        <w:rPr>
                          <w:rFonts w:eastAsia="Calibri"/>
                          <w:szCs w:val="24"/>
                        </w:rPr>
                      </w:pPr>
                      <w:sdt>
                        <w:sdtPr>
                          <w:alias w:val="Numeris"/>
                          <w:tag w:val="nr_f05d31c6f4644f95bbda95c18f0388db"/>
                          <w:lock w:val="sdtLocked"/>
                          <w:richText/>
                        </w:sdtPr>
                        <w:sdtContent>
                          <w:r>
                            <w:rPr>
                              <w:rFonts w:eastAsia="Lucida Sans Unicode"/>
                              <w:color w:val="000000"/>
                              <w:szCs w:val="24"/>
                            </w:rPr>
                            <w:t>26.8</w:t>
                          </w:r>
                        </w:sdtContent>
                      </w:sdt>
                      <w:r>
                        <w:rPr>
                          <w:rFonts w:eastAsia="Lucida Sans Unicode"/>
                          <w:color w:val="000000"/>
                          <w:szCs w:val="24"/>
                        </w:rPr>
                        <w:t>.</w:t>
                        <w:tab/>
                      </w:r>
                      <w:r>
                        <w:rPr>
                          <w:rFonts w:eastAsia="Lucida Sans Unicode"/>
                          <w:color w:val="000000"/>
                          <w:szCs w:val="24"/>
                          <w:shd w:val="clear" w:color="auto" w:fill="FFFFFF"/>
                        </w:rPr>
                        <w:t xml:space="preserve"> tvirtina</w:t>
                      </w:r>
                      <w:r>
                        <w:rPr>
                          <w:rFonts w:eastAsia="Lucida Sans Unicode"/>
                          <w:bCs/>
                          <w:color w:val="000000"/>
                          <w:szCs w:val="24"/>
                        </w:rPr>
                        <w:t xml:space="preserve"> Sporto centro</w:t>
                      </w:r>
                      <w:r>
                        <w:rPr>
                          <w:rFonts w:eastAsia="Calibri"/>
                          <w:color w:val="000000"/>
                          <w:szCs w:val="24"/>
                        </w:rPr>
                        <w:t xml:space="preserve"> </w:t>
                      </w:r>
                      <w:r>
                        <w:rPr>
                          <w:rFonts w:eastAsia="Lucida Sans Unicode"/>
                          <w:color w:val="000000"/>
                          <w:szCs w:val="24"/>
                          <w:shd w:val="clear" w:color="auto" w:fill="FFFFFF"/>
                        </w:rPr>
                        <w:t>vidaus darbo tvarkos taisykles, darbuotojų pareiginius aprašymus, nustato darbuotojų pareiginius atlyginimus ir priedus</w:t>
                      </w:r>
                      <w:r>
                        <w:rPr>
                          <w:rFonts w:eastAsia="Lucida Sans Unicode"/>
                          <w:color w:val="212529"/>
                          <w:szCs w:val="24"/>
                          <w:shd w:val="clear" w:color="auto" w:fill="FFFFFF"/>
                        </w:rPr>
                        <w:t>;</w:t>
                      </w:r>
                    </w:p>
                  </w:sdtContent>
                </w:sdt>
                <w:sdt>
                  <w:sdtPr>
                    <w:alias w:val="26.9 pp."/>
                    <w:tag w:val="part_0abb6e0b35084aabb33d27f8fd88bd1a"/>
                    <w:lock w:val="sdtLocked"/>
                    <w:richText/>
                  </w:sdtPr>
                  <w:sdtContent>
                    <w:p w14:paraId="6F9F204A" w14:textId="783D0182">
                      <w:pPr>
                        <w:widowControl w:val="0"/>
                        <w:tabs>
                          <w:tab w:val="left" w:pos="1560"/>
                        </w:tabs>
                        <w:suppressAutoHyphens/>
                        <w:ind w:firstLine="851"/>
                        <w:jc w:val="both"/>
                        <w:rPr>
                          <w:rFonts w:eastAsia="Calibri"/>
                          <w:szCs w:val="24"/>
                        </w:rPr>
                      </w:pPr>
                      <w:sdt>
                        <w:sdtPr>
                          <w:alias w:val="Numeris"/>
                          <w:tag w:val="nr_0abb6e0b35084aabb33d27f8fd88bd1a"/>
                          <w:lock w:val="sdtLocked"/>
                          <w:richText/>
                        </w:sdtPr>
                        <w:sdtContent>
                          <w:r>
                            <w:rPr>
                              <w:rFonts w:eastAsia="Lucida Sans Unicode"/>
                              <w:color w:val="000000"/>
                              <w:szCs w:val="24"/>
                            </w:rPr>
                            <w:t>26.9</w:t>
                          </w:r>
                        </w:sdtContent>
                      </w:sdt>
                      <w:r>
                        <w:rPr>
                          <w:rFonts w:eastAsia="Lucida Sans Unicode"/>
                          <w:color w:val="000000"/>
                          <w:szCs w:val="24"/>
                        </w:rPr>
                        <w:t>.</w:t>
                        <w:tab/>
                      </w:r>
                      <w:r>
                        <w:rPr>
                          <w:rFonts w:eastAsia="Calibri"/>
                          <w:szCs w:val="24"/>
                        </w:rPr>
                        <w:t xml:space="preserve"> vadovaudamasis įstatymais ir kitais teisės aktais, Sporto centro vidaus darbo tvarkos taisyklėse nustato darbuotojų, sportuojančiųjų teises, pareigas ir atsakomybę;</w:t>
                      </w:r>
                    </w:p>
                  </w:sdtContent>
                </w:sdt>
                <w:sdt>
                  <w:sdtPr>
                    <w:alias w:val="26.10 pp."/>
                    <w:tag w:val="part_f7936f80c1ec46cdb1932334a9484c42"/>
                    <w:lock w:val="sdtLocked"/>
                    <w:richText/>
                  </w:sdtPr>
                  <w:sdtContent>
                    <w:p w14:paraId="33DCFF37" w14:textId="008A3F06">
                      <w:pPr>
                        <w:widowControl w:val="0"/>
                        <w:tabs>
                          <w:tab w:val="left" w:pos="1560"/>
                        </w:tabs>
                        <w:suppressAutoHyphens/>
                        <w:ind w:firstLine="851"/>
                        <w:jc w:val="both"/>
                        <w:rPr>
                          <w:rFonts w:eastAsia="Calibri"/>
                          <w:szCs w:val="24"/>
                        </w:rPr>
                      </w:pPr>
                      <w:sdt>
                        <w:sdtPr>
                          <w:alias w:val="Numeris"/>
                          <w:tag w:val="nr_f7936f80c1ec46cdb1932334a9484c42"/>
                          <w:lock w:val="sdtLocked"/>
                          <w:richText/>
                        </w:sdtPr>
                        <w:sdtContent>
                          <w:r>
                            <w:rPr>
                              <w:rFonts w:eastAsia="Lucida Sans Unicode"/>
                              <w:color w:val="000000"/>
                              <w:szCs w:val="24"/>
                            </w:rPr>
                            <w:t>26.10</w:t>
                          </w:r>
                        </w:sdtContent>
                      </w:sdt>
                      <w:r>
                        <w:rPr>
                          <w:rFonts w:eastAsia="Lucida Sans Unicode"/>
                          <w:color w:val="000000"/>
                          <w:szCs w:val="24"/>
                        </w:rPr>
                        <w:t>.</w:t>
                        <w:tab/>
                      </w:r>
                      <w:r>
                        <w:rPr>
                          <w:rFonts w:eastAsia="Calibri"/>
                          <w:szCs w:val="24"/>
                        </w:rPr>
                        <w:t>sudaro sportuojantiesiems ir darbuotojams saugias ir sveikatai nekenksmingas darbo sąlygas;</w:t>
                      </w:r>
                    </w:p>
                  </w:sdtContent>
                </w:sdt>
                <w:sdt>
                  <w:sdtPr>
                    <w:alias w:val="26.11 pp."/>
                    <w:tag w:val="part_6880ab964a09451097deaa0669935f33"/>
                    <w:lock w:val="sdtLocked"/>
                    <w:richText/>
                  </w:sdtPr>
                  <w:sdtContent>
                    <w:p w14:paraId="40379D5F" w14:textId="545F6112">
                      <w:pPr>
                        <w:widowControl w:val="0"/>
                        <w:tabs>
                          <w:tab w:val="left" w:pos="1560"/>
                        </w:tabs>
                        <w:suppressAutoHyphens/>
                        <w:ind w:firstLine="851"/>
                        <w:jc w:val="both"/>
                        <w:rPr>
                          <w:rFonts w:eastAsia="Calibri"/>
                          <w:szCs w:val="24"/>
                        </w:rPr>
                      </w:pPr>
                      <w:sdt>
                        <w:sdtPr>
                          <w:alias w:val="Numeris"/>
                          <w:tag w:val="nr_6880ab964a09451097deaa0669935f33"/>
                          <w:lock w:val="sdtLocked"/>
                          <w:richText/>
                        </w:sdtPr>
                        <w:sdtContent>
                          <w:r>
                            <w:rPr>
                              <w:rFonts w:eastAsia="Lucida Sans Unicode"/>
                              <w:color w:val="000000"/>
                              <w:szCs w:val="24"/>
                            </w:rPr>
                            <w:t>26.11</w:t>
                          </w:r>
                        </w:sdtContent>
                      </w:sdt>
                      <w:r>
                        <w:rPr>
                          <w:rFonts w:eastAsia="Lucida Sans Unicode"/>
                          <w:color w:val="000000"/>
                          <w:szCs w:val="24"/>
                        </w:rPr>
                        <w:t>.</w:t>
                        <w:tab/>
                      </w:r>
                      <w:r>
                        <w:rPr>
                          <w:rFonts w:eastAsia="Calibri"/>
                          <w:szCs w:val="24"/>
                        </w:rPr>
                        <w:t>organizuoja ir koordinuoja Sporto centro veiklą pavestoms funkcijoms atlikti, uždaviniams įgyvendinti, analizuoja ir vertina Sporto centro veiklą, materialinius ir intelektinius išteklius;</w:t>
                      </w:r>
                    </w:p>
                  </w:sdtContent>
                </w:sdt>
                <w:sdt>
                  <w:sdtPr>
                    <w:alias w:val="26.12 pp."/>
                    <w:tag w:val="part_9400ed2a85c84b32ab2ffc0214e037ee"/>
                    <w:lock w:val="sdtLocked"/>
                    <w:richText/>
                  </w:sdtPr>
                  <w:sdtContent>
                    <w:p w14:paraId="41FDDB37" w14:textId="20F1E13A">
                      <w:pPr>
                        <w:widowControl w:val="0"/>
                        <w:tabs>
                          <w:tab w:val="left" w:pos="1560"/>
                        </w:tabs>
                        <w:suppressAutoHyphens/>
                        <w:ind w:left="851"/>
                        <w:jc w:val="both"/>
                        <w:rPr>
                          <w:rFonts w:eastAsia="Calibri"/>
                          <w:szCs w:val="24"/>
                        </w:rPr>
                      </w:pPr>
                      <w:sdt>
                        <w:sdtPr>
                          <w:alias w:val="Numeris"/>
                          <w:tag w:val="nr_9400ed2a85c84b32ab2ffc0214e037ee"/>
                          <w:lock w:val="sdtLocked"/>
                          <w:richText/>
                        </w:sdtPr>
                        <w:sdtContent>
                          <w:r>
                            <w:rPr>
                              <w:rFonts w:eastAsia="Calibri"/>
                              <w:szCs w:val="24"/>
                            </w:rPr>
                            <w:t>26.12</w:t>
                          </w:r>
                        </w:sdtContent>
                      </w:sdt>
                      <w:r>
                        <w:rPr>
                          <w:rFonts w:eastAsia="Calibri"/>
                          <w:szCs w:val="24"/>
                        </w:rPr>
                        <w:t xml:space="preserve">. rengia metinį veiklos planą  ir jo įgyvendinimo ataskaitas;</w:t>
                      </w:r>
                    </w:p>
                  </w:sdtContent>
                </w:sdt>
                <w:sdt>
                  <w:sdtPr>
                    <w:alias w:val="26.13 pp."/>
                    <w:tag w:val="part_39b30647090045e59352fed0431b913b"/>
                    <w:lock w:val="sdtLocked"/>
                    <w:richText/>
                  </w:sdtPr>
                  <w:sdtContent>
                    <w:p w14:paraId="51173029" w14:textId="5641C5A9">
                      <w:pPr>
                        <w:widowControl w:val="0"/>
                        <w:tabs>
                          <w:tab w:val="left" w:pos="1560"/>
                        </w:tabs>
                        <w:suppressAutoHyphens/>
                        <w:ind w:firstLine="851"/>
                        <w:jc w:val="both"/>
                        <w:rPr>
                          <w:rFonts w:eastAsia="Calibri"/>
                          <w:szCs w:val="24"/>
                        </w:rPr>
                      </w:pPr>
                      <w:sdt>
                        <w:sdtPr>
                          <w:alias w:val="Numeris"/>
                          <w:tag w:val="nr_39b30647090045e59352fed0431b913b"/>
                          <w:lock w:val="sdtLocked"/>
                          <w:richText/>
                        </w:sdtPr>
                        <w:sdtContent>
                          <w:r>
                            <w:rPr>
                              <w:rFonts w:eastAsia="Calibri"/>
                              <w:szCs w:val="24"/>
                            </w:rPr>
                            <w:t>26.13</w:t>
                          </w:r>
                        </w:sdtContent>
                      </w:sdt>
                      <w:r>
                        <w:rPr>
                          <w:rFonts w:eastAsia="Calibri"/>
                          <w:szCs w:val="24"/>
                        </w:rPr>
                        <w:t>. inicijuoja projektų, programų papildomoms lėšoms gauti rengimą;</w:t>
                      </w:r>
                    </w:p>
                  </w:sdtContent>
                </w:sdt>
                <w:sdt>
                  <w:sdtPr>
                    <w:alias w:val="26.14 pp."/>
                    <w:tag w:val="part_765cb91ca1a44c88aca606e0dda62194"/>
                    <w:lock w:val="sdtLocked"/>
                    <w:richText/>
                  </w:sdtPr>
                  <w:sdtContent>
                    <w:p w14:paraId="26DF6209" w14:textId="6A003AF0">
                      <w:pPr>
                        <w:widowControl w:val="0"/>
                        <w:tabs>
                          <w:tab w:val="left" w:pos="1560"/>
                        </w:tabs>
                        <w:suppressAutoHyphens/>
                        <w:ind w:firstLine="851"/>
                        <w:jc w:val="both"/>
                        <w:rPr>
                          <w:rFonts w:eastAsia="Lucida Sans Unicode"/>
                          <w:color w:val="000000"/>
                          <w:szCs w:val="24"/>
                          <w:shd w:val="clear" w:color="auto" w:fill="FFFFFF"/>
                        </w:rPr>
                      </w:pPr>
                      <w:sdt>
                        <w:sdtPr>
                          <w:alias w:val="Numeris"/>
                          <w:tag w:val="nr_765cb91ca1a44c88aca606e0dda62194"/>
                          <w:lock w:val="sdtLocked"/>
                          <w:richText/>
                        </w:sdtPr>
                        <w:sdtContent>
                          <w:r>
                            <w:rPr>
                              <w:rFonts w:eastAsia="Calibri"/>
                              <w:szCs w:val="24"/>
                            </w:rPr>
                            <w:t>26.14</w:t>
                          </w:r>
                        </w:sdtContent>
                      </w:sdt>
                      <w:r>
                        <w:rPr>
                          <w:rFonts w:eastAsia="Calibri"/>
                          <w:szCs w:val="24"/>
                        </w:rPr>
                        <w:t xml:space="preserve">. </w:t>
                      </w:r>
                      <w:r>
                        <w:rPr>
                          <w:rFonts w:eastAsia="Lucida Sans Unicode"/>
                          <w:color w:val="000000"/>
                          <w:szCs w:val="24"/>
                          <w:shd w:val="clear" w:color="auto" w:fill="FFFFFF"/>
                        </w:rPr>
                        <w:t>teisės aktų nustatyta tvarka priima į pareigas ir atleidžia iš jų Sporto centro darbuotojus, skatina juos ir skiria jiems drausmines nuobaudas;</w:t>
                      </w:r>
                    </w:p>
                  </w:sdtContent>
                </w:sdt>
                <w:sdt>
                  <w:sdtPr>
                    <w:alias w:val="26.15 pp."/>
                    <w:tag w:val="part_04e76021fced4efcbb755af789a74ee0"/>
                    <w:lock w:val="sdtLocked"/>
                    <w:richText/>
                  </w:sdtPr>
                  <w:sdtContent>
                    <w:p w14:paraId="1B2607D3" w14:textId="719558EE">
                      <w:pPr>
                        <w:widowControl w:val="0"/>
                        <w:tabs>
                          <w:tab w:val="left" w:pos="1560"/>
                        </w:tabs>
                        <w:suppressAutoHyphens/>
                        <w:ind w:firstLine="851"/>
                        <w:jc w:val="both"/>
                        <w:rPr>
                          <w:rFonts w:eastAsia="Calibri"/>
                          <w:szCs w:val="24"/>
                        </w:rPr>
                      </w:pPr>
                      <w:sdt>
                        <w:sdtPr>
                          <w:alias w:val="Numeris"/>
                          <w:tag w:val="nr_04e76021fced4efcbb755af789a74ee0"/>
                          <w:lock w:val="sdtLocked"/>
                          <w:richText/>
                        </w:sdtPr>
                        <w:sdtContent>
                          <w:r>
                            <w:rPr>
                              <w:rFonts w:eastAsia="Calibri"/>
                              <w:szCs w:val="24"/>
                            </w:rPr>
                            <w:t>26.15</w:t>
                          </w:r>
                        </w:sdtContent>
                      </w:sdt>
                      <w:r>
                        <w:rPr>
                          <w:rFonts w:eastAsia="Calibri"/>
                          <w:szCs w:val="24"/>
                        </w:rPr>
                        <w:t xml:space="preserve">. </w:t>
                      </w:r>
                      <w:r>
                        <w:rPr>
                          <w:rFonts w:eastAsia="Lucida Sans Unicode"/>
                          <w:color w:val="000000"/>
                          <w:szCs w:val="24"/>
                          <w:shd w:val="clear" w:color="auto" w:fill="FFFFFF"/>
                        </w:rPr>
                        <w:t xml:space="preserve">organizuoja viešuosius pirkimus prekėms, paslaugoms ir darbams  įsigyti;</w:t>
                      </w:r>
                    </w:p>
                  </w:sdtContent>
                </w:sdt>
                <w:sdt>
                  <w:sdtPr>
                    <w:alias w:val="26.16 pp."/>
                    <w:tag w:val="part_8b8b017fba0f4493b258eab2711b1c6b"/>
                    <w:lock w:val="sdtLocked"/>
                    <w:richText/>
                  </w:sdtPr>
                  <w:sdtContent>
                    <w:p w14:paraId="1222FF8A" w14:textId="1380B376">
                      <w:pPr>
                        <w:widowControl w:val="0"/>
                        <w:tabs>
                          <w:tab w:val="left" w:pos="142"/>
                        </w:tabs>
                        <w:suppressAutoHyphens/>
                        <w:ind w:firstLine="851"/>
                        <w:jc w:val="both"/>
                        <w:rPr>
                          <w:rFonts w:eastAsia="Lucida Sans Unicode"/>
                          <w:color w:val="212529"/>
                          <w:szCs w:val="24"/>
                          <w:shd w:val="clear" w:color="auto" w:fill="FFFFFF"/>
                        </w:rPr>
                      </w:pPr>
                      <w:sdt>
                        <w:sdtPr>
                          <w:alias w:val="Numeris"/>
                          <w:tag w:val="nr_8b8b017fba0f4493b258eab2711b1c6b"/>
                          <w:lock w:val="sdtLocked"/>
                          <w:richText/>
                        </w:sdtPr>
                        <w:sdtContent>
                          <w:r>
                            <w:rPr>
                              <w:rFonts w:eastAsia="Calibri"/>
                              <w:szCs w:val="24"/>
                            </w:rPr>
                            <w:t>26.16</w:t>
                          </w:r>
                        </w:sdtContent>
                      </w:sdt>
                      <w:r>
                        <w:rPr>
                          <w:rFonts w:eastAsia="Calibri"/>
                          <w:szCs w:val="24"/>
                        </w:rPr>
                        <w:t>.</w:t>
                      </w:r>
                      <w:r>
                        <w:rPr>
                          <w:rFonts w:eastAsia="Lucida Sans Unicode"/>
                          <w:color w:val="212529"/>
                          <w:szCs w:val="24"/>
                          <w:shd w:val="clear" w:color="auto" w:fill="FFFFFF"/>
                        </w:rPr>
                        <w:t xml:space="preserve"> </w:t>
                      </w:r>
                      <w:r>
                        <w:rPr>
                          <w:rFonts w:eastAsia="Lucida Sans Unicode"/>
                          <w:color w:val="000000"/>
                          <w:szCs w:val="24"/>
                          <w:shd w:val="clear" w:color="auto" w:fill="FFFFFF"/>
                        </w:rPr>
                        <w:t xml:space="preserve">atstovauja </w:t>
                      </w:r>
                      <w:r>
                        <w:rPr>
                          <w:rFonts w:eastAsia="Lucida Sans Unicode"/>
                          <w:bCs/>
                          <w:color w:val="000000"/>
                          <w:szCs w:val="24"/>
                        </w:rPr>
                        <w:t>Sporto centrą</w:t>
                      </w:r>
                      <w:r>
                        <w:rPr>
                          <w:rFonts w:eastAsia="Lucida Sans Unicode"/>
                          <w:color w:val="000000"/>
                          <w:szCs w:val="24"/>
                          <w:shd w:val="clear" w:color="auto" w:fill="FFFFFF"/>
                        </w:rPr>
                        <w:t xml:space="preserve"> teismuose, kitose institucijose, įstaigose</w:t>
                      </w:r>
                      <w:r>
                        <w:rPr>
                          <w:rFonts w:eastAsia="Lucida Sans Unicode"/>
                          <w:color w:val="212529"/>
                          <w:szCs w:val="24"/>
                          <w:shd w:val="clear" w:color="auto" w:fill="FFFFFF"/>
                        </w:rPr>
                        <w:t>;</w:t>
                      </w:r>
                    </w:p>
                  </w:sdtContent>
                </w:sdt>
                <w:sdt>
                  <w:sdtPr>
                    <w:alias w:val="26.17 pp."/>
                    <w:tag w:val="part_c9f835bd349e4c5599d8eab6d5ad7f91"/>
                    <w:lock w:val="sdtLocked"/>
                    <w:richText/>
                  </w:sdtPr>
                  <w:sdtContent>
                    <w:p w14:paraId="4F87C4DF" w14:textId="04116A83">
                      <w:pPr>
                        <w:widowControl w:val="0"/>
                        <w:tabs>
                          <w:tab w:val="left" w:pos="142"/>
                        </w:tabs>
                        <w:suppressAutoHyphens/>
                        <w:ind w:firstLine="851"/>
                        <w:jc w:val="both"/>
                        <w:rPr>
                          <w:rFonts w:eastAsia="Lucida Sans Unicode"/>
                          <w:color w:val="000000"/>
                          <w:szCs w:val="24"/>
                          <w:shd w:val="clear" w:color="auto" w:fill="FFFFFF"/>
                        </w:rPr>
                      </w:pPr>
                      <w:sdt>
                        <w:sdtPr>
                          <w:alias w:val="Numeris"/>
                          <w:tag w:val="nr_c9f835bd349e4c5599d8eab6d5ad7f91"/>
                          <w:lock w:val="sdtLocked"/>
                          <w:richText/>
                        </w:sdtPr>
                        <w:sdtContent>
                          <w:r>
                            <w:rPr>
                              <w:rFonts w:eastAsia="Lucida Sans Unicode"/>
                              <w:color w:val="000000"/>
                              <w:szCs w:val="24"/>
                              <w:shd w:val="clear" w:color="auto" w:fill="FFFFFF"/>
                            </w:rPr>
                            <w:t>26.17</w:t>
                          </w:r>
                        </w:sdtContent>
                      </w:sdt>
                      <w:r>
                        <w:rPr>
                          <w:rFonts w:eastAsia="Lucida Sans Unicode"/>
                          <w:color w:val="000000"/>
                          <w:szCs w:val="24"/>
                          <w:shd w:val="clear" w:color="auto" w:fill="FFFFFF"/>
                        </w:rPr>
                        <w:t>. organizuoja Sporto centro finansinę apskaitą pagal Lietuvos Respublikos finansinės apskaitos įstatymą;</w:t>
                      </w:r>
                    </w:p>
                  </w:sdtContent>
                </w:sdt>
                <w:sdt>
                  <w:sdtPr>
                    <w:alias w:val="26.18 pp."/>
                    <w:tag w:val="part_cc1458805128428488b602929388067d"/>
                    <w:lock w:val="sdtLocked"/>
                    <w:richText/>
                  </w:sdtPr>
                  <w:sdtContent>
                    <w:p w14:paraId="2C7FDC1C" w14:textId="6C262B95">
                      <w:pPr>
                        <w:widowControl w:val="0"/>
                        <w:tabs>
                          <w:tab w:val="left" w:pos="142"/>
                        </w:tabs>
                        <w:suppressAutoHyphens/>
                        <w:ind w:firstLine="851"/>
                        <w:jc w:val="both"/>
                        <w:rPr>
                          <w:rFonts w:eastAsia="Lucida Sans Unicode"/>
                          <w:color w:val="000000"/>
                          <w:szCs w:val="24"/>
                          <w:shd w:val="clear" w:color="auto" w:fill="FFFFFF"/>
                        </w:rPr>
                      </w:pPr>
                      <w:sdt>
                        <w:sdtPr>
                          <w:alias w:val="Numeris"/>
                          <w:tag w:val="nr_cc1458805128428488b602929388067d"/>
                          <w:lock w:val="sdtLocked"/>
                          <w:richText/>
                        </w:sdtPr>
                        <w:sdtContent>
                          <w:r>
                            <w:rPr>
                              <w:rFonts w:eastAsia="Lucida Sans Unicode"/>
                              <w:color w:val="000000"/>
                              <w:szCs w:val="24"/>
                              <w:shd w:val="clear" w:color="auto" w:fill="FFFFFF"/>
                            </w:rPr>
                            <w:t>26.18</w:t>
                          </w:r>
                        </w:sdtContent>
                      </w:sdt>
                      <w:r>
                        <w:rPr>
                          <w:rFonts w:eastAsia="Lucida Sans Unicode"/>
                          <w:color w:val="000000"/>
                          <w:szCs w:val="24"/>
                          <w:shd w:val="clear" w:color="auto" w:fill="FFFFFF"/>
                        </w:rPr>
                        <w:t xml:space="preserve">. vykdo kitas įstatymų ir kitų teisės aktų jam nustatytas funkcijas ir savininko pavedimus. </w:t>
                      </w:r>
                    </w:p>
                  </w:sdtContent>
                </w:sdt>
              </w:sdtContent>
            </w:sdt>
            <w:sdt>
              <w:sdtPr>
                <w:alias w:val="27 p."/>
                <w:tag w:val="part_5f8b105fe3744cdaaa9845b7363e521f"/>
                <w:lock w:val="sdtLocked"/>
                <w:richText/>
              </w:sdtPr>
              <w:sdtContent>
                <w:p w14:paraId="444EFD89" w14:textId="44E846C9">
                  <w:pPr>
                    <w:widowControl w:val="0"/>
                    <w:tabs>
                      <w:tab w:val="left" w:pos="0"/>
                    </w:tabs>
                    <w:suppressAutoHyphens/>
                    <w:ind w:firstLine="851"/>
                    <w:jc w:val="both"/>
                    <w:rPr>
                      <w:rFonts w:eastAsia="Lucida Sans Unicode"/>
                      <w:color w:val="000000"/>
                      <w:szCs w:val="24"/>
                      <w:shd w:val="clear" w:color="auto" w:fill="FFFFFF"/>
                    </w:rPr>
                  </w:pPr>
                  <w:sdt>
                    <w:sdtPr>
                      <w:alias w:val="Numeris"/>
                      <w:tag w:val="nr_5f8b105fe3744cdaaa9845b7363e521f"/>
                      <w:lock w:val="sdtLocked"/>
                      <w:richText/>
                    </w:sdtPr>
                    <w:sdtContent>
                      <w:r>
                        <w:rPr>
                          <w:rFonts w:eastAsia="Lucida Sans Unicode"/>
                          <w:bCs/>
                          <w:szCs w:val="24"/>
                        </w:rPr>
                        <w:t>27</w:t>
                      </w:r>
                    </w:sdtContent>
                  </w:sdt>
                  <w:r>
                    <w:rPr>
                      <w:rFonts w:eastAsia="Lucida Sans Unicode"/>
                      <w:bCs/>
                      <w:szCs w:val="24"/>
                    </w:rPr>
                    <w:t xml:space="preserve">. </w:t>
                  </w:r>
                  <w:r>
                    <w:rPr>
                      <w:rFonts w:eastAsia="Lucida Sans Unicode"/>
                      <w:bCs/>
                      <w:color w:val="000000"/>
                      <w:szCs w:val="24"/>
                    </w:rPr>
                    <w:t>Sporto centro</w:t>
                  </w:r>
                  <w:r>
                    <w:rPr>
                      <w:rFonts w:eastAsia="Lucida Sans Unicode"/>
                      <w:color w:val="000000"/>
                      <w:szCs w:val="24"/>
                      <w:shd w:val="clear" w:color="auto" w:fill="FFFFFF"/>
                    </w:rPr>
                    <w:t xml:space="preserve"> vadovo kompetenciją, funkcijas ir atsakomybę taip pat nustato įstatymai ir kiti teisės aktai, Nuostatai ir pareigybės aprašymas.</w:t>
                  </w:r>
                </w:p>
                <w:p w14:paraId="168BA8E9" w14:textId="77777777">
                  <w:pPr>
                    <w:widowControl w:val="0"/>
                    <w:tabs>
                      <w:tab w:val="left" w:pos="1560"/>
                    </w:tabs>
                    <w:suppressAutoHyphens/>
                    <w:ind w:firstLine="851"/>
                    <w:jc w:val="both"/>
                    <w:rPr>
                      <w:rFonts w:eastAsia="Calibri"/>
                      <w:color w:val="000000"/>
                      <w:szCs w:val="24"/>
                    </w:rPr>
                  </w:pPr>
                </w:p>
              </w:sdtContent>
            </w:sdt>
          </w:sdtContent>
        </w:sdt>
        <w:sdt>
          <w:sdtPr>
            <w:alias w:val="skyrius"/>
            <w:tag w:val="part_3f2bef93ce644501a27b53c895e6ff6f"/>
            <w:lock w:val="sdtLocked"/>
            <w:richText/>
          </w:sdtPr>
          <w:sdtContent>
            <w:p w14:paraId="1EFBE1FE" w14:textId="662BB81B">
              <w:pPr>
                <w:suppressAutoHyphens/>
                <w:ind w:firstLine="62"/>
                <w:jc w:val="center"/>
                <w:rPr>
                  <w:b/>
                  <w:szCs w:val="24"/>
                  <w:shd w:val="clear" w:color="auto" w:fill="FFFFFF"/>
                  <w:lang w:eastAsia="ar-SA"/>
                </w:rPr>
              </w:pPr>
              <w:sdt>
                <w:sdtPr>
                  <w:alias w:val="Numeris"/>
                  <w:tag w:val="nr_3f2bef93ce644501a27b53c895e6ff6f"/>
                  <w:lock w:val="sdtLocked"/>
                  <w:richText/>
                </w:sdtPr>
                <w:sdtContent>
                  <w:r>
                    <w:rPr>
                      <w:b/>
                      <w:szCs w:val="24"/>
                      <w:shd w:val="clear" w:color="auto" w:fill="FFFFFF"/>
                      <w:lang w:eastAsia="ar-SA"/>
                    </w:rPr>
                    <w:t>VI</w:t>
                  </w:r>
                </w:sdtContent>
              </w:sdt>
              <w:r>
                <w:rPr>
                  <w:b/>
                  <w:szCs w:val="24"/>
                  <w:shd w:val="clear" w:color="auto" w:fill="FFFFFF"/>
                  <w:lang w:eastAsia="ar-SA"/>
                </w:rPr>
                <w:t xml:space="preserve"> SKYRIUS</w:t>
              </w:r>
            </w:p>
            <w:p w14:paraId="40199475" w14:textId="77777777">
              <w:pPr>
                <w:suppressAutoHyphens/>
                <w:jc w:val="center"/>
                <w:rPr>
                  <w:b/>
                  <w:szCs w:val="24"/>
                  <w:shd w:val="clear" w:color="auto" w:fill="FFFFFF"/>
                  <w:lang w:eastAsia="ar-SA"/>
                </w:rPr>
              </w:pPr>
              <w:sdt>
                <w:sdtPr>
                  <w:alias w:val="Pavadinimas"/>
                  <w:tag w:val="title_3f2bef93ce644501a27b53c895e6ff6f"/>
                  <w:lock w:val="sdtLocked"/>
                  <w:richText/>
                </w:sdtPr>
                <w:sdtContent>
                  <w:r>
                    <w:rPr>
                      <w:b/>
                      <w:szCs w:val="24"/>
                      <w:shd w:val="clear" w:color="auto" w:fill="FFFFFF"/>
                      <w:lang w:eastAsia="ar-SA"/>
                    </w:rPr>
                    <w:t>SPORTO CENTRO SAVIVALDA</w:t>
                  </w:r>
                </w:sdtContent>
              </w:sdt>
            </w:p>
            <w:p w14:paraId="30611569" w14:textId="77777777">
              <w:pPr>
                <w:suppressAutoHyphens/>
                <w:jc w:val="center"/>
                <w:rPr>
                  <w:b/>
                  <w:szCs w:val="24"/>
                  <w:shd w:val="clear" w:color="auto" w:fill="FFFFFF"/>
                  <w:lang w:eastAsia="ar-SA"/>
                </w:rPr>
              </w:pPr>
            </w:p>
            <w:sdt>
              <w:sdtPr>
                <w:alias w:val="28 p."/>
                <w:tag w:val="part_cba935d820874674b53fa24855be2da1"/>
                <w:lock w:val="sdtLocked"/>
                <w:richText/>
              </w:sdtPr>
              <w:sdtContent>
                <w:p w14:paraId="177F2CDF" w14:textId="12EFB127">
                  <w:pPr>
                    <w:suppressAutoHyphens/>
                    <w:ind w:firstLine="851"/>
                    <w:jc w:val="both"/>
                    <w:rPr>
                      <w:szCs w:val="24"/>
                      <w:shd w:val="clear" w:color="auto" w:fill="FFFFFF"/>
                      <w:lang w:eastAsia="ar-SA"/>
                    </w:rPr>
                  </w:pPr>
                  <w:sdt>
                    <w:sdtPr>
                      <w:alias w:val="Numeris"/>
                      <w:tag w:val="nr_cba935d820874674b53fa24855be2da1"/>
                      <w:lock w:val="sdtLocked"/>
                      <w:richText/>
                    </w:sdtPr>
                    <w:sdtContent>
                      <w:r>
                        <w:rPr>
                          <w:szCs w:val="24"/>
                          <w:shd w:val="clear" w:color="auto" w:fill="FFFFFF"/>
                          <w:lang w:eastAsia="ar-SA"/>
                        </w:rPr>
                        <w:t>28</w:t>
                      </w:r>
                    </w:sdtContent>
                  </w:sdt>
                  <w:r>
                    <w:rPr>
                      <w:szCs w:val="24"/>
                      <w:shd w:val="clear" w:color="auto" w:fill="FFFFFF"/>
                      <w:lang w:eastAsia="ar-SA"/>
                    </w:rPr>
                    <w:t xml:space="preserve">. </w:t>
                  </w:r>
                  <w:r>
                    <w:rPr>
                      <w:bCs/>
                      <w:szCs w:val="24"/>
                      <w:shd w:val="clear" w:color="auto" w:fill="FFFFFF"/>
                      <w:lang w:eastAsia="ar-SA"/>
                    </w:rPr>
                    <w:t>Sporto centro taryba</w:t>
                  </w:r>
                  <w:r>
                    <w:rPr>
                      <w:szCs w:val="24"/>
                      <w:shd w:val="clear" w:color="auto" w:fill="FFFFFF"/>
                      <w:lang w:eastAsia="ar-SA"/>
                    </w:rPr>
                    <w:t xml:space="preserve"> yra aukščiausioji Sporto centro savivaldos institucija. Sporto centro taryba telkia Sporto centro sportininkų, trenerių, tėvų (globėjų, rūpintojų), rėmėjų bendruomenę demokratiniam Sporto centro valdymui, padeda spręsti Sporto centrui aktualius klausimus, atstovauti teisėtiems Sporto centro interesams.</w:t>
                  </w:r>
                </w:p>
              </w:sdtContent>
            </w:sdt>
            <w:sdt>
              <w:sdtPr>
                <w:alias w:val="29 p."/>
                <w:tag w:val="part_fb0ac6f0fe7841e0a58596afdb6cc234"/>
                <w:lock w:val="sdtLocked"/>
                <w:richText/>
              </w:sdtPr>
              <w:sdtContent>
                <w:p w14:paraId="04E924AE" w14:textId="6FC66937">
                  <w:pPr>
                    <w:suppressAutoHyphens/>
                    <w:ind w:firstLine="851"/>
                    <w:jc w:val="both"/>
                    <w:rPr>
                      <w:szCs w:val="24"/>
                      <w:shd w:val="clear" w:color="auto" w:fill="FFFFFF"/>
                      <w:lang w:eastAsia="ar-SA"/>
                    </w:rPr>
                  </w:pPr>
                  <w:sdt>
                    <w:sdtPr>
                      <w:alias w:val="Numeris"/>
                      <w:tag w:val="nr_fb0ac6f0fe7841e0a58596afdb6cc234"/>
                      <w:lock w:val="sdtLocked"/>
                      <w:richText/>
                    </w:sdtPr>
                    <w:sdtContent>
                      <w:r>
                        <w:rPr>
                          <w:szCs w:val="24"/>
                          <w:shd w:val="clear" w:color="auto" w:fill="FFFFFF"/>
                          <w:lang w:eastAsia="ar-SA"/>
                        </w:rPr>
                        <w:t>29</w:t>
                      </w:r>
                    </w:sdtContent>
                  </w:sdt>
                  <w:r>
                    <w:rPr>
                      <w:szCs w:val="24"/>
                      <w:shd w:val="clear" w:color="auto" w:fill="FFFFFF"/>
                      <w:lang w:eastAsia="ar-SA"/>
                    </w:rPr>
                    <w:t>. Sporto centro taryba sudaroma iš Sporto centro sportuojančiųjų tėvų (globėjų, rūpintojų), rėmėjų atstovų, trenerių, Sporto centro sportininkų, medicinos darbuotojų. Sporto centro tarybos narių skaičių ir jos veiklos kadencijos trukmę nustato Sporto centro direktorius.</w:t>
                  </w:r>
                </w:p>
              </w:sdtContent>
            </w:sdt>
            <w:sdt>
              <w:sdtPr>
                <w:alias w:val="30 p."/>
                <w:tag w:val="part_2d828a5e1f5d4df0b289452bbe650f01"/>
                <w:lock w:val="sdtLocked"/>
                <w:richText/>
              </w:sdtPr>
              <w:sdtContent>
                <w:p w14:paraId="7F30ED7D" w14:textId="4CF7D16B">
                  <w:pPr>
                    <w:suppressAutoHyphens/>
                    <w:ind w:firstLine="851"/>
                    <w:jc w:val="both"/>
                    <w:rPr>
                      <w:szCs w:val="24"/>
                      <w:shd w:val="clear" w:color="auto" w:fill="FFFFFF"/>
                      <w:lang w:eastAsia="ar-SA"/>
                    </w:rPr>
                  </w:pPr>
                  <w:sdt>
                    <w:sdtPr>
                      <w:alias w:val="Numeris"/>
                      <w:tag w:val="nr_2d828a5e1f5d4df0b289452bbe650f01"/>
                      <w:lock w:val="sdtLocked"/>
                      <w:richText/>
                    </w:sdtPr>
                    <w:sdtContent>
                      <w:r>
                        <w:rPr>
                          <w:szCs w:val="24"/>
                          <w:shd w:val="clear" w:color="auto" w:fill="FFFFFF"/>
                          <w:lang w:eastAsia="ar-SA"/>
                        </w:rPr>
                        <w:t>30</w:t>
                      </w:r>
                    </w:sdtContent>
                  </w:sdt>
                  <w:r>
                    <w:rPr>
                      <w:szCs w:val="24"/>
                      <w:shd w:val="clear" w:color="auto" w:fill="FFFFFF"/>
                      <w:lang w:eastAsia="ar-SA"/>
                    </w:rPr>
                    <w:t>. Lygiomis dalimis treneriai ir sportininkai į Sporto centro tarybą renkami visuotiniame trenerių ir sportininkų atstovų susirinkime. Tėvai (globėjai, rūpintojai), rėmėjų atstovai į Sporto</w:t>
                  </w:r>
                  <w:r>
                    <w:rPr>
                      <w:szCs w:val="24"/>
                      <w:lang w:eastAsia="ar-SA"/>
                    </w:rPr>
                    <w:t xml:space="preserve"> </w:t>
                  </w:r>
                  <w:r>
                    <w:rPr>
                      <w:szCs w:val="24"/>
                      <w:shd w:val="clear" w:color="auto" w:fill="FFFFFF"/>
                      <w:lang w:eastAsia="ar-SA"/>
                    </w:rPr>
                    <w:t>centro tarybą renkami visuotiniame tėvų (globėjų, rūpintojų) ir rėmėjų atstovų susirinkime.</w:t>
                  </w:r>
                </w:p>
              </w:sdtContent>
            </w:sdt>
            <w:sdt>
              <w:sdtPr>
                <w:alias w:val="31 p."/>
                <w:tag w:val="part_2263401e9e2d4a568bef3b6b30a7eb4c"/>
                <w:lock w:val="sdtLocked"/>
                <w:richText/>
              </w:sdtPr>
              <w:sdtContent>
                <w:p w14:paraId="1313E327" w14:textId="2D50E9AA">
                  <w:pPr>
                    <w:suppressAutoHyphens/>
                    <w:ind w:firstLine="851"/>
                    <w:jc w:val="both"/>
                    <w:rPr>
                      <w:szCs w:val="24"/>
                      <w:shd w:val="clear" w:color="auto" w:fill="FFFFFF"/>
                      <w:lang w:eastAsia="ar-SA"/>
                    </w:rPr>
                  </w:pPr>
                  <w:sdt>
                    <w:sdtPr>
                      <w:alias w:val="Numeris"/>
                      <w:tag w:val="nr_2263401e9e2d4a568bef3b6b30a7eb4c"/>
                      <w:lock w:val="sdtLocked"/>
                      <w:richText/>
                    </w:sdtPr>
                    <w:sdtContent>
                      <w:r>
                        <w:rPr>
                          <w:szCs w:val="24"/>
                          <w:shd w:val="clear" w:color="auto" w:fill="FFFFFF"/>
                          <w:lang w:eastAsia="ar-SA"/>
                        </w:rPr>
                        <w:t>31</w:t>
                      </w:r>
                    </w:sdtContent>
                  </w:sdt>
                  <w:r>
                    <w:rPr>
                      <w:szCs w:val="24"/>
                      <w:shd w:val="clear" w:color="auto" w:fill="FFFFFF"/>
                      <w:lang w:eastAsia="ar-SA"/>
                    </w:rPr>
                    <w:t>. Sporto centro tarybos sudėtį tvirtina Sporto centro darbuotojų, trenerių, sportininkų, tėvų (globėjų, rūpintojų), rėmėjų atstovų susirinkimas.</w:t>
                  </w:r>
                </w:p>
              </w:sdtContent>
            </w:sdt>
            <w:sdt>
              <w:sdtPr>
                <w:alias w:val="32 p."/>
                <w:tag w:val="part_0a1d97744c3d4917ac958fb466d65a1c"/>
                <w:lock w:val="sdtLocked"/>
                <w:richText/>
              </w:sdtPr>
              <w:sdtContent>
                <w:p w14:paraId="7CFE03B0" w14:textId="08199E85">
                  <w:pPr>
                    <w:suppressAutoHyphens/>
                    <w:ind w:firstLine="851"/>
                    <w:jc w:val="both"/>
                    <w:rPr>
                      <w:szCs w:val="24"/>
                      <w:shd w:val="clear" w:color="auto" w:fill="FFFFFF"/>
                      <w:lang w:eastAsia="ar-SA"/>
                    </w:rPr>
                  </w:pPr>
                  <w:sdt>
                    <w:sdtPr>
                      <w:alias w:val="Numeris"/>
                      <w:tag w:val="nr_0a1d97744c3d4917ac958fb466d65a1c"/>
                      <w:lock w:val="sdtLocked"/>
                      <w:richText/>
                    </w:sdtPr>
                    <w:sdtContent>
                      <w:r>
                        <w:rPr>
                          <w:szCs w:val="24"/>
                          <w:shd w:val="clear" w:color="auto" w:fill="FFFFFF"/>
                          <w:lang w:eastAsia="ar-SA"/>
                        </w:rPr>
                        <w:t>32</w:t>
                      </w:r>
                    </w:sdtContent>
                  </w:sdt>
                  <w:r>
                    <w:rPr>
                      <w:szCs w:val="24"/>
                      <w:shd w:val="clear" w:color="auto" w:fill="FFFFFF"/>
                      <w:lang w:eastAsia="ar-SA"/>
                    </w:rPr>
                    <w:t>. Sporto centro tarybos posėdžiai kviečiami ne rečiau kaip du kartus per metus. Posėdis teisėtas, jei jame dalyvauja ne mažiau kaip du trečdaliai narių. Nutarimai priimami posėdyje dalyvaujančiųjų balsų dauguma. Sporto centro direktorius Sporto centro tarybos posėdžiuose gali dalyvauti kviestinio nario teisėmis.</w:t>
                  </w:r>
                </w:p>
              </w:sdtContent>
            </w:sdt>
            <w:sdt>
              <w:sdtPr>
                <w:alias w:val="33 p."/>
                <w:tag w:val="part_6bece3d2cf00476cafb1c9f2196244bb"/>
                <w:lock w:val="sdtLocked"/>
                <w:richText/>
              </w:sdtPr>
              <w:sdtContent>
                <w:p w14:paraId="37E083CE" w14:textId="01D48F86">
                  <w:pPr>
                    <w:suppressAutoHyphens/>
                    <w:ind w:firstLine="851"/>
                    <w:jc w:val="both"/>
                    <w:rPr>
                      <w:szCs w:val="24"/>
                      <w:shd w:val="clear" w:color="auto" w:fill="FFFFFF"/>
                      <w:lang w:eastAsia="ar-SA"/>
                    </w:rPr>
                  </w:pPr>
                  <w:sdt>
                    <w:sdtPr>
                      <w:alias w:val="Numeris"/>
                      <w:tag w:val="nr_6bece3d2cf00476cafb1c9f2196244bb"/>
                      <w:lock w:val="sdtLocked"/>
                      <w:richText/>
                    </w:sdtPr>
                    <w:sdtContent>
                      <w:r>
                        <w:rPr>
                          <w:szCs w:val="24"/>
                          <w:shd w:val="clear" w:color="auto" w:fill="FFFFFF"/>
                          <w:lang w:eastAsia="ar-SA"/>
                        </w:rPr>
                        <w:t>33</w:t>
                      </w:r>
                    </w:sdtContent>
                  </w:sdt>
                  <w:r>
                    <w:rPr>
                      <w:szCs w:val="24"/>
                      <w:shd w:val="clear" w:color="auto" w:fill="FFFFFF"/>
                      <w:lang w:eastAsia="ar-SA"/>
                    </w:rPr>
                    <w:t>. Sporto centro tarybai vadovauja pirmininkas, išrinktas atviru balsavimu Sporto centro tarybos posėdyje.</w:t>
                  </w:r>
                </w:p>
              </w:sdtContent>
            </w:sdt>
            <w:sdt>
              <w:sdtPr>
                <w:alias w:val="34 p."/>
                <w:tag w:val="part_1f05a656171b4ade80db8e5689a1c3b9"/>
                <w:lock w:val="sdtLocked"/>
                <w:richText/>
              </w:sdtPr>
              <w:sdtContent>
                <w:p w14:paraId="3B2D3BE5" w14:textId="06EC90D7">
                  <w:pPr>
                    <w:suppressAutoHyphens/>
                    <w:ind w:firstLine="851"/>
                    <w:jc w:val="both"/>
                    <w:rPr>
                      <w:szCs w:val="24"/>
                      <w:shd w:val="clear" w:color="auto" w:fill="FFFFFF"/>
                      <w:lang w:eastAsia="ar-SA"/>
                    </w:rPr>
                  </w:pPr>
                  <w:sdt>
                    <w:sdtPr>
                      <w:alias w:val="Numeris"/>
                      <w:tag w:val="nr_1f05a656171b4ade80db8e5689a1c3b9"/>
                      <w:lock w:val="sdtLocked"/>
                      <w:richText/>
                    </w:sdtPr>
                    <w:sdtContent>
                      <w:r>
                        <w:rPr>
                          <w:szCs w:val="24"/>
                          <w:shd w:val="clear" w:color="auto" w:fill="FFFFFF"/>
                          <w:lang w:eastAsia="ar-SA"/>
                        </w:rPr>
                        <w:t>34</w:t>
                      </w:r>
                    </w:sdtContent>
                  </w:sdt>
                  <w:r>
                    <w:rPr>
                      <w:szCs w:val="24"/>
                      <w:shd w:val="clear" w:color="auto" w:fill="FFFFFF"/>
                      <w:lang w:eastAsia="ar-SA"/>
                    </w:rPr>
                    <w:t>. Sporto centro taryba atlieka tokias funkcijas:</w:t>
                  </w:r>
                </w:p>
                <w:sdt>
                  <w:sdtPr>
                    <w:alias w:val="34.1 pp."/>
                    <w:tag w:val="part_9d1f2678f3f3490e918f1dbadf95921b"/>
                    <w:lock w:val="sdtLocked"/>
                    <w:richText/>
                  </w:sdtPr>
                  <w:sdtContent>
                    <w:p w14:paraId="515F93A9" w14:textId="50650E03">
                      <w:pPr>
                        <w:suppressAutoHyphens/>
                        <w:ind w:firstLine="851"/>
                        <w:jc w:val="both"/>
                        <w:rPr>
                          <w:szCs w:val="24"/>
                          <w:shd w:val="clear" w:color="auto" w:fill="FFFFFF"/>
                          <w:lang w:eastAsia="ar-SA"/>
                        </w:rPr>
                      </w:pPr>
                      <w:sdt>
                        <w:sdtPr>
                          <w:alias w:val="Numeris"/>
                          <w:tag w:val="nr_9d1f2678f3f3490e918f1dbadf95921b"/>
                          <w:lock w:val="sdtLocked"/>
                          <w:richText/>
                        </w:sdtPr>
                        <w:sdtContent>
                          <w:r>
                            <w:rPr>
                              <w:szCs w:val="24"/>
                              <w:shd w:val="clear" w:color="auto" w:fill="FFFFFF"/>
                              <w:lang w:eastAsia="ar-SA"/>
                            </w:rPr>
                            <w:t>34.1</w:t>
                          </w:r>
                        </w:sdtContent>
                      </w:sdt>
                      <w:r>
                        <w:rPr>
                          <w:szCs w:val="24"/>
                          <w:shd w:val="clear" w:color="auto" w:fill="FFFFFF"/>
                          <w:lang w:eastAsia="ar-SA"/>
                        </w:rPr>
                        <w:t>. teikia siūlymus Sporto centro direktoriui dėl Sporto centro strateginių tikslų, uždavinių ir jų įgyvendinimo priemonių;</w:t>
                      </w:r>
                    </w:p>
                  </w:sdtContent>
                </w:sdt>
                <w:sdt>
                  <w:sdtPr>
                    <w:alias w:val="34.2 pp."/>
                    <w:tag w:val="part_0e893202e3c94019b2da4833c9d37fbb"/>
                    <w:lock w:val="sdtLocked"/>
                    <w:richText/>
                  </w:sdtPr>
                  <w:sdtContent>
                    <w:p w14:paraId="5AB0A192" w14:textId="5FC87665">
                      <w:pPr>
                        <w:suppressAutoHyphens/>
                        <w:ind w:firstLine="851"/>
                        <w:jc w:val="both"/>
                        <w:rPr>
                          <w:szCs w:val="24"/>
                          <w:shd w:val="clear" w:color="auto" w:fill="FFFFFF"/>
                          <w:lang w:eastAsia="ar-SA"/>
                        </w:rPr>
                      </w:pPr>
                      <w:sdt>
                        <w:sdtPr>
                          <w:alias w:val="Numeris"/>
                          <w:tag w:val="nr_0e893202e3c94019b2da4833c9d37fbb"/>
                          <w:lock w:val="sdtLocked"/>
                          <w:richText/>
                        </w:sdtPr>
                        <w:sdtContent>
                          <w:r>
                            <w:rPr>
                              <w:szCs w:val="24"/>
                              <w:shd w:val="clear" w:color="auto" w:fill="FFFFFF"/>
                              <w:lang w:eastAsia="ar-SA"/>
                            </w:rPr>
                            <w:t>34.2</w:t>
                          </w:r>
                        </w:sdtContent>
                      </w:sdt>
                      <w:r>
                        <w:rPr>
                          <w:szCs w:val="24"/>
                          <w:shd w:val="clear" w:color="auto" w:fill="FFFFFF"/>
                          <w:lang w:eastAsia="ar-SA"/>
                        </w:rPr>
                        <w:t>. pritaria Sporto centro metiniam veiklos planui, vidaus darbo tvarkos taisyklėms, kitiems Sporto</w:t>
                      </w:r>
                      <w:r>
                        <w:rPr>
                          <w:szCs w:val="24"/>
                          <w:lang w:val="en-US" w:eastAsia="ar-SA"/>
                        </w:rPr>
                        <w:t xml:space="preserve"> </w:t>
                      </w:r>
                      <w:r>
                        <w:rPr>
                          <w:szCs w:val="24"/>
                          <w:shd w:val="clear" w:color="auto" w:fill="FFFFFF"/>
                          <w:lang w:eastAsia="ar-SA"/>
                        </w:rPr>
                        <w:t>centro veiklą reglamentuojantiems dokumentams, teikiamiems Sporto centro direktoriaus;</w:t>
                      </w:r>
                    </w:p>
                  </w:sdtContent>
                </w:sdt>
                <w:sdt>
                  <w:sdtPr>
                    <w:alias w:val="34.3 pp."/>
                    <w:tag w:val="part_7efd771d5e4742fc9e0c91cd26aa5700"/>
                    <w:lock w:val="sdtLocked"/>
                    <w:richText/>
                  </w:sdtPr>
                  <w:sdtContent>
                    <w:p w14:paraId="45333C73" w14:textId="488540BB">
                      <w:pPr>
                        <w:suppressAutoHyphens/>
                        <w:ind w:firstLine="851"/>
                        <w:jc w:val="both"/>
                        <w:rPr>
                          <w:szCs w:val="24"/>
                          <w:shd w:val="clear" w:color="auto" w:fill="FFFFFF"/>
                          <w:lang w:eastAsia="ar-SA"/>
                        </w:rPr>
                      </w:pPr>
                      <w:sdt>
                        <w:sdtPr>
                          <w:alias w:val="Numeris"/>
                          <w:tag w:val="nr_7efd771d5e4742fc9e0c91cd26aa5700"/>
                          <w:lock w:val="sdtLocked"/>
                          <w:richText/>
                        </w:sdtPr>
                        <w:sdtContent>
                          <w:r>
                            <w:rPr>
                              <w:szCs w:val="24"/>
                              <w:shd w:val="clear" w:color="auto" w:fill="FFFFFF"/>
                              <w:lang w:eastAsia="ar-SA"/>
                            </w:rPr>
                            <w:t>34.3</w:t>
                          </w:r>
                        </w:sdtContent>
                      </w:sdt>
                      <w:r>
                        <w:rPr>
                          <w:szCs w:val="24"/>
                          <w:shd w:val="clear" w:color="auto" w:fill="FFFFFF"/>
                          <w:lang w:eastAsia="ar-SA"/>
                        </w:rPr>
                        <w:t>. teikia siūlymus Sporto centro direktoriui dėl Nuostatų keitimo ar papildymo, Sporto centro vidaus struktūros tobulinimo;</w:t>
                      </w:r>
                    </w:p>
                  </w:sdtContent>
                </w:sdt>
                <w:sdt>
                  <w:sdtPr>
                    <w:alias w:val="34.4 pp."/>
                    <w:tag w:val="part_126602c743824cdca50acaf61151eb06"/>
                    <w:lock w:val="sdtLocked"/>
                    <w:richText/>
                  </w:sdtPr>
                  <w:sdtContent>
                    <w:p w14:paraId="59A2DC85" w14:textId="0CC9306B">
                      <w:pPr>
                        <w:suppressAutoHyphens/>
                        <w:ind w:firstLine="851"/>
                        <w:jc w:val="both"/>
                        <w:rPr>
                          <w:szCs w:val="24"/>
                          <w:shd w:val="clear" w:color="auto" w:fill="FFFFFF"/>
                          <w:lang w:eastAsia="ar-SA"/>
                        </w:rPr>
                      </w:pPr>
                      <w:sdt>
                        <w:sdtPr>
                          <w:alias w:val="Numeris"/>
                          <w:tag w:val="nr_126602c743824cdca50acaf61151eb06"/>
                          <w:lock w:val="sdtLocked"/>
                          <w:richText/>
                        </w:sdtPr>
                        <w:sdtContent>
                          <w:r>
                            <w:rPr>
                              <w:szCs w:val="24"/>
                              <w:shd w:val="clear" w:color="auto" w:fill="FFFFFF"/>
                              <w:lang w:eastAsia="ar-SA"/>
                            </w:rPr>
                            <w:t>34.4</w:t>
                          </w:r>
                        </w:sdtContent>
                      </w:sdt>
                      <w:r>
                        <w:rPr>
                          <w:szCs w:val="24"/>
                          <w:shd w:val="clear" w:color="auto" w:fill="FFFFFF"/>
                          <w:lang w:eastAsia="ar-SA"/>
                        </w:rPr>
                        <w:t>. kolegialiai svarsto Sporto centro lėšų naudojimo klausimus;</w:t>
                      </w:r>
                    </w:p>
                  </w:sdtContent>
                </w:sdt>
                <w:sdt>
                  <w:sdtPr>
                    <w:alias w:val="34.5 pp."/>
                    <w:tag w:val="part_d4fbaa4e02a24ebb856a89609e34e7e4"/>
                    <w:lock w:val="sdtLocked"/>
                    <w:richText/>
                  </w:sdtPr>
                  <w:sdtContent>
                    <w:p w14:paraId="57F2C4DD" w14:textId="48063053">
                      <w:pPr>
                        <w:suppressAutoHyphens/>
                        <w:ind w:firstLine="851"/>
                        <w:jc w:val="both"/>
                        <w:rPr>
                          <w:szCs w:val="24"/>
                          <w:shd w:val="clear" w:color="auto" w:fill="FFFFFF"/>
                          <w:lang w:eastAsia="ar-SA"/>
                        </w:rPr>
                      </w:pPr>
                      <w:sdt>
                        <w:sdtPr>
                          <w:alias w:val="Numeris"/>
                          <w:tag w:val="nr_d4fbaa4e02a24ebb856a89609e34e7e4"/>
                          <w:lock w:val="sdtLocked"/>
                          <w:richText/>
                        </w:sdtPr>
                        <w:sdtContent>
                          <w:r>
                            <w:rPr>
                              <w:szCs w:val="24"/>
                              <w:shd w:val="clear" w:color="auto" w:fill="FFFFFF"/>
                              <w:lang w:eastAsia="ar-SA"/>
                            </w:rPr>
                            <w:t>34.5</w:t>
                          </w:r>
                        </w:sdtContent>
                      </w:sdt>
                      <w:r>
                        <w:rPr>
                          <w:szCs w:val="24"/>
                          <w:shd w:val="clear" w:color="auto" w:fill="FFFFFF"/>
                          <w:lang w:eastAsia="ar-SA"/>
                        </w:rPr>
                        <w:t>. išklauso Sporto centro metinės veiklos ataskaitas ir teikia siūlymus Sporto centro direktoriui dėl Sporto centro veiklos tobulinimo;</w:t>
                      </w:r>
                    </w:p>
                  </w:sdtContent>
                </w:sdt>
                <w:sdt>
                  <w:sdtPr>
                    <w:alias w:val="34.6 pp."/>
                    <w:tag w:val="part_7cb8ef3d7d7f491cb6e6a74f17ff2ed3"/>
                    <w:lock w:val="sdtLocked"/>
                    <w:richText/>
                  </w:sdtPr>
                  <w:sdtContent>
                    <w:p w14:paraId="1777375E" w14:textId="2D76EDE0">
                      <w:pPr>
                        <w:suppressAutoHyphens/>
                        <w:ind w:firstLine="851"/>
                        <w:jc w:val="both"/>
                        <w:rPr>
                          <w:szCs w:val="24"/>
                          <w:shd w:val="clear" w:color="auto" w:fill="FFFFFF"/>
                          <w:lang w:eastAsia="ar-SA"/>
                        </w:rPr>
                      </w:pPr>
                      <w:sdt>
                        <w:sdtPr>
                          <w:alias w:val="Numeris"/>
                          <w:tag w:val="nr_7cb8ef3d7d7f491cb6e6a74f17ff2ed3"/>
                          <w:lock w:val="sdtLocked"/>
                          <w:richText/>
                        </w:sdtPr>
                        <w:sdtContent>
                          <w:r>
                            <w:rPr>
                              <w:szCs w:val="24"/>
                              <w:shd w:val="clear" w:color="auto" w:fill="FFFFFF"/>
                              <w:lang w:eastAsia="ar-SA"/>
                            </w:rPr>
                            <w:t>34.6</w:t>
                          </w:r>
                        </w:sdtContent>
                      </w:sdt>
                      <w:r>
                        <w:rPr>
                          <w:szCs w:val="24"/>
                          <w:shd w:val="clear" w:color="auto" w:fill="FFFFFF"/>
                          <w:lang w:eastAsia="ar-SA"/>
                        </w:rPr>
                        <w:t>. teikia siūlymus Savivaldybės tarybai dėl Sporto centro materialinio aprūpinimo, veiklos tobulinimo;</w:t>
                      </w:r>
                    </w:p>
                  </w:sdtContent>
                </w:sdt>
                <w:sdt>
                  <w:sdtPr>
                    <w:alias w:val="34.7 pp."/>
                    <w:tag w:val="part_757749df225843d3b5c18c115bc32806"/>
                    <w:lock w:val="sdtLocked"/>
                    <w:richText/>
                  </w:sdtPr>
                  <w:sdtContent>
                    <w:p w14:paraId="5393C5E6" w14:textId="55895674">
                      <w:pPr>
                        <w:suppressAutoHyphens/>
                        <w:ind w:firstLine="851"/>
                        <w:jc w:val="both"/>
                        <w:rPr>
                          <w:color w:val="000000"/>
                          <w:szCs w:val="24"/>
                          <w:shd w:val="clear" w:color="auto" w:fill="FFFFFF"/>
                          <w:lang w:eastAsia="ar-SA"/>
                        </w:rPr>
                      </w:pPr>
                      <w:sdt>
                        <w:sdtPr>
                          <w:alias w:val="Numeris"/>
                          <w:tag w:val="nr_757749df225843d3b5c18c115bc32806"/>
                          <w:lock w:val="sdtLocked"/>
                          <w:richText/>
                        </w:sdtPr>
                        <w:sdtContent>
                          <w:r>
                            <w:rPr>
                              <w:szCs w:val="24"/>
                              <w:shd w:val="clear" w:color="auto" w:fill="FFFFFF"/>
                              <w:lang w:eastAsia="ar-SA"/>
                            </w:rPr>
                            <w:t>34.7</w:t>
                          </w:r>
                        </w:sdtContent>
                      </w:sdt>
                      <w:r>
                        <w:rPr>
                          <w:szCs w:val="24"/>
                          <w:shd w:val="clear" w:color="auto" w:fill="FFFFFF"/>
                          <w:lang w:eastAsia="ar-SA"/>
                        </w:rPr>
                        <w:t>. teikia siūlymus Sporto centro direktoriui dėl Sporto centro darbo tobulinimo, saugių sportininkų rengimo ir darbo sąlygų sudarymo, talkina formuojant Sporto centro materialinius, finansinius ir intelektinius išteklius;</w:t>
                      </w:r>
                    </w:p>
                  </w:sdtContent>
                </w:sdt>
                <w:sdt>
                  <w:sdtPr>
                    <w:alias w:val="34.8 pp."/>
                    <w:tag w:val="part_e342317958eb4a3599fc3ca4c195289e"/>
                    <w:lock w:val="sdtLocked"/>
                    <w:richText/>
                  </w:sdtPr>
                  <w:sdtContent>
                    <w:p w14:paraId="671BDD99" w14:textId="726AE2B4">
                      <w:pPr>
                        <w:suppressAutoHyphens/>
                        <w:ind w:firstLine="851"/>
                        <w:jc w:val="both"/>
                        <w:rPr>
                          <w:szCs w:val="24"/>
                          <w:shd w:val="clear" w:color="auto" w:fill="FFFFFF"/>
                          <w:lang w:eastAsia="ar-SA"/>
                        </w:rPr>
                      </w:pPr>
                      <w:sdt>
                        <w:sdtPr>
                          <w:alias w:val="Numeris"/>
                          <w:tag w:val="nr_e342317958eb4a3599fc3ca4c195289e"/>
                          <w:lock w:val="sdtLocked"/>
                          <w:richText/>
                        </w:sdtPr>
                        <w:sdtContent>
                          <w:r>
                            <w:rPr>
                              <w:szCs w:val="24"/>
                              <w:shd w:val="clear" w:color="auto" w:fill="FFFFFF"/>
                              <w:lang w:eastAsia="ar-SA"/>
                            </w:rPr>
                            <w:t>34.8</w:t>
                          </w:r>
                        </w:sdtContent>
                      </w:sdt>
                      <w:r>
                        <w:rPr>
                          <w:szCs w:val="24"/>
                          <w:shd w:val="clear" w:color="auto" w:fill="FFFFFF"/>
                          <w:lang w:eastAsia="ar-SA"/>
                        </w:rPr>
                        <w:t>. svarsto Sporto centro direktoriaus teikiamus svarstyti klausimus.</w:t>
                      </w:r>
                    </w:p>
                  </w:sdtContent>
                </w:sdt>
              </w:sdtContent>
            </w:sdt>
            <w:sdt>
              <w:sdtPr>
                <w:alias w:val="35 p."/>
                <w:tag w:val="part_b301b5f3ec8e4978ab400a87bebff060"/>
                <w:lock w:val="sdtLocked"/>
                <w:richText/>
              </w:sdtPr>
              <w:sdtContent>
                <w:p w14:paraId="331116A4" w14:textId="48CC1447">
                  <w:pPr>
                    <w:suppressAutoHyphens/>
                    <w:ind w:firstLine="851"/>
                    <w:jc w:val="both"/>
                    <w:rPr>
                      <w:color w:val="000000"/>
                      <w:szCs w:val="24"/>
                      <w:shd w:val="clear" w:color="auto" w:fill="FFFFFF"/>
                      <w:lang w:eastAsia="ar-SA"/>
                    </w:rPr>
                  </w:pPr>
                  <w:sdt>
                    <w:sdtPr>
                      <w:alias w:val="Numeris"/>
                      <w:tag w:val="nr_b301b5f3ec8e4978ab400a87bebff060"/>
                      <w:lock w:val="sdtLocked"/>
                      <w:richText/>
                    </w:sdtPr>
                    <w:sdtContent>
                      <w:r>
                        <w:rPr>
                          <w:color w:val="000000"/>
                          <w:szCs w:val="24"/>
                          <w:shd w:val="clear" w:color="auto" w:fill="FFFFFF"/>
                          <w:lang w:eastAsia="ar-SA"/>
                        </w:rPr>
                        <w:t>35</w:t>
                      </w:r>
                    </w:sdtContent>
                  </w:sdt>
                  <w:r>
                    <w:rPr>
                      <w:color w:val="000000"/>
                      <w:szCs w:val="24"/>
                      <w:shd w:val="clear" w:color="auto" w:fill="FFFFFF"/>
                      <w:lang w:eastAsia="ar-SA"/>
                    </w:rPr>
                    <w:t>. Sporto centro tarybos nutarimai yra teisėti, jei jie neprieštarauja teisės aktams.</w:t>
                  </w:r>
                </w:p>
              </w:sdtContent>
            </w:sdt>
            <w:sdt>
              <w:sdtPr>
                <w:alias w:val="36 p."/>
                <w:tag w:val="part_457fe03458ff43a4ad36cafcccc8a0ce"/>
                <w:lock w:val="sdtLocked"/>
                <w:richText/>
              </w:sdtPr>
              <w:sdtContent>
                <w:p w14:paraId="1B439888" w14:textId="3310A161">
                  <w:pPr>
                    <w:suppressAutoHyphens/>
                    <w:ind w:firstLine="851"/>
                    <w:jc w:val="both"/>
                    <w:rPr>
                      <w:color w:val="000000"/>
                      <w:szCs w:val="24"/>
                      <w:shd w:val="clear" w:color="auto" w:fill="FFFFFF"/>
                      <w:lang w:eastAsia="ar-SA"/>
                    </w:rPr>
                  </w:pPr>
                  <w:sdt>
                    <w:sdtPr>
                      <w:alias w:val="Numeris"/>
                      <w:tag w:val="nr_457fe03458ff43a4ad36cafcccc8a0ce"/>
                      <w:lock w:val="sdtLocked"/>
                      <w:richText/>
                    </w:sdtPr>
                    <w:sdtContent>
                      <w:r>
                        <w:rPr>
                          <w:color w:val="000000"/>
                          <w:szCs w:val="24"/>
                          <w:shd w:val="clear" w:color="auto" w:fill="FFFFFF"/>
                          <w:lang w:eastAsia="ar-SA"/>
                        </w:rPr>
                        <w:t>36</w:t>
                      </w:r>
                    </w:sdtContent>
                  </w:sdt>
                  <w:r>
                    <w:rPr>
                      <w:color w:val="000000"/>
                      <w:szCs w:val="24"/>
                      <w:shd w:val="clear" w:color="auto" w:fill="FFFFFF"/>
                      <w:lang w:eastAsia="ar-SA"/>
                    </w:rPr>
                    <w:t>. Sporto centro taryba už savo veiklą vieną kartą per metus atsiskaito Sporto centro bendruomenei.</w:t>
                  </w:r>
                </w:p>
                <w:p w14:paraId="6AAF6399" w14:textId="77777777">
                  <w:pPr>
                    <w:suppressAutoHyphens/>
                    <w:ind w:firstLine="851"/>
                    <w:jc w:val="both"/>
                    <w:rPr>
                      <w:color w:val="000000"/>
                      <w:szCs w:val="24"/>
                      <w:shd w:val="clear" w:color="auto" w:fill="FFFFFF"/>
                      <w:lang w:eastAsia="ar-SA"/>
                    </w:rPr>
                  </w:pPr>
                </w:p>
              </w:sdtContent>
            </w:sdt>
          </w:sdtContent>
        </w:sdt>
        <w:sdt>
          <w:sdtPr>
            <w:alias w:val="skyrius"/>
            <w:tag w:val="part_d74febb9ca6d481b9b76a862e04a9954"/>
            <w:lock w:val="sdtLocked"/>
            <w:richText/>
          </w:sdtPr>
          <w:sdtContent>
            <w:p w14:paraId="7522101B" w14:textId="3A5290E4">
              <w:pPr>
                <w:shd w:val="clear" w:color="auto" w:fill="FFFFFF"/>
                <w:suppressAutoHyphens/>
                <w:ind w:firstLine="851"/>
                <w:jc w:val="center"/>
                <w:rPr>
                  <w:b/>
                  <w:bCs/>
                  <w:szCs w:val="24"/>
                  <w:lang w:val="en-US" w:eastAsia="ar-SA"/>
                </w:rPr>
              </w:pPr>
              <w:sdt>
                <w:sdtPr>
                  <w:alias w:val="Numeris"/>
                  <w:tag w:val="nr_d74febb9ca6d481b9b76a862e04a9954"/>
                  <w:lock w:val="sdtLocked"/>
                  <w:richText/>
                </w:sdtPr>
                <w:sdtContent>
                  <w:r>
                    <w:rPr>
                      <w:b/>
                      <w:bCs/>
                      <w:szCs w:val="24"/>
                      <w:lang w:val="en-US" w:eastAsia="ar-SA"/>
                    </w:rPr>
                    <w:t>VII</w:t>
                  </w:r>
                </w:sdtContent>
              </w:sdt>
              <w:r>
                <w:rPr>
                  <w:b/>
                  <w:bCs/>
                  <w:szCs w:val="24"/>
                  <w:lang w:val="en-US" w:eastAsia="ar-SA"/>
                </w:rPr>
                <w:t xml:space="preserve"> SKYRIUS </w:t>
              </w:r>
            </w:p>
            <w:p w14:paraId="36D0D81E" w14:textId="03787684">
              <w:pPr>
                <w:shd w:val="clear" w:color="auto" w:fill="FFFFFF"/>
                <w:suppressAutoHyphens/>
                <w:ind w:firstLine="851"/>
                <w:jc w:val="center"/>
                <w:rPr>
                  <w:b/>
                  <w:bCs/>
                  <w:szCs w:val="24"/>
                  <w:lang w:val="en-US" w:eastAsia="ar-SA"/>
                </w:rPr>
              </w:pPr>
              <w:sdt>
                <w:sdtPr>
                  <w:alias w:val="Pavadinimas"/>
                  <w:tag w:val="title_d74febb9ca6d481b9b76a862e04a9954"/>
                  <w:lock w:val="sdtLocked"/>
                  <w:richText/>
                </w:sdtPr>
                <w:sdtContent>
                  <w:r>
                    <w:rPr>
                      <w:b/>
                      <w:bCs/>
                      <w:szCs w:val="24"/>
                      <w:lang w:val="en-US" w:eastAsia="ar-SA"/>
                    </w:rPr>
                    <w:t>SPORTO CENTRO TURTAS, LĖŠŲ ŠALTINIAI IR JŲ NAUDOJIMO TVARKA</w:t>
                  </w:r>
                </w:sdtContent>
              </w:sdt>
            </w:p>
            <w:p w14:paraId="15C0CD45" w14:textId="77777777">
              <w:pPr>
                <w:shd w:val="clear" w:color="auto" w:fill="FFFFFF"/>
                <w:suppressAutoHyphens/>
                <w:ind w:firstLine="851"/>
                <w:jc w:val="both"/>
                <w:rPr>
                  <w:color w:val="000000"/>
                  <w:szCs w:val="24"/>
                  <w:lang w:val="en-US" w:eastAsia="ar-SA"/>
                </w:rPr>
              </w:pPr>
            </w:p>
            <w:sdt>
              <w:sdtPr>
                <w:alias w:val="37 p."/>
                <w:tag w:val="part_e8ffaf50427c4a99bee163fa82795e05"/>
                <w:lock w:val="sdtLocked"/>
                <w:richText/>
              </w:sdtPr>
              <w:sdtContent>
                <w:p w14:paraId="6131DFC9" w14:textId="0E5818CA">
                  <w:pPr>
                    <w:shd w:val="clear" w:color="auto" w:fill="FFFFFF"/>
                    <w:suppressAutoHyphens/>
                    <w:ind w:firstLine="851"/>
                    <w:jc w:val="both"/>
                    <w:rPr>
                      <w:color w:val="000000"/>
                      <w:szCs w:val="24"/>
                      <w:lang w:eastAsia="ar-SA"/>
                    </w:rPr>
                  </w:pPr>
                  <w:sdt>
                    <w:sdtPr>
                      <w:alias w:val="Numeris"/>
                      <w:tag w:val="nr_e8ffaf50427c4a99bee163fa82795e05"/>
                      <w:lock w:val="sdtLocked"/>
                      <w:richText/>
                    </w:sdtPr>
                    <w:sdtContent>
                      <w:r>
                        <w:rPr>
                          <w:color w:val="000000"/>
                          <w:szCs w:val="24"/>
                          <w:lang w:val="en-US" w:eastAsia="ar-SA"/>
                        </w:rPr>
                        <w:t>37</w:t>
                      </w:r>
                    </w:sdtContent>
                  </w:sdt>
                  <w:r>
                    <w:rPr>
                      <w:color w:val="000000"/>
                      <w:szCs w:val="24"/>
                      <w:lang w:eastAsia="ar-SA"/>
                    </w:rPr>
                    <w:t>. Savivaldybės patikėjimo teise Sporto centrui perduotas ir Sporto centro įgytas turtas nuosavybės teise priklauso Savivaldybei, o Sporto centras šį turtą valdo, naudoja ir disponuoja juo teisės aktų nustatyta tvarka.</w:t>
                  </w:r>
                </w:p>
              </w:sdtContent>
            </w:sdt>
            <w:sdt>
              <w:sdtPr>
                <w:alias w:val="38 p."/>
                <w:tag w:val="part_0025c4e5fbd5468abcfcc7c2a3e59044"/>
                <w:lock w:val="sdtLocked"/>
                <w:richText/>
              </w:sdtPr>
              <w:sdtContent>
                <w:p w14:paraId="5162FF01" w14:textId="72896FAA">
                  <w:pPr>
                    <w:shd w:val="clear" w:color="auto" w:fill="FFFFFF"/>
                    <w:suppressAutoHyphens/>
                    <w:ind w:firstLine="851"/>
                    <w:jc w:val="both"/>
                    <w:rPr>
                      <w:szCs w:val="24"/>
                      <w:lang w:eastAsia="ar-SA"/>
                    </w:rPr>
                  </w:pPr>
                  <w:sdt>
                    <w:sdtPr>
                      <w:alias w:val="Numeris"/>
                      <w:tag w:val="nr_0025c4e5fbd5468abcfcc7c2a3e59044"/>
                      <w:lock w:val="sdtLocked"/>
                      <w:richText/>
                    </w:sdtPr>
                    <w:sdtContent>
                      <w:r>
                        <w:rPr>
                          <w:szCs w:val="24"/>
                          <w:lang w:eastAsia="ar-SA"/>
                        </w:rPr>
                        <w:t>38</w:t>
                      </w:r>
                    </w:sdtContent>
                  </w:sdt>
                  <w:r>
                    <w:rPr>
                      <w:szCs w:val="24"/>
                      <w:lang w:eastAsia="ar-SA"/>
                    </w:rPr>
                    <w:t>. Sporto centro lėšas sudaro:</w:t>
                  </w:r>
                </w:p>
                <w:sdt>
                  <w:sdtPr>
                    <w:alias w:val="38.1 pp."/>
                    <w:tag w:val="part_fad62a79d0c24c329e9f835af35fb197"/>
                    <w:lock w:val="sdtLocked"/>
                    <w:richText/>
                  </w:sdtPr>
                  <w:sdtContent>
                    <w:p w14:paraId="5DDDB329" w14:textId="5BEB83F7">
                      <w:pPr>
                        <w:shd w:val="clear" w:color="auto" w:fill="FFFFFF"/>
                        <w:suppressAutoHyphens/>
                        <w:ind w:firstLine="851"/>
                        <w:jc w:val="both"/>
                        <w:rPr>
                          <w:szCs w:val="24"/>
                          <w:lang w:eastAsia="ar-SA"/>
                        </w:rPr>
                      </w:pPr>
                      <w:sdt>
                        <w:sdtPr>
                          <w:alias w:val="Numeris"/>
                          <w:tag w:val="nr_fad62a79d0c24c329e9f835af35fb197"/>
                          <w:lock w:val="sdtLocked"/>
                          <w:richText/>
                        </w:sdtPr>
                        <w:sdtContent>
                          <w:r>
                            <w:rPr>
                              <w:szCs w:val="24"/>
                              <w:lang w:eastAsia="ar-SA"/>
                            </w:rPr>
                            <w:t>38.1</w:t>
                          </w:r>
                        </w:sdtContent>
                      </w:sdt>
                      <w:r>
                        <w:rPr>
                          <w:szCs w:val="24"/>
                          <w:lang w:eastAsia="ar-SA"/>
                        </w:rPr>
                        <w:t xml:space="preserve">. savivaldybės biudžeto lėšos; </w:t>
                      </w:r>
                    </w:p>
                  </w:sdtContent>
                </w:sdt>
                <w:sdt>
                  <w:sdtPr>
                    <w:alias w:val="38.2 pp."/>
                    <w:tag w:val="part_6ce3e1e18ecb4c9c9afff9624c54efbc"/>
                    <w:lock w:val="sdtLocked"/>
                    <w:richText/>
                  </w:sdtPr>
                  <w:sdtContent>
                    <w:p w14:paraId="1D2F1805" w14:textId="7BE9D951">
                      <w:pPr>
                        <w:shd w:val="clear" w:color="auto" w:fill="FFFFFF"/>
                        <w:suppressAutoHyphens/>
                        <w:ind w:firstLine="851"/>
                        <w:jc w:val="both"/>
                        <w:rPr>
                          <w:szCs w:val="24"/>
                          <w:lang w:eastAsia="ar-SA"/>
                        </w:rPr>
                      </w:pPr>
                      <w:sdt>
                        <w:sdtPr>
                          <w:alias w:val="Numeris"/>
                          <w:tag w:val="nr_6ce3e1e18ecb4c9c9afff9624c54efbc"/>
                          <w:lock w:val="sdtLocked"/>
                          <w:richText/>
                        </w:sdtPr>
                        <w:sdtContent>
                          <w:r>
                            <w:rPr>
                              <w:szCs w:val="24"/>
                              <w:lang w:eastAsia="ar-SA"/>
                            </w:rPr>
                            <w:t>38.2</w:t>
                          </w:r>
                        </w:sdtContent>
                      </w:sdt>
                      <w:r>
                        <w:rPr>
                          <w:szCs w:val="24"/>
                          <w:lang w:eastAsia="ar-SA"/>
                        </w:rPr>
                        <w:t>. valstybės biudžeto lėšos;</w:t>
                      </w:r>
                    </w:p>
                  </w:sdtContent>
                </w:sdt>
                <w:sdt>
                  <w:sdtPr>
                    <w:alias w:val="38.3 pp."/>
                    <w:tag w:val="part_894c70b37b0f4f0c858ef1d5dac3622a"/>
                    <w:lock w:val="sdtLocked"/>
                    <w:richText/>
                  </w:sdtPr>
                  <w:sdtContent>
                    <w:p w14:paraId="055CC6CF" w14:textId="11087819">
                      <w:pPr>
                        <w:shd w:val="clear" w:color="auto" w:fill="FFFFFF"/>
                        <w:suppressAutoHyphens/>
                        <w:ind w:firstLine="851"/>
                        <w:jc w:val="both"/>
                        <w:rPr>
                          <w:szCs w:val="24"/>
                          <w:lang w:eastAsia="ar-SA"/>
                        </w:rPr>
                      </w:pPr>
                      <w:sdt>
                        <w:sdtPr>
                          <w:alias w:val="Numeris"/>
                          <w:tag w:val="nr_894c70b37b0f4f0c858ef1d5dac3622a"/>
                          <w:lock w:val="sdtLocked"/>
                          <w:richText/>
                        </w:sdtPr>
                        <w:sdtContent>
                          <w:r>
                            <w:rPr>
                              <w:szCs w:val="24"/>
                              <w:lang w:eastAsia="ar-SA"/>
                            </w:rPr>
                            <w:t>38.3</w:t>
                          </w:r>
                        </w:sdtContent>
                      </w:sdt>
                      <w:r>
                        <w:rPr>
                          <w:szCs w:val="24"/>
                          <w:lang w:eastAsia="ar-SA"/>
                        </w:rPr>
                        <w:t>. fondų, organizacijų, kitų juridinių ir fizinių asmenų dovanotos ar kitaip teisėtais būdais perduotos lėšos, tikslinės paskirties lėšos pagal pavedimus;</w:t>
                      </w:r>
                    </w:p>
                  </w:sdtContent>
                </w:sdt>
                <w:sdt>
                  <w:sdtPr>
                    <w:alias w:val="38.4 pp."/>
                    <w:tag w:val="part_4faac99334d145ef8b94e9cc2efced25"/>
                    <w:lock w:val="sdtLocked"/>
                    <w:richText/>
                  </w:sdtPr>
                  <w:sdtContent>
                    <w:p w14:paraId="5343A9BF" w14:textId="1E46DA67">
                      <w:pPr>
                        <w:shd w:val="clear" w:color="auto" w:fill="FFFFFF"/>
                        <w:suppressAutoHyphens/>
                        <w:ind w:firstLine="851"/>
                        <w:jc w:val="both"/>
                        <w:rPr>
                          <w:szCs w:val="24"/>
                          <w:lang w:eastAsia="ar-SA"/>
                        </w:rPr>
                      </w:pPr>
                      <w:sdt>
                        <w:sdtPr>
                          <w:alias w:val="Numeris"/>
                          <w:tag w:val="nr_4faac99334d145ef8b94e9cc2efced25"/>
                          <w:lock w:val="sdtLocked"/>
                          <w:richText/>
                        </w:sdtPr>
                        <w:sdtContent>
                          <w:r>
                            <w:rPr>
                              <w:szCs w:val="24"/>
                              <w:lang w:eastAsia="ar-SA"/>
                            </w:rPr>
                            <w:t>38.4</w:t>
                          </w:r>
                        </w:sdtContent>
                      </w:sdt>
                      <w:r>
                        <w:rPr>
                          <w:szCs w:val="24"/>
                          <w:lang w:eastAsia="ar-SA"/>
                        </w:rPr>
                        <w:t>. pajamos už teikiamas mokamas paslaugas;</w:t>
                      </w:r>
                    </w:p>
                  </w:sdtContent>
                </w:sdt>
                <w:sdt>
                  <w:sdtPr>
                    <w:alias w:val="38.5 pp."/>
                    <w:tag w:val="part_524a0b566b934b2ab49be804dbf85fb5"/>
                    <w:lock w:val="sdtLocked"/>
                    <w:richText/>
                  </w:sdtPr>
                  <w:sdtContent>
                    <w:p w14:paraId="65D3E737" w14:textId="0D747319">
                      <w:pPr>
                        <w:shd w:val="clear" w:color="auto" w:fill="FFFFFF"/>
                        <w:suppressAutoHyphens/>
                        <w:ind w:firstLine="851"/>
                        <w:jc w:val="both"/>
                        <w:rPr>
                          <w:szCs w:val="24"/>
                          <w:lang w:eastAsia="ar-SA"/>
                        </w:rPr>
                      </w:pPr>
                      <w:sdt>
                        <w:sdtPr>
                          <w:alias w:val="Numeris"/>
                          <w:tag w:val="nr_524a0b566b934b2ab49be804dbf85fb5"/>
                          <w:lock w:val="sdtLocked"/>
                          <w:richText/>
                        </w:sdtPr>
                        <w:sdtContent>
                          <w:r>
                            <w:rPr>
                              <w:szCs w:val="24"/>
                              <w:lang w:eastAsia="ar-SA"/>
                            </w:rPr>
                            <w:t>38.5</w:t>
                          </w:r>
                        </w:sdtContent>
                      </w:sdt>
                      <w:r>
                        <w:rPr>
                          <w:szCs w:val="24"/>
                          <w:lang w:eastAsia="ar-SA"/>
                        </w:rPr>
                        <w:t>. kitos teisėtai įgytos lėšos.</w:t>
                      </w:r>
                    </w:p>
                  </w:sdtContent>
                </w:sdt>
              </w:sdtContent>
            </w:sdt>
            <w:sdt>
              <w:sdtPr>
                <w:alias w:val="39 p."/>
                <w:tag w:val="part_8f25d62341104462afd0b7ef7df69768"/>
                <w:lock w:val="sdtLocked"/>
                <w:richText/>
              </w:sdtPr>
              <w:sdtContent>
                <w:p w14:paraId="0D5A193A" w14:textId="5205D5C1">
                  <w:pPr>
                    <w:shd w:val="clear" w:color="auto" w:fill="FFFFFF"/>
                    <w:suppressAutoHyphens/>
                    <w:ind w:firstLine="851"/>
                    <w:jc w:val="both"/>
                    <w:rPr>
                      <w:color w:val="000000"/>
                      <w:szCs w:val="24"/>
                      <w:lang w:eastAsia="ar-SA"/>
                    </w:rPr>
                  </w:pPr>
                  <w:sdt>
                    <w:sdtPr>
                      <w:alias w:val="Numeris"/>
                      <w:tag w:val="nr_8f25d62341104462afd0b7ef7df69768"/>
                      <w:lock w:val="sdtLocked"/>
                      <w:richText/>
                    </w:sdtPr>
                    <w:sdtContent>
                      <w:r>
                        <w:rPr>
                          <w:color w:val="000000"/>
                          <w:szCs w:val="24"/>
                          <w:lang w:eastAsia="ar-SA"/>
                        </w:rPr>
                        <w:t>39</w:t>
                      </w:r>
                    </w:sdtContent>
                  </w:sdt>
                  <w:r>
                    <w:rPr>
                      <w:color w:val="000000"/>
                      <w:szCs w:val="24"/>
                      <w:lang w:eastAsia="ar-SA"/>
                    </w:rPr>
                    <w:t xml:space="preserve">. Visos lėšos naudojamos </w:t>
                  </w:r>
                  <w:r>
                    <w:rPr>
                      <w:bCs/>
                      <w:color w:val="000000"/>
                      <w:szCs w:val="24"/>
                      <w:lang w:eastAsia="ar-SA"/>
                    </w:rPr>
                    <w:t>pagal patvirtintą sąmatą</w:t>
                  </w:r>
                  <w:r>
                    <w:rPr>
                      <w:color w:val="000000"/>
                      <w:szCs w:val="24"/>
                      <w:lang w:eastAsia="ar-SA"/>
                    </w:rPr>
                    <w:t>, vadovaujantis šių lėšų panaudojimą reglamentuojančių teisės aktų nuostatomis.</w:t>
                  </w:r>
                </w:p>
              </w:sdtContent>
            </w:sdt>
            <w:sdt>
              <w:sdtPr>
                <w:alias w:val="40 p."/>
                <w:tag w:val="part_e1ce1252b7624662b008f1736734694d"/>
                <w:lock w:val="sdtLocked"/>
                <w:richText/>
              </w:sdtPr>
              <w:sdtContent>
                <w:p w14:paraId="54867D4B" w14:textId="280932FA">
                  <w:pPr>
                    <w:ind w:firstLine="851"/>
                    <w:jc w:val="both"/>
                    <w:rPr>
                      <w:color w:val="000000"/>
                      <w:szCs w:val="24"/>
                      <w:lang w:eastAsia="lt-LT"/>
                    </w:rPr>
                  </w:pPr>
                  <w:sdt>
                    <w:sdtPr>
                      <w:alias w:val="Numeris"/>
                      <w:tag w:val="nr_e1ce1252b7624662b008f1736734694d"/>
                      <w:lock w:val="sdtLocked"/>
                      <w:richText/>
                    </w:sdtPr>
                    <w:sdtContent>
                      <w:r>
                        <w:rPr>
                          <w:color w:val="000000"/>
                          <w:szCs w:val="24"/>
                          <w:lang w:eastAsia="lt-LT"/>
                        </w:rPr>
                        <w:t>40</w:t>
                      </w:r>
                    </w:sdtContent>
                  </w:sdt>
                  <w:r>
                    <w:rPr>
                      <w:color w:val="000000"/>
                      <w:szCs w:val="24"/>
                      <w:lang w:eastAsia="lt-LT"/>
                    </w:rPr>
                    <w:t>. Sporto centro buhalterinė apskaita tvarkoma centralizuotai</w:t>
                  </w:r>
                  <w:r>
                    <w:rPr>
                      <w:color w:val="FF0000"/>
                      <w:szCs w:val="24"/>
                      <w:lang w:eastAsia="lt-LT"/>
                    </w:rPr>
                    <w:t xml:space="preserve"> </w:t>
                  </w:r>
                  <w:r>
                    <w:rPr>
                      <w:bCs/>
                      <w:color w:val="000000"/>
                      <w:szCs w:val="24"/>
                      <w:lang w:eastAsia="lt-LT"/>
                    </w:rPr>
                    <w:t>savininko įgaliotos įstaigos.</w:t>
                  </w:r>
                  <w:r>
                    <w:rPr>
                      <w:color w:val="000000"/>
                      <w:szCs w:val="24"/>
                      <w:lang w:eastAsia="lt-LT"/>
                    </w:rPr>
                    <w:t xml:space="preserve"> </w:t>
                  </w:r>
                </w:p>
              </w:sdtContent>
            </w:sdt>
            <w:sdt>
              <w:sdtPr>
                <w:alias w:val="41 p."/>
                <w:tag w:val="part_c1f38604f5cc4a7e9c72fc929addf945"/>
                <w:lock w:val="sdtLocked"/>
                <w:richText/>
              </w:sdtPr>
              <w:sdtContent>
                <w:p w14:paraId="46817B11" w14:textId="3942BD02">
                  <w:pPr>
                    <w:ind w:firstLine="851"/>
                    <w:jc w:val="both"/>
                    <w:rPr>
                      <w:color w:val="000000"/>
                      <w:szCs w:val="24"/>
                      <w:lang w:eastAsia="lt-LT"/>
                    </w:rPr>
                  </w:pPr>
                  <w:sdt>
                    <w:sdtPr>
                      <w:alias w:val="Numeris"/>
                      <w:tag w:val="nr_c1f38604f5cc4a7e9c72fc929addf945"/>
                      <w:lock w:val="sdtLocked"/>
                      <w:richText/>
                    </w:sdtPr>
                    <w:sdtContent>
                      <w:r>
                        <w:rPr>
                          <w:color w:val="000000"/>
                          <w:szCs w:val="24"/>
                          <w:lang w:eastAsia="lt-LT"/>
                        </w:rPr>
                        <w:t>41</w:t>
                      </w:r>
                    </w:sdtContent>
                  </w:sdt>
                  <w:r>
                    <w:rPr>
                      <w:color w:val="000000"/>
                      <w:szCs w:val="24"/>
                      <w:lang w:eastAsia="lt-LT"/>
                    </w:rPr>
                    <w:t>. Sporto centro finansinė veikla kontroliuojama teisės aktų nustatyta tvarka.</w:t>
                  </w:r>
                </w:p>
                <w:p w14:paraId="705B0654" w14:textId="77777777">
                  <w:pPr>
                    <w:shd w:val="clear" w:color="auto" w:fill="FFFFFF"/>
                    <w:suppressAutoHyphens/>
                    <w:ind w:firstLine="851"/>
                    <w:jc w:val="both"/>
                    <w:rPr>
                      <w:color w:val="000000"/>
                      <w:szCs w:val="24"/>
                      <w:lang w:eastAsia="ar-SA"/>
                    </w:rPr>
                  </w:pPr>
                </w:p>
              </w:sdtContent>
            </w:sdt>
          </w:sdtContent>
        </w:sdt>
        <w:sdt>
          <w:sdtPr>
            <w:alias w:val="skyrius"/>
            <w:tag w:val="part_35d12d6c2c024f8287fae32cf88be207"/>
            <w:lock w:val="sdtLocked"/>
            <w:richText/>
          </w:sdtPr>
          <w:sdtContent>
            <w:p w14:paraId="158A364E" w14:textId="22B70FA9">
              <w:pPr>
                <w:shd w:val="clear" w:color="auto" w:fill="FFFFFF"/>
                <w:suppressAutoHyphens/>
                <w:ind w:firstLine="851"/>
                <w:jc w:val="center"/>
                <w:rPr>
                  <w:b/>
                  <w:szCs w:val="24"/>
                  <w:lang w:eastAsia="ar-SA"/>
                </w:rPr>
              </w:pPr>
              <w:sdt>
                <w:sdtPr>
                  <w:alias w:val="Numeris"/>
                  <w:tag w:val="nr_35d12d6c2c024f8287fae32cf88be207"/>
                  <w:lock w:val="sdtLocked"/>
                  <w:richText/>
                </w:sdtPr>
                <w:sdtContent>
                  <w:r>
                    <w:rPr>
                      <w:b/>
                      <w:szCs w:val="24"/>
                      <w:lang w:eastAsia="ar-SA"/>
                    </w:rPr>
                    <w:t>VIII</w:t>
                  </w:r>
                </w:sdtContent>
              </w:sdt>
              <w:r>
                <w:rPr>
                  <w:b/>
                  <w:szCs w:val="24"/>
                  <w:lang w:eastAsia="ar-SA"/>
                </w:rPr>
                <w:t xml:space="preserve"> SKYRIUS</w:t>
              </w:r>
            </w:p>
            <w:p w14:paraId="72521AFC" w14:textId="77777777">
              <w:pPr>
                <w:shd w:val="clear" w:color="auto" w:fill="FFFFFF"/>
                <w:ind w:firstLine="851"/>
                <w:jc w:val="center"/>
                <w:rPr>
                  <w:szCs w:val="24"/>
                  <w:lang w:eastAsia="ar-SA"/>
                </w:rPr>
              </w:pPr>
              <w:sdt>
                <w:sdtPr>
                  <w:alias w:val="Pavadinimas"/>
                  <w:tag w:val="title_35d12d6c2c024f8287fae32cf88be207"/>
                  <w:lock w:val="sdtLocked"/>
                  <w:richText/>
                </w:sdtPr>
                <w:sdtContent>
                  <w:r>
                    <w:rPr>
                      <w:b/>
                      <w:bCs/>
                      <w:szCs w:val="24"/>
                      <w:lang w:eastAsia="ar-SA"/>
                    </w:rPr>
                    <w:t>VIEŠŲ PRANEŠIMŲ PASKELBIMO TVARKA</w:t>
                  </w:r>
                </w:sdtContent>
              </w:sdt>
            </w:p>
            <w:p w14:paraId="52E22EC8" w14:textId="77777777">
              <w:pPr>
                <w:shd w:val="clear" w:color="auto" w:fill="FFFFFF"/>
                <w:ind w:firstLine="913"/>
                <w:jc w:val="both"/>
                <w:rPr>
                  <w:szCs w:val="24"/>
                  <w:lang w:eastAsia="ar-SA"/>
                </w:rPr>
              </w:pPr>
            </w:p>
            <w:sdt>
              <w:sdtPr>
                <w:alias w:val="42 p."/>
                <w:tag w:val="part_d928e8ff0a0241f0be41751c63479152"/>
                <w:lock w:val="sdtLocked"/>
                <w:richText/>
              </w:sdtPr>
              <w:sdtContent>
                <w:p w14:paraId="4A298499" w14:textId="5B24FAD6">
                  <w:pPr>
                    <w:shd w:val="clear" w:color="auto" w:fill="FFFFFF"/>
                    <w:ind w:firstLine="851"/>
                    <w:jc w:val="both"/>
                    <w:rPr>
                      <w:szCs w:val="24"/>
                      <w:lang w:eastAsia="ar-SA"/>
                    </w:rPr>
                  </w:pPr>
                  <w:sdt>
                    <w:sdtPr>
                      <w:alias w:val="Numeris"/>
                      <w:tag w:val="nr_d928e8ff0a0241f0be41751c63479152"/>
                      <w:lock w:val="sdtLocked"/>
                      <w:richText/>
                    </w:sdtPr>
                    <w:sdtContent>
                      <w:r>
                        <w:rPr>
                          <w:szCs w:val="24"/>
                          <w:lang w:eastAsia="ar-SA"/>
                        </w:rPr>
                        <w:t>42</w:t>
                      </w:r>
                    </w:sdtContent>
                  </w:sdt>
                  <w:r>
                    <w:rPr>
                      <w:szCs w:val="24"/>
                      <w:lang w:eastAsia="ar-SA"/>
                    </w:rPr>
                    <w:t xml:space="preserve">. Pranešimai, kuriuos pagal Lietuvos Respublikos teisės aktus ar šiuos Nuostatus reikia paskelbti viešai, skelbiami Sporto centro interneto svetainėje </w:t>
                  </w:r>
                  <w:r>
                    <w:rPr>
                      <w:bCs/>
                      <w:color w:val="0563C1"/>
                      <w:szCs w:val="24"/>
                      <w:u w:val="single"/>
                      <w:shd w:val="clear" w:color="auto" w:fill="FFFFFF"/>
                      <w:lang w:eastAsia="ar-SA"/>
                    </w:rPr>
                    <w:t>www.lengvojiatletika.lt</w:t>
                  </w:r>
                  <w:r>
                    <w:rPr>
                      <w:bCs/>
                      <w:szCs w:val="24"/>
                      <w:shd w:val="clear" w:color="auto" w:fill="FFFFFF"/>
                      <w:lang w:eastAsia="ar-SA"/>
                    </w:rPr>
                    <w:t xml:space="preserve"> , </w:t>
                  </w:r>
                  <w:r>
                    <w:rPr>
                      <w:szCs w:val="24"/>
                      <w:lang w:eastAsia="ar-SA"/>
                    </w:rPr>
                    <w:t>prireikus – teisės aktų nustatyta tvarka Sporto centro savininko interneto svetainėje.</w:t>
                  </w:r>
                </w:p>
              </w:sdtContent>
            </w:sdt>
            <w:sdt>
              <w:sdtPr>
                <w:alias w:val="43 p."/>
                <w:tag w:val="part_7f83adde13ec4739a0781d599b2afa88"/>
                <w:lock w:val="sdtLocked"/>
                <w:richText/>
              </w:sdtPr>
              <w:sdtContent>
                <w:p w14:paraId="35D0C889" w14:textId="65D8C435">
                  <w:pPr>
                    <w:shd w:val="clear" w:color="auto" w:fill="FFFFFF"/>
                    <w:ind w:firstLine="851"/>
                    <w:jc w:val="both"/>
                    <w:rPr>
                      <w:szCs w:val="24"/>
                      <w:lang w:eastAsia="ar-SA"/>
                    </w:rPr>
                  </w:pPr>
                  <w:sdt>
                    <w:sdtPr>
                      <w:alias w:val="Numeris"/>
                      <w:tag w:val="nr_7f83adde13ec4739a0781d599b2afa88"/>
                      <w:lock w:val="sdtLocked"/>
                      <w:richText/>
                    </w:sdtPr>
                    <w:sdtContent>
                      <w:r>
                        <w:rPr>
                          <w:szCs w:val="24"/>
                          <w:lang w:eastAsia="ar-SA"/>
                        </w:rPr>
                        <w:t>43</w:t>
                      </w:r>
                    </w:sdtContent>
                  </w:sdt>
                  <w:r>
                    <w:rPr>
                      <w:szCs w:val="24"/>
                      <w:lang w:eastAsia="ar-SA"/>
                    </w:rPr>
                    <w:t>. Pranešimai apie Sporto centro likvidavimą, reorganizavimą ar pertvarkymą skelbiami spaudoje Lietuvos Respublikos biudžetinių įstaigų įstatymo ir kituose teisės aktuose numatytais atvejais nustatyta tvarka ir terminais ir (arba) pranešama visiems įstatymų numatytiems asmenims pasirašytinai ir (arba) registruotu laišku. Pranešimuose turi būti nurodyta visa informacija, kurią pateikti reikalauja Lietuvos Respublikos civilinis kodeksas ir Lietuvos Respublikos biudžetinių įstaigų įstatymas.</w:t>
                  </w:r>
                </w:p>
                <w:p w14:paraId="25A9F947" w14:textId="77777777">
                  <w:pPr>
                    <w:shd w:val="clear" w:color="auto" w:fill="FFFFFF"/>
                    <w:suppressAutoHyphens/>
                    <w:ind w:firstLine="851"/>
                    <w:jc w:val="center"/>
                    <w:rPr>
                      <w:b/>
                      <w:szCs w:val="24"/>
                      <w:lang w:eastAsia="ar-SA"/>
                    </w:rPr>
                  </w:pPr>
                </w:p>
              </w:sdtContent>
            </w:sdt>
          </w:sdtContent>
        </w:sdt>
        <w:sdt>
          <w:sdtPr>
            <w:alias w:val="skyrius"/>
            <w:tag w:val="part_42a0598e672243e5a39fb6ef3f45bca6"/>
            <w:lock w:val="sdtLocked"/>
            <w:richText/>
          </w:sdtPr>
          <w:sdtContent>
            <w:p w14:paraId="04CCD38A" w14:textId="63E08C00">
              <w:pPr>
                <w:shd w:val="clear" w:color="auto" w:fill="FFFFFF"/>
                <w:suppressAutoHyphens/>
                <w:ind w:firstLine="851"/>
                <w:jc w:val="center"/>
                <w:rPr>
                  <w:b/>
                  <w:szCs w:val="24"/>
                  <w:lang w:eastAsia="ar-SA"/>
                </w:rPr>
              </w:pPr>
              <w:sdt>
                <w:sdtPr>
                  <w:alias w:val="Numeris"/>
                  <w:tag w:val="nr_42a0598e672243e5a39fb6ef3f45bca6"/>
                  <w:lock w:val="sdtLocked"/>
                  <w:richText/>
                </w:sdtPr>
                <w:sdtContent>
                  <w:r>
                    <w:rPr>
                      <w:b/>
                      <w:szCs w:val="24"/>
                      <w:lang w:eastAsia="ar-SA"/>
                    </w:rPr>
                    <w:t>IX</w:t>
                  </w:r>
                </w:sdtContent>
              </w:sdt>
              <w:r>
                <w:rPr>
                  <w:b/>
                  <w:szCs w:val="24"/>
                  <w:lang w:eastAsia="ar-SA"/>
                </w:rPr>
                <w:t xml:space="preserve"> SKYRIUS</w:t>
              </w:r>
            </w:p>
            <w:p w14:paraId="40DC1832" w14:textId="29986373">
              <w:pPr>
                <w:shd w:val="clear" w:color="auto" w:fill="FFFFFF"/>
                <w:suppressAutoHyphens/>
                <w:ind w:firstLine="851"/>
                <w:jc w:val="center"/>
                <w:rPr>
                  <w:b/>
                  <w:szCs w:val="24"/>
                  <w:lang w:eastAsia="ar-SA"/>
                </w:rPr>
              </w:pPr>
              <w:sdt>
                <w:sdtPr>
                  <w:alias w:val="Pavadinimas"/>
                  <w:tag w:val="title_42a0598e672243e5a39fb6ef3f45bca6"/>
                  <w:lock w:val="sdtLocked"/>
                  <w:richText/>
                </w:sdtPr>
                <w:sdtContent>
                  <w:r>
                    <w:rPr>
                      <w:b/>
                      <w:szCs w:val="24"/>
                      <w:lang w:eastAsia="ar-SA"/>
                    </w:rPr>
                    <w:t>SPORTO CENTRO REORGANIZAVIMAS, PERTVARKYMAS IR LIKVIDAVIMAS</w:t>
                  </w:r>
                </w:sdtContent>
              </w:sdt>
            </w:p>
            <w:p w14:paraId="5698FF71" w14:textId="77777777">
              <w:pPr>
                <w:shd w:val="clear" w:color="auto" w:fill="FFFFFF"/>
                <w:suppressAutoHyphens/>
                <w:ind w:firstLine="851"/>
                <w:jc w:val="center"/>
                <w:rPr>
                  <w:b/>
                  <w:szCs w:val="24"/>
                  <w:lang w:eastAsia="ar-SA"/>
                </w:rPr>
              </w:pPr>
            </w:p>
            <w:sdt>
              <w:sdtPr>
                <w:alias w:val="44 p."/>
                <w:tag w:val="part_d5f8bb0584ff46a2ac8b6ffd04830ca1"/>
                <w:lock w:val="sdtLocked"/>
                <w:richText/>
              </w:sdtPr>
              <w:sdtContent>
                <w:p w14:paraId="468C849E" w14:textId="5C5E2BE0">
                  <w:pPr>
                    <w:shd w:val="clear" w:color="auto" w:fill="FFFFFF"/>
                    <w:suppressAutoHyphens/>
                    <w:ind w:firstLine="851"/>
                    <w:jc w:val="both"/>
                    <w:rPr>
                      <w:szCs w:val="24"/>
                      <w:lang w:eastAsia="ar-SA"/>
                    </w:rPr>
                  </w:pPr>
                  <w:sdt>
                    <w:sdtPr>
                      <w:alias w:val="Numeris"/>
                      <w:tag w:val="nr_d5f8bb0584ff46a2ac8b6ffd04830ca1"/>
                      <w:lock w:val="sdtLocked"/>
                      <w:richText/>
                    </w:sdtPr>
                    <w:sdtContent>
                      <w:r>
                        <w:rPr>
                          <w:szCs w:val="24"/>
                          <w:lang w:eastAsia="ar-SA"/>
                        </w:rPr>
                        <w:t>44</w:t>
                      </w:r>
                    </w:sdtContent>
                  </w:sdt>
                  <w:r>
                    <w:rPr>
                      <w:szCs w:val="24"/>
                      <w:lang w:eastAsia="ar-SA"/>
                    </w:rPr>
                    <w:t>. Sporto centrą reorganizuoja, pertvarko arba likviduoja savininko teises ir pareigas įgyvendinanti institucija – Savivaldybės taryba Lietuvos Respublikos teisės aktų nustatyta tvarka.</w:t>
                  </w:r>
                </w:p>
                <w:p w14:paraId="17C870D3" w14:textId="66D4F0CA">
                  <w:pPr>
                    <w:shd w:val="clear" w:color="auto" w:fill="FFFFFF"/>
                    <w:suppressAutoHyphens/>
                    <w:ind w:firstLine="851"/>
                    <w:jc w:val="center"/>
                    <w:rPr>
                      <w:b/>
                      <w:szCs w:val="24"/>
                      <w:lang w:eastAsia="ar-SA"/>
                    </w:rPr>
                  </w:pPr>
                </w:p>
              </w:sdtContent>
            </w:sdt>
          </w:sdtContent>
        </w:sdt>
        <w:sdt>
          <w:sdtPr>
            <w:alias w:val="skyrius"/>
            <w:tag w:val="part_b0d011cf0b4844509593ff49d97bad26"/>
            <w:lock w:val="sdtLocked"/>
            <w:richText/>
          </w:sdtPr>
          <w:sdtContent>
            <w:p w14:paraId="7F9D16CE" w14:textId="01FEF982">
              <w:pPr>
                <w:shd w:val="clear" w:color="auto" w:fill="FFFFFF"/>
                <w:ind w:firstLine="851"/>
                <w:jc w:val="center"/>
                <w:rPr>
                  <w:b/>
                  <w:caps/>
                  <w:szCs w:val="24"/>
                  <w:lang w:eastAsia="ar-SA"/>
                </w:rPr>
              </w:pPr>
              <w:sdt>
                <w:sdtPr>
                  <w:alias w:val="Numeris"/>
                  <w:tag w:val="nr_b0d011cf0b4844509593ff49d97bad26"/>
                  <w:lock w:val="sdtLocked"/>
                  <w:richText/>
                </w:sdtPr>
                <w:sdtContent>
                  <w:r>
                    <w:rPr>
                      <w:b/>
                      <w:caps/>
                      <w:szCs w:val="24"/>
                      <w:lang w:eastAsia="ar-SA"/>
                    </w:rPr>
                    <w:t>X</w:t>
                  </w:r>
                </w:sdtContent>
              </w:sdt>
              <w:r>
                <w:rPr>
                  <w:b/>
                  <w:caps/>
                  <w:szCs w:val="24"/>
                  <w:lang w:eastAsia="ar-SA"/>
                </w:rPr>
                <w:t xml:space="preserve"> SKYRIUS </w:t>
              </w:r>
            </w:p>
            <w:p w14:paraId="4880D9F7" w14:textId="77777777">
              <w:pPr>
                <w:shd w:val="clear" w:color="auto" w:fill="FFFFFF"/>
                <w:ind w:firstLine="851"/>
                <w:jc w:val="center"/>
                <w:rPr>
                  <w:b/>
                  <w:caps/>
                  <w:szCs w:val="24"/>
                  <w:lang w:eastAsia="ar-SA"/>
                </w:rPr>
              </w:pPr>
              <w:sdt>
                <w:sdtPr>
                  <w:alias w:val="Pavadinimas"/>
                  <w:tag w:val="title_b0d011cf0b4844509593ff49d97bad26"/>
                  <w:lock w:val="sdtLocked"/>
                  <w:richText/>
                </w:sdtPr>
                <w:sdtContent>
                  <w:r>
                    <w:rPr>
                      <w:b/>
                      <w:caps/>
                      <w:szCs w:val="24"/>
                      <w:lang w:eastAsia="ar-SA"/>
                    </w:rPr>
                    <w:t>nuostatų keitimo tvarka</w:t>
                  </w:r>
                </w:sdtContent>
              </w:sdt>
            </w:p>
            <w:p w14:paraId="1236BFC3" w14:textId="77777777">
              <w:pPr>
                <w:shd w:val="clear" w:color="auto" w:fill="FFFFFF"/>
                <w:ind w:firstLine="851"/>
                <w:jc w:val="center"/>
                <w:rPr>
                  <w:szCs w:val="24"/>
                  <w:lang w:eastAsia="ar-SA"/>
                </w:rPr>
              </w:pPr>
            </w:p>
            <w:sdt>
              <w:sdtPr>
                <w:alias w:val="45 p."/>
                <w:tag w:val="part_48309f22c1c641c8a139b7ee5a27c575"/>
                <w:lock w:val="sdtLocked"/>
                <w:richText/>
              </w:sdtPr>
              <w:sdtContent>
                <w:p w14:paraId="596745F3" w14:textId="2DB56352">
                  <w:pPr>
                    <w:shd w:val="clear" w:color="auto" w:fill="FFFFFF"/>
                    <w:suppressAutoHyphens/>
                    <w:ind w:firstLine="851"/>
                    <w:jc w:val="both"/>
                    <w:rPr>
                      <w:szCs w:val="24"/>
                      <w:lang w:eastAsia="ar-SA"/>
                    </w:rPr>
                  </w:pPr>
                  <w:sdt>
                    <w:sdtPr>
                      <w:alias w:val="Numeris"/>
                      <w:tag w:val="nr_48309f22c1c641c8a139b7ee5a27c575"/>
                      <w:lock w:val="sdtLocked"/>
                      <w:richText/>
                    </w:sdtPr>
                    <w:sdtContent>
                      <w:r>
                        <w:rPr>
                          <w:szCs w:val="24"/>
                          <w:lang w:eastAsia="ar-SA"/>
                        </w:rPr>
                        <w:t>45</w:t>
                      </w:r>
                    </w:sdtContent>
                  </w:sdt>
                  <w:r>
                    <w:rPr>
                      <w:szCs w:val="24"/>
                      <w:lang w:eastAsia="ar-SA"/>
                    </w:rPr>
                    <w:t xml:space="preserve">. Nuostatų keitimo tvarka nesiskiria nuo nurodytosios Lietuvos Respublikos biudžetinių įstaigų įstatyme. </w:t>
                  </w:r>
                </w:p>
              </w:sdtContent>
            </w:sdt>
            <w:sdt>
              <w:sdtPr>
                <w:alias w:val="46 p."/>
                <w:tag w:val="part_4cd41190e50240429d37cc76e12cf510"/>
                <w:lock w:val="sdtLocked"/>
                <w:richText/>
              </w:sdtPr>
              <w:sdtContent>
                <w:p w14:paraId="69F35843" w14:textId="1CA20DE7">
                  <w:pPr>
                    <w:shd w:val="clear" w:color="auto" w:fill="FFFFFF"/>
                    <w:suppressAutoHyphens/>
                    <w:ind w:firstLine="851"/>
                    <w:jc w:val="both"/>
                    <w:rPr>
                      <w:szCs w:val="24"/>
                      <w:lang w:eastAsia="ar-SA"/>
                    </w:rPr>
                  </w:pPr>
                  <w:sdt>
                    <w:sdtPr>
                      <w:alias w:val="Numeris"/>
                      <w:tag w:val="nr_4cd41190e50240429d37cc76e12cf510"/>
                      <w:lock w:val="sdtLocked"/>
                      <w:richText/>
                    </w:sdtPr>
                    <w:sdtContent>
                      <w:r>
                        <w:rPr>
                          <w:szCs w:val="24"/>
                          <w:lang w:eastAsia="ar-SA"/>
                        </w:rPr>
                        <w:t>46</w:t>
                      </w:r>
                    </w:sdtContent>
                  </w:sdt>
                  <w:r>
                    <w:rPr>
                      <w:szCs w:val="24"/>
                      <w:lang w:eastAsia="ar-SA"/>
                    </w:rPr>
                    <w:t>. Jei pasikeičia teisės aktai, reglamentuojantys Sporto centro veiklą, ir jei aukštesnės galios teisės aktai atitinkamus klausimus reglamentuoja kitaip nei Nuostatai, taikomos tų teisės aktų nuostatos.</w:t>
                  </w:r>
                </w:p>
                <w:p w14:paraId="124AF232" w14:textId="77777777">
                  <w:pPr>
                    <w:suppressAutoHyphens/>
                    <w:ind w:firstLine="851"/>
                    <w:jc w:val="center"/>
                    <w:rPr>
                      <w:bCs/>
                      <w:strike/>
                      <w:szCs w:val="24"/>
                      <w:shd w:val="clear" w:color="auto" w:fill="FFFFFF"/>
                      <w:lang w:eastAsia="ar-SA"/>
                    </w:rPr>
                  </w:pPr>
                </w:p>
                <w:p w14:paraId="1ED05AB5" w14:textId="57AA61C4">
                  <w:pPr>
                    <w:suppressAutoHyphens/>
                    <w:ind w:firstLine="851"/>
                    <w:jc w:val="center"/>
                    <w:rPr>
                      <w:sz w:val="20"/>
                      <w:lang w:val="en-US" w:eastAsia="ar-SA"/>
                    </w:rPr>
                  </w:pPr>
                  <w:r>
                    <w:rPr>
                      <w:bCs/>
                      <w:szCs w:val="24"/>
                      <w:shd w:val="clear" w:color="auto" w:fill="FFFFFF"/>
                      <w:lang w:eastAsia="ar-SA"/>
                    </w:rPr>
                    <w:t>________________________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567"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D75542" w14:textId="77777777">
      <w:pPr>
        <w:suppressAutoHyphens/>
        <w:rPr>
          <w:sz w:val="20"/>
          <w:lang w:val="en-US" w:eastAsia="ar-SA"/>
        </w:rPr>
      </w:pPr>
      <w:r>
        <w:rPr>
          <w:sz w:val="20"/>
          <w:lang w:val="en-US" w:eastAsia="ar-SA"/>
        </w:rPr>
        <w:separator/>
      </w:r>
    </w:p>
  </w:endnote>
  <w:endnote w:type="continuationSeparator" w:id="0">
    <w:p w14:paraId="32D4F438" w14:textId="77777777">
      <w:pPr>
        <w:suppressAutoHyphens/>
        <w:rPr>
          <w:sz w:val="20"/>
          <w:lang w:val="en-US" w:eastAsia="ar-SA"/>
        </w:rPr>
      </w:pPr>
      <w:r>
        <w:rPr>
          <w:sz w:val="20"/>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73155" w14:textId="77777777">
    <w:pPr>
      <w:tabs>
        <w:tab w:val="center" w:pos="4986"/>
        <w:tab w:val="right" w:pos="9972"/>
      </w:tabs>
      <w:suppressAutoHyphens/>
      <w:rPr>
        <w:sz w:val="20"/>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B098E" w14:textId="77777777">
    <w:pPr>
      <w:tabs>
        <w:tab w:val="center" w:pos="4986"/>
        <w:tab w:val="right" w:pos="9972"/>
      </w:tabs>
      <w:suppressAutoHyphens/>
      <w:rPr>
        <w:sz w:val="20"/>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DA72A9" w14:textId="77777777">
    <w:pPr>
      <w:tabs>
        <w:tab w:val="center" w:pos="4986"/>
        <w:tab w:val="right" w:pos="9972"/>
      </w:tabs>
      <w:suppressAutoHyphens/>
      <w:rPr>
        <w:sz w:val="20"/>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DDD292" w14:textId="77777777">
      <w:pPr>
        <w:suppressAutoHyphens/>
        <w:rPr>
          <w:sz w:val="20"/>
          <w:lang w:val="en-US" w:eastAsia="ar-SA"/>
        </w:rPr>
      </w:pPr>
      <w:r>
        <w:rPr>
          <w:sz w:val="20"/>
          <w:lang w:val="en-US" w:eastAsia="ar-SA"/>
        </w:rPr>
        <w:separator/>
      </w:r>
    </w:p>
  </w:footnote>
  <w:footnote w:type="continuationSeparator" w:id="0">
    <w:p w14:paraId="7B8FFB8B" w14:textId="77777777">
      <w:pPr>
        <w:suppressAutoHyphens/>
        <w:rPr>
          <w:sz w:val="20"/>
          <w:lang w:val="en-US" w:eastAsia="ar-SA"/>
        </w:rPr>
      </w:pPr>
      <w:r>
        <w:rPr>
          <w:sz w:val="20"/>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3F9CE" w14:textId="77777777">
    <w:pPr>
      <w:tabs>
        <w:tab w:val="center" w:pos="4819"/>
        <w:tab w:val="right" w:pos="9638"/>
      </w:tabs>
      <w:suppressAutoHyphens/>
      <w:rPr>
        <w:sz w:val="20"/>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42B20" w14:textId="75E16738">
    <w:pPr>
      <w:tabs>
        <w:tab w:val="center" w:pos="4819"/>
        <w:tab w:val="right" w:pos="9638"/>
      </w:tabs>
      <w:suppressAutoHyphens/>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2</w:t>
    </w:r>
    <w:r>
      <w:rPr>
        <w:szCs w:val="24"/>
        <w:lang w:val="en-US" w:eastAsia="ar-SA"/>
      </w:rPr>
      <w:fldChar w:fldCharType="end"/>
    </w:r>
  </w:p>
  <w:p w14:paraId="54875493" w14:textId="77777777">
    <w:pPr>
      <w:tabs>
        <w:tab w:val="center" w:pos="4819"/>
        <w:tab w:val="right" w:pos="9638"/>
      </w:tabs>
      <w:suppressAutoHyphens/>
      <w:rPr>
        <w:sz w:val="20"/>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B6602" w14:textId="77777777">
    <w:pPr>
      <w:tabs>
        <w:tab w:val="center" w:pos="4819"/>
        <w:tab w:val="right" w:pos="9638"/>
      </w:tabs>
      <w:suppressAutoHyphens/>
      <w:rPr>
        <w:sz w:val="20"/>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F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C3F530"/>
  <w15:chartTrackingRefBased/>
  <w15:docId w15:val="{8A9621F2-8A5F-457D-B6D6-0B030249985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56251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56eaa85acab4b5791cfb5a1c8f032c7" PartId="f7be2e755dd94bdb8c805a8b7b5a56c3"/>
  <Part Type="patvirtinta" Title="ŠIAULIŲ LENGVOSIOS ATLETIKOS IR SVEIKATINGUMO CENTRO NUOSTATAI" DocPartId="74225f5c68e043ee820b20b19f2ae389" PartId="c0fd7c26ab7d4053b4ec22d85a18a654">
    <Part Type="skyrius" Nr="1" Title="BENDROSIOS NUOSTATOS" DocPartId="2fd252cfdac44d44b1df70771c21d7a3" PartId="18f6a3b6807f41f9b4c88f3fb93b2c85">
      <Part Type="punktas" Nr="1" Abbr="1 p." DocPartId="a8b9e3f938664ddaa6275f5ba67c410e" PartId="af1198c04d094bcb84cc8c757a3bbd0a"/>
      <Part Type="punktas" Nr="2" Abbr="2 p." DocPartId="cd228e355f6c4bd59bac68c668e64541" PartId="797df26aaa744557b9d8a767c96f999f"/>
      <Part Type="punktas" Nr="3" Abbr="3 p." DocPartId="634e9b41e49e4097a9100144f1859bd9" PartId="1e7673a7a1ff4562b37882e4008001d9"/>
      <Part Type="punktas" Nr="4" Abbr="4 p." DocPartId="4c23d2fdf4ac43f788fc57d045536f82" PartId="55a62d266f254bd7954b3f9c4554327d"/>
      <Part Type="punktas" Nr="5" Abbr="5 p." DocPartId="9a9f18f71c414f16b562c3c7e1aaa7a5" PartId="9068c322280a4e2585ce09feda05c9b2"/>
      <Part Type="punktas" Nr="6" Abbr="6 p." DocPartId="18db8d8039734bf19f5798a1f5a02e96" PartId="16d21f24155c41c3b4fd39efac72d5a4"/>
      <Part Type="punktas" Nr="7" Abbr="7 p." DocPartId="9ff25ed99d02401fadda0a9f953551e0" PartId="7cf37689f4a34898bf7fcae5efb5fd4a"/>
      <Part Type="punktas" Nr="8" Abbr="8 p." DocPartId="8f891fc2e94a494d971d4037a658ed55" PartId="c35e8cdfa5a944a894f85564e147cb76"/>
      <Part Type="punktas" Nr="9" Abbr="9 p." DocPartId="147b2566e70749dbaed30f70558459ec" PartId="809b7fa6d85248448da0ff7d657af9bf"/>
      <Part Type="punktas" Nr="10" Abbr="10 p." DocPartId="b2bab77022e64d81a66b04231afd36ef" PartId="17295733afd64b0385aa11ba7205e303">
        <Part Type="papunktis" Nr="10.1" Abbr="10.1 pp." DocPartId="58c93bb38fbf471281f10ff3fd79a64d" PartId="a34e63de740a49679782bdc043a1eaff"/>
      </Part>
      <Part Type="punktas" Nr="11" Abbr="11 p." DocPartId="6227dc1c5ec440a0bfd901f31d43df50" PartId="6054f65632dd4db4b1c1a2039cf64a06">
        <Part Type="papunktis" Nr="11.1" Abbr="11.1 pp." DocPartId="699f0b4fd9ca4a9683f3a1dcf3b2d4f3" PartId="5113c5f1217c47258193112c3fb3d821"/>
        <Part Type="papunktis" Nr="11.2" Abbr="11.2 pp." DocPartId="46a08323ce474fe68624674169cd2859" PartId="3cfc1f8231c244a098d8fe1b11846efb">
          <Part Type="papunktis" Nr="11.2.1" Abbr="11.2.1 pp." DocPartId="76ee127aac63444b8e27a9e422097c88" PartId="784b27007ae44f2b9dfe0dcc0784d816"/>
          <Part Type="papunktis" Nr="11.2.2" Abbr="11.2.2 pp." DocPartId="efbf4a6346cc4482a9ddfcdda7d32bae" PartId="47230c2ff7c0424ba0887a7d799f719b"/>
          <Part Type="papunktis" Nr="11.2.3" Abbr="11.2.3 pp." DocPartId="27edda83b914434ca8b306a67ee45176" PartId="69a081d72d9d4e1dbaa95faf2bb6bad3"/>
          <Part Type="papunktis" Nr="11.2.4" Abbr="11.2.4 pp." DocPartId="28566cf075ac4adc881eeae636e89657" PartId="c851051680b8434db6d756437ff0426f"/>
          <Part Type="papunktis" Nr="11.2.5" Abbr="11.2.5 pp." DocPartId="b5d302e331244aa9bd608b3e6e45daf5" PartId="c83528364b3a4ee3b8c75285eeb5eef4"/>
          <Part Type="papunktis" Nr="11.2.6" Abbr="11.2.6 pp." DocPartId="f5ca80b09f574306982f9a5c70bb9bb2" PartId="c6875de93d3748509fa5f2e371a5d34f"/>
          <Part Type="papunktis" Nr="11.2.7" Abbr="11.2.7 pp." DocPartId="cbc31d44846d44feb668f35d7667f901" PartId="d13d8716c2424ee79a97fadeaf1b86be"/>
          <Part Type="papunktis" Nr="11.2.8" Abbr="11.2.8 pp." DocPartId="728578522cfd43bd85296e40c854f315" PartId="b8cd6d504d2d4b139969cca31f29a275"/>
          <Part Type="papunktis" Nr="11.2.9" Abbr="11.2.9 pp." DocPartId="18e2f65022364a22a52beddcb15c5541" PartId="6758a3a5e0e24366bf11a3dd4693b26c"/>
          <Part Type="papunktis" Nr="11.2.10" Abbr="11.2.10 pp." DocPartId="0802e27df9264246b3efdc9235abc7e2" PartId="fe3440a5df5f412c9a14a834b1c022d5"/>
          <Part Type="papunktis" Nr="11.2.11" Abbr="11.2.11 pp." DocPartId="161eda3674bb449b97b0979dc70616fb" PartId="033819e6d0b14de896e9c018219353f9"/>
        </Part>
        <Part Type="papunktis" Nr="11.3" Abbr="11.3 pp." DocPartId="435aa490092d4254b5cf3aa53909b71b" PartId="7851c0de79104400abd417acf0e3211a"/>
      </Part>
      <Part Type="punktas" Nr="12" Abbr="12 p." DocPartId="ec90b2c8acf44fe98451af21d6ce6ee7" PartId="891f1fb8aa764455a056c9f989e52605"/>
    </Part>
    <Part Type="skyrius" Nr="2" Title="SPORTO CENTRO VEIKLOS SRITYS, RŪŠYS, TIKSLAI IR FUNKCIJOS" DocPartId="f85f1ee6a6ce48a0b3e0ab12ccf47ddd" PartId="f65be0e726ef443080fd41b7bc68ba08">
      <Part Type="punktas" Nr="13" Abbr="13 p." DocPartId="9b83471a0af7448c8c36207b3934edff" PartId="fcb2dcf382ba409c8897cbad0d64c2d5"/>
      <Part Type="punktas" Nr="14" Abbr="14 p." DocPartId="8b8f868d61ca43fd8676d7531128720b" PartId="61212b4d6b3a457885a5497f38b8eb76">
        <Part Type="papunktis" Nr="14.1" Abbr="14.1 pp." DocPartId="b064eff360e64eeebceb57241a5afe09" PartId="cc8da63620e44a4bb7cb2d5a99986b5e">
          <Part Type="papunktis" Nr="14.1.1" Abbr="14.1.1 pp." DocPartId="757e5471a93642f588f89a94c6ebc4a5" PartId="bcc5935c9fe34cd9a1b2ce459989bb29"/>
          <Part Type="papunktis" Nr="14.1.2" Abbr="14.1.2 pp." DocPartId="3c481b4f07f34effaf5f638ac756512d" PartId="027ab0f00a274332bfbff6f15002f630"/>
          <Part Type="papunktis" Nr="14.1.3" Abbr="14.1.3 pp." DocPartId="a086675fb1754902829296412020f0d8" PartId="197bae3800394439ab68ed6401bd7247"/>
        </Part>
        <Part Type="papunktis" Nr="14.2" Abbr="14.2 pp." DocPartId="49e634bfa3e542b0a0a05a12886cea9a" PartId="06630eb9a21e4df48f347592bdb610ba">
          <Part Type="papunktis" Nr="14.2.1" Abbr="14.2.1 pp." DocPartId="e2f78897eb974f4ba2d051be76ca41da" PartId="915e9b78238f4b93834ed12d76651e85"/>
          <Part Type="papunktis" Nr="14.2.2" Abbr="14.2.2 pp." DocPartId="a8cb633fc19a40668c87a507f642d1eb" PartId="0d5467725b5940ed835a996d827f8879"/>
          <Part Type="papunktis" Nr="14.2.3" Abbr="14.2.3 pp." DocPartId="84f464f90258468c9e2281c6573d07ae" PartId="bdd554020a6b469db7c5a64f6ca504b7"/>
          <Part Type="papunktis" Nr="14.2.4" Abbr="14.2.4 pp." DocPartId="49059c7e787046bb9c2d98c2323f7a7f" PartId="e4ea15a2105e4f4ea40b467e509b6295"/>
          <Part Type="papunktis" Nr="14.2.5" Abbr="14.2.5 pp." DocPartId="87d82219250e468ab8abf7a8633fdaa5" PartId="fa0634034dc847f58f64fcde3a01369b"/>
        </Part>
      </Part>
      <Part Type="punktas" Nr="15" Abbr="15 p." DocPartId="5d05e8771b14484487bd66dfe656cc31" PartId="95e80ff04db5437bb9cdaa615bf8e048">
        <Part Type="papunktis" Nr="15.1" Abbr="15.1 pp." DocPartId="639a08d0657948b0800619b7d28f00f9" PartId="99212d63cb38489395481977e32e66f4"/>
        <Part Type="papunktis" Nr="15.2" Abbr="15.2 pp." DocPartId="9633cb2c92a4449497319b5412742ea8" PartId="eed835a5750147a5a20941e3c3948253"/>
        <Part Type="papunktis" Nr="15.3" Abbr="15.3 pp." DocPartId="b0a3ce1d00314b8d91073ed28ca6840b" PartId="dc290d0e70ba4a93bfafc7c2afbef27f"/>
        <Part Type="papunktis" Nr="15.4" Abbr="15.4 pp." DocPartId="88a7c217defe420d929f96e5ee410d04" PartId="a7b10a50bbe043d98c4b2650c54c27eb"/>
        <Part Type="papunktis" Nr="15.5" Abbr="15.5 pp." DocPartId="1952fc80eb7644c3a677e065472a763f" PartId="c3b62d9fdb2c4467b79560399572edc7"/>
        <Part Type="papunktis" Nr="15.6" Abbr="15.6 pp." DocPartId="37e5fd00e7ef4334b81366da0341e940" PartId="5272a2941e3042f8ba87e767af46281e"/>
        <Part Type="papunktis" Nr="15.7" Abbr="15.7 pp." DocPartId="499b0766190945dca9db9ae6fd32d90e" PartId="27f704299012484da4a4c6476c12d8fb"/>
        <Part Type="papunktis" Nr="15.8" Abbr="15.8 pp." DocPartId="c353c188a89f4774915d655b8ec39a0c" PartId="0beab560a9ed430b9ac3a0edc7968f73"/>
      </Part>
      <Part Type="punktas" Nr="16" Abbr="16 p." DocPartId="50ccafa7957e4d7e851f8183592fc9f0" PartId="b0e348d536da4feca20e499ce97653ea">
        <Part Type="papunktis" Nr="16.1" Abbr="16.1 pp." DocPartId="4fffd71170494f74918768a0db9a766a" PartId="550843dbba1b417e9ce6a37d77bc462f"/>
        <Part Type="papunktis" Nr="16.2" Abbr="16.2 pp." DocPartId="a7ba8b66f8e745968b096c82c2c43549" PartId="324219db459e4be49a65c841a480a5cd"/>
        <Part Type="papunktis" Nr="16.3" Abbr="16.3 pp." DocPartId="38db0962901b470db9699794fd0cd848" PartId="1d8ac7301c9249b3921638c5898bfc72"/>
        <Part Type="papunktis" Nr="16.4" Abbr="16.4 pp." DocPartId="ec7bae54729749368099d109ca4a326b" PartId="edd83c3800aa47a49c05f87c00b83b94"/>
        <Part Type="papunktis" Nr="16.5" Abbr="16.5 pp." DocPartId="7c7a952730f849a9b5ce9aba94783bc9" PartId="4cabf6d63ba644a3a1d137fc057cd9ab"/>
        <Part Type="papunktis" Nr="16.6" Abbr="16.6 pp." DocPartId="c54628cd70d849e581408fa8089bc560" PartId="f913a9d7000f46da8358c58ddd7330bb"/>
        <Part Type="papunktis" Nr="16.7" Abbr="16.7 pp." DocPartId="22c3450eb2bc4ddfbb8f9a8433ed5ccf" PartId="0cfec380b2224f9d892f3393b0e8896e"/>
        <Part Type="papunktis" Nr="16.8" Abbr="16.8 pp." DocPartId="8759e1b3bde84c3d8a0424b95753c8f5" PartId="781a23b844a848a59a7899a4a3e6e651"/>
        <Part Type="papunktis" Nr="16.9" Abbr="16.9 pp." DocPartId="a5696d71ce0d4f0da9942cbc3df3cc1b" PartId="b4680ba3c57e461ab9d868ef14f1dc88"/>
        <Part Type="papunktis" Nr="16.10" Abbr="16.10 pp." DocPartId="781c82b58d974daa87c5100f1492b687" PartId="c52dcec24853457cb72fccefe84e3305"/>
        <Part Type="papunktis" Nr="16.11" Abbr="16.11 pp." DocPartId="74b755722f2441f39664ea86162cbbd9" PartId="52ad270e48244085bea81a8631c22ec6"/>
        <Part Type="papunktis" Nr="16.12" Abbr="16.12 pp." DocPartId="5e9dba2ae481404d9b73895cefd60bbf" PartId="56b24aae6169413cb22dafe2cd377226"/>
        <Part Type="papunktis" Nr="16.13" Abbr="16.13 pp." DocPartId="db74f9821b58424ab4f15290406e5feb" PartId="288a030fd9f9426b92cf0c9cd147315d"/>
        <Part Type="papunktis" Nr="16.14" Abbr="16.14 pp." DocPartId="8caf1f8c7fe2489590f710f3f43a859a" PartId="197e8fe9e5164b95b34498776e2f8c5e"/>
        <Part Type="papunktis" Nr="16.15" Abbr="16.15 pp." DocPartId="b613a988a22143c582be85ae3685661f" PartId="afde46149e3046b38c59cb4c8ff79595"/>
        <Part Type="papunktis" Nr="16.16" Abbr="16.16 pp." DocPartId="98463c2d5a9b478e85b1aba70a36e622" PartId="8c13cf47c432468cbf2f0560efa9b6d6"/>
        <Part Type="papunktis" Nr="16.17" Abbr="16.17 pp." DocPartId="3609ce3fa04940779db1ff1df8600393" PartId="5f3049b062184640ae2dd13191d2d366"/>
        <Part Type="papunktis" Nr="16.18" Abbr="16.18 pp." DocPartId="2b0c1b7d4760423e8476359e986b00e8" PartId="0b2dd512484f45c78a331c52a9678edd"/>
        <Part Type="papunktis" Nr="16.19" Abbr="16.19 pp." DocPartId="2186dfcdc332498ebd23d44982ede05f" PartId="6fe535e10b5b4c8aaac25a6bd49af758"/>
      </Part>
    </Part>
    <Part Type="skyrius" Nr="3" Title="SAVININKO TEISES IR PAREIGAS ĮGYVENDINANČIOS INSTITUCIJOS KOMPETENCIJA" DocPartId="1b2ce73df8db48e4ad4615d441cfebb1" PartId="8db1d16844e447b9af5cec50e99d417a">
      <Part Type="punktas" Nr="17" Abbr="17 p." DocPartId="f77ea5a1c740441bbbedb79e7a31da9a" PartId="d223ae9894634bc2ad7a8e1bf7b4b086">
        <Part Type="papunktis" Nr="17.1" Abbr="17.1 pp." DocPartId="4e92549d53d9465a825ddef5c38b000c" PartId="cbb9d374ae53460bbfc5854e3e1e1fc9"/>
        <Part Type="papunktis" Nr="17.2" Abbr="17.2 pp." DocPartId="edde6f82d2c44f55b6effe84cef190e3" PartId="0c80a5a0146f4e158d0fb8a24f880e5a"/>
        <Part Type="papunktis" Nr="17.3" Abbr="17.3 pp." DocPartId="cbb8c4754b8749729b79c336a996ae53" PartId="4f058b9f0dd94910abb0d3e0d711810d"/>
        <Part Type="papunktis" Nr="17.4" Abbr="17.4 pp." DocPartId="bc01eed28c8541bb953d93354bc02cba" PartId="cbfa2e558d7043b3b3a26eca62e4698a"/>
        <Part Type="papunktis" Nr="17.5" Abbr="17.5 pp." DocPartId="07f1163ecadb47e79ac3558b468706e9" PartId="1bde8db5ff8b4b96a3e4ac75fb202526"/>
      </Part>
      <Part Type="punktas" Nr="18" Abbr="18 p." DocPartId="ca035eb779ca4dfe8d8a9154d9f304ec" PartId="68a3aac7818f4c75b5252acde1ecaa9a">
        <Part Type="papunktis" Nr="18.1" Abbr="18.1 pp." DocPartId="bf3badb89e6440e99c93661526a4d199" PartId="10fd1300ab7842edbd0a0558d113b784"/>
        <Part Type="papunktis" Nr="18.2" Abbr="18.2 pp." DocPartId="d98363bd6dce4f179dfc1a62d24dad61" PartId="8a54d900f23f4d99ba15ca4d2a942078"/>
        <Part Type="papunktis" Nr="18.3" Abbr="18.3 pp." DocPartId="a7dbf2dbee0c470595be5321b58fa08e" PartId="d212515a05d34cb687b7d9218a834c70"/>
      </Part>
    </Part>
    <Part Type="skyrius" Nr="4" Title="SPORTO CENTRO TEISĖS IR PAREIGOS" DocPartId="12ce1d8753e64532b648e778edb7652e" PartId="a528cbb14cf140f281d508f893b7c2d5">
      <Part Type="punktas" Nr="19" Abbr="19 p." DocPartId="008ca2cb155d49e28204d9a77769069d" PartId="698dc628f7994637b3548a06f6bd5609">
        <Part Type="papunktis" Nr="19.1" Abbr="19.1 pp." DocPartId="8a68b297387e49df93380bd851c830ed" PartId="215fc39c123d4f36889cc82a3cf04593"/>
        <Part Type="papunktis" Nr="19.2" Abbr="19.2 pp." DocPartId="b8f8779379194ceea5827f0f38767dd2" PartId="bfc0f32a07534bb6af16afaa30cefc69"/>
        <Part Type="papunktis" Nr="19.3" Abbr="19.3 pp." DocPartId="1a60cf494a9e49f8a2b29f2fd1618469" PartId="26204acce2084993a760031bfff86f5f"/>
        <Part Type="papunktis" Nr="19.4" Abbr="19.4 pp." DocPartId="03c128d6e9dd4568bfaac2efc84949f1" PartId="9e28e5b0fdb348e58ef1ee159103e5ec"/>
        <Part Type="papunktis" Nr="19.5" Abbr="19.5 pp." DocPartId="6e024d2ff1784eafbd9c8de2674fb7fc" PartId="a0054fcc39d8490684b1241aaca53306"/>
        <Part Type="papunktis" Nr="19.6" Abbr="19.6 pp." DocPartId="8112b0e092c641e3b591ba836665b9ca" PartId="f284c37b9b35467db46ed1ea0ee0e53b"/>
        <Part Type="papunktis" Nr="19.7" Abbr="19.7 pp." DocPartId="7a7faf484b874963857ed75c65ed21e4" PartId="ac5822c22a9242eba89f8143f55ed519"/>
        <Part Type="papunktis" Nr="19.8" Abbr="19.8 pp." DocPartId="5f832f6c13de4a1894b24ff8285f2257" PartId="6939d5df4b514a3aa866932814c2186f"/>
        <Part Type="papunktis" Nr="19.9" Abbr="19.9 pp." DocPartId="2f4699f26cc6493c94248093f6efced2" PartId="3d154247dc044481b08d85a7f7dc6342"/>
        <Part Type="papunktis" Nr="19.10" Abbr="19.10 pp." DocPartId="007ee71d92bb4bcd8ec0e392aad1a1a9" PartId="191f073aa5d5468e8ac6623d7490c457"/>
      </Part>
      <Part Type="punktas" Nr="20" Abbr="20 p." DocPartId="f771a10e85144c88bc7b5241e7657e1f" PartId="b9fdd88f1eab4f57953348f396344e48">
        <Part Type="papunktis" Nr="20.1" Abbr="20.1 pp." DocPartId="68a2e02b60e0482ebe4028d4777beddd" PartId="3def3b14c93e4d4196de45b124334c6c"/>
        <Part Type="papunktis" Nr="20.2" Abbr="20.2 pp." DocPartId="4576222000c14ba29de2e36cee2fa37c" PartId="8205f507aadb4c90bf94c0fc888c5192"/>
        <Part Type="papunktis" Nr="20.3" Abbr="20.3 pp." DocPartId="b8258953bf044063b5237591e0703fea" PartId="debdaee57b4c4035827279dcd4a9820b"/>
        <Part Type="papunktis" Nr="20.4" Abbr="20.4 pp." DocPartId="fb8845d60cb04bf7ad7e4ca58a345ced" PartId="db09eff414704f708840f2727389ef66"/>
        <Part Type="papunktis" Nr="20.5" Abbr="20.5 pp." DocPartId="a422c7c0ec5f474ab8011bc25e94c2a0" PartId="cbbd627ff02f451e83225b6074b4da8c"/>
        <Part Type="papunktis" Nr="20.6" Abbr="20.6 pp." DocPartId="e623756deacb46ca84f957b28de72d47" PartId="31192b14e01c4eff88917f2c90bb168d"/>
        <Part Type="papunktis" Nr="20.7" Abbr="20.7 pp." DocPartId="a1a5813d6ca444ecab20f750d4c79d92" PartId="8061a55737e041afa90cc43cf0bc4d46"/>
        <Part Type="papunktis" Nr="20.8" Abbr="20.8 pp." DocPartId="dc6bd3ee51424077972bcd932288976e" PartId="c8f264b6c8cf4a0fb63b4a168e9e5ba5"/>
        <Part Type="papunktis" Nr="20.9" Abbr="20.9 pp." DocPartId="cf74449ab3204fa08ab918adabed767a" PartId="79e5081242cf460fba14685e2aeeb62e"/>
        <Part Type="papunktis" Nr="20.10" Abbr="20.10 pp." DocPartId="7106df22833342e39ac5b8fd3c2f34ea" PartId="96d0b4707b854a25a7323289e1faf81e"/>
        <Part Type="papunktis" Nr="20.11" Abbr="20.11 pp." DocPartId="5efc96b4799642babb26c6b5a719cb9e" PartId="75d8eec05c0645379b06a69274682415"/>
        <Part Type="papunktis" Nr="20.12" Abbr="20.12 pp." DocPartId="78c54c82f12f419ca72eb62ad7e468af" PartId="ea5746dab3d544d997fc664d00104463"/>
        <Part Type="papunktis" Nr="20.13" Abbr="20.13 pp." DocPartId="ac397e356fa841868d0e68ed254a0939" PartId="8f4ab411a0fd4209a6e539d241ab6099"/>
      </Part>
      <Part Type="punktas" Nr="21" Abbr="21 p." DocPartId="56dedcf52c814a37875ee929b48e98a4" PartId="cdbd8672464a4b77bd78426dad4d73fc"/>
    </Part>
    <Part Type="skyrius" Nr="5" Title="SPORTO CENTRO VADOVO PRIĖMIMO Į PAREIGAS IR ATLEIDIMO IŠ JŲ TVARKA, KOMPETENCIJA" DocPartId="b00a6aca4a1647fcbe666e0d29b8c5ce" PartId="b6c6c32b524b4dab81ee2a88641e21b5">
      <Part Type="punktas" Nr="22" Abbr="22 p." DocPartId="a774ae4ac19e45d0bcf4056d89aa0818" PartId="0c1016fbda2e44bcbbe8632b29df27c1"/>
      <Part Type="punktas" Nr="23" Abbr="23 p." DocPartId="7b839159274949fd91b632377d7498d1" PartId="270b5b859b11428a9d016bb2d11509d1"/>
      <Part Type="punktas" Nr="24" Abbr="24 p." DocPartId="e656e5f825094088ab21a0f8841124ad" PartId="dec2054c746a47eba675f43519d1622a"/>
      <Part Type="punktas" Nr="25" Abbr="25 p." DocPartId="84798aa3f80c49689218b71b88047d53" PartId="5b7eb612f9e74d9a8b82be25c46ddc1a"/>
      <Part Type="punktas" Nr="26" Abbr="26 p." DocPartId="e03d80828f864bfdb579895e7ca0eb89" PartId="c2f236153bd645a3b3e49278802206af">
        <Part Type="papunktis" Nr="26.1" Abbr="26.1 pp." DocPartId="349e581a1bde4f51971f3aa3fe97431d" PartId="a899bb1d84074eb7ae5e751db74ec8c8"/>
        <Part Type="papunktis" Nr="26.2" Abbr="26.2 pp." DocPartId="818e8cbaff7e4bf897755ec44d838cfd" PartId="83012e4c1357461a9971054935d4773a"/>
        <Part Type="papunktis" Nr="26.3" Abbr="26.3 pp." DocPartId="95e57c21cf164b7ea7123dfecf41c95c" PartId="9b60ae89b1e34449878b25c06d1b1630"/>
        <Part Type="papunktis" Nr="26.4" Abbr="26.4 pp." DocPartId="28a95678de494bdf92191978b043924c" PartId="cff37e18b27e4d638a82c1f7026a1a7f"/>
        <Part Type="papunktis" Nr="26.5" Abbr="26.5 pp." DocPartId="7a174849e56a4277a7753690168102d4" PartId="0c7a17074b0a45b8ab0422199bc0f7db"/>
        <Part Type="papunktis" Nr="26.6" Abbr="26.6 pp." DocPartId="9fd76433f62a498b8a607919a92e3ac0" PartId="5e5be41e501946a4a1f9f97685543605"/>
        <Part Type="papunktis" Nr="26.7" Abbr="26.7 pp." DocPartId="60151926df984301a1ed3d0e51dfb0d0" PartId="0167226f7579432f9353e1ae52e498c0"/>
        <Part Type="papunktis" Nr="26.8" Abbr="26.8 pp." DocPartId="3aae053ac7e74affb1f775a7f649ce37" PartId="f05d31c6f4644f95bbda95c18f0388db"/>
        <Part Type="papunktis" Nr="26.9" Abbr="26.9 pp." DocPartId="7fc6c713b5bf413d89a26cd786b2115a" PartId="0abb6e0b35084aabb33d27f8fd88bd1a"/>
        <Part Type="papunktis" Nr="26.10" Abbr="26.10 pp." DocPartId="fe33779b942948e58d618cab57aeadd5" PartId="f7936f80c1ec46cdb1932334a9484c42"/>
        <Part Type="papunktis" Nr="26.11" Abbr="26.11 pp." DocPartId="e416509c2a8b45c38ccbeaee99789975" PartId="6880ab964a09451097deaa0669935f33"/>
        <Part Type="papunktis" Nr="26.12" Abbr="26.12 pp." DocPartId="34ea20a8bbc244538dd15e1767b77759" PartId="9400ed2a85c84b32ab2ffc0214e037ee"/>
        <Part Type="papunktis" Nr="26.13" Abbr="26.13 pp." DocPartId="6345cad7a7cd4393afaec30402cff9d4" PartId="39b30647090045e59352fed0431b913b"/>
        <Part Type="papunktis" Nr="26.14" Abbr="26.14 pp." DocPartId="11e9a5a3a92c452faecc1d5fd3408a2b" PartId="765cb91ca1a44c88aca606e0dda62194"/>
        <Part Type="papunktis" Nr="26.15" Abbr="26.15 pp." DocPartId="c32b9d8774b949be8d7aa6f56d8a453d" PartId="04e76021fced4efcbb755af789a74ee0"/>
        <Part Type="papunktis" Nr="26.16" Abbr="26.16 pp." DocPartId="e979eac178164f69b091eb34aad52b41" PartId="8b8b017fba0f4493b258eab2711b1c6b"/>
        <Part Type="papunktis" Nr="26.17" Abbr="26.17 pp." DocPartId="e9ef6d009087459d82388015ca5390c6" PartId="c9f835bd349e4c5599d8eab6d5ad7f91"/>
        <Part Type="papunktis" Nr="26.18" Abbr="26.18 pp." DocPartId="2dce5be232254a8ea72f9e00c080fb2c" PartId="cc1458805128428488b602929388067d"/>
      </Part>
      <Part Type="punktas" Nr="27" Abbr="27 p." DocPartId="f54395002b074975bf3b061e22a30a59" PartId="5f8b105fe3744cdaaa9845b7363e521f"/>
    </Part>
    <Part Type="skyrius" Nr="6" Title="SPORTO CENTRO SAVIVALDA" DocPartId="f3f441a528654f729d6bfbafaca04f57" PartId="3f2bef93ce644501a27b53c895e6ff6f">
      <Part Type="punktas" Nr="28" Abbr="28 p." DocPartId="9a2155d07b68479bbe3c5dac639257cc" PartId="cba935d820874674b53fa24855be2da1"/>
      <Part Type="punktas" Nr="29" Abbr="29 p." DocPartId="a1fdaa541f91404abe4d4844ad621fb5" PartId="fb0ac6f0fe7841e0a58596afdb6cc234"/>
      <Part Type="punktas" Nr="30" Abbr="30 p." DocPartId="d7c0b1c02c7a46cabf5310468772ac20" PartId="2d828a5e1f5d4df0b289452bbe650f01"/>
      <Part Type="punktas" Nr="31" Abbr="31 p." DocPartId="9b8cb1c623b04cf29f44fc96c5a3cdf7" PartId="2263401e9e2d4a568bef3b6b30a7eb4c"/>
      <Part Type="punktas" Nr="32" Abbr="32 p." DocPartId="fc8d183d8d674053a2ffb438ec599c7a" PartId="0a1d97744c3d4917ac958fb466d65a1c"/>
      <Part Type="punktas" Nr="33" Abbr="33 p." DocPartId="077e908de2bf4d7d9ba988578e7d9134" PartId="6bece3d2cf00476cafb1c9f2196244bb"/>
      <Part Type="punktas" Nr="34" Abbr="34 p." DocPartId="3b2a493e46254cf2b99bc984b6873602" PartId="1f05a656171b4ade80db8e5689a1c3b9">
        <Part Type="papunktis" Nr="34.1" Abbr="34.1 pp." DocPartId="55158be2705449e3a190f7109509546b" PartId="9d1f2678f3f3490e918f1dbadf95921b"/>
        <Part Type="papunktis" Nr="34.2" Abbr="34.2 pp." DocPartId="73ce42c7772146c6a669b020010a9a06" PartId="0e893202e3c94019b2da4833c9d37fbb"/>
        <Part Type="papunktis" Nr="34.3" Abbr="34.3 pp." DocPartId="86eb4764a5f34b8686557598fea1e1c1" PartId="7efd771d5e4742fc9e0c91cd26aa5700"/>
        <Part Type="papunktis" Nr="34.4" Abbr="34.4 pp." DocPartId="afb764c058c14d3ab40f7dac47854ea8" PartId="126602c743824cdca50acaf61151eb06"/>
        <Part Type="papunktis" Nr="34.5" Abbr="34.5 pp." DocPartId="532f135525324855b35be7d8906887c6" PartId="d4fbaa4e02a24ebb856a89609e34e7e4"/>
        <Part Type="papunktis" Nr="34.6" Abbr="34.6 pp." DocPartId="7b91e85cbfbc4852a0dc95e17395078c" PartId="7cb8ef3d7d7f491cb6e6a74f17ff2ed3"/>
        <Part Type="papunktis" Nr="34.7" Abbr="34.7 pp." DocPartId="694a08032b724f268e8863120476019b" PartId="757749df225843d3b5c18c115bc32806"/>
        <Part Type="papunktis" Nr="34.8" Abbr="34.8 pp." DocPartId="1d1f5abd237c407a9f1289db103d62bd" PartId="e342317958eb4a3599fc3ca4c195289e"/>
      </Part>
      <Part Type="punktas" Nr="35" Abbr="35 p." DocPartId="39639286a019444d9c19b1cb06621d00" PartId="b301b5f3ec8e4978ab400a87bebff060"/>
      <Part Type="punktas" Nr="36" Abbr="36 p." DocPartId="968f4d3eef014ff2abed170ace6a8a9d" PartId="457fe03458ff43a4ad36cafcccc8a0ce"/>
    </Part>
    <Part Type="skyrius" Nr="7" Title="SPORTO CENTRO TURTAS, LĖŠŲ ŠALTINIAI IR JŲ NAUDOJIMO TVARKA" DocPartId="edeb491b191f4a688836e6a00c201f82" PartId="d74febb9ca6d481b9b76a862e04a9954">
      <Part Type="punktas" Nr="37" Abbr="37 p." DocPartId="3b98b07cb9fd4df691a4cf7ae017fe99" PartId="e8ffaf50427c4a99bee163fa82795e05"/>
      <Part Type="punktas" Nr="38" Abbr="38 p." DocPartId="987d1533b67249588bc8ba911159f868" PartId="0025c4e5fbd5468abcfcc7c2a3e59044">
        <Part Type="papunktis" Nr="38.1" Abbr="38.1 pp." DocPartId="138a8feb242e4c7aa3eac3b8707645a7" PartId="fad62a79d0c24c329e9f835af35fb197"/>
        <Part Type="papunktis" Nr="38.2" Abbr="38.2 pp." DocPartId="d6b5dcce47024b8eaf065a9c6ec59c92" PartId="6ce3e1e18ecb4c9c9afff9624c54efbc"/>
        <Part Type="papunktis" Nr="38.3" Abbr="38.3 pp." DocPartId="9a47305011534563aa0d6c3bd77461e0" PartId="894c70b37b0f4f0c858ef1d5dac3622a"/>
        <Part Type="papunktis" Nr="38.4" Abbr="38.4 pp." DocPartId="8e36b9c25e694d098418b4b5b9bd9c93" PartId="4faac99334d145ef8b94e9cc2efced25"/>
        <Part Type="papunktis" Nr="38.5" Abbr="38.5 pp." DocPartId="96bebc2dfffc4000aa499530e2c0ec98" PartId="524a0b566b934b2ab49be804dbf85fb5"/>
      </Part>
      <Part Type="punktas" Nr="39" Abbr="39 p." DocPartId="b5a6008386f643bead9301b5525b71d1" PartId="8f25d62341104462afd0b7ef7df69768"/>
      <Part Type="punktas" Nr="40" Abbr="40 p." DocPartId="e5e0c4711c624a79b0e0193ed1316202" PartId="e1ce1252b7624662b008f1736734694d"/>
      <Part Type="punktas" Nr="41" Abbr="41 p." DocPartId="fa8976da25d94efcb964acc01969dfea" PartId="c1f38604f5cc4a7e9c72fc929addf945"/>
    </Part>
    <Part Type="skyrius" Nr="8" Title="VIEŠŲ PRANEŠIMŲ PASKELBIMO TVARKA" DocPartId="1733f801fda94e109aa3922abcb790ec" PartId="35d12d6c2c024f8287fae32cf88be207">
      <Part Type="punktas" Nr="42" Abbr="42 p." DocPartId="5e9f1e173a4d44949d4e8c3d8109e033" PartId="d928e8ff0a0241f0be41751c63479152"/>
      <Part Type="punktas" Nr="43" Abbr="43 p." DocPartId="415ad0cda2ad4320b159200669039bbc" PartId="7f83adde13ec4739a0781d599b2afa88"/>
    </Part>
    <Part Type="skyrius" Nr="9" Title="SPORTO CENTRO REORGANIZAVIMAS, PERTVARKYMAS IR LIKVIDAVIMAS" DocPartId="c934ea3562024e7682b17ecf75898a34" PartId="42a0598e672243e5a39fb6ef3f45bca6">
      <Part Type="punktas" Nr="44" Abbr="44 p." DocPartId="f6dd4a5af6894f87b0ce90bd01e1040b" PartId="d5f8bb0584ff46a2ac8b6ffd04830ca1"/>
    </Part>
    <Part Type="skyrius" Nr="10" Title="NUOSTATŲ KEITIMO TVARKA" DocPartId="bb6ba5259ebf495fa32b773dcccaa000" PartId="b0d011cf0b4844509593ff49d97bad26">
      <Part Type="punktas" Nr="45" Abbr="45 p." DocPartId="4c126b3f0c9a41fabb3cefb4787b8d66" PartId="48309f22c1c641c8a139b7ee5a27c575"/>
      <Part Type="punktas" Nr="46" Abbr="46 p." DocPartId="a06bec26694c48e1946c5ae4c6a1bb85" PartId="4cd41190e50240429d37cc76e12cf510"/>
    </Part>
  </Part>
</Parts>
</file>

<file path=customXml/itemProps1.xml><?xml version="1.0" encoding="utf-8"?>
<ds:datastoreItem xmlns:ds="http://schemas.openxmlformats.org/officeDocument/2006/customXml" ds:itemID="{EBDA87F7-063D-4437-B976-3EDD89F29337}">
  <ds:schemaRefs>
    <ds:schemaRef ds:uri="http://schemas.openxmlformats.org/officeDocument/2006/bibliography"/>
  </ds:schemaRefs>
</ds:datastoreItem>
</file>

<file path=customXml/itemProps2.xml><?xml version="1.0" encoding="utf-8"?>
<ds:datastoreItem xmlns:ds="http://schemas.openxmlformats.org/officeDocument/2006/customXml" ds:itemID="{559F73FB-FC4D-4CD4-9F6C-F35F993EDE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2283</Words>
  <Characters>16461</Characters>
  <Application>Microsoft Office Word</Application>
  <DocSecurity>4</DocSecurity>
  <Lines>322</Lines>
  <Paragraphs>212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18532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2024-04-12T07:24:00Z</dcterms:created>
  <dc:creator>Admine SC Atzalynas</dc:creator>
  <lastModifiedBy>adlibuser</lastModifiedBy>
  <lastPrinted>2024-03-08T08:04:00Z</lastPrinted>
  <dcterms:modified xsi:type="dcterms:W3CDTF">2024-04-12T07:24:00Z</dcterms:modified>
  <revision>2</revision>
</coreProperties>
</file>