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2015-06-09 iki 2015-07-14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d2d583564dea4eb684c6cb8e3d034a43"/>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d2d583564dea4eb684c6cb8e3d034a43"/>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2d583564dea4eb684c6cb8e3d034a43"/>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102"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103"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279d8b2528b4991bb8b3893ecff5220"/>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279d8b2528b4991bb8b3893ecff5220"/>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279d8b2528b4991bb8b3893ecff5220"/>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0"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1"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0" w:tgtFrame="_blank" w:history="1">
                    <w:r>
                      <w:rPr>
                        <w:color w:val="0000FF" w:themeColor="hyperlink"/>
                        <w:u w:val="single"/>
                      </w:rPr>
                      <w:t>92-2883</w:t>
                    </w:r>
                  </w:hyperlink>
                  <w:r>
                    <w:t xml:space="preserve">; 2007, Nr. </w:t>
                  </w:r>
                  <w:hyperlink r:id="rId6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3" w:tgtFrame="_blank" w:history="1">
                    <w:r>
                      <w:rPr>
                        <w:color w:val="0000FF" w:themeColor="hyperlink"/>
                        <w:u w:val="single"/>
                      </w:rPr>
                      <w:t>13-308</w:t>
                    </w:r>
                  </w:hyperlink>
                  <w:r>
                    <w:t xml:space="preserve">; 2000, Nr. </w:t>
                  </w:r>
                  <w:hyperlink r:id="rId6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104"/>
              <w:headerReference w:type="default" r:id="rId105"/>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6"/>
              <w:headerReference w:type="default" r:id="rId107"/>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5" w:tgtFrame="_blank" w:history="1">
                    <w:r>
                      <w:rPr>
                        <w:color w:val="0000FF" w:themeColor="hyperlink"/>
                        <w:u w:val="single"/>
                      </w:rPr>
                      <w:t>4-27</w:t>
                    </w:r>
                  </w:hyperlink>
                  <w:r>
                    <w:rPr>
                      <w:color w:val="000000"/>
                    </w:rPr>
                    <w:t xml:space="preserve">; 2006, Nr. </w:t>
                  </w:r>
                  <w:hyperlink r:id="rId6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xml:space="preserve">; 2009, Nr. </w:t>
                  </w:r>
                  <w:hyperlink r:id="rId6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6"/>
                          <w:footerReference w:type="default" r:id="rId7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3" w:tgtFrame="_blank" w:history="1">
                          <w:r>
                            <w:rPr>
                              <w:color w:val="0000FF" w:themeColor="hyperlink"/>
                              <w:sz w:val="18"/>
                              <w:szCs w:val="18"/>
                              <w:u w:val="single"/>
                            </w:rPr>
                            <w:t>47-1365</w:t>
                          </w:r>
                        </w:hyperlink>
                        <w:r>
                          <w:rPr>
                            <w:sz w:val="18"/>
                            <w:szCs w:val="18"/>
                          </w:rPr>
                          <w:t xml:space="preserve">; 2005, Nr. </w:t>
                        </w:r>
                        <w:hyperlink r:id="rId94" w:tgtFrame="_blank" w:history="1">
                          <w:r>
                            <w:rPr>
                              <w:color w:val="0000FF" w:themeColor="hyperlink"/>
                              <w:sz w:val="18"/>
                              <w:szCs w:val="18"/>
                              <w:u w:val="single"/>
                            </w:rPr>
                            <w:t>128-4637</w:t>
                          </w:r>
                        </w:hyperlink>
                        <w:r>
                          <w:rPr>
                            <w:sz w:val="18"/>
                            <w:szCs w:val="18"/>
                          </w:rPr>
                          <w:t xml:space="preserve">; 2008, Nr. </w:t>
                        </w:r>
                        <w:hyperlink r:id="rId9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6" w:tgtFrame="_blank" w:history="1">
                          <w:r>
                            <w:rPr>
                              <w:color w:val="0000FF" w:themeColor="hyperlink"/>
                              <w:sz w:val="18"/>
                              <w:szCs w:val="18"/>
                              <w:u w:val="single"/>
                            </w:rPr>
                            <w:t>47-1365</w:t>
                          </w:r>
                        </w:hyperlink>
                        <w:r>
                          <w:rPr>
                            <w:sz w:val="18"/>
                            <w:szCs w:val="18"/>
                          </w:rPr>
                          <w:t xml:space="preserve">; 2005, Nr. </w:t>
                        </w:r>
                        <w:hyperlink r:id="rId97" w:tgtFrame="_blank" w:history="1">
                          <w:r>
                            <w:rPr>
                              <w:color w:val="0000FF" w:themeColor="hyperlink"/>
                              <w:sz w:val="18"/>
                              <w:szCs w:val="18"/>
                              <w:u w:val="single"/>
                            </w:rPr>
                            <w:t>128-4637</w:t>
                          </w:r>
                        </w:hyperlink>
                        <w:r>
                          <w:rPr>
                            <w:sz w:val="18"/>
                            <w:szCs w:val="18"/>
                          </w:rPr>
                          <w:t xml:space="preserve">; 2008, Nr. </w:t>
                        </w:r>
                        <w:hyperlink r:id="rId9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58bc4e20ec714262af1d9022188bcb50"/>
        <w:lock w:val="sdtLocked"/>
        <w:richText/>
      </w:sdtPr>
      <w:sdtContent>
        <w:p>
          <w:pPr>
            <w:tabs>
              <w:tab w:val="left" w:pos="1304"/>
              <w:tab w:val="left" w:pos="1457"/>
              <w:tab w:val="left" w:pos="1604"/>
              <w:tab w:val="left" w:pos="1757"/>
            </w:tabs>
            <w:ind w:left="5102"/>
            <w:sectPr>
              <w:headerReference w:type="even" r:id="rId53"/>
              <w:headerReference w:type="default" r:id="rId54"/>
              <w:footerReference w:type="even" r:id="rId55"/>
              <w:footerReference w:type="default" r:id="rId56"/>
              <w:headerReference w:type="first" r:id="rId57"/>
              <w:footerReference w:type="first" r:id="rId58"/>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8bc4e20ec714262af1d9022188bcb50"/>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8bc4e20ec714262af1d9022188bcb50"/>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1739c01f326f412fa623244f4c75c4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1739c01f326f412fa623244f4c75c426"/>
              <w:lock w:val="sdtLocked"/>
              <w:richText/>
            </w:sdtPr>
            <w:sdtContent>
              <w:r>
                <w:rPr>
                  <w:szCs w:val="24"/>
                  <w:lang w:eastAsia="lt-LT"/>
                </w:rPr>
                <w:t>18</w:t>
              </w:r>
            </w:sdtContent>
          </w:sdt>
          <w:r>
            <w:rPr>
              <w:szCs w:val="24"/>
              <w:lang w:eastAsia="lt-LT"/>
            </w:rP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1739c01f326f412fa623244f4c75c426"/>
              <w:lock w:val="sdtLocked"/>
              <w:richText/>
            </w:sdtPr>
            <w:sdtContent>
              <w:r>
                <w:rPr>
                  <w:b/>
                  <w:szCs w:val="24"/>
                  <w:lang w:eastAsia="lt-LT"/>
                </w:rPr>
                <w:t>PROFILAKTINIŲ SVEIKATOS TIKRINIMŲ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a449195e695a446d9d8941376f040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449195e695a446d9d8941376f04074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a449195e695a446d9d8941376f04074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aafd5ffdaeb84085afeee44b0ff139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afd5ffdaeb84085afeee44b0ff139d2"/>
                  <w:lock w:val="sdtLocked"/>
                  <w:richText/>
                </w:sdtPr>
                <w:sdtContent>
                  <w:r>
                    <w:rPr>
                      <w:b/>
                      <w:szCs w:val="24"/>
                      <w:lang w:eastAsia="lt-LT"/>
                    </w:rPr>
                    <w:t>II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0"/>
                <w:jc w:val="center"/>
                <w:rPr>
                  <w:b/>
                  <w:szCs w:val="24"/>
                  <w:lang w:eastAsia="lt-LT"/>
                </w:rPr>
              </w:pPr>
              <w:sdt>
                <w:sdtPr>
                  <w:alias w:val="Pavadinimas"/>
                  <w:tag w:val="title_aafd5ffdaeb84085afeee44b0ff139d2"/>
                  <w:lock w:val="sdtLocked"/>
                  <w:richText/>
                </w:sdtPr>
                <w:sdtContent>
                  <w:r>
                    <w:rPr>
                      <w:b/>
                      <w:szCs w:val="24"/>
                      <w:lang w:eastAsia="lt-LT"/>
                    </w:rPr>
                    <w:t>PROFILAKTINIŲ SVEIKATOS TIKRINIMŲ, APMOKAMŲ IŠ PRIVALOMOJO SVEIKATOS DRAUDIMO FONDO BIUDŽETO,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237"/>
                <w:gridCol w:w="1951"/>
              </w:tblGrid>
              <w:tr>
                <w:tc>
                  <w:tcPr>
                    <w:tcW w:w="850"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623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1951" w:type="dxa"/>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Tikrinimų kaina (balais)</w:t>
                    </w:r>
                  </w:p>
                </w:tc>
              </w:tr>
              <w:tr>
                <w:trPr>
                  <w:trHeight w:val="17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zCs w:val="24"/>
                        <w:lang w:eastAsia="lt-LT"/>
                      </w:rPr>
                    </w:pPr>
                    <w:r>
                      <w:rPr>
                        <w:szCs w:val="24"/>
                        <w:lang w:eastAsia="lt-LT"/>
                      </w:rPr>
                      <w:t>2</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r>
              <w:tr>
                <w:trPr>
                  <w:trHeight w:val="36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szCs w:val="24"/>
                        <w:lang w:eastAsia="lt-LT"/>
                      </w:rPr>
                      <w:t xml:space="preserve">Gydytojų, norinčių gauti gydytojo veiklos licenciją </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color w:val="000000"/>
                        <w:szCs w:val="24"/>
                      </w:rPr>
                    </w:pPr>
                    <w:r>
                      <w:rPr>
                        <w:szCs w:val="24"/>
                        <w:lang w:eastAsia="lt-LT"/>
                      </w:rPr>
                      <w:t>6,63</w:t>
                    </w:r>
                  </w:p>
                  <w:p>
                    <w:pPr>
                      <w:rPr>
                        <w:sz w:val="18"/>
                        <w:szCs w:val="18"/>
                      </w:rPr>
                    </w:pPr>
                  </w:p>
                  <w:p>
                    <w:pPr>
                      <w:tabs>
                        <w:tab w:val="left" w:pos="916"/>
                      </w:tabs>
                      <w:spacing w:line="276" w:lineRule="auto"/>
                      <w:jc w:val="right"/>
                      <w:rPr>
                        <w:color w:val="000000"/>
                        <w:szCs w:val="24"/>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2529"/>
    <o:shapelayout v:ext="edit">
      <o:idmap v:ext="edit" data="1"/>
    </o:shapelayout>
  </w:shapeDefaults>
  <w:decimalSymbol w:val=","/>
  <w:listSeparator w:val=";"/>
  <w14:docId w14:val="22FD13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yperlink" TargetMode="External" Target="https://www.e-tar.lt/portal/lt/legalAct/TAR.6CFC2AC8617C"/>
  <Relationship Id="rId101" Type="http://schemas.openxmlformats.org/officeDocument/2006/relationships/hyperlink" TargetMode="External" Target="https://www.e-tar.lt/portal/lt/legalAct/TAR.9BB254501DB8"/>
  <Relationship Id="rId102" Type="http://schemas.openxmlformats.org/officeDocument/2006/relationships/hyperlink" TargetMode="External" Target="https://www.e-tar.lt/portal/lt/legalAct/TAR.DC61D74561C5"/>
  <Relationship Id="rId103" Type="http://schemas.openxmlformats.org/officeDocument/2006/relationships/hyperlink" TargetMode="External" Target="https://www.e-tar.lt/portal/lt/legalAct/TAR.21897F4DD271"/>
  <Relationship Id="rId104" Type="http://schemas.openxmlformats.org/officeDocument/2006/relationships/header" Target="header116.xml"/>
  <Relationship Id="rId105" Type="http://schemas.openxmlformats.org/officeDocument/2006/relationships/header" Target="header117.xml"/>
  <Relationship Id="rId106" Type="http://schemas.openxmlformats.org/officeDocument/2006/relationships/header" Target="header118.xml"/>
  <Relationship Id="rId107" Type="http://schemas.openxmlformats.org/officeDocument/2006/relationships/header" Target="header119.xml"/>
  <Relationship Id="rId108"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52.xml"/>
  <Relationship Id="rId23" Type="http://schemas.openxmlformats.org/officeDocument/2006/relationships/header" Target="header53.xml"/>
  <Relationship Id="rId24" Type="http://schemas.openxmlformats.org/officeDocument/2006/relationships/footer" Target="footer52.xml"/>
  <Relationship Id="rId25" Type="http://schemas.openxmlformats.org/officeDocument/2006/relationships/footer" Target="footer53.xml"/>
  <Relationship Id="rId26" Type="http://schemas.openxmlformats.org/officeDocument/2006/relationships/header" Target="header54.xml"/>
  <Relationship Id="rId27" Type="http://schemas.openxmlformats.org/officeDocument/2006/relationships/footer" Target="footer54.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64.xml"/>
  <Relationship Id="rId35" Type="http://schemas.openxmlformats.org/officeDocument/2006/relationships/header" Target="header65.xml"/>
  <Relationship Id="rId36" Type="http://schemas.openxmlformats.org/officeDocument/2006/relationships/footer" Target="footer64.xml"/>
  <Relationship Id="rId37" Type="http://schemas.openxmlformats.org/officeDocument/2006/relationships/footer" Target="footer65.xml"/>
  <Relationship Id="rId38" Type="http://schemas.openxmlformats.org/officeDocument/2006/relationships/header" Target="header66.xml"/>
  <Relationship Id="rId39" Type="http://schemas.openxmlformats.org/officeDocument/2006/relationships/footer" Target="footer66.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88.xml"/>
  <Relationship Id="rId43" Type="http://schemas.openxmlformats.org/officeDocument/2006/relationships/header" Target="header89.xml"/>
  <Relationship Id="rId44" Type="http://schemas.openxmlformats.org/officeDocument/2006/relationships/footer" Target="footer88.xml"/>
  <Relationship Id="rId45" Type="http://schemas.openxmlformats.org/officeDocument/2006/relationships/footer" Target="footer89.xml"/>
  <Relationship Id="rId46" Type="http://schemas.openxmlformats.org/officeDocument/2006/relationships/header" Target="header90.xml"/>
  <Relationship Id="rId47" Type="http://schemas.openxmlformats.org/officeDocument/2006/relationships/footer" Target="footer90.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eader" Target="header109.xml"/>
  <Relationship Id="rId54" Type="http://schemas.openxmlformats.org/officeDocument/2006/relationships/header" Target="header110.xml"/>
  <Relationship Id="rId55" Type="http://schemas.openxmlformats.org/officeDocument/2006/relationships/footer" Target="footer109.xml"/>
  <Relationship Id="rId56" Type="http://schemas.openxmlformats.org/officeDocument/2006/relationships/footer" Target="footer110.xml"/>
  <Relationship Id="rId57" Type="http://schemas.openxmlformats.org/officeDocument/2006/relationships/header" Target="header111.xml"/>
  <Relationship Id="rId58" Type="http://schemas.openxmlformats.org/officeDocument/2006/relationships/footer" Target="footer111.xml"/>
  <Relationship Id="rId59" Type="http://schemas.openxmlformats.org/officeDocument/2006/relationships/hyperlink" TargetMode="External" Target="http://www3.lrs.lt/cgi-bin/preps2?a=79699&amp;b="/>
  <Relationship Id="rId6" Type="http://schemas.microsoft.com/office/2007/relationships/stylesWithEffects" Target="stylesWithEffects.xml"/>
  <Relationship Id="rId60" Type="http://schemas.openxmlformats.org/officeDocument/2006/relationships/hyperlink" TargetMode="External" Target="https://www.e-tar.lt/portal/lt/legalAct/TAR.5DC1759E42CB"/>
  <Relationship Id="rId61" Type="http://schemas.openxmlformats.org/officeDocument/2006/relationships/hyperlink" TargetMode="External" Target="https://www.e-tar.lt/portal/lt/legalAct/TAR.8D97CD7E1857"/>
  <Relationship Id="rId62" Type="http://schemas.openxmlformats.org/officeDocument/2006/relationships/hyperlink" TargetMode="External" Target="https://www.e-tar.lt/portal/lt/legalAct/TAR.DC61D74561C5"/>
  <Relationship Id="rId63" Type="http://schemas.openxmlformats.org/officeDocument/2006/relationships/hyperlink" TargetMode="External" Target="https://www.e-tar.lt/portal/lt/legalAct/TAR.67B5099C5848"/>
  <Relationship Id="rId64" Type="http://schemas.openxmlformats.org/officeDocument/2006/relationships/hyperlink" TargetMode="External" Target="https://www.e-tar.lt/portal/lt/legalAct/TAR.78FAC7B20AD8"/>
  <Relationship Id="rId65" Type="http://schemas.openxmlformats.org/officeDocument/2006/relationships/hyperlink" TargetMode="External" Target="https://www.e-tar.lt/portal/lt/legalAct/TAR.C7A984833333"/>
  <Relationship Id="rId66" Type="http://schemas.openxmlformats.org/officeDocument/2006/relationships/hyperlink" TargetMode="External" Target="https://www.e-tar.lt/portal/lt/legalAct/TAR.33907EA7C2DC"/>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723F49D02CD8"/>
  <Relationship Id="rId69" Type="http://schemas.openxmlformats.org/officeDocument/2006/relationships/hyperlink" TargetMode="External" Target="https://www.e-tar.lt/portal/lt/legalAct/TAR.6A8A7A3BBCDC"/>
  <Relationship Id="rId7" Type="http://schemas.openxmlformats.org/officeDocument/2006/relationships/theme" Target="theme/theme1.xml"/>
  <Relationship Id="rId70" Type="http://schemas.openxmlformats.org/officeDocument/2006/relationships/hyperlink" TargetMode="External" Target="https://www.e-tar.lt/portal/lt/legalAct/TAR.F1D86F455636"/>
  <Relationship Id="rId71" Type="http://schemas.openxmlformats.org/officeDocument/2006/relationships/hyperlink" TargetMode="External" Target="https://www.e-tar.lt/portal/lt/legalAct/TAR.5E3842DF67F8"/>
  <Relationship Id="rId72" Type="http://schemas.openxmlformats.org/officeDocument/2006/relationships/hyperlink" TargetMode="External" Target="https://www.e-tar.lt/portal/lt/legalAct/TAR.668CEF058FF8"/>
  <Relationship Id="rId73" Type="http://schemas.openxmlformats.org/officeDocument/2006/relationships/hyperlink" TargetMode="External" Target="https://www.e-tar.lt/portal/lt/legalAct/TAR.DC61D74561C5"/>
  <Relationship Id="rId74" Type="http://schemas.openxmlformats.org/officeDocument/2006/relationships/hyperlink" TargetMode="External" Target="https://www.e-tar.lt/portal/lt/legalAct/TAR.C6E4170DB704"/>
  <Relationship Id="rId75" Type="http://schemas.openxmlformats.org/officeDocument/2006/relationships/hyperlink" TargetMode="External" Target="https://www.e-tar.lt/portal/lt/legalAct/TAR.668CEF058FF8"/>
  <Relationship Id="rId76" Type="http://schemas.openxmlformats.org/officeDocument/2006/relationships/header" Target="header112.xml"/>
  <Relationship Id="rId77" Type="http://schemas.openxmlformats.org/officeDocument/2006/relationships/footer" Target="footer112.xml"/>
  <Relationship Id="rId78" Type="http://schemas.openxmlformats.org/officeDocument/2006/relationships/hyperlink" TargetMode="External" Target="https://www.e-tar.lt/portal/lt/legalAct/TAR.1B50A305B56B"/>
  <Relationship Id="rId79" Type="http://schemas.openxmlformats.org/officeDocument/2006/relationships/hyperlink" TargetMode="External" Target="https://www.e-tar.lt/portal/lt/legalAct/TAR.A36A799DD928"/>
  <Relationship Id="rId8" Type="http://schemas.openxmlformats.org/officeDocument/2006/relationships/webSettings" Target="webSettings.xml"/>
  <Relationship Id="rId80" Type="http://schemas.openxmlformats.org/officeDocument/2006/relationships/hyperlink" TargetMode="External" Target="https://www.e-tar.lt/portal/lt/legalAct/TAR.7083DB116A2E"/>
  <Relationship Id="rId81" Type="http://schemas.openxmlformats.org/officeDocument/2006/relationships/hyperlink" TargetMode="External" Target="https://www.e-tar.lt/portal/lt/legalAct/TAR.6A8A7A3BBCDC"/>
  <Relationship Id="rId82" Type="http://schemas.openxmlformats.org/officeDocument/2006/relationships/hyperlink" TargetMode="External" Target="https://www.e-tar.lt/portal/lt/legalAct/TAR.F1D86F455636"/>
  <Relationship Id="rId83" Type="http://schemas.openxmlformats.org/officeDocument/2006/relationships/hyperlink" TargetMode="External" Target="https://www.e-tar.lt/portal/lt/legalAct/TAR.751B6F8BF451"/>
  <Relationship Id="rId84" Type="http://schemas.openxmlformats.org/officeDocument/2006/relationships/hyperlink" TargetMode="External" Target="https://www.e-tar.lt/portal/lt/legalAct/TAR.313208361D5D"/>
  <Relationship Id="rId85" Type="http://schemas.openxmlformats.org/officeDocument/2006/relationships/hyperlink" TargetMode="External" Target="https://www.e-tar.lt/portal/lt/legalAct/TAR.64EB889A3B24"/>
  <Relationship Id="rId86" Type="http://schemas.openxmlformats.org/officeDocument/2006/relationships/hyperlink" TargetMode="External" Target="https://www.e-tar.lt/portal/lt/legalAct/TAR.5ED52629C3C4"/>
  <Relationship Id="rId87" Type="http://schemas.openxmlformats.org/officeDocument/2006/relationships/hyperlink" TargetMode="External" Target="https://www.e-tar.lt/portal/lt/legalAct/TAR.0630DF325F2F"/>
  <Relationship Id="rId88" Type="http://schemas.openxmlformats.org/officeDocument/2006/relationships/hyperlink" TargetMode="External" Target="https://www.e-tar.lt/portal/lt/legalAct/TAR.A57CA999DD08"/>
  <Relationship Id="rId89" Type="http://schemas.openxmlformats.org/officeDocument/2006/relationships/hyperlink" TargetMode="External" Target="https://www.e-tar.lt/portal/lt/legalAct/TAR.668CEF058FF8"/>
  <Relationship Id="rId9" Type="http://schemas.openxmlformats.org/officeDocument/2006/relationships/image" Target="media/image3.wmf"/>
  <Relationship Id="rId90" Type="http://schemas.openxmlformats.org/officeDocument/2006/relationships/hyperlink" TargetMode="External" Target="https://www.e-tar.lt/portal/lt/legalAct/TAR.04551A50A76D"/>
  <Relationship Id="rId91" Type="http://schemas.openxmlformats.org/officeDocument/2006/relationships/hyperlink" TargetMode="External" Target="https://www.e-tar.lt/portal/lt/legalAct/TAR.C6E4170DB704"/>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DC61D74561C5"/>
  <Relationship Id="rId94" Type="http://schemas.openxmlformats.org/officeDocument/2006/relationships/hyperlink" TargetMode="External" Target="https://www.e-tar.lt/portal/lt/legalAct/TAR.9A2A80746DED"/>
  <Relationship Id="rId95" Type="http://schemas.openxmlformats.org/officeDocument/2006/relationships/hyperlink" TargetMode="External" Target="https://www.e-tar.lt/portal/lt/legalAct/TAR.F7E759DF5DFE"/>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9A2A80746DED"/>
  <Relationship Id="rId98" Type="http://schemas.openxmlformats.org/officeDocument/2006/relationships/hyperlink" TargetMode="External" Target="https://www.e-tar.lt/portal/lt/legalAct/TAR.F7E759DF5DFE"/>
  <Relationship Id="rId99" Type="http://schemas.openxmlformats.org/officeDocument/2006/relationships/hyperlink" TargetMode="External" Target="https://www.e-tar.lt/portal/lt/legalAct/TAR.C6E4170DB70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d2d583564dea4eb684c6cb8e3d034a43">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279d8b2528b4991bb8b3893ecff5220">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58bc4e20ec714262af1d9022188bcb50"/>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1739c01f326f412fa623244f4c75c426">
    <Part Type="skyrius" Nr="1" Title="PROFILAKTINIŲ SVEIKATOS TIKRINIMŲ, UŽ KURIUOS MOKA PATS DARBUOTOJAS, DARBDAVYS AR KITI ASMENYS, KAINOS" DocPartId="161c22c08ecf44daa32ed2550d7153df" PartId="a449195e695a446d9d8941376f04074f"/>
    <Part Type="skyrius" Nr="2" Title="PROFILAKTINIŲ SVEIKATOS TIKRINIMŲ, APMOKAMŲ IŠ PRIVALOMOJO SVEIKATOS DRAUDIMO FONDO BIUDŽETO, KAINOS" DocPartId="4c6f3dbd67e2452eb79027c8b6d83049" PartId="aafd5ffdaeb84085afeee44b0ff139d2"/>
  </Part>
</Parts>
</file>

<file path=customXml/itemProps1.xml><?xml version="1.0" encoding="utf-8"?>
<ds:datastoreItem xmlns:ds="http://schemas.openxmlformats.org/officeDocument/2006/customXml" ds:itemID="{4CEE447E-7665-4D11-AAF7-A6A5D9FD8514}">
  <ds:schemaRefs>
    <ds:schemaRef ds:uri="http://lrs.lt/TAIS/DocParts"/>
  </ds:schemaRefs>
</ds:datastoreItem>
</file>

<file path=docProps/app.xml><?xml version="1.0" encoding="utf-8"?>
<Properties xmlns="http://schemas.openxmlformats.org/officeDocument/2006/extended-properties">
  <Template>Normal.dotm</Template>
  <TotalTime>106</TotalTime>
  <Pages>225</Pages>
  <Words>289327</Words>
  <Characters>164917</Characters>
  <Application>Microsoft Office Word</Application>
  <DocSecurity>0</DocSecurity>
  <Lines>1374</Lines>
  <Paragraphs>906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453338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2018-06-20T10:05:00Z</dcterms:modified>
  <revision>67</revision>
</coreProperties>
</file>